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217B43" w14:textId="77777777" w:rsidR="00033DCE" w:rsidRPr="00355537" w:rsidRDefault="00033DCE" w:rsidP="00355537">
      <w:pPr>
        <w:spacing w:after="0" w:line="240" w:lineRule="auto"/>
        <w:ind w:firstLine="426"/>
        <w:jc w:val="center"/>
        <w:rPr>
          <w:rFonts w:ascii="Times New Roman" w:hAnsi="Times New Roman" w:cs="Times New Roman"/>
          <w:sz w:val="20"/>
          <w:szCs w:val="20"/>
        </w:rPr>
      </w:pPr>
    </w:p>
    <w:p w14:paraId="27828CBD" w14:textId="6BD0EB47" w:rsidR="00033DCE" w:rsidRPr="001B12B9" w:rsidRDefault="005423F8" w:rsidP="00355537">
      <w:pPr>
        <w:spacing w:after="0" w:line="240" w:lineRule="auto"/>
        <w:ind w:hanging="142"/>
        <w:jc w:val="center"/>
        <w:rPr>
          <w:rFonts w:ascii="Times New Roman" w:hAnsi="Times New Roman" w:cs="Times New Roman"/>
          <w:b/>
          <w:bCs/>
          <w:sz w:val="20"/>
          <w:szCs w:val="20"/>
        </w:rPr>
      </w:pPr>
      <w:r w:rsidRPr="001B12B9">
        <w:rPr>
          <w:rFonts w:ascii="Times New Roman" w:hAnsi="Times New Roman" w:cs="Times New Roman"/>
          <w:sz w:val="20"/>
          <w:szCs w:val="20"/>
        </w:rPr>
        <w:t>Д</w:t>
      </w:r>
      <w:r w:rsidRPr="001B12B9">
        <w:rPr>
          <w:rFonts w:ascii="Times New Roman" w:hAnsi="Times New Roman" w:cs="Times New Roman"/>
          <w:b/>
          <w:bCs/>
          <w:sz w:val="20"/>
          <w:szCs w:val="20"/>
        </w:rPr>
        <w:t>ОГОВОР УЧАС</w:t>
      </w:r>
      <w:r w:rsidR="00773A05" w:rsidRPr="001B12B9">
        <w:rPr>
          <w:rFonts w:ascii="Times New Roman" w:hAnsi="Times New Roman" w:cs="Times New Roman"/>
          <w:b/>
          <w:bCs/>
          <w:sz w:val="20"/>
          <w:szCs w:val="20"/>
        </w:rPr>
        <w:t>ТИ</w:t>
      </w:r>
      <w:r w:rsidR="0098539E" w:rsidRPr="001B12B9">
        <w:rPr>
          <w:rFonts w:ascii="Times New Roman" w:hAnsi="Times New Roman" w:cs="Times New Roman"/>
          <w:b/>
          <w:bCs/>
          <w:sz w:val="20"/>
          <w:szCs w:val="20"/>
        </w:rPr>
        <w:t xml:space="preserve">Я В ДОЛЕВОМ СТРОИТЕЛЬСТВЕ № </w:t>
      </w:r>
      <w:r w:rsidR="00AD2F8B" w:rsidRPr="001B12B9">
        <w:rPr>
          <w:rFonts w:ascii="Times New Roman" w:hAnsi="Times New Roman" w:cs="Times New Roman"/>
          <w:b/>
          <w:bCs/>
          <w:sz w:val="20"/>
          <w:szCs w:val="20"/>
        </w:rPr>
        <w:t>___</w:t>
      </w:r>
    </w:p>
    <w:p w14:paraId="565DE881" w14:textId="77777777" w:rsidR="00033DCE" w:rsidRPr="001B12B9" w:rsidRDefault="00033DCE" w:rsidP="00355537">
      <w:pPr>
        <w:spacing w:after="0" w:line="240" w:lineRule="auto"/>
        <w:ind w:hanging="142"/>
        <w:rPr>
          <w:rFonts w:ascii="Times New Roman" w:hAnsi="Times New Roman" w:cs="Times New Roman"/>
          <w:b/>
          <w:bCs/>
          <w:sz w:val="20"/>
          <w:szCs w:val="20"/>
        </w:rPr>
      </w:pPr>
    </w:p>
    <w:p w14:paraId="6BAD7F64" w14:textId="372476E1" w:rsidR="00033DCE" w:rsidRPr="001B12B9" w:rsidRDefault="005423F8" w:rsidP="00355537">
      <w:pPr>
        <w:spacing w:after="0" w:line="240" w:lineRule="auto"/>
        <w:jc w:val="both"/>
        <w:rPr>
          <w:rFonts w:ascii="Times New Roman" w:hAnsi="Times New Roman" w:cs="Times New Roman"/>
          <w:sz w:val="20"/>
          <w:szCs w:val="20"/>
        </w:rPr>
      </w:pPr>
      <w:r w:rsidRPr="001B12B9">
        <w:rPr>
          <w:rFonts w:ascii="Times New Roman" w:hAnsi="Times New Roman" w:cs="Times New Roman"/>
          <w:sz w:val="20"/>
          <w:szCs w:val="20"/>
        </w:rPr>
        <w:t>Приморский край, город Владивосток</w:t>
      </w:r>
      <w:r w:rsidRPr="001B12B9">
        <w:rPr>
          <w:rFonts w:ascii="Times New Roman" w:hAnsi="Times New Roman" w:cs="Times New Roman"/>
          <w:sz w:val="20"/>
          <w:szCs w:val="20"/>
        </w:rPr>
        <w:tab/>
      </w:r>
      <w:r w:rsidRPr="001B12B9">
        <w:rPr>
          <w:rFonts w:ascii="Times New Roman" w:hAnsi="Times New Roman" w:cs="Times New Roman"/>
          <w:sz w:val="20"/>
          <w:szCs w:val="20"/>
        </w:rPr>
        <w:tab/>
      </w:r>
      <w:r w:rsidRPr="001B12B9">
        <w:rPr>
          <w:rFonts w:ascii="Times New Roman" w:hAnsi="Times New Roman" w:cs="Times New Roman"/>
          <w:sz w:val="20"/>
          <w:szCs w:val="20"/>
        </w:rPr>
        <w:tab/>
      </w:r>
      <w:r w:rsidRPr="001B12B9">
        <w:rPr>
          <w:rFonts w:ascii="Times New Roman" w:hAnsi="Times New Roman" w:cs="Times New Roman"/>
          <w:sz w:val="20"/>
          <w:szCs w:val="20"/>
        </w:rPr>
        <w:tab/>
      </w:r>
      <w:r w:rsidRPr="001B12B9">
        <w:rPr>
          <w:rFonts w:ascii="Times New Roman" w:hAnsi="Times New Roman" w:cs="Times New Roman"/>
          <w:sz w:val="20"/>
          <w:szCs w:val="20"/>
        </w:rPr>
        <w:tab/>
      </w:r>
      <w:r w:rsidRPr="001B12B9">
        <w:rPr>
          <w:rFonts w:ascii="Times New Roman" w:hAnsi="Times New Roman" w:cs="Times New Roman"/>
          <w:sz w:val="20"/>
          <w:szCs w:val="20"/>
        </w:rPr>
        <w:tab/>
      </w:r>
      <w:r w:rsidR="00355537" w:rsidRPr="001B12B9">
        <w:rPr>
          <w:rFonts w:ascii="Times New Roman" w:hAnsi="Times New Roman" w:cs="Times New Roman"/>
          <w:sz w:val="20"/>
          <w:szCs w:val="20"/>
        </w:rPr>
        <w:tab/>
        <w:t xml:space="preserve">   </w:t>
      </w:r>
      <w:proofErr w:type="gramStart"/>
      <w:r w:rsidR="00355537" w:rsidRPr="001B12B9">
        <w:rPr>
          <w:rFonts w:ascii="Times New Roman" w:hAnsi="Times New Roman" w:cs="Times New Roman"/>
          <w:sz w:val="20"/>
          <w:szCs w:val="20"/>
        </w:rPr>
        <w:t xml:space="preserve">  </w:t>
      </w:r>
      <w:r w:rsidR="00CF3725" w:rsidRPr="001B12B9">
        <w:rPr>
          <w:rFonts w:ascii="Times New Roman" w:hAnsi="Times New Roman" w:cs="Times New Roman"/>
          <w:sz w:val="20"/>
          <w:szCs w:val="20"/>
        </w:rPr>
        <w:t xml:space="preserve"> </w:t>
      </w:r>
      <w:r w:rsidR="00FB029D" w:rsidRPr="001B12B9">
        <w:rPr>
          <w:rFonts w:ascii="Times New Roman" w:hAnsi="Times New Roman" w:cs="Times New Roman"/>
          <w:sz w:val="20"/>
          <w:szCs w:val="20"/>
        </w:rPr>
        <w:t>«</w:t>
      </w:r>
      <w:proofErr w:type="gramEnd"/>
      <w:r w:rsidR="00CA3CDF" w:rsidRPr="001B12B9">
        <w:rPr>
          <w:rFonts w:ascii="Times New Roman" w:hAnsi="Times New Roman" w:cs="Times New Roman"/>
          <w:sz w:val="20"/>
          <w:szCs w:val="20"/>
        </w:rPr>
        <w:t>__</w:t>
      </w:r>
      <w:r w:rsidRPr="001B12B9">
        <w:rPr>
          <w:rFonts w:ascii="Times New Roman" w:hAnsi="Times New Roman" w:cs="Times New Roman"/>
          <w:sz w:val="20"/>
          <w:szCs w:val="20"/>
        </w:rPr>
        <w:t>»</w:t>
      </w:r>
      <w:r w:rsidR="00FE75E5" w:rsidRPr="001B12B9">
        <w:rPr>
          <w:rFonts w:ascii="Times New Roman" w:hAnsi="Times New Roman" w:cs="Times New Roman"/>
          <w:sz w:val="20"/>
          <w:szCs w:val="20"/>
        </w:rPr>
        <w:t xml:space="preserve"> </w:t>
      </w:r>
      <w:r w:rsidR="00AD2F8B" w:rsidRPr="001B12B9">
        <w:rPr>
          <w:rFonts w:ascii="Times New Roman" w:hAnsi="Times New Roman" w:cs="Times New Roman"/>
          <w:sz w:val="20"/>
          <w:szCs w:val="20"/>
        </w:rPr>
        <w:t xml:space="preserve">мая </w:t>
      </w:r>
      <w:r w:rsidR="009F6132" w:rsidRPr="001B12B9">
        <w:rPr>
          <w:rFonts w:ascii="Times New Roman" w:hAnsi="Times New Roman" w:cs="Times New Roman"/>
          <w:sz w:val="20"/>
          <w:szCs w:val="20"/>
        </w:rPr>
        <w:t>2025</w:t>
      </w:r>
      <w:r w:rsidR="00CF3725" w:rsidRPr="001B12B9">
        <w:rPr>
          <w:rFonts w:ascii="Times New Roman" w:hAnsi="Times New Roman" w:cs="Times New Roman"/>
          <w:sz w:val="20"/>
          <w:szCs w:val="20"/>
        </w:rPr>
        <w:t xml:space="preserve"> года</w:t>
      </w:r>
    </w:p>
    <w:p w14:paraId="79FD1A0F" w14:textId="77777777" w:rsidR="00033DCE" w:rsidRPr="001B12B9" w:rsidRDefault="00033DCE" w:rsidP="00355537">
      <w:pPr>
        <w:spacing w:after="0" w:line="240" w:lineRule="auto"/>
        <w:ind w:firstLine="426"/>
        <w:jc w:val="both"/>
        <w:rPr>
          <w:rFonts w:ascii="Times New Roman" w:hAnsi="Times New Roman" w:cs="Times New Roman"/>
          <w:sz w:val="20"/>
          <w:szCs w:val="20"/>
        </w:rPr>
      </w:pPr>
    </w:p>
    <w:p w14:paraId="7DDD9FAA" w14:textId="35E306F0" w:rsidR="00033DCE" w:rsidRPr="001B12B9" w:rsidRDefault="0083734B" w:rsidP="00355537">
      <w:pPr>
        <w:spacing w:after="0" w:line="240" w:lineRule="auto"/>
        <w:ind w:firstLine="426"/>
        <w:jc w:val="both"/>
        <w:rPr>
          <w:rFonts w:ascii="Times New Roman" w:hAnsi="Times New Roman" w:cs="Times New Roman"/>
          <w:bCs/>
          <w:i/>
          <w:sz w:val="20"/>
          <w:szCs w:val="20"/>
        </w:rPr>
      </w:pPr>
      <w:r w:rsidRPr="001B12B9">
        <w:rPr>
          <w:rFonts w:ascii="Times New Roman" w:hAnsi="Times New Roman" w:cs="Times New Roman"/>
          <w:bCs/>
          <w:i/>
          <w:sz w:val="20"/>
          <w:szCs w:val="20"/>
        </w:rPr>
        <w:t xml:space="preserve"> </w:t>
      </w:r>
      <w:r w:rsidR="005423F8" w:rsidRPr="001B12B9">
        <w:rPr>
          <w:rFonts w:ascii="Times New Roman" w:hAnsi="Times New Roman" w:cs="Times New Roman"/>
          <w:bCs/>
          <w:i/>
          <w:sz w:val="20"/>
          <w:szCs w:val="20"/>
        </w:rPr>
        <w:t xml:space="preserve">Действуя добровольно, своей волей и в своем интересе, </w:t>
      </w:r>
    </w:p>
    <w:p w14:paraId="3612EC55" w14:textId="6CCD2267" w:rsidR="00CF3725" w:rsidRPr="001B12B9" w:rsidRDefault="005423F8" w:rsidP="00355537">
      <w:pPr>
        <w:pBdr>
          <w:bottom w:val="single" w:sz="12" w:space="1" w:color="auto"/>
        </w:pBdr>
        <w:spacing w:after="0" w:line="240" w:lineRule="auto"/>
        <w:ind w:firstLine="426"/>
        <w:jc w:val="both"/>
        <w:rPr>
          <w:rFonts w:ascii="Times New Roman" w:hAnsi="Times New Roman" w:cs="Times New Roman"/>
          <w:i/>
          <w:sz w:val="20"/>
          <w:szCs w:val="20"/>
        </w:rPr>
      </w:pPr>
      <w:r w:rsidRPr="001B12B9">
        <w:rPr>
          <w:rFonts w:ascii="Times New Roman" w:hAnsi="Times New Roman" w:cs="Times New Roman"/>
          <w:bCs/>
          <w:i/>
          <w:sz w:val="20"/>
          <w:szCs w:val="20"/>
        </w:rPr>
        <w:t xml:space="preserve">Руководствуясь </w:t>
      </w:r>
      <w:r w:rsidRPr="001B12B9">
        <w:rPr>
          <w:rFonts w:ascii="Times New Roman" w:hAnsi="Times New Roman" w:cs="Times New Roman"/>
          <w:i/>
          <w:sz w:val="20"/>
          <w:szCs w:val="20"/>
        </w:rPr>
        <w:t>Гражданским кодексом РФ, Градостроительным кодексом РФ,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w:t>
      </w:r>
      <w:r w:rsidR="00CF3725" w:rsidRPr="001B12B9">
        <w:rPr>
          <w:rFonts w:ascii="Times New Roman" w:hAnsi="Times New Roman" w:cs="Times New Roman"/>
          <w:i/>
          <w:sz w:val="20"/>
          <w:szCs w:val="20"/>
        </w:rPr>
        <w:t>ьные акты Российской Федерации»</w:t>
      </w:r>
    </w:p>
    <w:p w14:paraId="43845E97" w14:textId="2C534223" w:rsidR="00AD2F8B" w:rsidRPr="001B12B9" w:rsidRDefault="00AD2F8B" w:rsidP="00AD2F8B">
      <w:pPr>
        <w:spacing w:after="0" w:line="240" w:lineRule="auto"/>
        <w:jc w:val="both"/>
        <w:rPr>
          <w:rFonts w:ascii="Times New Roman" w:hAnsi="Times New Roman" w:cs="Times New Roman"/>
          <w:sz w:val="20"/>
          <w:szCs w:val="20"/>
        </w:rPr>
      </w:pPr>
    </w:p>
    <w:p w14:paraId="15AF44F6" w14:textId="75017BF7" w:rsidR="00033DCE" w:rsidRPr="001B12B9" w:rsidRDefault="00AD2F8B" w:rsidP="00AD2F8B">
      <w:pPr>
        <w:spacing w:after="0" w:line="240" w:lineRule="auto"/>
        <w:ind w:firstLine="426"/>
        <w:jc w:val="both"/>
        <w:rPr>
          <w:rFonts w:ascii="Times New Roman" w:hAnsi="Times New Roman" w:cs="Times New Roman"/>
          <w:sz w:val="20"/>
          <w:szCs w:val="20"/>
        </w:rPr>
      </w:pPr>
      <w:r w:rsidRPr="001B12B9">
        <w:rPr>
          <w:rFonts w:ascii="Times New Roman" w:hAnsi="Times New Roman" w:cs="Times New Roman"/>
          <w:b/>
          <w:sz w:val="20"/>
          <w:szCs w:val="20"/>
        </w:rPr>
        <w:t>Общество с ограниченной ответственностью Специализированный застройщик «РУМ-СТРОЙ» (ООО СЗ «РУМ-СТРОЙ»), ИНН 2543154705, ОГРН 1212500000613,</w:t>
      </w:r>
      <w:r w:rsidRPr="001B12B9">
        <w:rPr>
          <w:rFonts w:ascii="Times New Roman" w:hAnsi="Times New Roman" w:cs="Times New Roman"/>
          <w:sz w:val="20"/>
          <w:szCs w:val="20"/>
        </w:rPr>
        <w:t xml:space="preserve"> </w:t>
      </w:r>
      <w:r w:rsidR="003C5F21" w:rsidRPr="001B12B9">
        <w:rPr>
          <w:rFonts w:ascii="Times New Roman" w:hAnsi="Times New Roman" w:cs="Times New Roman"/>
          <w:sz w:val="20"/>
          <w:szCs w:val="20"/>
        </w:rPr>
        <w:t xml:space="preserve">в лице </w:t>
      </w:r>
      <w:r w:rsidR="008C4403" w:rsidRPr="001B12B9">
        <w:rPr>
          <w:rFonts w:ascii="Times New Roman" w:hAnsi="Times New Roman" w:cs="Times New Roman"/>
          <w:sz w:val="20"/>
          <w:szCs w:val="20"/>
        </w:rPr>
        <w:t>Генерального д</w:t>
      </w:r>
      <w:r w:rsidR="005423F8" w:rsidRPr="001B12B9">
        <w:rPr>
          <w:rFonts w:ascii="Times New Roman" w:hAnsi="Times New Roman" w:cs="Times New Roman"/>
          <w:sz w:val="20"/>
          <w:szCs w:val="20"/>
        </w:rPr>
        <w:t>иректора</w:t>
      </w:r>
      <w:r w:rsidRPr="001B12B9">
        <w:rPr>
          <w:rFonts w:ascii="Times New Roman" w:hAnsi="Times New Roman" w:cs="Times New Roman"/>
          <w:sz w:val="20"/>
          <w:szCs w:val="20"/>
        </w:rPr>
        <w:t xml:space="preserve"> </w:t>
      </w:r>
      <w:proofErr w:type="spellStart"/>
      <w:r w:rsidRPr="001B12B9">
        <w:rPr>
          <w:rFonts w:ascii="Times New Roman" w:hAnsi="Times New Roman" w:cs="Times New Roman"/>
          <w:sz w:val="20"/>
          <w:szCs w:val="20"/>
        </w:rPr>
        <w:t>Везовского</w:t>
      </w:r>
      <w:proofErr w:type="spellEnd"/>
      <w:r w:rsidRPr="001B12B9">
        <w:rPr>
          <w:rFonts w:ascii="Times New Roman" w:hAnsi="Times New Roman" w:cs="Times New Roman"/>
          <w:sz w:val="20"/>
          <w:szCs w:val="20"/>
        </w:rPr>
        <w:t xml:space="preserve"> Дмитрия Викторовича</w:t>
      </w:r>
      <w:r w:rsidR="00A70F2D" w:rsidRPr="001B12B9">
        <w:rPr>
          <w:rFonts w:ascii="Times New Roman" w:hAnsi="Times New Roman" w:cs="Times New Roman"/>
          <w:sz w:val="20"/>
          <w:szCs w:val="20"/>
        </w:rPr>
        <w:t>, действующего</w:t>
      </w:r>
      <w:r w:rsidR="003C5F21" w:rsidRPr="001B12B9">
        <w:rPr>
          <w:rFonts w:ascii="Times New Roman" w:hAnsi="Times New Roman" w:cs="Times New Roman"/>
          <w:sz w:val="20"/>
          <w:szCs w:val="20"/>
        </w:rPr>
        <w:t xml:space="preserve"> </w:t>
      </w:r>
      <w:r w:rsidR="005423F8" w:rsidRPr="001B12B9">
        <w:rPr>
          <w:rFonts w:ascii="Times New Roman" w:hAnsi="Times New Roman" w:cs="Times New Roman"/>
          <w:sz w:val="20"/>
          <w:szCs w:val="20"/>
        </w:rPr>
        <w:t xml:space="preserve">на основании Устава, именуемое в дальнейшем </w:t>
      </w:r>
      <w:r w:rsidR="005423F8" w:rsidRPr="001B12B9">
        <w:rPr>
          <w:rFonts w:ascii="Times New Roman" w:hAnsi="Times New Roman" w:cs="Times New Roman"/>
          <w:b/>
          <w:sz w:val="20"/>
          <w:szCs w:val="20"/>
        </w:rPr>
        <w:t>«Застройщик»</w:t>
      </w:r>
      <w:r w:rsidR="005423F8" w:rsidRPr="001B12B9">
        <w:rPr>
          <w:rFonts w:ascii="Times New Roman" w:hAnsi="Times New Roman" w:cs="Times New Roman"/>
          <w:sz w:val="20"/>
          <w:szCs w:val="20"/>
        </w:rPr>
        <w:t>, с одной стороны, и</w:t>
      </w:r>
    </w:p>
    <w:p w14:paraId="7FF55A92" w14:textId="77777777" w:rsidR="00033DCE" w:rsidRPr="001B12B9" w:rsidRDefault="00033DCE" w:rsidP="00355537">
      <w:pPr>
        <w:spacing w:after="0" w:line="240" w:lineRule="auto"/>
        <w:ind w:firstLine="426"/>
        <w:jc w:val="both"/>
        <w:rPr>
          <w:rFonts w:ascii="Times New Roman" w:hAnsi="Times New Roman" w:cs="Times New Roman"/>
          <w:sz w:val="20"/>
          <w:szCs w:val="20"/>
        </w:rPr>
      </w:pPr>
    </w:p>
    <w:p w14:paraId="02A07EA4" w14:textId="65A3D373" w:rsidR="00033DCE" w:rsidRPr="001B12B9" w:rsidRDefault="005423F8" w:rsidP="00355537">
      <w:pPr>
        <w:spacing w:after="0" w:line="240" w:lineRule="auto"/>
        <w:ind w:firstLine="426"/>
        <w:jc w:val="both"/>
        <w:rPr>
          <w:rFonts w:ascii="Times New Roman" w:hAnsi="Times New Roman" w:cs="Times New Roman"/>
          <w:b/>
          <w:sz w:val="20"/>
          <w:szCs w:val="20"/>
        </w:rPr>
      </w:pPr>
      <w:r w:rsidRPr="001B12B9">
        <w:rPr>
          <w:rFonts w:ascii="Times New Roman" w:hAnsi="Times New Roman" w:cs="Times New Roman"/>
          <w:b/>
          <w:sz w:val="20"/>
          <w:szCs w:val="20"/>
        </w:rPr>
        <w:t>Граждан</w:t>
      </w:r>
      <w:r w:rsidR="007456C4" w:rsidRPr="001B12B9">
        <w:rPr>
          <w:rFonts w:ascii="Times New Roman" w:hAnsi="Times New Roman" w:cs="Times New Roman"/>
          <w:b/>
          <w:sz w:val="20"/>
          <w:szCs w:val="20"/>
        </w:rPr>
        <w:t>ин</w:t>
      </w:r>
      <w:r w:rsidR="009D6943" w:rsidRPr="001B12B9">
        <w:rPr>
          <w:rFonts w:ascii="Times New Roman" w:hAnsi="Times New Roman" w:cs="Times New Roman"/>
          <w:b/>
          <w:sz w:val="20"/>
          <w:szCs w:val="20"/>
        </w:rPr>
        <w:t xml:space="preserve"> </w:t>
      </w:r>
      <w:r w:rsidRPr="001B12B9">
        <w:rPr>
          <w:rFonts w:ascii="Times New Roman" w:hAnsi="Times New Roman" w:cs="Times New Roman"/>
          <w:b/>
          <w:sz w:val="20"/>
          <w:szCs w:val="20"/>
        </w:rPr>
        <w:t xml:space="preserve">РФ </w:t>
      </w:r>
      <w:r w:rsidR="00AD2F8B" w:rsidRPr="001B12B9">
        <w:rPr>
          <w:rFonts w:ascii="Times New Roman" w:hAnsi="Times New Roman" w:cs="Times New Roman"/>
          <w:b/>
          <w:sz w:val="20"/>
          <w:szCs w:val="20"/>
        </w:rPr>
        <w:t>__________</w:t>
      </w:r>
      <w:r w:rsidR="00B24364" w:rsidRPr="001B12B9">
        <w:rPr>
          <w:rFonts w:ascii="Times New Roman" w:hAnsi="Times New Roman" w:cs="Times New Roman"/>
          <w:sz w:val="20"/>
          <w:szCs w:val="20"/>
        </w:rPr>
        <w:t xml:space="preserve">года рождения, </w:t>
      </w:r>
      <w:r w:rsidR="00355537" w:rsidRPr="001B12B9">
        <w:rPr>
          <w:rFonts w:ascii="Times New Roman" w:hAnsi="Times New Roman" w:cs="Times New Roman"/>
          <w:sz w:val="20"/>
          <w:szCs w:val="20"/>
        </w:rPr>
        <w:t xml:space="preserve">место рождения: </w:t>
      </w:r>
      <w:r w:rsidR="00AD2F8B" w:rsidRPr="001B12B9">
        <w:rPr>
          <w:rFonts w:ascii="Times New Roman" w:hAnsi="Times New Roman" w:cs="Times New Roman"/>
          <w:sz w:val="20"/>
          <w:szCs w:val="20"/>
        </w:rPr>
        <w:t>________</w:t>
      </w:r>
      <w:r w:rsidR="00B24364" w:rsidRPr="001B12B9">
        <w:rPr>
          <w:rFonts w:ascii="Times New Roman" w:hAnsi="Times New Roman" w:cs="Times New Roman"/>
          <w:sz w:val="20"/>
          <w:szCs w:val="20"/>
        </w:rPr>
        <w:t xml:space="preserve">паспорт серия </w:t>
      </w:r>
      <w:r w:rsidR="00AD2F8B" w:rsidRPr="001B12B9">
        <w:rPr>
          <w:rFonts w:ascii="Times New Roman" w:hAnsi="Times New Roman" w:cs="Times New Roman"/>
          <w:sz w:val="20"/>
          <w:szCs w:val="20"/>
        </w:rPr>
        <w:t>___ номер ____</w:t>
      </w:r>
      <w:r w:rsidR="00B24364" w:rsidRPr="001B12B9">
        <w:rPr>
          <w:rFonts w:ascii="Times New Roman" w:hAnsi="Times New Roman" w:cs="Times New Roman"/>
          <w:sz w:val="20"/>
          <w:szCs w:val="20"/>
        </w:rPr>
        <w:t>, выдан</w:t>
      </w:r>
      <w:r w:rsidR="00AD2F8B" w:rsidRPr="001B12B9">
        <w:rPr>
          <w:rFonts w:ascii="Times New Roman" w:hAnsi="Times New Roman" w:cs="Times New Roman"/>
          <w:sz w:val="20"/>
          <w:szCs w:val="20"/>
        </w:rPr>
        <w:t>_______</w:t>
      </w:r>
      <w:r w:rsidR="00A15213" w:rsidRPr="001B12B9">
        <w:rPr>
          <w:rFonts w:ascii="Times New Roman" w:hAnsi="Times New Roman" w:cs="Times New Roman"/>
          <w:sz w:val="20"/>
          <w:szCs w:val="20"/>
        </w:rPr>
        <w:t>, код подразделения</w:t>
      </w:r>
      <w:r w:rsidR="00AD2F8B" w:rsidRPr="001B12B9">
        <w:rPr>
          <w:rFonts w:ascii="Times New Roman" w:hAnsi="Times New Roman" w:cs="Times New Roman"/>
          <w:sz w:val="20"/>
          <w:szCs w:val="20"/>
        </w:rPr>
        <w:t>______</w:t>
      </w:r>
      <w:r w:rsidR="00A15213" w:rsidRPr="001B12B9">
        <w:rPr>
          <w:rFonts w:ascii="Times New Roman" w:hAnsi="Times New Roman" w:cs="Times New Roman"/>
          <w:sz w:val="20"/>
          <w:szCs w:val="20"/>
        </w:rPr>
        <w:t xml:space="preserve">, зарегистрирован по </w:t>
      </w:r>
      <w:r w:rsidR="007B4E4A" w:rsidRPr="001B12B9">
        <w:rPr>
          <w:rFonts w:ascii="Times New Roman" w:hAnsi="Times New Roman" w:cs="Times New Roman"/>
          <w:sz w:val="20"/>
          <w:szCs w:val="20"/>
        </w:rPr>
        <w:t>адресу: _</w:t>
      </w:r>
      <w:r w:rsidR="00AD2F8B" w:rsidRPr="001B12B9">
        <w:rPr>
          <w:rFonts w:ascii="Times New Roman" w:hAnsi="Times New Roman" w:cs="Times New Roman"/>
          <w:sz w:val="20"/>
          <w:szCs w:val="20"/>
        </w:rPr>
        <w:t>__________________</w:t>
      </w:r>
      <w:r w:rsidR="006F72AE" w:rsidRPr="001B12B9">
        <w:rPr>
          <w:rFonts w:ascii="Times New Roman" w:hAnsi="Times New Roman" w:cs="Times New Roman"/>
          <w:sz w:val="20"/>
          <w:szCs w:val="20"/>
        </w:rPr>
        <w:t xml:space="preserve">, именуемый в дальнейшем </w:t>
      </w:r>
      <w:r w:rsidR="006F72AE" w:rsidRPr="001B12B9">
        <w:rPr>
          <w:rFonts w:ascii="Times New Roman" w:hAnsi="Times New Roman" w:cs="Times New Roman"/>
          <w:b/>
          <w:sz w:val="20"/>
          <w:szCs w:val="20"/>
        </w:rPr>
        <w:t>«Участник долевого строительства»</w:t>
      </w:r>
      <w:r w:rsidR="006F72AE" w:rsidRPr="001B12B9">
        <w:rPr>
          <w:rFonts w:ascii="Times New Roman" w:hAnsi="Times New Roman" w:cs="Times New Roman"/>
          <w:sz w:val="20"/>
          <w:szCs w:val="20"/>
        </w:rPr>
        <w:t>,</w:t>
      </w:r>
      <w:r w:rsidR="0083734B" w:rsidRPr="001B12B9">
        <w:rPr>
          <w:rFonts w:ascii="Times New Roman" w:hAnsi="Times New Roman" w:cs="Times New Roman"/>
          <w:b/>
          <w:sz w:val="20"/>
          <w:szCs w:val="20"/>
        </w:rPr>
        <w:t xml:space="preserve"> </w:t>
      </w:r>
      <w:r w:rsidR="0083734B" w:rsidRPr="001B12B9">
        <w:rPr>
          <w:rFonts w:ascii="Times New Roman" w:hAnsi="Times New Roman" w:cs="Times New Roman"/>
          <w:sz w:val="20"/>
          <w:szCs w:val="20"/>
        </w:rPr>
        <w:t xml:space="preserve">(далее – «Участник») </w:t>
      </w:r>
      <w:r w:rsidRPr="001B12B9">
        <w:rPr>
          <w:rFonts w:ascii="Times New Roman" w:hAnsi="Times New Roman" w:cs="Times New Roman"/>
          <w:sz w:val="20"/>
          <w:szCs w:val="20"/>
        </w:rPr>
        <w:t>с другой стороны, совместно именуемые</w:t>
      </w:r>
      <w:r w:rsidR="006F72AE" w:rsidRPr="001B12B9">
        <w:rPr>
          <w:rFonts w:ascii="Times New Roman" w:hAnsi="Times New Roman" w:cs="Times New Roman"/>
          <w:sz w:val="20"/>
          <w:szCs w:val="20"/>
        </w:rPr>
        <w:t xml:space="preserve"> в тексте Договора</w:t>
      </w:r>
      <w:r w:rsidRPr="001B12B9">
        <w:rPr>
          <w:rFonts w:ascii="Times New Roman" w:hAnsi="Times New Roman" w:cs="Times New Roman"/>
          <w:sz w:val="20"/>
          <w:szCs w:val="20"/>
        </w:rPr>
        <w:t xml:space="preserve"> </w:t>
      </w:r>
      <w:r w:rsidRPr="001B12B9">
        <w:rPr>
          <w:rFonts w:ascii="Times New Roman" w:hAnsi="Times New Roman" w:cs="Times New Roman"/>
          <w:b/>
          <w:sz w:val="20"/>
          <w:szCs w:val="20"/>
        </w:rPr>
        <w:t>«Стороны»</w:t>
      </w:r>
      <w:r w:rsidRPr="001B12B9">
        <w:rPr>
          <w:rFonts w:ascii="Times New Roman" w:hAnsi="Times New Roman" w:cs="Times New Roman"/>
          <w:sz w:val="20"/>
          <w:szCs w:val="20"/>
        </w:rPr>
        <w:t>,</w:t>
      </w:r>
      <w:r w:rsidR="006F72AE" w:rsidRPr="001B12B9">
        <w:rPr>
          <w:rFonts w:ascii="Times New Roman" w:hAnsi="Times New Roman" w:cs="Times New Roman"/>
          <w:sz w:val="20"/>
          <w:szCs w:val="20"/>
        </w:rPr>
        <w:t xml:space="preserve"> заключили Договор участия в долевом строительстве (далее – </w:t>
      </w:r>
      <w:r w:rsidR="00387F65" w:rsidRPr="001B12B9">
        <w:rPr>
          <w:rFonts w:ascii="Times New Roman" w:hAnsi="Times New Roman" w:cs="Times New Roman"/>
          <w:sz w:val="20"/>
          <w:szCs w:val="20"/>
        </w:rPr>
        <w:t>«</w:t>
      </w:r>
      <w:r w:rsidR="006F72AE" w:rsidRPr="001B12B9">
        <w:rPr>
          <w:rFonts w:ascii="Times New Roman" w:hAnsi="Times New Roman" w:cs="Times New Roman"/>
          <w:sz w:val="20"/>
          <w:szCs w:val="20"/>
        </w:rPr>
        <w:t>Договор</w:t>
      </w:r>
      <w:r w:rsidR="00387F65" w:rsidRPr="001B12B9">
        <w:rPr>
          <w:rFonts w:ascii="Times New Roman" w:hAnsi="Times New Roman" w:cs="Times New Roman"/>
          <w:sz w:val="20"/>
          <w:szCs w:val="20"/>
        </w:rPr>
        <w:t>»</w:t>
      </w:r>
      <w:r w:rsidR="006F72AE" w:rsidRPr="001B12B9">
        <w:rPr>
          <w:rFonts w:ascii="Times New Roman" w:hAnsi="Times New Roman" w:cs="Times New Roman"/>
          <w:sz w:val="20"/>
          <w:szCs w:val="20"/>
        </w:rPr>
        <w:t xml:space="preserve">) </w:t>
      </w:r>
      <w:r w:rsidRPr="001B12B9">
        <w:rPr>
          <w:rFonts w:ascii="Times New Roman" w:hAnsi="Times New Roman" w:cs="Times New Roman"/>
          <w:sz w:val="20"/>
          <w:szCs w:val="20"/>
        </w:rPr>
        <w:t xml:space="preserve">о </w:t>
      </w:r>
      <w:r w:rsidR="006F72AE" w:rsidRPr="001B12B9">
        <w:rPr>
          <w:rFonts w:ascii="Times New Roman" w:hAnsi="Times New Roman" w:cs="Times New Roman"/>
          <w:sz w:val="20"/>
          <w:szCs w:val="20"/>
        </w:rPr>
        <w:t>ниже</w:t>
      </w:r>
      <w:r w:rsidRPr="001B12B9">
        <w:rPr>
          <w:rFonts w:ascii="Times New Roman" w:hAnsi="Times New Roman" w:cs="Times New Roman"/>
          <w:sz w:val="20"/>
          <w:szCs w:val="20"/>
        </w:rPr>
        <w:t>следующем:</w:t>
      </w:r>
    </w:p>
    <w:p w14:paraId="622706C2" w14:textId="77777777" w:rsidR="00033DCE" w:rsidRPr="001B12B9" w:rsidRDefault="00033DCE" w:rsidP="00355537">
      <w:pPr>
        <w:spacing w:after="0" w:line="240" w:lineRule="auto"/>
        <w:ind w:firstLine="426"/>
        <w:jc w:val="both"/>
        <w:rPr>
          <w:rFonts w:ascii="Times New Roman" w:hAnsi="Times New Roman" w:cs="Times New Roman"/>
          <w:sz w:val="20"/>
          <w:szCs w:val="20"/>
        </w:rPr>
      </w:pPr>
    </w:p>
    <w:p w14:paraId="055E1EA4" w14:textId="467037FC" w:rsidR="00B114DD" w:rsidRPr="001B12B9" w:rsidRDefault="005423F8" w:rsidP="00AB6239">
      <w:pPr>
        <w:pStyle w:val="afa"/>
        <w:numPr>
          <w:ilvl w:val="0"/>
          <w:numId w:val="8"/>
        </w:numPr>
        <w:spacing w:after="0" w:line="240" w:lineRule="auto"/>
        <w:jc w:val="center"/>
        <w:rPr>
          <w:rFonts w:ascii="Times New Roman" w:hAnsi="Times New Roman" w:cs="Times New Roman"/>
          <w:b/>
          <w:bCs/>
          <w:sz w:val="20"/>
          <w:szCs w:val="20"/>
        </w:rPr>
      </w:pPr>
      <w:r w:rsidRPr="001B12B9">
        <w:rPr>
          <w:rFonts w:ascii="Times New Roman" w:hAnsi="Times New Roman" w:cs="Times New Roman"/>
          <w:b/>
          <w:bCs/>
          <w:sz w:val="20"/>
          <w:szCs w:val="20"/>
        </w:rPr>
        <w:t>ПРЕДМЕТ ДОГОВОРА</w:t>
      </w:r>
    </w:p>
    <w:p w14:paraId="1C159424" w14:textId="16498530" w:rsidR="00033DCE" w:rsidRPr="001B12B9" w:rsidRDefault="005423F8" w:rsidP="00355537">
      <w:pPr>
        <w:spacing w:after="0" w:line="240" w:lineRule="auto"/>
        <w:ind w:firstLine="426"/>
        <w:contextualSpacing/>
        <w:jc w:val="both"/>
        <w:rPr>
          <w:rFonts w:ascii="Times New Roman" w:hAnsi="Times New Roman" w:cs="Times New Roman"/>
          <w:b/>
          <w:sz w:val="20"/>
          <w:szCs w:val="20"/>
        </w:rPr>
      </w:pPr>
      <w:r w:rsidRPr="00355537">
        <w:rPr>
          <w:rFonts w:ascii="Times New Roman" w:hAnsi="Times New Roman" w:cs="Times New Roman"/>
          <w:sz w:val="20"/>
          <w:szCs w:val="20"/>
        </w:rPr>
        <w:t xml:space="preserve">1.1. Застройщик обязуется в предусмотренный Договором срок </w:t>
      </w:r>
      <w:r w:rsidRPr="001B12B9">
        <w:rPr>
          <w:rFonts w:ascii="Times New Roman" w:hAnsi="Times New Roman" w:cs="Times New Roman"/>
          <w:sz w:val="20"/>
          <w:szCs w:val="20"/>
        </w:rPr>
        <w:t>своими силами и (или) с привлечением других лиц построить</w:t>
      </w:r>
      <w:r w:rsidR="00B31320" w:rsidRPr="001B12B9">
        <w:rPr>
          <w:rFonts w:ascii="Times New Roman" w:hAnsi="Times New Roman" w:cs="Times New Roman"/>
          <w:sz w:val="20"/>
          <w:szCs w:val="20"/>
        </w:rPr>
        <w:t xml:space="preserve"> (создать)</w:t>
      </w:r>
      <w:r w:rsidRPr="001B12B9">
        <w:rPr>
          <w:rFonts w:ascii="Times New Roman" w:hAnsi="Times New Roman" w:cs="Times New Roman"/>
          <w:sz w:val="20"/>
          <w:szCs w:val="20"/>
        </w:rPr>
        <w:t xml:space="preserve"> многоквартирный жилой дом на земельном участке с кадастровым номером </w:t>
      </w:r>
      <w:r w:rsidR="00AD2F8B" w:rsidRPr="001B12B9">
        <w:rPr>
          <w:rFonts w:ascii="Times New Roman" w:hAnsi="Times New Roman" w:cs="Times New Roman"/>
          <w:b/>
          <w:sz w:val="20"/>
          <w:szCs w:val="20"/>
        </w:rPr>
        <w:t xml:space="preserve">25:28:050027:1696 </w:t>
      </w:r>
      <w:r w:rsidRPr="001B12B9">
        <w:rPr>
          <w:rFonts w:ascii="Times New Roman" w:hAnsi="Times New Roman" w:cs="Times New Roman"/>
          <w:sz w:val="20"/>
          <w:szCs w:val="20"/>
        </w:rPr>
        <w:t>по</w:t>
      </w:r>
      <w:r w:rsidRPr="001B12B9">
        <w:rPr>
          <w:rFonts w:ascii="Times New Roman" w:hAnsi="Times New Roman" w:cs="Times New Roman"/>
          <w:b/>
          <w:sz w:val="20"/>
          <w:szCs w:val="20"/>
        </w:rPr>
        <w:t xml:space="preserve"> </w:t>
      </w:r>
      <w:r w:rsidRPr="001B12B9">
        <w:rPr>
          <w:rFonts w:ascii="Times New Roman" w:hAnsi="Times New Roman" w:cs="Times New Roman"/>
          <w:sz w:val="20"/>
          <w:szCs w:val="20"/>
        </w:rPr>
        <w:t>адресу</w:t>
      </w:r>
      <w:r w:rsidRPr="001B12B9">
        <w:rPr>
          <w:rFonts w:ascii="Times New Roman" w:hAnsi="Times New Roman" w:cs="Times New Roman"/>
          <w:b/>
          <w:sz w:val="20"/>
          <w:szCs w:val="20"/>
        </w:rPr>
        <w:t xml:space="preserve">: </w:t>
      </w:r>
      <w:r w:rsidR="00AD2F8B" w:rsidRPr="001B12B9">
        <w:rPr>
          <w:rFonts w:ascii="Times New Roman" w:hAnsi="Times New Roman" w:cs="Times New Roman"/>
          <w:b/>
          <w:sz w:val="20"/>
          <w:szCs w:val="20"/>
        </w:rPr>
        <w:t xml:space="preserve">Российская Федерация, Приморский край, </w:t>
      </w:r>
      <w:proofErr w:type="spellStart"/>
      <w:r w:rsidR="00AD2F8B" w:rsidRPr="001B12B9">
        <w:rPr>
          <w:rFonts w:ascii="Times New Roman" w:hAnsi="Times New Roman" w:cs="Times New Roman"/>
          <w:b/>
          <w:sz w:val="20"/>
          <w:szCs w:val="20"/>
        </w:rPr>
        <w:t>г.о</w:t>
      </w:r>
      <w:proofErr w:type="spellEnd"/>
      <w:r w:rsidR="00AD2F8B" w:rsidRPr="001B12B9">
        <w:rPr>
          <w:rFonts w:ascii="Times New Roman" w:hAnsi="Times New Roman" w:cs="Times New Roman"/>
          <w:b/>
          <w:sz w:val="20"/>
          <w:szCs w:val="20"/>
        </w:rPr>
        <w:t>. Владивостокский, г. Владивосток, ул. Гражданск</w:t>
      </w:r>
      <w:r w:rsidR="003E2CF6" w:rsidRPr="001B12B9">
        <w:rPr>
          <w:rFonts w:ascii="Times New Roman" w:hAnsi="Times New Roman" w:cs="Times New Roman"/>
          <w:b/>
          <w:sz w:val="20"/>
          <w:szCs w:val="20"/>
        </w:rPr>
        <w:t xml:space="preserve">ая, 18 </w:t>
      </w:r>
      <w:r w:rsidRPr="001B12B9">
        <w:rPr>
          <w:rFonts w:ascii="Times New Roman" w:hAnsi="Times New Roman" w:cs="Times New Roman"/>
          <w:sz w:val="20"/>
          <w:szCs w:val="20"/>
        </w:rPr>
        <w:t xml:space="preserve">в объеме, согласно проектной документации, и после </w:t>
      </w:r>
      <w:r w:rsidR="0083734B" w:rsidRPr="001B12B9">
        <w:rPr>
          <w:rFonts w:ascii="Times New Roman" w:hAnsi="Times New Roman" w:cs="Times New Roman"/>
          <w:sz w:val="20"/>
          <w:szCs w:val="20"/>
        </w:rPr>
        <w:t>получения разрешения на ввод Объекта</w:t>
      </w:r>
      <w:r w:rsidRPr="001B12B9">
        <w:rPr>
          <w:rFonts w:ascii="Times New Roman" w:hAnsi="Times New Roman" w:cs="Times New Roman"/>
          <w:sz w:val="20"/>
          <w:szCs w:val="20"/>
        </w:rPr>
        <w:t xml:space="preserve"> в эксплуатацию передать Участнику долевого строительства Объект доле</w:t>
      </w:r>
      <w:r w:rsidR="00355537" w:rsidRPr="001B12B9">
        <w:rPr>
          <w:rFonts w:ascii="Times New Roman" w:hAnsi="Times New Roman" w:cs="Times New Roman"/>
          <w:sz w:val="20"/>
          <w:szCs w:val="20"/>
        </w:rPr>
        <w:t>вого строительства, указанный в</w:t>
      </w:r>
      <w:r w:rsidR="00CF3725" w:rsidRPr="001B12B9">
        <w:rPr>
          <w:rFonts w:ascii="Times New Roman" w:hAnsi="Times New Roman" w:cs="Times New Roman"/>
          <w:sz w:val="20"/>
          <w:szCs w:val="20"/>
        </w:rPr>
        <w:t xml:space="preserve"> </w:t>
      </w:r>
      <w:r w:rsidRPr="001B12B9">
        <w:rPr>
          <w:rFonts w:ascii="Times New Roman" w:hAnsi="Times New Roman" w:cs="Times New Roman"/>
          <w:sz w:val="20"/>
          <w:szCs w:val="20"/>
        </w:rPr>
        <w:t xml:space="preserve">п. 1.3. Договора, а Участник долевого строительства обязуется уплатить обусловленную Договором цену и принять </w:t>
      </w:r>
      <w:r w:rsidR="00AD2F8B" w:rsidRPr="001B12B9">
        <w:rPr>
          <w:rFonts w:ascii="Times New Roman" w:hAnsi="Times New Roman" w:cs="Times New Roman"/>
          <w:sz w:val="20"/>
          <w:szCs w:val="20"/>
        </w:rPr>
        <w:t>(</w:t>
      </w:r>
      <w:r w:rsidR="006103F0" w:rsidRPr="001B12B9">
        <w:rPr>
          <w:rFonts w:ascii="Times New Roman" w:hAnsi="Times New Roman" w:cs="Times New Roman"/>
          <w:b/>
          <w:sz w:val="20"/>
          <w:szCs w:val="20"/>
        </w:rPr>
        <w:t>в</w:t>
      </w:r>
      <w:r w:rsidR="00AD2F8B" w:rsidRPr="001B12B9">
        <w:rPr>
          <w:rFonts w:ascii="Times New Roman" w:hAnsi="Times New Roman" w:cs="Times New Roman"/>
          <w:b/>
          <w:sz w:val="20"/>
          <w:szCs w:val="20"/>
        </w:rPr>
        <w:t xml:space="preserve"> </w:t>
      </w:r>
      <w:r w:rsidRPr="001B12B9">
        <w:rPr>
          <w:rFonts w:ascii="Times New Roman" w:hAnsi="Times New Roman" w:cs="Times New Roman"/>
          <w:b/>
          <w:bCs/>
          <w:sz w:val="20"/>
          <w:szCs w:val="20"/>
        </w:rPr>
        <w:t>собственность</w:t>
      </w:r>
      <w:r w:rsidR="00AD2F8B" w:rsidRPr="001B12B9">
        <w:rPr>
          <w:rFonts w:ascii="Times New Roman" w:hAnsi="Times New Roman" w:cs="Times New Roman"/>
          <w:b/>
          <w:bCs/>
          <w:sz w:val="20"/>
          <w:szCs w:val="20"/>
        </w:rPr>
        <w:t xml:space="preserve">/общую совместную </w:t>
      </w:r>
      <w:r w:rsidR="00BC1A03" w:rsidRPr="001B12B9">
        <w:rPr>
          <w:rFonts w:ascii="Times New Roman" w:hAnsi="Times New Roman" w:cs="Times New Roman"/>
          <w:b/>
          <w:bCs/>
          <w:sz w:val="20"/>
          <w:szCs w:val="20"/>
        </w:rPr>
        <w:t>собственность</w:t>
      </w:r>
      <w:r w:rsidR="00AD2F8B" w:rsidRPr="001B12B9">
        <w:rPr>
          <w:rFonts w:ascii="Times New Roman" w:hAnsi="Times New Roman" w:cs="Times New Roman"/>
          <w:b/>
          <w:bCs/>
          <w:sz w:val="20"/>
          <w:szCs w:val="20"/>
        </w:rPr>
        <w:t xml:space="preserve">/общую </w:t>
      </w:r>
      <w:r w:rsidR="00BC1A03" w:rsidRPr="001B12B9">
        <w:rPr>
          <w:rFonts w:ascii="Times New Roman" w:hAnsi="Times New Roman" w:cs="Times New Roman"/>
          <w:b/>
          <w:bCs/>
          <w:sz w:val="20"/>
          <w:szCs w:val="20"/>
        </w:rPr>
        <w:t>долевую</w:t>
      </w:r>
      <w:r w:rsidR="00AD2F8B" w:rsidRPr="001B12B9">
        <w:rPr>
          <w:rFonts w:ascii="Times New Roman" w:hAnsi="Times New Roman" w:cs="Times New Roman"/>
          <w:b/>
          <w:bCs/>
          <w:sz w:val="20"/>
          <w:szCs w:val="20"/>
        </w:rPr>
        <w:t xml:space="preserve"> соб</w:t>
      </w:r>
      <w:r w:rsidR="00BC1A03" w:rsidRPr="001B12B9">
        <w:rPr>
          <w:rFonts w:ascii="Times New Roman" w:hAnsi="Times New Roman" w:cs="Times New Roman"/>
          <w:b/>
          <w:bCs/>
          <w:sz w:val="20"/>
          <w:szCs w:val="20"/>
        </w:rPr>
        <w:t>ственность)</w:t>
      </w:r>
      <w:r w:rsidRPr="001B12B9">
        <w:rPr>
          <w:rFonts w:ascii="Times New Roman" w:hAnsi="Times New Roman" w:cs="Times New Roman"/>
          <w:sz w:val="20"/>
          <w:szCs w:val="20"/>
        </w:rPr>
        <w:t xml:space="preserve"> Объект долевого строительства при наличии разрешения на ввод в эксплуатацию указанного многоквартирного жилого дома в порядке и в срок, предусмотренный Договором.</w:t>
      </w:r>
    </w:p>
    <w:p w14:paraId="02E0EA92" w14:textId="35A5F749" w:rsidR="00033DCE" w:rsidRPr="001B12B9" w:rsidRDefault="006F72AE" w:rsidP="00355537">
      <w:pPr>
        <w:spacing w:after="0" w:line="240" w:lineRule="auto"/>
        <w:ind w:firstLine="851"/>
        <w:contextualSpacing/>
        <w:jc w:val="both"/>
        <w:rPr>
          <w:rFonts w:ascii="Times New Roman" w:hAnsi="Times New Roman" w:cs="Times New Roman"/>
          <w:sz w:val="20"/>
          <w:szCs w:val="20"/>
        </w:rPr>
      </w:pPr>
      <w:r w:rsidRPr="001B12B9">
        <w:rPr>
          <w:rFonts w:ascii="Times New Roman" w:hAnsi="Times New Roman" w:cs="Times New Roman"/>
          <w:sz w:val="20"/>
          <w:szCs w:val="20"/>
        </w:rPr>
        <w:t xml:space="preserve"> </w:t>
      </w:r>
      <w:r w:rsidR="005423F8" w:rsidRPr="001B12B9">
        <w:rPr>
          <w:rFonts w:ascii="Times New Roman" w:hAnsi="Times New Roman" w:cs="Times New Roman"/>
          <w:sz w:val="20"/>
          <w:szCs w:val="20"/>
        </w:rPr>
        <w:t>Характеристики дома:</w:t>
      </w:r>
    </w:p>
    <w:p w14:paraId="09938D14" w14:textId="77777777" w:rsidR="00033DCE" w:rsidRPr="001B12B9" w:rsidRDefault="005423F8" w:rsidP="00355537">
      <w:pPr>
        <w:pStyle w:val="afa"/>
        <w:numPr>
          <w:ilvl w:val="0"/>
          <w:numId w:val="2"/>
        </w:numPr>
        <w:spacing w:after="0" w:line="240" w:lineRule="auto"/>
        <w:jc w:val="both"/>
        <w:rPr>
          <w:rFonts w:ascii="Times New Roman" w:eastAsia="Times New Roman" w:hAnsi="Times New Roman" w:cs="Times New Roman"/>
          <w:bCs/>
          <w:color w:val="000000"/>
          <w:sz w:val="20"/>
          <w:szCs w:val="20"/>
          <w:lang w:eastAsia="ru-RU"/>
        </w:rPr>
      </w:pPr>
      <w:r w:rsidRPr="001B12B9">
        <w:rPr>
          <w:rFonts w:ascii="Times New Roman" w:eastAsia="Times New Roman" w:hAnsi="Times New Roman" w:cs="Times New Roman"/>
          <w:b/>
          <w:bCs/>
          <w:color w:val="000000"/>
          <w:sz w:val="20"/>
          <w:szCs w:val="20"/>
          <w:lang w:eastAsia="ru-RU"/>
        </w:rPr>
        <w:t>Вид строящегося (создаваемого) объекта недвижимост</w:t>
      </w:r>
      <w:r w:rsidRPr="001B12B9">
        <w:rPr>
          <w:rFonts w:ascii="Times New Roman" w:eastAsia="Times New Roman" w:hAnsi="Times New Roman" w:cs="Times New Roman"/>
          <w:bCs/>
          <w:color w:val="000000"/>
          <w:sz w:val="20"/>
          <w:szCs w:val="20"/>
          <w:lang w:eastAsia="ru-RU"/>
        </w:rPr>
        <w:t xml:space="preserve">и: </w:t>
      </w:r>
      <w:r w:rsidRPr="001B12B9">
        <w:rPr>
          <w:rFonts w:ascii="Times New Roman" w:eastAsia="Times New Roman" w:hAnsi="Times New Roman" w:cs="Times New Roman"/>
          <w:color w:val="000000"/>
          <w:sz w:val="20"/>
          <w:szCs w:val="20"/>
          <w:lang w:eastAsia="ru-RU"/>
        </w:rPr>
        <w:t>Многоквартирный дом</w:t>
      </w:r>
    </w:p>
    <w:p w14:paraId="7C97E7EB" w14:textId="77777777" w:rsidR="00033DCE" w:rsidRPr="001B12B9" w:rsidRDefault="005423F8" w:rsidP="00355537">
      <w:pPr>
        <w:pStyle w:val="afa"/>
        <w:numPr>
          <w:ilvl w:val="0"/>
          <w:numId w:val="2"/>
        </w:numPr>
        <w:spacing w:after="0" w:line="240" w:lineRule="auto"/>
        <w:jc w:val="both"/>
        <w:rPr>
          <w:rFonts w:ascii="Times New Roman" w:eastAsia="Times New Roman" w:hAnsi="Times New Roman" w:cs="Times New Roman"/>
          <w:bCs/>
          <w:color w:val="000000"/>
          <w:sz w:val="20"/>
          <w:szCs w:val="20"/>
          <w:lang w:eastAsia="ru-RU"/>
        </w:rPr>
      </w:pPr>
      <w:r w:rsidRPr="001B12B9">
        <w:rPr>
          <w:rFonts w:ascii="Times New Roman" w:eastAsia="Times New Roman" w:hAnsi="Times New Roman" w:cs="Times New Roman"/>
          <w:b/>
          <w:bCs/>
          <w:color w:val="000000"/>
          <w:sz w:val="20"/>
          <w:szCs w:val="20"/>
          <w:lang w:eastAsia="ru-RU"/>
        </w:rPr>
        <w:t>Назначение объекта:</w:t>
      </w:r>
      <w:r w:rsidRPr="001B12B9">
        <w:rPr>
          <w:rFonts w:ascii="Times New Roman" w:eastAsia="Times New Roman" w:hAnsi="Times New Roman" w:cs="Times New Roman"/>
          <w:bCs/>
          <w:color w:val="000000"/>
          <w:sz w:val="20"/>
          <w:szCs w:val="20"/>
          <w:lang w:eastAsia="ru-RU"/>
        </w:rPr>
        <w:t xml:space="preserve"> </w:t>
      </w:r>
      <w:r w:rsidRPr="001B12B9">
        <w:rPr>
          <w:rFonts w:ascii="Times New Roman" w:eastAsia="Times New Roman" w:hAnsi="Times New Roman" w:cs="Times New Roman"/>
          <w:color w:val="000000"/>
          <w:sz w:val="20"/>
          <w:szCs w:val="20"/>
          <w:lang w:eastAsia="ru-RU"/>
        </w:rPr>
        <w:t>Жилое</w:t>
      </w:r>
    </w:p>
    <w:p w14:paraId="6AA92748" w14:textId="14BF4985" w:rsidR="00033DCE" w:rsidRPr="001B12B9" w:rsidRDefault="005423F8" w:rsidP="00355537">
      <w:pPr>
        <w:pStyle w:val="afa"/>
        <w:numPr>
          <w:ilvl w:val="0"/>
          <w:numId w:val="2"/>
        </w:numPr>
        <w:spacing w:after="0" w:line="240" w:lineRule="auto"/>
        <w:jc w:val="both"/>
        <w:rPr>
          <w:rFonts w:ascii="Times New Roman" w:eastAsia="Times New Roman" w:hAnsi="Times New Roman" w:cs="Times New Roman"/>
          <w:bCs/>
          <w:sz w:val="20"/>
          <w:szCs w:val="20"/>
          <w:lang w:eastAsia="ru-RU"/>
        </w:rPr>
      </w:pPr>
      <w:r w:rsidRPr="001B12B9">
        <w:rPr>
          <w:rFonts w:ascii="Times New Roman" w:eastAsia="Times New Roman" w:hAnsi="Times New Roman" w:cs="Times New Roman"/>
          <w:b/>
          <w:bCs/>
          <w:color w:val="000000"/>
          <w:sz w:val="20"/>
          <w:szCs w:val="20"/>
          <w:lang w:eastAsia="ru-RU"/>
        </w:rPr>
        <w:t>Этажность</w:t>
      </w:r>
      <w:r w:rsidR="00EB652D" w:rsidRPr="001B12B9">
        <w:rPr>
          <w:rFonts w:ascii="Times New Roman" w:eastAsia="Times New Roman" w:hAnsi="Times New Roman" w:cs="Times New Roman"/>
          <w:b/>
          <w:bCs/>
          <w:color w:val="000000"/>
          <w:sz w:val="20"/>
          <w:szCs w:val="20"/>
          <w:lang w:eastAsia="ru-RU"/>
        </w:rPr>
        <w:t xml:space="preserve"> здания</w:t>
      </w:r>
      <w:r w:rsidRPr="001B12B9">
        <w:rPr>
          <w:rFonts w:ascii="Times New Roman" w:eastAsia="Times New Roman" w:hAnsi="Times New Roman" w:cs="Times New Roman"/>
          <w:b/>
          <w:bCs/>
          <w:color w:val="000000"/>
          <w:sz w:val="20"/>
          <w:szCs w:val="20"/>
          <w:lang w:eastAsia="ru-RU"/>
        </w:rPr>
        <w:t>:</w:t>
      </w:r>
      <w:r w:rsidRPr="001B12B9">
        <w:rPr>
          <w:rFonts w:ascii="Times New Roman" w:eastAsia="Times New Roman" w:hAnsi="Times New Roman" w:cs="Times New Roman"/>
          <w:bCs/>
          <w:color w:val="000000"/>
          <w:sz w:val="20"/>
          <w:szCs w:val="20"/>
          <w:lang w:eastAsia="ru-RU"/>
        </w:rPr>
        <w:t xml:space="preserve"> </w:t>
      </w:r>
      <w:r w:rsidR="00FC3946" w:rsidRPr="001B12B9">
        <w:rPr>
          <w:rFonts w:ascii="Times New Roman" w:eastAsia="Times New Roman" w:hAnsi="Times New Roman" w:cs="Times New Roman"/>
          <w:bCs/>
          <w:sz w:val="20"/>
          <w:szCs w:val="20"/>
          <w:lang w:eastAsia="ru-RU"/>
        </w:rPr>
        <w:t>8</w:t>
      </w:r>
      <w:r w:rsidR="00EB652D" w:rsidRPr="001B12B9">
        <w:rPr>
          <w:rFonts w:ascii="Times New Roman" w:eastAsia="Times New Roman" w:hAnsi="Times New Roman" w:cs="Times New Roman"/>
          <w:bCs/>
          <w:sz w:val="20"/>
          <w:szCs w:val="20"/>
          <w:lang w:eastAsia="ru-RU"/>
        </w:rPr>
        <w:t xml:space="preserve"> этажей</w:t>
      </w:r>
      <w:r w:rsidRPr="001B12B9">
        <w:rPr>
          <w:rFonts w:ascii="Times New Roman" w:eastAsia="Times New Roman" w:hAnsi="Times New Roman" w:cs="Times New Roman"/>
          <w:bCs/>
          <w:sz w:val="20"/>
          <w:szCs w:val="20"/>
          <w:lang w:eastAsia="ru-RU"/>
        </w:rPr>
        <w:t xml:space="preserve">, </w:t>
      </w:r>
      <w:r w:rsidR="00DF4E30" w:rsidRPr="001B12B9">
        <w:rPr>
          <w:rFonts w:ascii="Times New Roman" w:eastAsia="Times New Roman" w:hAnsi="Times New Roman" w:cs="Times New Roman"/>
          <w:b/>
          <w:sz w:val="20"/>
          <w:szCs w:val="20"/>
          <w:lang w:eastAsia="ru-RU"/>
        </w:rPr>
        <w:t>количество этажей:</w:t>
      </w:r>
      <w:r w:rsidR="00FC3946" w:rsidRPr="001B12B9">
        <w:rPr>
          <w:rFonts w:ascii="Times New Roman" w:eastAsia="Times New Roman" w:hAnsi="Times New Roman" w:cs="Times New Roman"/>
          <w:sz w:val="20"/>
          <w:szCs w:val="20"/>
          <w:lang w:eastAsia="ru-RU"/>
        </w:rPr>
        <w:t xml:space="preserve"> 9</w:t>
      </w:r>
      <w:r w:rsidR="00272755" w:rsidRPr="001B12B9">
        <w:rPr>
          <w:rFonts w:ascii="Times New Roman" w:eastAsia="Times New Roman" w:hAnsi="Times New Roman" w:cs="Times New Roman"/>
          <w:sz w:val="20"/>
          <w:szCs w:val="20"/>
          <w:lang w:eastAsia="ru-RU"/>
        </w:rPr>
        <w:t xml:space="preserve"> </w:t>
      </w:r>
      <w:r w:rsidR="00EB652D" w:rsidRPr="001B12B9">
        <w:rPr>
          <w:rFonts w:ascii="Times New Roman" w:eastAsia="Times New Roman" w:hAnsi="Times New Roman" w:cs="Times New Roman"/>
          <w:sz w:val="20"/>
          <w:szCs w:val="20"/>
          <w:lang w:eastAsia="ru-RU"/>
        </w:rPr>
        <w:t>этажей (</w:t>
      </w:r>
      <w:r w:rsidR="00BC1A03" w:rsidRPr="001B12B9">
        <w:rPr>
          <w:rFonts w:ascii="Times New Roman" w:eastAsia="Times New Roman" w:hAnsi="Times New Roman" w:cs="Times New Roman"/>
          <w:sz w:val="20"/>
          <w:szCs w:val="20"/>
          <w:lang w:eastAsia="ru-RU"/>
        </w:rPr>
        <w:t xml:space="preserve">1 подземный) </w:t>
      </w:r>
    </w:p>
    <w:p w14:paraId="119D4D9D" w14:textId="74460251" w:rsidR="00BC1A03" w:rsidRPr="001B12B9" w:rsidRDefault="00BC1A03" w:rsidP="00355537">
      <w:pPr>
        <w:pStyle w:val="afa"/>
        <w:numPr>
          <w:ilvl w:val="0"/>
          <w:numId w:val="2"/>
        </w:numPr>
        <w:spacing w:after="0" w:line="240" w:lineRule="auto"/>
        <w:jc w:val="both"/>
        <w:rPr>
          <w:rFonts w:ascii="Times New Roman" w:eastAsia="Times New Roman" w:hAnsi="Times New Roman" w:cs="Times New Roman"/>
          <w:bCs/>
          <w:sz w:val="20"/>
          <w:szCs w:val="20"/>
          <w:lang w:eastAsia="ru-RU"/>
        </w:rPr>
      </w:pPr>
      <w:r w:rsidRPr="001B12B9">
        <w:rPr>
          <w:rFonts w:ascii="Times New Roman" w:eastAsia="Times New Roman" w:hAnsi="Times New Roman" w:cs="Times New Roman"/>
          <w:b/>
          <w:bCs/>
          <w:color w:val="000000"/>
          <w:sz w:val="20"/>
          <w:szCs w:val="20"/>
          <w:lang w:eastAsia="ru-RU"/>
        </w:rPr>
        <w:t>Количество квартир:</w:t>
      </w:r>
      <w:r w:rsidRPr="001B12B9">
        <w:rPr>
          <w:rFonts w:ascii="Times New Roman" w:eastAsia="Times New Roman" w:hAnsi="Times New Roman" w:cs="Times New Roman"/>
          <w:bCs/>
          <w:sz w:val="20"/>
          <w:szCs w:val="20"/>
          <w:lang w:eastAsia="ru-RU"/>
        </w:rPr>
        <w:t xml:space="preserve"> 64</w:t>
      </w:r>
    </w:p>
    <w:p w14:paraId="7654EF10" w14:textId="4A270003" w:rsidR="00033DCE" w:rsidRPr="001B12B9" w:rsidRDefault="005423F8" w:rsidP="00355537">
      <w:pPr>
        <w:pStyle w:val="afa"/>
        <w:numPr>
          <w:ilvl w:val="0"/>
          <w:numId w:val="2"/>
        </w:numPr>
        <w:spacing w:after="0" w:line="240" w:lineRule="auto"/>
        <w:jc w:val="both"/>
        <w:rPr>
          <w:rFonts w:ascii="Times New Roman" w:eastAsia="Times New Roman" w:hAnsi="Times New Roman" w:cs="Times New Roman"/>
          <w:bCs/>
          <w:color w:val="000000"/>
          <w:sz w:val="20"/>
          <w:szCs w:val="20"/>
          <w:lang w:eastAsia="ru-RU"/>
        </w:rPr>
      </w:pPr>
      <w:r w:rsidRPr="001B12B9">
        <w:rPr>
          <w:rFonts w:ascii="Times New Roman" w:eastAsia="Times New Roman" w:hAnsi="Times New Roman" w:cs="Times New Roman"/>
          <w:b/>
          <w:bCs/>
          <w:color w:val="000000"/>
          <w:sz w:val="20"/>
          <w:szCs w:val="20"/>
          <w:lang w:eastAsia="ru-RU"/>
        </w:rPr>
        <w:t xml:space="preserve">Общая площадь </w:t>
      </w:r>
      <w:r w:rsidR="00F334C3" w:rsidRPr="001B12B9">
        <w:rPr>
          <w:rFonts w:ascii="Times New Roman" w:eastAsia="Times New Roman" w:hAnsi="Times New Roman" w:cs="Times New Roman"/>
          <w:b/>
          <w:bCs/>
          <w:color w:val="000000"/>
          <w:sz w:val="20"/>
          <w:szCs w:val="20"/>
          <w:lang w:eastAsia="ru-RU"/>
        </w:rPr>
        <w:t>здания</w:t>
      </w:r>
      <w:r w:rsidRPr="001B12B9">
        <w:rPr>
          <w:rFonts w:ascii="Times New Roman" w:eastAsia="Times New Roman" w:hAnsi="Times New Roman" w:cs="Times New Roman"/>
          <w:bCs/>
          <w:color w:val="000000"/>
          <w:sz w:val="20"/>
          <w:szCs w:val="20"/>
          <w:lang w:eastAsia="ru-RU"/>
        </w:rPr>
        <w:t xml:space="preserve">: </w:t>
      </w:r>
      <w:r w:rsidR="005D43D7" w:rsidRPr="001B12B9">
        <w:rPr>
          <w:rFonts w:ascii="Times New Roman" w:eastAsia="Times New Roman" w:hAnsi="Times New Roman" w:cs="Times New Roman"/>
          <w:bCs/>
          <w:color w:val="000000"/>
          <w:sz w:val="20"/>
          <w:szCs w:val="20"/>
          <w:lang w:eastAsia="ru-RU"/>
        </w:rPr>
        <w:t>4 428,87 кв.</w:t>
      </w:r>
      <w:r w:rsidRPr="001B12B9">
        <w:rPr>
          <w:rFonts w:ascii="Times New Roman" w:eastAsia="Times New Roman" w:hAnsi="Times New Roman" w:cs="Times New Roman"/>
          <w:bCs/>
          <w:color w:val="000000"/>
          <w:sz w:val="20"/>
          <w:szCs w:val="20"/>
          <w:lang w:eastAsia="ru-RU"/>
        </w:rPr>
        <w:t xml:space="preserve"> м.</w:t>
      </w:r>
    </w:p>
    <w:p w14:paraId="5F282F4F" w14:textId="2777E5ED" w:rsidR="00272755" w:rsidRPr="001B12B9" w:rsidRDefault="00272755" w:rsidP="00355537">
      <w:pPr>
        <w:pStyle w:val="afa"/>
        <w:numPr>
          <w:ilvl w:val="0"/>
          <w:numId w:val="2"/>
        </w:numPr>
        <w:spacing w:after="0" w:line="240" w:lineRule="auto"/>
        <w:jc w:val="both"/>
        <w:rPr>
          <w:rFonts w:ascii="Times New Roman" w:eastAsia="Times New Roman" w:hAnsi="Times New Roman" w:cs="Times New Roman"/>
          <w:bCs/>
          <w:color w:val="000000"/>
          <w:sz w:val="20"/>
          <w:szCs w:val="20"/>
          <w:lang w:eastAsia="ru-RU"/>
        </w:rPr>
      </w:pPr>
      <w:r w:rsidRPr="001B12B9">
        <w:rPr>
          <w:rFonts w:ascii="Times New Roman" w:eastAsia="Times New Roman" w:hAnsi="Times New Roman" w:cs="Times New Roman"/>
          <w:b/>
          <w:bCs/>
          <w:color w:val="000000"/>
          <w:sz w:val="20"/>
          <w:szCs w:val="20"/>
          <w:lang w:eastAsia="ru-RU"/>
        </w:rPr>
        <w:t>Количество подъездов (секций):</w:t>
      </w:r>
      <w:r w:rsidRPr="001B12B9">
        <w:rPr>
          <w:rFonts w:ascii="Times New Roman" w:eastAsia="Times New Roman" w:hAnsi="Times New Roman" w:cs="Times New Roman"/>
          <w:bCs/>
          <w:color w:val="000000"/>
          <w:sz w:val="20"/>
          <w:szCs w:val="20"/>
          <w:lang w:eastAsia="ru-RU"/>
        </w:rPr>
        <w:t xml:space="preserve"> 1</w:t>
      </w:r>
    </w:p>
    <w:p w14:paraId="336426F5" w14:textId="470C6E36" w:rsidR="00033DCE" w:rsidRPr="001B12B9" w:rsidRDefault="005423F8" w:rsidP="00BC1A03">
      <w:pPr>
        <w:pStyle w:val="afa"/>
        <w:numPr>
          <w:ilvl w:val="0"/>
          <w:numId w:val="2"/>
        </w:numPr>
        <w:jc w:val="both"/>
        <w:rPr>
          <w:rFonts w:ascii="Times New Roman" w:eastAsia="Times New Roman" w:hAnsi="Times New Roman" w:cs="Times New Roman"/>
          <w:bCs/>
          <w:color w:val="000000"/>
          <w:sz w:val="20"/>
          <w:szCs w:val="20"/>
          <w:lang w:eastAsia="ru-RU"/>
        </w:rPr>
      </w:pPr>
      <w:r w:rsidRPr="001B12B9">
        <w:rPr>
          <w:rFonts w:ascii="Times New Roman" w:eastAsia="Times New Roman" w:hAnsi="Times New Roman" w:cs="Times New Roman"/>
          <w:b/>
          <w:bCs/>
          <w:color w:val="000000"/>
          <w:sz w:val="20"/>
          <w:szCs w:val="20"/>
          <w:lang w:eastAsia="ru-RU"/>
        </w:rPr>
        <w:t>Материал наружных стен:</w:t>
      </w:r>
      <w:r w:rsidRPr="001B12B9">
        <w:rPr>
          <w:rFonts w:ascii="Times New Roman" w:eastAsia="Times New Roman" w:hAnsi="Times New Roman" w:cs="Times New Roman"/>
          <w:bCs/>
          <w:color w:val="000000"/>
          <w:sz w:val="20"/>
          <w:szCs w:val="20"/>
          <w:lang w:eastAsia="ru-RU"/>
        </w:rPr>
        <w:t xml:space="preserve"> </w:t>
      </w:r>
      <w:r w:rsidR="00F37364" w:rsidRPr="001B12B9">
        <w:rPr>
          <w:rFonts w:ascii="Times New Roman" w:eastAsia="Times New Roman" w:hAnsi="Times New Roman" w:cs="Times New Roman"/>
          <w:bCs/>
          <w:color w:val="000000"/>
          <w:sz w:val="20"/>
          <w:szCs w:val="20"/>
          <w:lang w:eastAsia="ru-RU"/>
        </w:rPr>
        <w:t>кирпич</w:t>
      </w:r>
      <w:r w:rsidR="00BC1A03" w:rsidRPr="001B12B9">
        <w:rPr>
          <w:rFonts w:ascii="Times New Roman" w:eastAsia="Times New Roman" w:hAnsi="Times New Roman" w:cs="Times New Roman"/>
          <w:bCs/>
          <w:color w:val="000000"/>
          <w:sz w:val="20"/>
          <w:szCs w:val="20"/>
          <w:lang w:eastAsia="ru-RU"/>
        </w:rPr>
        <w:t xml:space="preserve"> </w:t>
      </w:r>
    </w:p>
    <w:p w14:paraId="24375F72" w14:textId="42ECE283" w:rsidR="00033DCE" w:rsidRPr="001B12B9" w:rsidRDefault="005423F8" w:rsidP="00355537">
      <w:pPr>
        <w:pStyle w:val="afa"/>
        <w:numPr>
          <w:ilvl w:val="0"/>
          <w:numId w:val="2"/>
        </w:numPr>
        <w:spacing w:after="0" w:line="240" w:lineRule="auto"/>
        <w:jc w:val="both"/>
        <w:rPr>
          <w:rFonts w:ascii="Times New Roman" w:eastAsia="Times New Roman" w:hAnsi="Times New Roman" w:cs="Times New Roman"/>
          <w:bCs/>
          <w:color w:val="000000"/>
          <w:sz w:val="20"/>
          <w:szCs w:val="20"/>
          <w:lang w:eastAsia="ru-RU"/>
        </w:rPr>
      </w:pPr>
      <w:r w:rsidRPr="001B12B9">
        <w:rPr>
          <w:rFonts w:ascii="Times New Roman" w:eastAsia="Times New Roman" w:hAnsi="Times New Roman" w:cs="Times New Roman"/>
          <w:b/>
          <w:bCs/>
          <w:color w:val="000000"/>
          <w:sz w:val="20"/>
          <w:szCs w:val="20"/>
          <w:lang w:eastAsia="ru-RU"/>
        </w:rPr>
        <w:t>Материал поэтажных перекрытий:</w:t>
      </w:r>
      <w:r w:rsidRPr="001B12B9">
        <w:rPr>
          <w:rFonts w:ascii="Times New Roman" w:eastAsia="Times New Roman" w:hAnsi="Times New Roman" w:cs="Times New Roman"/>
          <w:bCs/>
          <w:color w:val="000000"/>
          <w:sz w:val="20"/>
          <w:szCs w:val="20"/>
          <w:lang w:eastAsia="ru-RU"/>
        </w:rPr>
        <w:t xml:space="preserve"> </w:t>
      </w:r>
      <w:r w:rsidR="003F217C" w:rsidRPr="001B12B9">
        <w:rPr>
          <w:rFonts w:ascii="Times New Roman" w:eastAsia="Times New Roman" w:hAnsi="Times New Roman" w:cs="Times New Roman"/>
          <w:bCs/>
          <w:color w:val="000000"/>
          <w:sz w:val="20"/>
          <w:szCs w:val="20"/>
          <w:lang w:eastAsia="ru-RU"/>
        </w:rPr>
        <w:t xml:space="preserve">железобетон </w:t>
      </w:r>
    </w:p>
    <w:p w14:paraId="7B55551A" w14:textId="76A53BD4" w:rsidR="00033DCE" w:rsidRPr="001B12B9" w:rsidRDefault="00F003D4" w:rsidP="00355537">
      <w:pPr>
        <w:pStyle w:val="afa"/>
        <w:numPr>
          <w:ilvl w:val="0"/>
          <w:numId w:val="2"/>
        </w:numPr>
        <w:spacing w:after="0" w:line="240" w:lineRule="auto"/>
        <w:jc w:val="both"/>
        <w:rPr>
          <w:rFonts w:ascii="Times New Roman" w:eastAsia="Times New Roman" w:hAnsi="Times New Roman" w:cs="Times New Roman"/>
          <w:bCs/>
          <w:color w:val="000000"/>
          <w:sz w:val="20"/>
          <w:szCs w:val="20"/>
          <w:lang w:eastAsia="ru-RU"/>
        </w:rPr>
      </w:pPr>
      <w:r w:rsidRPr="001B12B9">
        <w:rPr>
          <w:rFonts w:ascii="Times New Roman" w:eastAsia="Times New Roman" w:hAnsi="Times New Roman" w:cs="Times New Roman"/>
          <w:b/>
          <w:bCs/>
          <w:color w:val="000000"/>
          <w:sz w:val="20"/>
          <w:szCs w:val="20"/>
          <w:lang w:eastAsia="ru-RU"/>
        </w:rPr>
        <w:t>Класс энергосбережения</w:t>
      </w:r>
      <w:r w:rsidR="00266C51" w:rsidRPr="001B12B9">
        <w:rPr>
          <w:rFonts w:ascii="Times New Roman" w:eastAsia="Times New Roman" w:hAnsi="Times New Roman" w:cs="Times New Roman"/>
          <w:bCs/>
          <w:color w:val="000000"/>
          <w:sz w:val="20"/>
          <w:szCs w:val="20"/>
          <w:lang w:eastAsia="ru-RU"/>
        </w:rPr>
        <w:t>: А</w:t>
      </w:r>
    </w:p>
    <w:p w14:paraId="3027E301" w14:textId="1AB01CEB" w:rsidR="00BC1A03" w:rsidRPr="001B12B9" w:rsidRDefault="005423F8" w:rsidP="00BC1A03">
      <w:pPr>
        <w:pStyle w:val="afa"/>
        <w:numPr>
          <w:ilvl w:val="0"/>
          <w:numId w:val="2"/>
        </w:numPr>
        <w:spacing w:after="0" w:line="240" w:lineRule="auto"/>
        <w:jc w:val="both"/>
        <w:rPr>
          <w:rFonts w:ascii="Times New Roman" w:eastAsia="Times New Roman" w:hAnsi="Times New Roman" w:cs="Times New Roman"/>
          <w:bCs/>
          <w:color w:val="000000"/>
          <w:sz w:val="20"/>
          <w:szCs w:val="20"/>
          <w:lang w:eastAsia="ru-RU"/>
        </w:rPr>
      </w:pPr>
      <w:r w:rsidRPr="001B12B9">
        <w:rPr>
          <w:rFonts w:ascii="Times New Roman" w:eastAsia="Times New Roman" w:hAnsi="Times New Roman" w:cs="Times New Roman"/>
          <w:b/>
          <w:bCs/>
          <w:color w:val="000000"/>
          <w:sz w:val="20"/>
          <w:szCs w:val="20"/>
          <w:lang w:eastAsia="ru-RU"/>
        </w:rPr>
        <w:t xml:space="preserve">Класс сейсмостойкости: </w:t>
      </w:r>
      <w:r w:rsidRPr="001B12B9">
        <w:rPr>
          <w:rFonts w:ascii="Times New Roman" w:eastAsia="Times New Roman" w:hAnsi="Times New Roman" w:cs="Times New Roman"/>
          <w:bCs/>
          <w:color w:val="000000"/>
          <w:sz w:val="20"/>
          <w:szCs w:val="20"/>
          <w:lang w:eastAsia="ru-RU"/>
        </w:rPr>
        <w:t>6 баллов</w:t>
      </w:r>
    </w:p>
    <w:p w14:paraId="587E2532" w14:textId="5C41EFCB" w:rsidR="008B7EF2" w:rsidRPr="00355537" w:rsidRDefault="005423F8" w:rsidP="00355537">
      <w:pPr>
        <w:pStyle w:val="afa"/>
        <w:numPr>
          <w:ilvl w:val="1"/>
          <w:numId w:val="8"/>
        </w:numPr>
        <w:spacing w:after="0" w:line="240" w:lineRule="auto"/>
        <w:ind w:left="0" w:firstLine="567"/>
        <w:jc w:val="both"/>
        <w:rPr>
          <w:rFonts w:ascii="Times New Roman" w:hAnsi="Times New Roman" w:cs="Times New Roman"/>
          <w:sz w:val="20"/>
          <w:szCs w:val="20"/>
        </w:rPr>
      </w:pPr>
      <w:r w:rsidRPr="001B12B9">
        <w:rPr>
          <w:rFonts w:ascii="Times New Roman" w:hAnsi="Times New Roman" w:cs="Times New Roman"/>
          <w:sz w:val="20"/>
          <w:szCs w:val="20"/>
        </w:rPr>
        <w:t>Строительство многоквартирного жилого дома осуществляется на земельно</w:t>
      </w:r>
      <w:r w:rsidR="00A15A5E" w:rsidRPr="001B12B9">
        <w:rPr>
          <w:rFonts w:ascii="Times New Roman" w:hAnsi="Times New Roman" w:cs="Times New Roman"/>
          <w:sz w:val="20"/>
          <w:szCs w:val="20"/>
        </w:rPr>
        <w:t>м участке с кадастровым номером:</w:t>
      </w:r>
      <w:r w:rsidR="006A7F30" w:rsidRPr="001B12B9">
        <w:rPr>
          <w:rFonts w:ascii="Times New Roman" w:hAnsi="Times New Roman" w:cs="Times New Roman"/>
          <w:b/>
          <w:sz w:val="20"/>
          <w:szCs w:val="20"/>
        </w:rPr>
        <w:t xml:space="preserve"> </w:t>
      </w:r>
      <w:r w:rsidR="008C0FFC" w:rsidRPr="001B12B9">
        <w:rPr>
          <w:rFonts w:ascii="Times New Roman" w:hAnsi="Times New Roman" w:cs="Times New Roman"/>
          <w:b/>
          <w:sz w:val="20"/>
          <w:szCs w:val="20"/>
        </w:rPr>
        <w:t>25:28:050027:1696</w:t>
      </w:r>
      <w:r w:rsidR="00E540E4" w:rsidRPr="001B12B9">
        <w:rPr>
          <w:rFonts w:ascii="Times New Roman" w:hAnsi="Times New Roman" w:cs="Times New Roman"/>
          <w:sz w:val="20"/>
          <w:szCs w:val="20"/>
        </w:rPr>
        <w:t xml:space="preserve">, </w:t>
      </w:r>
      <w:r w:rsidR="008B7EF2" w:rsidRPr="001B12B9">
        <w:rPr>
          <w:rFonts w:ascii="Times New Roman" w:hAnsi="Times New Roman" w:cs="Times New Roman"/>
          <w:sz w:val="20"/>
          <w:szCs w:val="20"/>
        </w:rPr>
        <w:t>права на который принадлежат Застройщику на основании:</w:t>
      </w:r>
      <w:r w:rsidR="00387F65" w:rsidRPr="001B12B9">
        <w:rPr>
          <w:rFonts w:ascii="Times New Roman" w:hAnsi="Times New Roman" w:cs="Times New Roman"/>
          <w:sz w:val="20"/>
          <w:szCs w:val="20"/>
        </w:rPr>
        <w:t xml:space="preserve"> </w:t>
      </w:r>
      <w:r w:rsidR="00387F65" w:rsidRPr="001B12B9">
        <w:rPr>
          <w:rFonts w:ascii="Times New Roman" w:hAnsi="Times New Roman" w:cs="Times New Roman"/>
          <w:i/>
          <w:sz w:val="20"/>
          <w:szCs w:val="20"/>
        </w:rPr>
        <w:t>д</w:t>
      </w:r>
      <w:r w:rsidR="008B7EF2" w:rsidRPr="001B12B9">
        <w:rPr>
          <w:rFonts w:ascii="Times New Roman" w:hAnsi="Times New Roman" w:cs="Times New Roman"/>
          <w:i/>
          <w:sz w:val="20"/>
          <w:szCs w:val="20"/>
        </w:rPr>
        <w:t>о</w:t>
      </w:r>
      <w:r w:rsidR="00387F65" w:rsidRPr="001B12B9">
        <w:rPr>
          <w:rFonts w:ascii="Times New Roman" w:hAnsi="Times New Roman" w:cs="Times New Roman"/>
          <w:i/>
          <w:sz w:val="20"/>
          <w:szCs w:val="20"/>
        </w:rPr>
        <w:t>говора</w:t>
      </w:r>
      <w:r w:rsidR="008C0FFC" w:rsidRPr="001B12B9">
        <w:rPr>
          <w:rFonts w:ascii="Times New Roman" w:hAnsi="Times New Roman" w:cs="Times New Roman"/>
          <w:i/>
          <w:sz w:val="20"/>
          <w:szCs w:val="20"/>
        </w:rPr>
        <w:t xml:space="preserve"> купли-продажи земельного участка от 26.12.2024</w:t>
      </w:r>
      <w:r w:rsidR="008B7EF2" w:rsidRPr="001B12B9">
        <w:rPr>
          <w:rFonts w:ascii="Times New Roman" w:hAnsi="Times New Roman" w:cs="Times New Roman"/>
          <w:i/>
          <w:sz w:val="20"/>
          <w:szCs w:val="20"/>
        </w:rPr>
        <w:t>, дата государ</w:t>
      </w:r>
      <w:r w:rsidR="008C0FFC" w:rsidRPr="001B12B9">
        <w:rPr>
          <w:rFonts w:ascii="Times New Roman" w:hAnsi="Times New Roman" w:cs="Times New Roman"/>
          <w:i/>
          <w:sz w:val="20"/>
          <w:szCs w:val="20"/>
        </w:rPr>
        <w:t>ственной регистрации: 10.03</w:t>
      </w:r>
      <w:r w:rsidR="008C0FFC">
        <w:rPr>
          <w:rFonts w:ascii="Times New Roman" w:hAnsi="Times New Roman" w:cs="Times New Roman"/>
          <w:i/>
          <w:sz w:val="20"/>
          <w:szCs w:val="20"/>
        </w:rPr>
        <w:t>.2025</w:t>
      </w:r>
      <w:r w:rsidR="008B7EF2" w:rsidRPr="00355537">
        <w:rPr>
          <w:rFonts w:ascii="Times New Roman" w:hAnsi="Times New Roman" w:cs="Times New Roman"/>
          <w:i/>
          <w:sz w:val="20"/>
          <w:szCs w:val="20"/>
        </w:rPr>
        <w:t xml:space="preserve">, номер государственной регистрации: </w:t>
      </w:r>
      <w:r w:rsidR="008C0FFC" w:rsidRPr="008C0FFC">
        <w:rPr>
          <w:rFonts w:ascii="Times New Roman" w:hAnsi="Times New Roman" w:cs="Times New Roman"/>
          <w:i/>
          <w:sz w:val="20"/>
          <w:szCs w:val="20"/>
        </w:rPr>
        <w:t>25:28:050027:1696-25/056/2025-9</w:t>
      </w:r>
      <w:r w:rsidR="008B7EF2" w:rsidRPr="00355537">
        <w:rPr>
          <w:rFonts w:ascii="Times New Roman" w:hAnsi="Times New Roman" w:cs="Times New Roman"/>
          <w:i/>
          <w:sz w:val="20"/>
          <w:szCs w:val="20"/>
        </w:rPr>
        <w:t>.</w:t>
      </w:r>
    </w:p>
    <w:p w14:paraId="34BB3FDD" w14:textId="42744F6A" w:rsidR="00033DCE" w:rsidRPr="00355537" w:rsidRDefault="005423F8" w:rsidP="00355537">
      <w:pPr>
        <w:pStyle w:val="afa"/>
        <w:numPr>
          <w:ilvl w:val="0"/>
          <w:numId w:val="9"/>
        </w:numPr>
        <w:spacing w:after="0" w:line="240" w:lineRule="auto"/>
        <w:ind w:left="1134"/>
        <w:jc w:val="both"/>
        <w:rPr>
          <w:rFonts w:ascii="Times New Roman" w:hAnsi="Times New Roman" w:cs="Times New Roman"/>
          <w:sz w:val="20"/>
          <w:szCs w:val="20"/>
        </w:rPr>
      </w:pPr>
      <w:r w:rsidRPr="00355537">
        <w:rPr>
          <w:rFonts w:ascii="Times New Roman" w:hAnsi="Times New Roman" w:cs="Times New Roman"/>
          <w:b/>
          <w:sz w:val="20"/>
          <w:szCs w:val="20"/>
        </w:rPr>
        <w:t>общая площадь</w:t>
      </w:r>
      <w:r w:rsidRPr="00355537">
        <w:rPr>
          <w:rFonts w:ascii="Times New Roman" w:hAnsi="Times New Roman" w:cs="Times New Roman"/>
          <w:sz w:val="20"/>
          <w:szCs w:val="20"/>
        </w:rPr>
        <w:t xml:space="preserve">: </w:t>
      </w:r>
      <w:r w:rsidR="008C0FFC" w:rsidRPr="008C0FFC">
        <w:rPr>
          <w:rFonts w:ascii="Times New Roman" w:hAnsi="Times New Roman" w:cs="Times New Roman"/>
          <w:sz w:val="20"/>
          <w:szCs w:val="20"/>
        </w:rPr>
        <w:t>2899 +/- 19</w:t>
      </w:r>
      <w:r w:rsidR="008C0FFC">
        <w:rPr>
          <w:rFonts w:ascii="Times New Roman" w:hAnsi="Times New Roman" w:cs="Times New Roman"/>
          <w:sz w:val="20"/>
          <w:szCs w:val="20"/>
        </w:rPr>
        <w:t xml:space="preserve"> </w:t>
      </w:r>
      <w:r w:rsidR="006A7F30" w:rsidRPr="00355537">
        <w:rPr>
          <w:rFonts w:ascii="Times New Roman" w:hAnsi="Times New Roman" w:cs="Times New Roman"/>
          <w:sz w:val="20"/>
          <w:szCs w:val="20"/>
        </w:rPr>
        <w:t>кв.</w:t>
      </w:r>
      <w:r w:rsidR="00A15A5E" w:rsidRPr="00355537">
        <w:rPr>
          <w:rFonts w:ascii="Times New Roman" w:hAnsi="Times New Roman" w:cs="Times New Roman"/>
          <w:sz w:val="20"/>
          <w:szCs w:val="20"/>
        </w:rPr>
        <w:t xml:space="preserve"> м.</w:t>
      </w:r>
    </w:p>
    <w:p w14:paraId="66AFA995" w14:textId="5CB2BD21" w:rsidR="008C0FFC" w:rsidRPr="008C0FFC" w:rsidRDefault="006A7F30" w:rsidP="0074178E">
      <w:pPr>
        <w:pStyle w:val="afa"/>
        <w:numPr>
          <w:ilvl w:val="0"/>
          <w:numId w:val="1"/>
        </w:numPr>
        <w:spacing w:after="0" w:line="240" w:lineRule="auto"/>
        <w:jc w:val="both"/>
        <w:rPr>
          <w:rFonts w:ascii="Times New Roman" w:hAnsi="Times New Roman" w:cs="Times New Roman"/>
          <w:color w:val="000000"/>
          <w:sz w:val="20"/>
          <w:szCs w:val="20"/>
        </w:rPr>
      </w:pPr>
      <w:r w:rsidRPr="008C0FFC">
        <w:rPr>
          <w:rFonts w:ascii="Times New Roman" w:hAnsi="Times New Roman" w:cs="Times New Roman"/>
          <w:b/>
          <w:sz w:val="20"/>
          <w:szCs w:val="20"/>
        </w:rPr>
        <w:t xml:space="preserve">местоположение: </w:t>
      </w:r>
      <w:r w:rsidR="008C0FFC" w:rsidRPr="008C0FFC">
        <w:rPr>
          <w:rFonts w:ascii="Times New Roman" w:hAnsi="Times New Roman" w:cs="Times New Roman"/>
          <w:sz w:val="20"/>
          <w:szCs w:val="20"/>
        </w:rPr>
        <w:t xml:space="preserve">Российская Федерация, Приморский край, </w:t>
      </w:r>
      <w:proofErr w:type="spellStart"/>
      <w:r w:rsidR="008C0FFC" w:rsidRPr="008C0FFC">
        <w:rPr>
          <w:rFonts w:ascii="Times New Roman" w:hAnsi="Times New Roman" w:cs="Times New Roman"/>
          <w:sz w:val="20"/>
          <w:szCs w:val="20"/>
        </w:rPr>
        <w:t>г.о</w:t>
      </w:r>
      <w:proofErr w:type="spellEnd"/>
      <w:r w:rsidR="008C0FFC" w:rsidRPr="008C0FFC">
        <w:rPr>
          <w:rFonts w:ascii="Times New Roman" w:hAnsi="Times New Roman" w:cs="Times New Roman"/>
          <w:sz w:val="20"/>
          <w:szCs w:val="20"/>
        </w:rPr>
        <w:t xml:space="preserve">. Владивостокский, г. </w:t>
      </w:r>
      <w:proofErr w:type="gramStart"/>
      <w:r w:rsidR="008C0FFC" w:rsidRPr="008C0FFC">
        <w:rPr>
          <w:rFonts w:ascii="Times New Roman" w:hAnsi="Times New Roman" w:cs="Times New Roman"/>
          <w:sz w:val="20"/>
          <w:szCs w:val="20"/>
        </w:rPr>
        <w:t>Владивосток,</w:t>
      </w:r>
      <w:r w:rsidR="008C0FFC">
        <w:rPr>
          <w:rFonts w:ascii="Times New Roman" w:hAnsi="Times New Roman" w:cs="Times New Roman"/>
          <w:sz w:val="20"/>
          <w:szCs w:val="20"/>
        </w:rPr>
        <w:t xml:space="preserve">   </w:t>
      </w:r>
      <w:proofErr w:type="gramEnd"/>
      <w:r w:rsidR="008C0FFC">
        <w:rPr>
          <w:rFonts w:ascii="Times New Roman" w:hAnsi="Times New Roman" w:cs="Times New Roman"/>
          <w:sz w:val="20"/>
          <w:szCs w:val="20"/>
        </w:rPr>
        <w:t xml:space="preserve">                    </w:t>
      </w:r>
      <w:r w:rsidR="008C0FFC" w:rsidRPr="008C0FFC">
        <w:rPr>
          <w:rFonts w:ascii="Times New Roman" w:hAnsi="Times New Roman" w:cs="Times New Roman"/>
          <w:sz w:val="20"/>
          <w:szCs w:val="20"/>
        </w:rPr>
        <w:t xml:space="preserve"> ул</w:t>
      </w:r>
      <w:r w:rsidR="008C0FFC">
        <w:rPr>
          <w:rFonts w:ascii="Times New Roman" w:hAnsi="Times New Roman" w:cs="Times New Roman"/>
          <w:sz w:val="20"/>
          <w:szCs w:val="20"/>
        </w:rPr>
        <w:t>.</w:t>
      </w:r>
      <w:r w:rsidR="008C0FFC" w:rsidRPr="008C0FFC">
        <w:rPr>
          <w:rFonts w:ascii="Times New Roman" w:hAnsi="Times New Roman" w:cs="Times New Roman"/>
          <w:sz w:val="20"/>
          <w:szCs w:val="20"/>
        </w:rPr>
        <w:t xml:space="preserve"> Гражданская, 18 в</w:t>
      </w:r>
      <w:r w:rsidR="008C0FFC">
        <w:rPr>
          <w:rFonts w:ascii="Times New Roman" w:hAnsi="Times New Roman" w:cs="Times New Roman"/>
          <w:sz w:val="20"/>
          <w:szCs w:val="20"/>
        </w:rPr>
        <w:t>;</w:t>
      </w:r>
    </w:p>
    <w:p w14:paraId="376B6905" w14:textId="47496B8C" w:rsidR="006A7F30" w:rsidRPr="008C0FFC" w:rsidRDefault="005423F8" w:rsidP="0074178E">
      <w:pPr>
        <w:pStyle w:val="afa"/>
        <w:numPr>
          <w:ilvl w:val="0"/>
          <w:numId w:val="1"/>
        </w:numPr>
        <w:spacing w:after="0" w:line="240" w:lineRule="auto"/>
        <w:jc w:val="both"/>
        <w:rPr>
          <w:rFonts w:ascii="Times New Roman" w:hAnsi="Times New Roman" w:cs="Times New Roman"/>
          <w:color w:val="000000"/>
          <w:sz w:val="20"/>
          <w:szCs w:val="20"/>
        </w:rPr>
      </w:pPr>
      <w:r w:rsidRPr="008C0FFC">
        <w:rPr>
          <w:rFonts w:ascii="Times New Roman" w:hAnsi="Times New Roman" w:cs="Times New Roman"/>
          <w:b/>
          <w:color w:val="000000"/>
          <w:sz w:val="20"/>
          <w:szCs w:val="20"/>
        </w:rPr>
        <w:t>категория земель:</w:t>
      </w:r>
      <w:r w:rsidR="00387F65" w:rsidRPr="008C0FFC">
        <w:rPr>
          <w:rFonts w:ascii="Times New Roman" w:hAnsi="Times New Roman" w:cs="Times New Roman"/>
          <w:color w:val="000000"/>
          <w:sz w:val="20"/>
          <w:szCs w:val="20"/>
        </w:rPr>
        <w:t xml:space="preserve"> з</w:t>
      </w:r>
      <w:r w:rsidRPr="008C0FFC">
        <w:rPr>
          <w:rFonts w:ascii="Times New Roman" w:hAnsi="Times New Roman" w:cs="Times New Roman"/>
          <w:color w:val="000000"/>
          <w:sz w:val="20"/>
          <w:szCs w:val="20"/>
        </w:rPr>
        <w:t xml:space="preserve">емли населённых пунктов </w:t>
      </w:r>
    </w:p>
    <w:p w14:paraId="785C9E72" w14:textId="644868EF" w:rsidR="006A7F30" w:rsidRPr="00355537" w:rsidRDefault="005423F8" w:rsidP="00355537">
      <w:pPr>
        <w:pStyle w:val="afa"/>
        <w:numPr>
          <w:ilvl w:val="0"/>
          <w:numId w:val="1"/>
        </w:numPr>
        <w:spacing w:after="0" w:line="240" w:lineRule="auto"/>
        <w:jc w:val="both"/>
        <w:rPr>
          <w:rFonts w:ascii="Times New Roman" w:hAnsi="Times New Roman" w:cs="Times New Roman"/>
          <w:color w:val="000000"/>
          <w:sz w:val="20"/>
          <w:szCs w:val="20"/>
        </w:rPr>
      </w:pPr>
      <w:r w:rsidRPr="00355537">
        <w:rPr>
          <w:rFonts w:ascii="Times New Roman" w:hAnsi="Times New Roman" w:cs="Times New Roman"/>
          <w:b/>
          <w:color w:val="000000"/>
          <w:sz w:val="20"/>
          <w:szCs w:val="20"/>
        </w:rPr>
        <w:t>разрешенное использование:</w:t>
      </w:r>
      <w:r w:rsidRPr="00355537">
        <w:rPr>
          <w:rFonts w:ascii="Times New Roman" w:hAnsi="Times New Roman" w:cs="Times New Roman"/>
          <w:color w:val="000000"/>
          <w:sz w:val="20"/>
          <w:szCs w:val="20"/>
        </w:rPr>
        <w:t xml:space="preserve"> </w:t>
      </w:r>
      <w:proofErr w:type="spellStart"/>
      <w:r w:rsidR="00387F65" w:rsidRPr="00355537">
        <w:rPr>
          <w:rFonts w:ascii="Times New Roman" w:hAnsi="Times New Roman" w:cs="Times New Roman"/>
          <w:color w:val="000000"/>
          <w:sz w:val="20"/>
          <w:szCs w:val="20"/>
        </w:rPr>
        <w:t>с</w:t>
      </w:r>
      <w:r w:rsidR="006A7F30" w:rsidRPr="00355537">
        <w:rPr>
          <w:rFonts w:ascii="Times New Roman" w:hAnsi="Times New Roman" w:cs="Times New Roman"/>
          <w:color w:val="000000"/>
          <w:sz w:val="20"/>
          <w:szCs w:val="20"/>
        </w:rPr>
        <w:t>реднеэтажная</w:t>
      </w:r>
      <w:proofErr w:type="spellEnd"/>
      <w:r w:rsidR="006A7F30" w:rsidRPr="00355537">
        <w:rPr>
          <w:rFonts w:ascii="Times New Roman" w:hAnsi="Times New Roman" w:cs="Times New Roman"/>
          <w:color w:val="000000"/>
          <w:sz w:val="20"/>
          <w:szCs w:val="20"/>
        </w:rPr>
        <w:t xml:space="preserve"> жилая застройка</w:t>
      </w:r>
    </w:p>
    <w:p w14:paraId="1B7A16CB" w14:textId="66F2080E" w:rsidR="00433728" w:rsidRPr="00355537" w:rsidRDefault="005423F8" w:rsidP="008C0FFC">
      <w:pPr>
        <w:pStyle w:val="afa"/>
        <w:numPr>
          <w:ilvl w:val="1"/>
          <w:numId w:val="8"/>
        </w:numPr>
        <w:spacing w:after="0" w:line="240" w:lineRule="auto"/>
        <w:ind w:left="0" w:firstLine="567"/>
        <w:jc w:val="both"/>
        <w:rPr>
          <w:rFonts w:ascii="Times New Roman" w:hAnsi="Times New Roman" w:cs="Times New Roman"/>
          <w:sz w:val="20"/>
          <w:szCs w:val="20"/>
        </w:rPr>
      </w:pPr>
      <w:r w:rsidRPr="0003532E">
        <w:rPr>
          <w:rFonts w:ascii="Times New Roman" w:hAnsi="Times New Roman" w:cs="Times New Roman"/>
          <w:sz w:val="20"/>
          <w:szCs w:val="20"/>
        </w:rPr>
        <w:t>Объект долевого строительства</w:t>
      </w:r>
      <w:r w:rsidRPr="00355537">
        <w:rPr>
          <w:rFonts w:ascii="Times New Roman" w:hAnsi="Times New Roman" w:cs="Times New Roman"/>
          <w:sz w:val="20"/>
          <w:szCs w:val="20"/>
        </w:rPr>
        <w:t xml:space="preserve"> – </w:t>
      </w:r>
      <w:r w:rsidRPr="00355537">
        <w:rPr>
          <w:rFonts w:ascii="Times New Roman" w:hAnsi="Times New Roman" w:cs="Times New Roman"/>
          <w:b/>
          <w:sz w:val="20"/>
          <w:szCs w:val="20"/>
        </w:rPr>
        <w:t>жилое помещение</w:t>
      </w:r>
      <w:r w:rsidRPr="00355537">
        <w:rPr>
          <w:rFonts w:ascii="Times New Roman" w:hAnsi="Times New Roman" w:cs="Times New Roman"/>
          <w:sz w:val="20"/>
          <w:szCs w:val="20"/>
        </w:rPr>
        <w:t xml:space="preserve"> (далее – «Жилое помещение», «Квартира»</w:t>
      </w:r>
      <w:r w:rsidR="006F72AE" w:rsidRPr="00355537">
        <w:rPr>
          <w:rFonts w:ascii="Times New Roman" w:hAnsi="Times New Roman" w:cs="Times New Roman"/>
          <w:sz w:val="20"/>
          <w:szCs w:val="20"/>
        </w:rPr>
        <w:t>, «Объект»</w:t>
      </w:r>
      <w:r w:rsidRPr="00355537">
        <w:rPr>
          <w:rFonts w:ascii="Times New Roman" w:hAnsi="Times New Roman" w:cs="Times New Roman"/>
          <w:sz w:val="20"/>
          <w:szCs w:val="20"/>
        </w:rPr>
        <w:t>), согласно проектной документации, представляет собой: квартиру, со следующими параметрами: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8"/>
        <w:gridCol w:w="4026"/>
      </w:tblGrid>
      <w:tr w:rsidR="00033DCE" w:rsidRPr="00355537" w14:paraId="665DD11B" w14:textId="77777777">
        <w:tc>
          <w:tcPr>
            <w:tcW w:w="5948" w:type="dxa"/>
            <w:tcBorders>
              <w:top w:val="single" w:sz="4" w:space="0" w:color="000000"/>
              <w:left w:val="single" w:sz="4" w:space="0" w:color="000000"/>
              <w:bottom w:val="single" w:sz="4" w:space="0" w:color="000000"/>
              <w:right w:val="single" w:sz="4" w:space="0" w:color="000000"/>
            </w:tcBorders>
          </w:tcPr>
          <w:p w14:paraId="24B5E7FA" w14:textId="77777777" w:rsidR="00033DCE" w:rsidRPr="00355537" w:rsidRDefault="005423F8" w:rsidP="00355537">
            <w:pPr>
              <w:spacing w:line="240" w:lineRule="auto"/>
              <w:contextualSpacing/>
              <w:jc w:val="both"/>
              <w:rPr>
                <w:rFonts w:ascii="Times New Roman" w:hAnsi="Times New Roman" w:cs="Times New Roman"/>
                <w:b/>
                <w:sz w:val="20"/>
                <w:szCs w:val="20"/>
              </w:rPr>
            </w:pPr>
            <w:r w:rsidRPr="00355537">
              <w:rPr>
                <w:rFonts w:ascii="Times New Roman" w:hAnsi="Times New Roman" w:cs="Times New Roman"/>
                <w:b/>
                <w:sz w:val="20"/>
                <w:szCs w:val="20"/>
              </w:rPr>
              <w:t>Наименование:</w:t>
            </w:r>
          </w:p>
        </w:tc>
        <w:tc>
          <w:tcPr>
            <w:tcW w:w="4026" w:type="dxa"/>
            <w:tcBorders>
              <w:top w:val="single" w:sz="4" w:space="0" w:color="000000"/>
              <w:left w:val="single" w:sz="4" w:space="0" w:color="000000"/>
              <w:bottom w:val="single" w:sz="4" w:space="0" w:color="000000"/>
              <w:right w:val="single" w:sz="4" w:space="0" w:color="000000"/>
            </w:tcBorders>
            <w:vAlign w:val="center"/>
          </w:tcPr>
          <w:p w14:paraId="7191184A" w14:textId="77777777" w:rsidR="00033DCE" w:rsidRPr="00355537" w:rsidRDefault="005423F8" w:rsidP="00355537">
            <w:pPr>
              <w:spacing w:line="240" w:lineRule="auto"/>
              <w:contextualSpacing/>
              <w:jc w:val="both"/>
              <w:rPr>
                <w:rFonts w:ascii="Times New Roman" w:hAnsi="Times New Roman" w:cs="Times New Roman"/>
                <w:bCs/>
                <w:sz w:val="20"/>
                <w:szCs w:val="20"/>
              </w:rPr>
            </w:pPr>
            <w:r w:rsidRPr="00355537">
              <w:rPr>
                <w:rFonts w:ascii="Times New Roman" w:hAnsi="Times New Roman" w:cs="Times New Roman"/>
                <w:bCs/>
                <w:sz w:val="20"/>
                <w:szCs w:val="20"/>
              </w:rPr>
              <w:t>квартира</w:t>
            </w:r>
          </w:p>
        </w:tc>
      </w:tr>
      <w:tr w:rsidR="00033DCE" w:rsidRPr="00355537" w14:paraId="0C86C04A" w14:textId="77777777">
        <w:trPr>
          <w:trHeight w:val="235"/>
        </w:trPr>
        <w:tc>
          <w:tcPr>
            <w:tcW w:w="5948" w:type="dxa"/>
            <w:tcBorders>
              <w:top w:val="single" w:sz="4" w:space="0" w:color="000000"/>
              <w:left w:val="single" w:sz="4" w:space="0" w:color="000000"/>
              <w:bottom w:val="single" w:sz="4" w:space="0" w:color="000000"/>
              <w:right w:val="single" w:sz="4" w:space="0" w:color="000000"/>
            </w:tcBorders>
          </w:tcPr>
          <w:p w14:paraId="382BED53" w14:textId="77777777" w:rsidR="00033DCE" w:rsidRPr="00355537" w:rsidRDefault="005423F8" w:rsidP="00355537">
            <w:pPr>
              <w:spacing w:line="240" w:lineRule="auto"/>
              <w:contextualSpacing/>
              <w:jc w:val="both"/>
              <w:rPr>
                <w:rFonts w:ascii="Times New Roman" w:hAnsi="Times New Roman" w:cs="Times New Roman"/>
                <w:b/>
                <w:sz w:val="20"/>
                <w:szCs w:val="20"/>
              </w:rPr>
            </w:pPr>
            <w:r w:rsidRPr="00355537">
              <w:rPr>
                <w:rFonts w:ascii="Times New Roman" w:hAnsi="Times New Roman" w:cs="Times New Roman"/>
                <w:b/>
                <w:sz w:val="20"/>
                <w:szCs w:val="20"/>
              </w:rPr>
              <w:t>Назначение:</w:t>
            </w:r>
          </w:p>
        </w:tc>
        <w:tc>
          <w:tcPr>
            <w:tcW w:w="4026" w:type="dxa"/>
            <w:tcBorders>
              <w:top w:val="single" w:sz="4" w:space="0" w:color="000000"/>
              <w:left w:val="single" w:sz="4" w:space="0" w:color="000000"/>
              <w:bottom w:val="single" w:sz="4" w:space="0" w:color="000000"/>
              <w:right w:val="single" w:sz="4" w:space="0" w:color="000000"/>
            </w:tcBorders>
            <w:vAlign w:val="center"/>
          </w:tcPr>
          <w:p w14:paraId="083C4DF1" w14:textId="77777777" w:rsidR="00033DCE" w:rsidRPr="00355537" w:rsidRDefault="005423F8" w:rsidP="00355537">
            <w:pPr>
              <w:spacing w:line="240" w:lineRule="auto"/>
              <w:contextualSpacing/>
              <w:jc w:val="both"/>
              <w:rPr>
                <w:rFonts w:ascii="Times New Roman" w:hAnsi="Times New Roman" w:cs="Times New Roman"/>
                <w:bCs/>
                <w:sz w:val="20"/>
                <w:szCs w:val="20"/>
              </w:rPr>
            </w:pPr>
            <w:r w:rsidRPr="00355537">
              <w:rPr>
                <w:rFonts w:ascii="Times New Roman" w:hAnsi="Times New Roman" w:cs="Times New Roman"/>
                <w:bCs/>
                <w:sz w:val="20"/>
                <w:szCs w:val="20"/>
              </w:rPr>
              <w:t>жилое</w:t>
            </w:r>
          </w:p>
        </w:tc>
      </w:tr>
      <w:tr w:rsidR="00033DCE" w:rsidRPr="00355537" w14:paraId="0DA8EB61" w14:textId="77777777" w:rsidTr="00C75DAF">
        <w:trPr>
          <w:trHeight w:val="309"/>
        </w:trPr>
        <w:tc>
          <w:tcPr>
            <w:tcW w:w="5948" w:type="dxa"/>
            <w:tcBorders>
              <w:top w:val="single" w:sz="4" w:space="0" w:color="000000"/>
              <w:left w:val="single" w:sz="4" w:space="0" w:color="000000"/>
              <w:bottom w:val="single" w:sz="4" w:space="0" w:color="000000"/>
              <w:right w:val="single" w:sz="4" w:space="0" w:color="000000"/>
            </w:tcBorders>
          </w:tcPr>
          <w:p w14:paraId="288B9107" w14:textId="77777777" w:rsidR="00033DCE" w:rsidRPr="00355537" w:rsidRDefault="005423F8" w:rsidP="00355537">
            <w:pPr>
              <w:spacing w:line="240" w:lineRule="auto"/>
              <w:contextualSpacing/>
              <w:jc w:val="both"/>
              <w:rPr>
                <w:rFonts w:ascii="Times New Roman" w:hAnsi="Times New Roman" w:cs="Times New Roman"/>
                <w:b/>
                <w:sz w:val="20"/>
                <w:szCs w:val="20"/>
              </w:rPr>
            </w:pPr>
            <w:r w:rsidRPr="00355537">
              <w:rPr>
                <w:rFonts w:ascii="Times New Roman" w:hAnsi="Times New Roman" w:cs="Times New Roman"/>
                <w:b/>
                <w:sz w:val="20"/>
                <w:szCs w:val="20"/>
              </w:rPr>
              <w:t>Строительный номер Квартиры:</w:t>
            </w:r>
          </w:p>
        </w:tc>
        <w:tc>
          <w:tcPr>
            <w:tcW w:w="4026" w:type="dxa"/>
            <w:tcBorders>
              <w:top w:val="single" w:sz="4" w:space="0" w:color="000000"/>
              <w:left w:val="single" w:sz="4" w:space="0" w:color="000000"/>
              <w:bottom w:val="single" w:sz="4" w:space="0" w:color="000000"/>
              <w:right w:val="single" w:sz="4" w:space="0" w:color="000000"/>
            </w:tcBorders>
            <w:vAlign w:val="center"/>
          </w:tcPr>
          <w:p w14:paraId="0D479196" w14:textId="7DB639A0" w:rsidR="00033DCE" w:rsidRPr="00355537" w:rsidRDefault="007B4E4A" w:rsidP="00355537">
            <w:pPr>
              <w:spacing w:line="240" w:lineRule="auto"/>
              <w:contextualSpacing/>
              <w:jc w:val="both"/>
              <w:rPr>
                <w:rFonts w:ascii="Times New Roman" w:hAnsi="Times New Roman" w:cs="Times New Roman"/>
                <w:bCs/>
                <w:sz w:val="20"/>
                <w:szCs w:val="20"/>
              </w:rPr>
            </w:pPr>
            <w:r>
              <w:rPr>
                <w:rFonts w:ascii="Times New Roman" w:hAnsi="Times New Roman" w:cs="Times New Roman"/>
                <w:bCs/>
                <w:sz w:val="20"/>
                <w:szCs w:val="20"/>
              </w:rPr>
              <w:t>12</w:t>
            </w:r>
          </w:p>
        </w:tc>
      </w:tr>
      <w:tr w:rsidR="00033DCE" w:rsidRPr="00355537" w14:paraId="723BDED9" w14:textId="77777777">
        <w:tc>
          <w:tcPr>
            <w:tcW w:w="5948" w:type="dxa"/>
            <w:tcBorders>
              <w:top w:val="single" w:sz="4" w:space="0" w:color="000000"/>
              <w:left w:val="single" w:sz="4" w:space="0" w:color="000000"/>
              <w:bottom w:val="single" w:sz="4" w:space="0" w:color="000000"/>
              <w:right w:val="single" w:sz="4" w:space="0" w:color="000000"/>
            </w:tcBorders>
          </w:tcPr>
          <w:p w14:paraId="245AB172" w14:textId="77777777" w:rsidR="00033DCE" w:rsidRPr="00355537" w:rsidRDefault="005423F8" w:rsidP="00355537">
            <w:pPr>
              <w:spacing w:line="240" w:lineRule="auto"/>
              <w:contextualSpacing/>
              <w:jc w:val="both"/>
              <w:rPr>
                <w:rFonts w:ascii="Times New Roman" w:hAnsi="Times New Roman" w:cs="Times New Roman"/>
                <w:b/>
                <w:sz w:val="20"/>
                <w:szCs w:val="20"/>
              </w:rPr>
            </w:pPr>
            <w:r w:rsidRPr="00355537">
              <w:rPr>
                <w:rFonts w:ascii="Times New Roman" w:hAnsi="Times New Roman" w:cs="Times New Roman"/>
                <w:b/>
                <w:sz w:val="20"/>
                <w:szCs w:val="20"/>
              </w:rPr>
              <w:t>Этаж:</w:t>
            </w:r>
          </w:p>
        </w:tc>
        <w:tc>
          <w:tcPr>
            <w:tcW w:w="4026" w:type="dxa"/>
            <w:tcBorders>
              <w:top w:val="single" w:sz="4" w:space="0" w:color="000000"/>
              <w:left w:val="single" w:sz="4" w:space="0" w:color="000000"/>
              <w:bottom w:val="single" w:sz="4" w:space="0" w:color="000000"/>
              <w:right w:val="single" w:sz="4" w:space="0" w:color="000000"/>
            </w:tcBorders>
            <w:vAlign w:val="center"/>
          </w:tcPr>
          <w:p w14:paraId="465627A6" w14:textId="25A00D70" w:rsidR="00033DCE" w:rsidRPr="00355537" w:rsidRDefault="007B4E4A" w:rsidP="00355537">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1</w:t>
            </w:r>
          </w:p>
        </w:tc>
      </w:tr>
      <w:tr w:rsidR="00033DCE" w:rsidRPr="00355537" w14:paraId="60D80C1B" w14:textId="77777777">
        <w:tc>
          <w:tcPr>
            <w:tcW w:w="5948" w:type="dxa"/>
            <w:tcBorders>
              <w:top w:val="single" w:sz="4" w:space="0" w:color="000000"/>
              <w:left w:val="single" w:sz="4" w:space="0" w:color="000000"/>
              <w:bottom w:val="single" w:sz="4" w:space="0" w:color="000000"/>
              <w:right w:val="single" w:sz="4" w:space="0" w:color="000000"/>
            </w:tcBorders>
          </w:tcPr>
          <w:p w14:paraId="7DE118F9" w14:textId="77777777" w:rsidR="00033DCE" w:rsidRPr="00355537" w:rsidRDefault="005423F8" w:rsidP="00355537">
            <w:pPr>
              <w:spacing w:line="240" w:lineRule="auto"/>
              <w:contextualSpacing/>
              <w:jc w:val="both"/>
              <w:rPr>
                <w:rFonts w:ascii="Times New Roman" w:hAnsi="Times New Roman" w:cs="Times New Roman"/>
                <w:b/>
                <w:sz w:val="20"/>
                <w:szCs w:val="20"/>
              </w:rPr>
            </w:pPr>
            <w:r w:rsidRPr="00355537">
              <w:rPr>
                <w:rFonts w:ascii="Times New Roman" w:hAnsi="Times New Roman" w:cs="Times New Roman"/>
                <w:b/>
                <w:sz w:val="20"/>
                <w:szCs w:val="20"/>
              </w:rPr>
              <w:t>Отметка:</w:t>
            </w:r>
          </w:p>
        </w:tc>
        <w:tc>
          <w:tcPr>
            <w:tcW w:w="4026" w:type="dxa"/>
            <w:tcBorders>
              <w:top w:val="single" w:sz="4" w:space="0" w:color="000000"/>
              <w:left w:val="single" w:sz="4" w:space="0" w:color="000000"/>
              <w:bottom w:val="single" w:sz="4" w:space="0" w:color="000000"/>
              <w:right w:val="single" w:sz="4" w:space="0" w:color="000000"/>
            </w:tcBorders>
            <w:vAlign w:val="center"/>
          </w:tcPr>
          <w:p w14:paraId="3F880942" w14:textId="1FD3BC86" w:rsidR="00033DCE" w:rsidRPr="00355537" w:rsidRDefault="007B4E4A" w:rsidP="00355537">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0,0</w:t>
            </w:r>
            <w:r w:rsidR="00541D0D" w:rsidRPr="00355537">
              <w:rPr>
                <w:rFonts w:ascii="Times New Roman" w:hAnsi="Times New Roman" w:cs="Times New Roman"/>
                <w:sz w:val="20"/>
                <w:szCs w:val="20"/>
              </w:rPr>
              <w:t>00</w:t>
            </w:r>
          </w:p>
        </w:tc>
      </w:tr>
      <w:tr w:rsidR="00033DCE" w:rsidRPr="00355537" w14:paraId="33D26AD4" w14:textId="77777777">
        <w:trPr>
          <w:trHeight w:val="316"/>
        </w:trPr>
        <w:tc>
          <w:tcPr>
            <w:tcW w:w="5948" w:type="dxa"/>
            <w:tcBorders>
              <w:top w:val="single" w:sz="4" w:space="0" w:color="000000"/>
              <w:left w:val="single" w:sz="4" w:space="0" w:color="000000"/>
              <w:bottom w:val="single" w:sz="4" w:space="0" w:color="000000"/>
              <w:right w:val="single" w:sz="4" w:space="0" w:color="000000"/>
            </w:tcBorders>
          </w:tcPr>
          <w:p w14:paraId="5B554D8F" w14:textId="77777777" w:rsidR="00033DCE" w:rsidRPr="00355537" w:rsidRDefault="005423F8" w:rsidP="00355537">
            <w:pPr>
              <w:spacing w:line="240" w:lineRule="auto"/>
              <w:contextualSpacing/>
              <w:jc w:val="both"/>
              <w:rPr>
                <w:rFonts w:ascii="Times New Roman" w:hAnsi="Times New Roman" w:cs="Times New Roman"/>
                <w:b/>
                <w:sz w:val="20"/>
                <w:szCs w:val="20"/>
              </w:rPr>
            </w:pPr>
            <w:r w:rsidRPr="00355537">
              <w:rPr>
                <w:rFonts w:ascii="Times New Roman" w:hAnsi="Times New Roman" w:cs="Times New Roman"/>
                <w:b/>
                <w:sz w:val="20"/>
                <w:szCs w:val="20"/>
              </w:rPr>
              <w:t>Расположение Квартиры</w:t>
            </w:r>
            <w:r w:rsidRPr="00355537">
              <w:rPr>
                <w:rFonts w:ascii="Times New Roman" w:hAnsi="Times New Roman" w:cs="Times New Roman"/>
                <w:b/>
                <w:bCs/>
                <w:sz w:val="20"/>
                <w:szCs w:val="20"/>
              </w:rPr>
              <w:t xml:space="preserve"> ориентировочно</w:t>
            </w:r>
            <w:r w:rsidRPr="00355537">
              <w:rPr>
                <w:rFonts w:ascii="Times New Roman" w:hAnsi="Times New Roman" w:cs="Times New Roman"/>
                <w:b/>
                <w:sz w:val="20"/>
                <w:szCs w:val="20"/>
              </w:rPr>
              <w:t xml:space="preserve"> в осях:</w:t>
            </w:r>
          </w:p>
        </w:tc>
        <w:tc>
          <w:tcPr>
            <w:tcW w:w="4026" w:type="dxa"/>
            <w:tcBorders>
              <w:top w:val="single" w:sz="4" w:space="0" w:color="000000"/>
              <w:left w:val="single" w:sz="4" w:space="0" w:color="000000"/>
              <w:bottom w:val="single" w:sz="4" w:space="0" w:color="000000"/>
              <w:right w:val="single" w:sz="4" w:space="0" w:color="000000"/>
            </w:tcBorders>
            <w:vAlign w:val="center"/>
          </w:tcPr>
          <w:p w14:paraId="728D5A69" w14:textId="1E18FCBF" w:rsidR="00033DCE" w:rsidRPr="00355537" w:rsidRDefault="007B4E4A" w:rsidP="00355537">
            <w:pPr>
              <w:spacing w:line="240" w:lineRule="auto"/>
              <w:contextualSpacing/>
              <w:jc w:val="both"/>
              <w:rPr>
                <w:rFonts w:ascii="Times New Roman" w:hAnsi="Times New Roman" w:cs="Times New Roman"/>
                <w:sz w:val="20"/>
                <w:szCs w:val="20"/>
                <w:lang w:val="en-US"/>
              </w:rPr>
            </w:pPr>
            <w:r>
              <w:rPr>
                <w:rFonts w:ascii="Times New Roman" w:hAnsi="Times New Roman" w:cs="Times New Roman"/>
                <w:sz w:val="20"/>
                <w:szCs w:val="20"/>
              </w:rPr>
              <w:t>1 – 2/Д-К</w:t>
            </w:r>
          </w:p>
        </w:tc>
      </w:tr>
      <w:tr w:rsidR="00033DCE" w:rsidRPr="00355537" w14:paraId="43D731CF" w14:textId="77777777">
        <w:tc>
          <w:tcPr>
            <w:tcW w:w="5948" w:type="dxa"/>
            <w:tcBorders>
              <w:top w:val="single" w:sz="4" w:space="0" w:color="000000"/>
              <w:left w:val="single" w:sz="4" w:space="0" w:color="000000"/>
              <w:bottom w:val="single" w:sz="4" w:space="0" w:color="000000"/>
              <w:right w:val="single" w:sz="4" w:space="0" w:color="000000"/>
            </w:tcBorders>
          </w:tcPr>
          <w:p w14:paraId="2A590415" w14:textId="2182B709" w:rsidR="00033DCE" w:rsidRPr="00355537" w:rsidRDefault="00FE4336" w:rsidP="00355537">
            <w:pPr>
              <w:spacing w:line="240" w:lineRule="auto"/>
              <w:contextualSpacing/>
              <w:jc w:val="both"/>
              <w:rPr>
                <w:rStyle w:val="25"/>
                <w:rFonts w:eastAsia="Tahoma"/>
                <w:color w:val="auto"/>
                <w:sz w:val="20"/>
                <w:szCs w:val="20"/>
              </w:rPr>
            </w:pPr>
            <w:r w:rsidRPr="00355537">
              <w:rPr>
                <w:rStyle w:val="25"/>
                <w:rFonts w:eastAsia="Tahoma"/>
                <w:color w:val="auto"/>
                <w:sz w:val="20"/>
                <w:szCs w:val="20"/>
              </w:rPr>
              <w:t>О</w:t>
            </w:r>
            <w:r w:rsidR="00F467C5">
              <w:rPr>
                <w:rStyle w:val="25"/>
                <w:rFonts w:eastAsia="Tahoma"/>
                <w:color w:val="auto"/>
                <w:sz w:val="20"/>
                <w:szCs w:val="20"/>
              </w:rPr>
              <w:t xml:space="preserve">бщая площадь Квартиры, </w:t>
            </w:r>
            <w:proofErr w:type="spellStart"/>
            <w:r w:rsidR="00F467C5">
              <w:rPr>
                <w:rStyle w:val="25"/>
                <w:rFonts w:eastAsia="Tahoma"/>
                <w:color w:val="auto"/>
                <w:sz w:val="20"/>
                <w:szCs w:val="20"/>
              </w:rPr>
              <w:t>кв.м</w:t>
            </w:r>
            <w:proofErr w:type="spellEnd"/>
            <w:r w:rsidR="00F467C5">
              <w:rPr>
                <w:rStyle w:val="25"/>
                <w:rFonts w:eastAsia="Tahoma"/>
                <w:color w:val="auto"/>
                <w:sz w:val="20"/>
                <w:szCs w:val="20"/>
              </w:rPr>
              <w:t xml:space="preserve">. </w:t>
            </w:r>
            <w:r w:rsidR="00F467C5" w:rsidRPr="00F467C5">
              <w:rPr>
                <w:rFonts w:ascii="Times New Roman" w:eastAsia="Tahoma" w:hAnsi="Times New Roman" w:cs="Times New Roman"/>
                <w:b/>
                <w:bCs/>
                <w:sz w:val="20"/>
                <w:szCs w:val="20"/>
                <w:lang w:eastAsia="ru-RU" w:bidi="ru-RU"/>
              </w:rPr>
              <w:t>(без лоджий, балконов, террас)</w:t>
            </w:r>
          </w:p>
        </w:tc>
        <w:tc>
          <w:tcPr>
            <w:tcW w:w="4026" w:type="dxa"/>
            <w:tcBorders>
              <w:top w:val="single" w:sz="4" w:space="0" w:color="000000"/>
              <w:left w:val="single" w:sz="4" w:space="0" w:color="000000"/>
              <w:bottom w:val="single" w:sz="4" w:space="0" w:color="000000"/>
              <w:right w:val="single" w:sz="4" w:space="0" w:color="000000"/>
            </w:tcBorders>
            <w:vAlign w:val="center"/>
          </w:tcPr>
          <w:p w14:paraId="33FE74E5" w14:textId="50FA1221" w:rsidR="00033DCE" w:rsidRPr="00355537" w:rsidRDefault="007B4E4A" w:rsidP="007B4E4A">
            <w:pPr>
              <w:spacing w:line="240" w:lineRule="auto"/>
              <w:contextualSpacing/>
              <w:jc w:val="both"/>
              <w:rPr>
                <w:rFonts w:ascii="Times New Roman" w:hAnsi="Times New Roman" w:cs="Times New Roman"/>
                <w:sz w:val="20"/>
                <w:szCs w:val="20"/>
                <w:highlight w:val="red"/>
              </w:rPr>
            </w:pPr>
            <w:r>
              <w:rPr>
                <w:rFonts w:ascii="Times New Roman" w:hAnsi="Times New Roman" w:cs="Times New Roman"/>
                <w:sz w:val="20"/>
                <w:szCs w:val="20"/>
              </w:rPr>
              <w:t>40</w:t>
            </w:r>
            <w:r w:rsidR="00100EDA">
              <w:rPr>
                <w:rFonts w:ascii="Times New Roman" w:hAnsi="Times New Roman" w:cs="Times New Roman"/>
                <w:sz w:val="20"/>
                <w:szCs w:val="20"/>
              </w:rPr>
              <w:t>,01</w:t>
            </w:r>
            <w:r w:rsidR="009A6309" w:rsidRPr="00355537">
              <w:rPr>
                <w:rFonts w:ascii="Times New Roman" w:hAnsi="Times New Roman" w:cs="Times New Roman"/>
                <w:sz w:val="20"/>
                <w:szCs w:val="20"/>
              </w:rPr>
              <w:t xml:space="preserve"> кв. м. </w:t>
            </w:r>
            <w:r w:rsidR="005423F8" w:rsidRPr="00355537">
              <w:rPr>
                <w:rFonts w:ascii="Times New Roman" w:hAnsi="Times New Roman" w:cs="Times New Roman"/>
                <w:sz w:val="20"/>
                <w:szCs w:val="20"/>
              </w:rPr>
              <w:t>(</w:t>
            </w:r>
            <w:r>
              <w:rPr>
                <w:rFonts w:ascii="Times New Roman" w:hAnsi="Times New Roman" w:cs="Times New Roman"/>
                <w:sz w:val="20"/>
                <w:szCs w:val="20"/>
              </w:rPr>
              <w:t>коридор</w:t>
            </w:r>
            <w:r w:rsidR="00541D0D" w:rsidRPr="00355537">
              <w:rPr>
                <w:rFonts w:ascii="Times New Roman" w:hAnsi="Times New Roman" w:cs="Times New Roman"/>
                <w:sz w:val="20"/>
                <w:szCs w:val="20"/>
              </w:rPr>
              <w:t xml:space="preserve"> </w:t>
            </w:r>
            <w:r>
              <w:rPr>
                <w:rFonts w:ascii="Times New Roman" w:hAnsi="Times New Roman" w:cs="Times New Roman"/>
                <w:sz w:val="20"/>
                <w:szCs w:val="20"/>
              </w:rPr>
              <w:t>5</w:t>
            </w:r>
            <w:r w:rsidR="00100EDA">
              <w:rPr>
                <w:rFonts w:ascii="Times New Roman" w:hAnsi="Times New Roman" w:cs="Times New Roman"/>
                <w:sz w:val="20"/>
                <w:szCs w:val="20"/>
              </w:rPr>
              <w:t>,8</w:t>
            </w:r>
            <w:r>
              <w:rPr>
                <w:rFonts w:ascii="Times New Roman" w:hAnsi="Times New Roman" w:cs="Times New Roman"/>
                <w:sz w:val="20"/>
                <w:szCs w:val="20"/>
              </w:rPr>
              <w:t>3</w:t>
            </w:r>
            <w:r w:rsidR="00541D0D" w:rsidRPr="00355537">
              <w:rPr>
                <w:rFonts w:ascii="Times New Roman" w:hAnsi="Times New Roman" w:cs="Times New Roman"/>
                <w:sz w:val="20"/>
                <w:szCs w:val="20"/>
              </w:rPr>
              <w:t xml:space="preserve"> кв. м., </w:t>
            </w:r>
            <w:r w:rsidR="00CC6854" w:rsidRPr="00355537">
              <w:rPr>
                <w:rFonts w:ascii="Times New Roman" w:hAnsi="Times New Roman" w:cs="Times New Roman"/>
                <w:sz w:val="20"/>
                <w:szCs w:val="20"/>
              </w:rPr>
              <w:t xml:space="preserve">санузел </w:t>
            </w:r>
            <w:r>
              <w:rPr>
                <w:rFonts w:ascii="Times New Roman" w:hAnsi="Times New Roman" w:cs="Times New Roman"/>
                <w:sz w:val="20"/>
                <w:szCs w:val="20"/>
              </w:rPr>
              <w:t>5</w:t>
            </w:r>
            <w:r w:rsidR="00CC6854" w:rsidRPr="00355537">
              <w:rPr>
                <w:rFonts w:ascii="Times New Roman" w:hAnsi="Times New Roman" w:cs="Times New Roman"/>
                <w:sz w:val="20"/>
                <w:szCs w:val="20"/>
              </w:rPr>
              <w:t>,</w:t>
            </w:r>
            <w:r>
              <w:rPr>
                <w:rFonts w:ascii="Times New Roman" w:hAnsi="Times New Roman" w:cs="Times New Roman"/>
                <w:sz w:val="20"/>
                <w:szCs w:val="20"/>
              </w:rPr>
              <w:t>37</w:t>
            </w:r>
            <w:r w:rsidR="00CC6854" w:rsidRPr="00355537">
              <w:rPr>
                <w:rFonts w:ascii="Times New Roman" w:hAnsi="Times New Roman" w:cs="Times New Roman"/>
                <w:sz w:val="20"/>
                <w:szCs w:val="20"/>
              </w:rPr>
              <w:t xml:space="preserve"> кв. м.,</w:t>
            </w:r>
            <w:r w:rsidR="009A6309" w:rsidRPr="00355537">
              <w:rPr>
                <w:rFonts w:ascii="Times New Roman" w:hAnsi="Times New Roman" w:cs="Times New Roman"/>
                <w:sz w:val="20"/>
                <w:szCs w:val="20"/>
              </w:rPr>
              <w:t xml:space="preserve"> </w:t>
            </w:r>
            <w:r>
              <w:rPr>
                <w:rFonts w:ascii="Times New Roman" w:hAnsi="Times New Roman" w:cs="Times New Roman"/>
                <w:sz w:val="20"/>
                <w:szCs w:val="20"/>
              </w:rPr>
              <w:t xml:space="preserve">кухня 3,32 кв. м., жилая комната 25,49 </w:t>
            </w:r>
            <w:r w:rsidR="009A6309" w:rsidRPr="00355537">
              <w:rPr>
                <w:rFonts w:ascii="Times New Roman" w:hAnsi="Times New Roman" w:cs="Times New Roman"/>
                <w:sz w:val="20"/>
                <w:szCs w:val="20"/>
              </w:rPr>
              <w:t>кв. м.</w:t>
            </w:r>
            <w:r>
              <w:rPr>
                <w:rFonts w:ascii="Times New Roman" w:hAnsi="Times New Roman" w:cs="Times New Roman"/>
                <w:sz w:val="20"/>
                <w:szCs w:val="20"/>
              </w:rPr>
              <w:t>)</w:t>
            </w:r>
            <w:r w:rsidR="0001272D" w:rsidRPr="00355537">
              <w:rPr>
                <w:rFonts w:ascii="Times New Roman" w:hAnsi="Times New Roman" w:cs="Times New Roman"/>
                <w:sz w:val="20"/>
                <w:szCs w:val="20"/>
              </w:rPr>
              <w:t xml:space="preserve"> </w:t>
            </w:r>
          </w:p>
        </w:tc>
      </w:tr>
      <w:tr w:rsidR="00F467C5" w:rsidRPr="00355537" w14:paraId="303862D5" w14:textId="77777777">
        <w:tc>
          <w:tcPr>
            <w:tcW w:w="5948" w:type="dxa"/>
            <w:tcBorders>
              <w:top w:val="single" w:sz="4" w:space="0" w:color="000000"/>
              <w:left w:val="single" w:sz="4" w:space="0" w:color="000000"/>
              <w:bottom w:val="single" w:sz="4" w:space="0" w:color="000000"/>
              <w:right w:val="single" w:sz="4" w:space="0" w:color="000000"/>
            </w:tcBorders>
          </w:tcPr>
          <w:p w14:paraId="2D88C681" w14:textId="3208B9C5" w:rsidR="00F467C5" w:rsidRPr="00F467C5" w:rsidRDefault="00F467C5" w:rsidP="00355537">
            <w:pPr>
              <w:spacing w:line="240" w:lineRule="auto"/>
              <w:contextualSpacing/>
              <w:jc w:val="both"/>
              <w:rPr>
                <w:rStyle w:val="25"/>
                <w:rFonts w:eastAsia="Tahoma"/>
                <w:color w:val="auto"/>
                <w:sz w:val="20"/>
                <w:szCs w:val="20"/>
              </w:rPr>
            </w:pPr>
            <w:r>
              <w:rPr>
                <w:rFonts w:ascii="Times New Roman" w:eastAsia="Tahoma" w:hAnsi="Times New Roman" w:cs="Times New Roman"/>
                <w:b/>
                <w:bCs/>
                <w:sz w:val="20"/>
                <w:szCs w:val="20"/>
                <w:lang w:eastAsia="ru-RU" w:bidi="ru-RU"/>
              </w:rPr>
              <w:t>Площадь балкона</w:t>
            </w:r>
            <w:r w:rsidRPr="00F467C5">
              <w:rPr>
                <w:rFonts w:ascii="Times New Roman" w:eastAsia="Tahoma" w:hAnsi="Times New Roman" w:cs="Times New Roman"/>
                <w:b/>
                <w:bCs/>
                <w:sz w:val="20"/>
                <w:szCs w:val="20"/>
                <w:lang w:eastAsia="ru-RU" w:bidi="ru-RU"/>
              </w:rPr>
              <w:t>, кв. м</w:t>
            </w:r>
          </w:p>
        </w:tc>
        <w:tc>
          <w:tcPr>
            <w:tcW w:w="4026" w:type="dxa"/>
            <w:tcBorders>
              <w:top w:val="single" w:sz="4" w:space="0" w:color="000000"/>
              <w:left w:val="single" w:sz="4" w:space="0" w:color="000000"/>
              <w:bottom w:val="single" w:sz="4" w:space="0" w:color="000000"/>
              <w:right w:val="single" w:sz="4" w:space="0" w:color="000000"/>
            </w:tcBorders>
            <w:vAlign w:val="center"/>
          </w:tcPr>
          <w:p w14:paraId="733415E2" w14:textId="06D35AB0" w:rsidR="00F467C5" w:rsidRDefault="00AD1458" w:rsidP="007B4E4A">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2,3</w:t>
            </w:r>
            <w:r w:rsidR="00F467C5">
              <w:rPr>
                <w:rFonts w:ascii="Times New Roman" w:hAnsi="Times New Roman" w:cs="Times New Roman"/>
                <w:sz w:val="20"/>
                <w:szCs w:val="20"/>
              </w:rPr>
              <w:t xml:space="preserve"> кв. м.</w:t>
            </w:r>
          </w:p>
        </w:tc>
      </w:tr>
      <w:tr w:rsidR="00033DCE" w:rsidRPr="00355537" w14:paraId="5C75D7AD" w14:textId="77777777">
        <w:tc>
          <w:tcPr>
            <w:tcW w:w="5948" w:type="dxa"/>
            <w:tcBorders>
              <w:top w:val="single" w:sz="4" w:space="0" w:color="000000"/>
              <w:left w:val="single" w:sz="4" w:space="0" w:color="000000"/>
              <w:bottom w:val="single" w:sz="4" w:space="0" w:color="000000"/>
              <w:right w:val="single" w:sz="4" w:space="0" w:color="000000"/>
            </w:tcBorders>
          </w:tcPr>
          <w:p w14:paraId="319EAA04" w14:textId="7900F454" w:rsidR="00033DCE" w:rsidRPr="00355537" w:rsidRDefault="00FE4336" w:rsidP="00355537">
            <w:pPr>
              <w:spacing w:line="240" w:lineRule="auto"/>
              <w:contextualSpacing/>
              <w:jc w:val="both"/>
              <w:rPr>
                <w:rFonts w:ascii="Times New Roman" w:hAnsi="Times New Roman" w:cs="Times New Roman"/>
                <w:sz w:val="20"/>
                <w:szCs w:val="20"/>
              </w:rPr>
            </w:pPr>
            <w:r w:rsidRPr="00355537">
              <w:rPr>
                <w:rStyle w:val="25"/>
                <w:rFonts w:eastAsia="Tahoma"/>
                <w:color w:val="auto"/>
                <w:sz w:val="20"/>
                <w:szCs w:val="20"/>
              </w:rPr>
              <w:t>О</w:t>
            </w:r>
            <w:r w:rsidR="005423F8" w:rsidRPr="00355537">
              <w:rPr>
                <w:rStyle w:val="25"/>
                <w:rFonts w:eastAsia="Tahoma"/>
                <w:color w:val="auto"/>
                <w:sz w:val="20"/>
                <w:szCs w:val="20"/>
              </w:rPr>
              <w:t>бщая приведённая площадь Квартиры</w:t>
            </w:r>
            <w:r w:rsidR="005423F8" w:rsidRPr="00355537">
              <w:rPr>
                <w:rFonts w:ascii="Times New Roman" w:hAnsi="Times New Roman" w:cs="Times New Roman"/>
                <w:b/>
                <w:sz w:val="20"/>
                <w:szCs w:val="20"/>
              </w:rPr>
              <w:t xml:space="preserve">, (в </w:t>
            </w:r>
            <w:proofErr w:type="spellStart"/>
            <w:r w:rsidR="005423F8" w:rsidRPr="00355537">
              <w:rPr>
                <w:rFonts w:ascii="Times New Roman" w:hAnsi="Times New Roman" w:cs="Times New Roman"/>
                <w:b/>
                <w:sz w:val="20"/>
                <w:szCs w:val="20"/>
              </w:rPr>
              <w:t>т.ч</w:t>
            </w:r>
            <w:proofErr w:type="spellEnd"/>
            <w:r w:rsidR="00100EDA">
              <w:rPr>
                <w:rFonts w:ascii="Times New Roman" w:hAnsi="Times New Roman" w:cs="Times New Roman"/>
                <w:b/>
                <w:sz w:val="20"/>
                <w:szCs w:val="20"/>
              </w:rPr>
              <w:t>. площадь балкона</w:t>
            </w:r>
            <w:r w:rsidR="005423F8" w:rsidRPr="00355537">
              <w:rPr>
                <w:rFonts w:ascii="Times New Roman" w:hAnsi="Times New Roman" w:cs="Times New Roman"/>
                <w:b/>
                <w:sz w:val="20"/>
                <w:szCs w:val="20"/>
              </w:rPr>
              <w:t xml:space="preserve"> с учетом понижающего коэффициента</w:t>
            </w:r>
            <w:r w:rsidR="00F467C5">
              <w:rPr>
                <w:rFonts w:ascii="Times New Roman" w:hAnsi="Times New Roman" w:cs="Times New Roman"/>
                <w:b/>
                <w:sz w:val="20"/>
                <w:szCs w:val="20"/>
              </w:rPr>
              <w:t xml:space="preserve"> (0,3</w:t>
            </w:r>
            <w:r w:rsidR="005423F8" w:rsidRPr="00355537">
              <w:rPr>
                <w:rFonts w:ascii="Times New Roman" w:hAnsi="Times New Roman" w:cs="Times New Roman"/>
                <w:b/>
                <w:sz w:val="20"/>
                <w:szCs w:val="20"/>
              </w:rPr>
              <w:t xml:space="preserve">) </w:t>
            </w:r>
            <w:proofErr w:type="spellStart"/>
            <w:r w:rsidR="005423F8" w:rsidRPr="00355537">
              <w:rPr>
                <w:rFonts w:ascii="Times New Roman" w:hAnsi="Times New Roman" w:cs="Times New Roman"/>
                <w:b/>
                <w:sz w:val="20"/>
                <w:szCs w:val="20"/>
              </w:rPr>
              <w:t>кв.м</w:t>
            </w:r>
            <w:proofErr w:type="spellEnd"/>
            <w:r w:rsidR="005423F8" w:rsidRPr="00355537">
              <w:rPr>
                <w:rFonts w:ascii="Times New Roman" w:hAnsi="Times New Roman" w:cs="Times New Roman"/>
                <w:b/>
                <w:sz w:val="20"/>
                <w:szCs w:val="20"/>
              </w:rPr>
              <w:t>:</w:t>
            </w:r>
          </w:p>
        </w:tc>
        <w:tc>
          <w:tcPr>
            <w:tcW w:w="4026" w:type="dxa"/>
            <w:tcBorders>
              <w:top w:val="single" w:sz="4" w:space="0" w:color="000000"/>
              <w:left w:val="single" w:sz="4" w:space="0" w:color="000000"/>
              <w:bottom w:val="single" w:sz="4" w:space="0" w:color="000000"/>
              <w:right w:val="single" w:sz="4" w:space="0" w:color="000000"/>
            </w:tcBorders>
            <w:vAlign w:val="center"/>
          </w:tcPr>
          <w:p w14:paraId="2EED30CC" w14:textId="5C87CF41" w:rsidR="00033DCE" w:rsidRPr="00355537" w:rsidRDefault="00AD1458" w:rsidP="00AD1458">
            <w:pPr>
              <w:spacing w:after="0" w:line="240" w:lineRule="auto"/>
              <w:contextualSpacing/>
              <w:jc w:val="both"/>
              <w:rPr>
                <w:rFonts w:ascii="Times New Roman" w:hAnsi="Times New Roman" w:cs="Times New Roman"/>
                <w:sz w:val="20"/>
                <w:szCs w:val="20"/>
                <w:highlight w:val="red"/>
              </w:rPr>
            </w:pPr>
            <w:r>
              <w:rPr>
                <w:rFonts w:ascii="Times New Roman" w:hAnsi="Times New Roman" w:cs="Times New Roman"/>
                <w:sz w:val="20"/>
                <w:szCs w:val="20"/>
              </w:rPr>
              <w:t xml:space="preserve">40,70 </w:t>
            </w:r>
            <w:r w:rsidRPr="00355537">
              <w:rPr>
                <w:rFonts w:ascii="Times New Roman" w:hAnsi="Times New Roman" w:cs="Times New Roman"/>
                <w:sz w:val="20"/>
                <w:szCs w:val="20"/>
              </w:rPr>
              <w:t>кв. м.</w:t>
            </w:r>
            <w:r>
              <w:rPr>
                <w:rFonts w:ascii="Times New Roman" w:hAnsi="Times New Roman" w:cs="Times New Roman"/>
                <w:sz w:val="20"/>
                <w:szCs w:val="20"/>
              </w:rPr>
              <w:t xml:space="preserve"> </w:t>
            </w:r>
          </w:p>
        </w:tc>
      </w:tr>
      <w:tr w:rsidR="00AC201E" w:rsidRPr="001B12B9" w14:paraId="4CD0111E" w14:textId="77777777">
        <w:tc>
          <w:tcPr>
            <w:tcW w:w="5948" w:type="dxa"/>
            <w:tcBorders>
              <w:top w:val="single" w:sz="4" w:space="0" w:color="000000"/>
              <w:left w:val="single" w:sz="4" w:space="0" w:color="000000"/>
              <w:bottom w:val="single" w:sz="4" w:space="0" w:color="000000"/>
              <w:right w:val="single" w:sz="4" w:space="0" w:color="000000"/>
            </w:tcBorders>
          </w:tcPr>
          <w:p w14:paraId="05165730" w14:textId="665CB0C1" w:rsidR="00AC201E" w:rsidRPr="001B12B9" w:rsidRDefault="00AC201E" w:rsidP="00355537">
            <w:pPr>
              <w:spacing w:line="240" w:lineRule="auto"/>
              <w:contextualSpacing/>
              <w:jc w:val="both"/>
              <w:rPr>
                <w:rStyle w:val="25"/>
                <w:rFonts w:eastAsia="Tahoma"/>
                <w:color w:val="auto"/>
                <w:sz w:val="20"/>
                <w:szCs w:val="20"/>
              </w:rPr>
            </w:pPr>
            <w:r w:rsidRPr="001B12B9">
              <w:rPr>
                <w:rStyle w:val="25"/>
                <w:rFonts w:eastAsia="Tahoma"/>
                <w:color w:val="auto"/>
                <w:sz w:val="20"/>
                <w:szCs w:val="20"/>
              </w:rPr>
              <w:lastRenderedPageBreak/>
              <w:t>Общая площадь квартиры без учета понижающего коэффициента</w:t>
            </w:r>
          </w:p>
        </w:tc>
        <w:tc>
          <w:tcPr>
            <w:tcW w:w="4026" w:type="dxa"/>
            <w:tcBorders>
              <w:top w:val="single" w:sz="4" w:space="0" w:color="000000"/>
              <w:left w:val="single" w:sz="4" w:space="0" w:color="000000"/>
              <w:bottom w:val="single" w:sz="4" w:space="0" w:color="000000"/>
              <w:right w:val="single" w:sz="4" w:space="0" w:color="000000"/>
            </w:tcBorders>
            <w:vAlign w:val="center"/>
          </w:tcPr>
          <w:p w14:paraId="451B8BD4" w14:textId="6126DED5" w:rsidR="00AC201E" w:rsidRPr="001B12B9" w:rsidRDefault="00AD1458" w:rsidP="00355537">
            <w:pPr>
              <w:spacing w:after="0" w:line="240" w:lineRule="auto"/>
              <w:contextualSpacing/>
              <w:jc w:val="both"/>
              <w:rPr>
                <w:rFonts w:ascii="Times New Roman" w:hAnsi="Times New Roman" w:cs="Times New Roman"/>
                <w:sz w:val="20"/>
                <w:szCs w:val="20"/>
              </w:rPr>
            </w:pPr>
            <w:r w:rsidRPr="001B12B9">
              <w:rPr>
                <w:rFonts w:ascii="Times New Roman" w:hAnsi="Times New Roman" w:cs="Times New Roman"/>
                <w:sz w:val="20"/>
                <w:szCs w:val="20"/>
              </w:rPr>
              <w:t>42,31 кв. м.</w:t>
            </w:r>
          </w:p>
        </w:tc>
      </w:tr>
      <w:tr w:rsidR="00033DCE" w:rsidRPr="001B12B9" w14:paraId="299B83CA" w14:textId="77777777">
        <w:tc>
          <w:tcPr>
            <w:tcW w:w="5948" w:type="dxa"/>
            <w:tcBorders>
              <w:top w:val="single" w:sz="4" w:space="0" w:color="000000"/>
              <w:left w:val="single" w:sz="4" w:space="0" w:color="000000"/>
              <w:bottom w:val="single" w:sz="4" w:space="0" w:color="000000"/>
              <w:right w:val="single" w:sz="4" w:space="0" w:color="000000"/>
            </w:tcBorders>
          </w:tcPr>
          <w:p w14:paraId="2FDFF252" w14:textId="77777777" w:rsidR="00033DCE" w:rsidRPr="001B12B9" w:rsidRDefault="005423F8" w:rsidP="00355537">
            <w:pPr>
              <w:spacing w:line="240" w:lineRule="auto"/>
              <w:contextualSpacing/>
              <w:jc w:val="both"/>
              <w:rPr>
                <w:rFonts w:ascii="Times New Roman" w:hAnsi="Times New Roman" w:cs="Times New Roman"/>
                <w:b/>
                <w:sz w:val="20"/>
                <w:szCs w:val="20"/>
              </w:rPr>
            </w:pPr>
            <w:r w:rsidRPr="001B12B9">
              <w:rPr>
                <w:rFonts w:ascii="Times New Roman" w:hAnsi="Times New Roman" w:cs="Times New Roman"/>
                <w:b/>
                <w:sz w:val="20"/>
                <w:szCs w:val="20"/>
              </w:rPr>
              <w:t>Количество комнат, шт.:</w:t>
            </w:r>
          </w:p>
        </w:tc>
        <w:tc>
          <w:tcPr>
            <w:tcW w:w="4026" w:type="dxa"/>
            <w:tcBorders>
              <w:top w:val="single" w:sz="4" w:space="0" w:color="000000"/>
              <w:left w:val="single" w:sz="4" w:space="0" w:color="000000"/>
              <w:bottom w:val="single" w:sz="4" w:space="0" w:color="000000"/>
              <w:right w:val="single" w:sz="4" w:space="0" w:color="000000"/>
            </w:tcBorders>
            <w:vAlign w:val="center"/>
          </w:tcPr>
          <w:p w14:paraId="3D6011E6" w14:textId="39E839FC" w:rsidR="00033DCE" w:rsidRPr="001B12B9" w:rsidRDefault="00E21D39" w:rsidP="00355537">
            <w:pPr>
              <w:spacing w:line="240" w:lineRule="auto"/>
              <w:contextualSpacing/>
              <w:jc w:val="both"/>
              <w:rPr>
                <w:rFonts w:ascii="Times New Roman" w:hAnsi="Times New Roman" w:cs="Times New Roman"/>
                <w:sz w:val="20"/>
                <w:szCs w:val="20"/>
              </w:rPr>
            </w:pPr>
            <w:r w:rsidRPr="001B12B9">
              <w:rPr>
                <w:rFonts w:ascii="Times New Roman" w:hAnsi="Times New Roman" w:cs="Times New Roman"/>
                <w:sz w:val="20"/>
                <w:szCs w:val="20"/>
              </w:rPr>
              <w:t>1</w:t>
            </w:r>
          </w:p>
        </w:tc>
      </w:tr>
      <w:tr w:rsidR="00033DCE" w:rsidRPr="001B12B9" w14:paraId="0D1359AF" w14:textId="77777777">
        <w:tc>
          <w:tcPr>
            <w:tcW w:w="5948" w:type="dxa"/>
            <w:tcBorders>
              <w:top w:val="single" w:sz="4" w:space="0" w:color="000000"/>
              <w:left w:val="single" w:sz="4" w:space="0" w:color="000000"/>
              <w:bottom w:val="single" w:sz="4" w:space="0" w:color="000000"/>
              <w:right w:val="single" w:sz="4" w:space="0" w:color="000000"/>
            </w:tcBorders>
          </w:tcPr>
          <w:p w14:paraId="1E20742F" w14:textId="77777777" w:rsidR="00033DCE" w:rsidRPr="001B12B9" w:rsidRDefault="005423F8" w:rsidP="00355537">
            <w:pPr>
              <w:spacing w:line="240" w:lineRule="auto"/>
              <w:contextualSpacing/>
              <w:jc w:val="both"/>
              <w:rPr>
                <w:rFonts w:ascii="Times New Roman" w:hAnsi="Times New Roman" w:cs="Times New Roman"/>
                <w:b/>
                <w:sz w:val="20"/>
                <w:szCs w:val="20"/>
              </w:rPr>
            </w:pPr>
            <w:r w:rsidRPr="001B12B9">
              <w:rPr>
                <w:rFonts w:ascii="Times New Roman" w:hAnsi="Times New Roman" w:cs="Times New Roman"/>
                <w:b/>
                <w:sz w:val="20"/>
                <w:szCs w:val="20"/>
              </w:rPr>
              <w:t>Адрес (строительный):</w:t>
            </w:r>
          </w:p>
        </w:tc>
        <w:tc>
          <w:tcPr>
            <w:tcW w:w="4026" w:type="dxa"/>
            <w:tcBorders>
              <w:top w:val="single" w:sz="4" w:space="0" w:color="000000"/>
              <w:left w:val="single" w:sz="4" w:space="0" w:color="000000"/>
              <w:bottom w:val="single" w:sz="4" w:space="0" w:color="000000"/>
              <w:right w:val="single" w:sz="4" w:space="0" w:color="000000"/>
            </w:tcBorders>
          </w:tcPr>
          <w:p w14:paraId="5E160038" w14:textId="1FFD485A" w:rsidR="00033DCE" w:rsidRPr="001B12B9" w:rsidRDefault="00F467C5" w:rsidP="00F467C5">
            <w:pPr>
              <w:spacing w:line="240" w:lineRule="auto"/>
              <w:contextualSpacing/>
              <w:jc w:val="both"/>
              <w:rPr>
                <w:rFonts w:ascii="Times New Roman" w:hAnsi="Times New Roman" w:cs="Times New Roman"/>
                <w:sz w:val="20"/>
                <w:szCs w:val="20"/>
              </w:rPr>
            </w:pPr>
            <w:r w:rsidRPr="001B12B9">
              <w:rPr>
                <w:rFonts w:ascii="Times New Roman" w:hAnsi="Times New Roman" w:cs="Times New Roman"/>
                <w:sz w:val="20"/>
                <w:szCs w:val="20"/>
              </w:rPr>
              <w:t xml:space="preserve">Российская Федерация, Приморский край, </w:t>
            </w:r>
            <w:proofErr w:type="spellStart"/>
            <w:r w:rsidRPr="001B12B9">
              <w:rPr>
                <w:rFonts w:ascii="Times New Roman" w:hAnsi="Times New Roman" w:cs="Times New Roman"/>
                <w:sz w:val="20"/>
                <w:szCs w:val="20"/>
              </w:rPr>
              <w:t>г.о</w:t>
            </w:r>
            <w:proofErr w:type="spellEnd"/>
            <w:r w:rsidRPr="001B12B9">
              <w:rPr>
                <w:rFonts w:ascii="Times New Roman" w:hAnsi="Times New Roman" w:cs="Times New Roman"/>
                <w:sz w:val="20"/>
                <w:szCs w:val="20"/>
              </w:rPr>
              <w:t>. Владивостокский, г. Владивосток,                        ул. Гражданская, 18 в</w:t>
            </w:r>
          </w:p>
        </w:tc>
      </w:tr>
    </w:tbl>
    <w:p w14:paraId="35DBE0A7" w14:textId="0805D673" w:rsidR="00033DCE" w:rsidRPr="001B12B9" w:rsidRDefault="005423F8" w:rsidP="00355537">
      <w:pPr>
        <w:spacing w:after="0" w:line="240" w:lineRule="auto"/>
        <w:ind w:firstLine="426"/>
        <w:contextualSpacing/>
        <w:jc w:val="both"/>
        <w:rPr>
          <w:rFonts w:ascii="Times New Roman" w:hAnsi="Times New Roman" w:cs="Times New Roman"/>
          <w:sz w:val="20"/>
          <w:szCs w:val="20"/>
        </w:rPr>
      </w:pPr>
      <w:r w:rsidRPr="001B12B9">
        <w:rPr>
          <w:rFonts w:ascii="Times New Roman" w:hAnsi="Times New Roman" w:cs="Times New Roman"/>
          <w:sz w:val="20"/>
          <w:szCs w:val="20"/>
        </w:rPr>
        <w:t>в мног</w:t>
      </w:r>
      <w:r w:rsidR="00CF6F36" w:rsidRPr="001B12B9">
        <w:rPr>
          <w:rFonts w:ascii="Times New Roman" w:hAnsi="Times New Roman" w:cs="Times New Roman"/>
          <w:sz w:val="20"/>
          <w:szCs w:val="20"/>
        </w:rPr>
        <w:t xml:space="preserve">оквартирном жилом доме: </w:t>
      </w:r>
      <w:r w:rsidR="00CF6F36" w:rsidRPr="001B12B9">
        <w:rPr>
          <w:rFonts w:ascii="Times New Roman" w:hAnsi="Times New Roman" w:cs="Times New Roman"/>
          <w:b/>
          <w:sz w:val="20"/>
          <w:szCs w:val="20"/>
        </w:rPr>
        <w:t>ЖК «</w:t>
      </w:r>
      <w:r w:rsidR="00100EDA" w:rsidRPr="001B12B9">
        <w:rPr>
          <w:rFonts w:ascii="Times New Roman" w:hAnsi="Times New Roman" w:cs="Times New Roman"/>
          <w:b/>
          <w:sz w:val="20"/>
          <w:szCs w:val="20"/>
        </w:rPr>
        <w:t>________</w:t>
      </w:r>
      <w:r w:rsidR="00316030" w:rsidRPr="001B12B9">
        <w:rPr>
          <w:rFonts w:ascii="Times New Roman" w:hAnsi="Times New Roman" w:cs="Times New Roman"/>
          <w:b/>
          <w:sz w:val="20"/>
          <w:szCs w:val="20"/>
        </w:rPr>
        <w:t xml:space="preserve">» </w:t>
      </w:r>
      <w:r w:rsidR="008C0FFC" w:rsidRPr="001B12B9">
        <w:rPr>
          <w:rFonts w:ascii="Times New Roman" w:hAnsi="Times New Roman" w:cs="Times New Roman"/>
          <w:b/>
          <w:sz w:val="20"/>
          <w:szCs w:val="20"/>
        </w:rPr>
        <w:t xml:space="preserve">Российская Федерация, Приморский край, </w:t>
      </w:r>
      <w:proofErr w:type="spellStart"/>
      <w:r w:rsidR="008C0FFC" w:rsidRPr="001B12B9">
        <w:rPr>
          <w:rFonts w:ascii="Times New Roman" w:hAnsi="Times New Roman" w:cs="Times New Roman"/>
          <w:b/>
          <w:sz w:val="20"/>
          <w:szCs w:val="20"/>
        </w:rPr>
        <w:t>г.о</w:t>
      </w:r>
      <w:proofErr w:type="spellEnd"/>
      <w:r w:rsidR="008C0FFC" w:rsidRPr="001B12B9">
        <w:rPr>
          <w:rFonts w:ascii="Times New Roman" w:hAnsi="Times New Roman" w:cs="Times New Roman"/>
          <w:b/>
          <w:sz w:val="20"/>
          <w:szCs w:val="20"/>
        </w:rPr>
        <w:t xml:space="preserve">. Владивостокский, г. </w:t>
      </w:r>
      <w:r w:rsidR="007B4E4A" w:rsidRPr="001B12B9">
        <w:rPr>
          <w:rFonts w:ascii="Times New Roman" w:hAnsi="Times New Roman" w:cs="Times New Roman"/>
          <w:b/>
          <w:sz w:val="20"/>
          <w:szCs w:val="20"/>
        </w:rPr>
        <w:t>Владивосток, ул.</w:t>
      </w:r>
      <w:r w:rsidR="008C0FFC" w:rsidRPr="001B12B9">
        <w:rPr>
          <w:rFonts w:ascii="Times New Roman" w:hAnsi="Times New Roman" w:cs="Times New Roman"/>
          <w:b/>
          <w:sz w:val="20"/>
          <w:szCs w:val="20"/>
        </w:rPr>
        <w:t xml:space="preserve"> Гражданская, 18 в</w:t>
      </w:r>
      <w:r w:rsidR="00316030" w:rsidRPr="001B12B9">
        <w:rPr>
          <w:rFonts w:ascii="Times New Roman" w:hAnsi="Times New Roman" w:cs="Times New Roman"/>
          <w:sz w:val="20"/>
          <w:szCs w:val="20"/>
        </w:rPr>
        <w:t xml:space="preserve"> </w:t>
      </w:r>
      <w:r w:rsidRPr="001B12B9">
        <w:rPr>
          <w:rFonts w:ascii="Times New Roman" w:hAnsi="Times New Roman" w:cs="Times New Roman"/>
          <w:sz w:val="20"/>
          <w:szCs w:val="20"/>
        </w:rPr>
        <w:t xml:space="preserve">(именуемый в дальнейшем </w:t>
      </w:r>
      <w:r w:rsidR="00CA7EA6" w:rsidRPr="001B12B9">
        <w:rPr>
          <w:rFonts w:ascii="Times New Roman" w:hAnsi="Times New Roman" w:cs="Times New Roman"/>
          <w:sz w:val="20"/>
          <w:szCs w:val="20"/>
        </w:rPr>
        <w:t xml:space="preserve">- </w:t>
      </w:r>
      <w:r w:rsidRPr="001B12B9">
        <w:rPr>
          <w:rFonts w:ascii="Times New Roman" w:hAnsi="Times New Roman" w:cs="Times New Roman"/>
          <w:sz w:val="20"/>
          <w:szCs w:val="20"/>
        </w:rPr>
        <w:t>«Жилой дом»), а также долю в праве собственности на общее имущество Жилого дома пропорциональную общей площади Квартиры.</w:t>
      </w:r>
    </w:p>
    <w:p w14:paraId="4F4624EF" w14:textId="48630068" w:rsidR="00033DCE" w:rsidRPr="001B12B9" w:rsidRDefault="005423F8" w:rsidP="00355537">
      <w:pPr>
        <w:pStyle w:val="27"/>
        <w:shd w:val="clear" w:color="auto" w:fill="auto"/>
        <w:tabs>
          <w:tab w:val="left" w:pos="993"/>
        </w:tabs>
        <w:spacing w:before="0" w:after="0" w:line="240" w:lineRule="auto"/>
        <w:ind w:firstLine="567"/>
        <w:contextualSpacing/>
        <w:rPr>
          <w:sz w:val="20"/>
          <w:szCs w:val="20"/>
        </w:rPr>
      </w:pPr>
      <w:r w:rsidRPr="001B12B9">
        <w:rPr>
          <w:sz w:val="20"/>
          <w:szCs w:val="20"/>
        </w:rPr>
        <w:t xml:space="preserve">План расположения Объекта долевого строительства на </w:t>
      </w:r>
      <w:r w:rsidR="00930EE8" w:rsidRPr="001B12B9">
        <w:rPr>
          <w:sz w:val="20"/>
          <w:szCs w:val="20"/>
        </w:rPr>
        <w:t>соответс</w:t>
      </w:r>
      <w:r w:rsidR="00CA3A94" w:rsidRPr="001B12B9">
        <w:rPr>
          <w:sz w:val="20"/>
          <w:szCs w:val="20"/>
        </w:rPr>
        <w:t>твующем этаже Жилого дома</w:t>
      </w:r>
      <w:r w:rsidRPr="001B12B9">
        <w:rPr>
          <w:sz w:val="20"/>
          <w:szCs w:val="20"/>
        </w:rPr>
        <w:t xml:space="preserve"> и характеристика объекта привод</w:t>
      </w:r>
      <w:r w:rsidR="00CA3A94" w:rsidRPr="001B12B9">
        <w:rPr>
          <w:sz w:val="20"/>
          <w:szCs w:val="20"/>
        </w:rPr>
        <w:t>я</w:t>
      </w:r>
      <w:r w:rsidRPr="001B12B9">
        <w:rPr>
          <w:sz w:val="20"/>
          <w:szCs w:val="20"/>
        </w:rPr>
        <w:t xml:space="preserve">тся в </w:t>
      </w:r>
      <w:r w:rsidRPr="001B12B9">
        <w:rPr>
          <w:b/>
          <w:sz w:val="20"/>
          <w:szCs w:val="20"/>
        </w:rPr>
        <w:t>Приложении № 1</w:t>
      </w:r>
      <w:r w:rsidRPr="001B12B9">
        <w:rPr>
          <w:sz w:val="20"/>
          <w:szCs w:val="20"/>
        </w:rPr>
        <w:t xml:space="preserve"> к Договору.</w:t>
      </w:r>
    </w:p>
    <w:p w14:paraId="5103BC7D" w14:textId="77777777" w:rsidR="00033DCE" w:rsidRPr="001B12B9"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1B12B9">
        <w:rPr>
          <w:rFonts w:ascii="Times New Roman" w:hAnsi="Times New Roman" w:cs="Times New Roman"/>
          <w:sz w:val="20"/>
          <w:szCs w:val="20"/>
        </w:rPr>
        <w:t xml:space="preserve">1.4. </w:t>
      </w:r>
      <w:r w:rsidRPr="001B12B9">
        <w:rPr>
          <w:rFonts w:ascii="Times New Roman" w:eastAsia="Times New Roman" w:hAnsi="Times New Roman" w:cs="Times New Roman"/>
          <w:color w:val="000000"/>
          <w:sz w:val="20"/>
          <w:szCs w:val="20"/>
          <w:lang w:eastAsia="ru-RU"/>
        </w:rPr>
        <w:t xml:space="preserve">Передача Застройщиком жилого помещения Участнику долевого строительства осуществляется по окончании строительства Жилого дома. </w:t>
      </w:r>
    </w:p>
    <w:p w14:paraId="4A64C385" w14:textId="24609CEE" w:rsidR="00033DCE" w:rsidRPr="001B12B9" w:rsidRDefault="005423F8" w:rsidP="00355537">
      <w:pPr>
        <w:spacing w:after="0" w:line="240" w:lineRule="auto"/>
        <w:ind w:firstLine="426"/>
        <w:contextualSpacing/>
        <w:jc w:val="both"/>
        <w:rPr>
          <w:rFonts w:ascii="Times New Roman" w:eastAsia="Times New Roman" w:hAnsi="Times New Roman" w:cs="Times New Roman"/>
          <w:b/>
          <w:color w:val="000000"/>
          <w:sz w:val="20"/>
          <w:szCs w:val="20"/>
          <w:lang w:eastAsia="ru-RU"/>
        </w:rPr>
      </w:pPr>
      <w:r w:rsidRPr="001B12B9">
        <w:rPr>
          <w:rFonts w:ascii="Times New Roman" w:eastAsia="Times New Roman" w:hAnsi="Times New Roman" w:cs="Times New Roman"/>
          <w:b/>
          <w:color w:val="000000"/>
          <w:sz w:val="20"/>
          <w:szCs w:val="20"/>
          <w:lang w:eastAsia="ru-RU"/>
        </w:rPr>
        <w:t>Застройщик обязуется передать Квартиру Участнику долевого строительства в срок не позднее</w:t>
      </w:r>
      <w:r w:rsidR="00AE5EF9" w:rsidRPr="001B12B9">
        <w:rPr>
          <w:rFonts w:ascii="Times New Roman" w:eastAsia="Times New Roman" w:hAnsi="Times New Roman" w:cs="Times New Roman"/>
          <w:b/>
          <w:color w:val="000000"/>
          <w:sz w:val="20"/>
          <w:szCs w:val="20"/>
          <w:lang w:eastAsia="ru-RU"/>
        </w:rPr>
        <w:t xml:space="preserve"> </w:t>
      </w:r>
      <w:r w:rsidR="00AB26BD" w:rsidRPr="001B12B9">
        <w:rPr>
          <w:rFonts w:ascii="Times New Roman" w:eastAsia="Times New Roman" w:hAnsi="Times New Roman" w:cs="Times New Roman"/>
          <w:b/>
          <w:color w:val="000000"/>
          <w:sz w:val="20"/>
          <w:szCs w:val="20"/>
          <w:lang w:eastAsia="ru-RU"/>
        </w:rPr>
        <w:t>31.12.2027</w:t>
      </w:r>
      <w:r w:rsidRPr="001B12B9">
        <w:rPr>
          <w:rFonts w:ascii="Times New Roman" w:eastAsia="Times New Roman" w:hAnsi="Times New Roman" w:cs="Times New Roman"/>
          <w:b/>
          <w:color w:val="000000"/>
          <w:sz w:val="20"/>
          <w:szCs w:val="20"/>
          <w:lang w:eastAsia="ru-RU"/>
        </w:rPr>
        <w:t>.</w:t>
      </w:r>
      <w:r w:rsidR="00E54134" w:rsidRPr="001B12B9">
        <w:rPr>
          <w:rFonts w:ascii="Times New Roman" w:eastAsia="Times New Roman" w:hAnsi="Times New Roman" w:cs="Times New Roman"/>
          <w:b/>
          <w:color w:val="000000"/>
          <w:sz w:val="20"/>
          <w:szCs w:val="20"/>
          <w:lang w:eastAsia="ru-RU"/>
        </w:rPr>
        <w:t xml:space="preserve"> </w:t>
      </w:r>
      <w:r w:rsidRPr="001B12B9">
        <w:rPr>
          <w:rFonts w:ascii="Times New Roman" w:hAnsi="Times New Roman" w:cs="Times New Roman"/>
          <w:sz w:val="20"/>
          <w:szCs w:val="20"/>
        </w:rPr>
        <w:t>Застройщик вправе передать Участнику долевого строительства Объект долевого строительства досрочно.</w:t>
      </w:r>
    </w:p>
    <w:p w14:paraId="16ADAF0B" w14:textId="77777777" w:rsidR="00033DCE" w:rsidRPr="00355537" w:rsidRDefault="005423F8" w:rsidP="00355537">
      <w:pPr>
        <w:spacing w:after="0" w:line="240" w:lineRule="auto"/>
        <w:ind w:firstLine="426"/>
        <w:contextualSpacing/>
        <w:jc w:val="both"/>
        <w:rPr>
          <w:rFonts w:ascii="Times New Roman" w:hAnsi="Times New Roman" w:cs="Times New Roman"/>
          <w:sz w:val="20"/>
          <w:szCs w:val="20"/>
        </w:rPr>
      </w:pPr>
      <w:r w:rsidRPr="001B12B9">
        <w:rPr>
          <w:rFonts w:ascii="Times New Roman" w:hAnsi="Times New Roman" w:cs="Times New Roman"/>
          <w:sz w:val="20"/>
          <w:szCs w:val="20"/>
        </w:rPr>
        <w:t xml:space="preserve">1.5 Характеристики жилого помещения, указанные в пункте 1.3 Договора и </w:t>
      </w:r>
      <w:r w:rsidRPr="001B12B9">
        <w:rPr>
          <w:rFonts w:ascii="Times New Roman" w:hAnsi="Times New Roman" w:cs="Times New Roman"/>
          <w:b/>
          <w:sz w:val="20"/>
          <w:szCs w:val="20"/>
        </w:rPr>
        <w:t>Приложении № 1</w:t>
      </w:r>
      <w:r w:rsidRPr="001B12B9">
        <w:rPr>
          <w:rFonts w:ascii="Times New Roman" w:hAnsi="Times New Roman" w:cs="Times New Roman"/>
          <w:sz w:val="20"/>
          <w:szCs w:val="20"/>
        </w:rPr>
        <w:t>, на момент заключения Договора являются проектными и подлежат уточнению после окончания строительства и обмеров первичной технической</w:t>
      </w:r>
      <w:r w:rsidRPr="00355537">
        <w:rPr>
          <w:rFonts w:ascii="Times New Roman" w:hAnsi="Times New Roman" w:cs="Times New Roman"/>
          <w:sz w:val="20"/>
          <w:szCs w:val="20"/>
        </w:rPr>
        <w:t xml:space="preserve"> инвентаризации.</w:t>
      </w:r>
    </w:p>
    <w:p w14:paraId="2020F7CA" w14:textId="04245ED6" w:rsidR="00033DCE" w:rsidRPr="00355537" w:rsidRDefault="00E54134" w:rsidP="00355537">
      <w:pPr>
        <w:spacing w:after="0" w:line="240" w:lineRule="auto"/>
        <w:ind w:firstLine="426"/>
        <w:contextualSpacing/>
        <w:jc w:val="both"/>
        <w:rPr>
          <w:rFonts w:ascii="Times New Roman" w:hAnsi="Times New Roman" w:cs="Times New Roman"/>
          <w:sz w:val="20"/>
          <w:szCs w:val="20"/>
        </w:rPr>
      </w:pPr>
      <w:r w:rsidRPr="003C033C">
        <w:rPr>
          <w:rFonts w:ascii="Times New Roman" w:hAnsi="Times New Roman" w:cs="Times New Roman"/>
          <w:sz w:val="20"/>
          <w:szCs w:val="20"/>
        </w:rPr>
        <w:t xml:space="preserve">Стороны пришли к соглашению, что в связи с неизбежной строительной погрешностью и допустимыми отклонениями </w:t>
      </w:r>
      <w:r w:rsidR="006265DB" w:rsidRPr="003C033C">
        <w:rPr>
          <w:rFonts w:ascii="Times New Roman" w:hAnsi="Times New Roman" w:cs="Times New Roman"/>
          <w:sz w:val="20"/>
          <w:szCs w:val="20"/>
        </w:rPr>
        <w:t>фактического расположения стен и перегородок от их осевых линий по проекту,</w:t>
      </w:r>
      <w:r w:rsidRPr="003C033C">
        <w:rPr>
          <w:rFonts w:ascii="Times New Roman" w:hAnsi="Times New Roman" w:cs="Times New Roman"/>
          <w:sz w:val="20"/>
          <w:szCs w:val="20"/>
        </w:rPr>
        <w:t xml:space="preserve"> допустимым изменением общей площади Квартиры является изменение общей проектной площади Объекта в любую сторону не более чем на </w:t>
      </w:r>
      <w:r w:rsidR="003C033C">
        <w:rPr>
          <w:rFonts w:ascii="Times New Roman" w:hAnsi="Times New Roman" w:cs="Times New Roman"/>
          <w:sz w:val="20"/>
          <w:szCs w:val="20"/>
        </w:rPr>
        <w:t>1</w:t>
      </w:r>
      <w:r w:rsidRPr="003C033C">
        <w:rPr>
          <w:rFonts w:ascii="Times New Roman" w:hAnsi="Times New Roman" w:cs="Times New Roman"/>
          <w:sz w:val="20"/>
          <w:szCs w:val="20"/>
        </w:rPr>
        <w:t xml:space="preserve"> кв. м. </w:t>
      </w:r>
      <w:r w:rsidR="00B31DE0" w:rsidRPr="003C033C">
        <w:rPr>
          <w:rFonts w:ascii="Times New Roman" w:hAnsi="Times New Roman" w:cs="Times New Roman"/>
          <w:sz w:val="20"/>
          <w:szCs w:val="20"/>
        </w:rPr>
        <w:t>в</w:t>
      </w:r>
      <w:r w:rsidR="00B31DE0">
        <w:rPr>
          <w:rFonts w:ascii="Times New Roman" w:hAnsi="Times New Roman" w:cs="Times New Roman"/>
          <w:sz w:val="20"/>
          <w:szCs w:val="20"/>
        </w:rPr>
        <w:t xml:space="preserve"> соответствии с правилами, указанными в п. 2.8.</w:t>
      </w:r>
    </w:p>
    <w:p w14:paraId="2BCEBC1A" w14:textId="4A212F9F" w:rsidR="00033DCE" w:rsidRPr="00355537" w:rsidRDefault="005423F8" w:rsidP="00355537">
      <w:pPr>
        <w:spacing w:after="0"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1.6. В проект Многоквартирного дома могут быть внесены архитектурные, структурные изменения и дополнения, в результате чего может быть изменено конструктивное решение, конфигурация, площадь Многоквартирного дома</w:t>
      </w:r>
      <w:r w:rsidR="00015BC2">
        <w:rPr>
          <w:rFonts w:ascii="Times New Roman" w:hAnsi="Times New Roman" w:cs="Times New Roman"/>
          <w:sz w:val="20"/>
          <w:szCs w:val="20"/>
        </w:rPr>
        <w:t xml:space="preserve"> и размещенных в нем квартир</w:t>
      </w:r>
      <w:r w:rsidRPr="00355537">
        <w:rPr>
          <w:rFonts w:ascii="Times New Roman" w:hAnsi="Times New Roman" w:cs="Times New Roman"/>
          <w:sz w:val="20"/>
          <w:szCs w:val="20"/>
        </w:rPr>
        <w:t>, в том числе Объекта, могут быть заменены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w:t>
      </w:r>
      <w:r w:rsidR="00015BC2">
        <w:rPr>
          <w:rFonts w:ascii="Times New Roman" w:hAnsi="Times New Roman" w:cs="Times New Roman"/>
          <w:sz w:val="20"/>
          <w:szCs w:val="20"/>
        </w:rPr>
        <w:t>то по завершении строительства Ж</w:t>
      </w:r>
      <w:r w:rsidRPr="00355537">
        <w:rPr>
          <w:rFonts w:ascii="Times New Roman" w:hAnsi="Times New Roman" w:cs="Times New Roman"/>
          <w:sz w:val="20"/>
          <w:szCs w:val="20"/>
        </w:rPr>
        <w:t xml:space="preserve">илой дом в целом и Объект долевого строительства в частности будут отвечать требованиям обязательных технических регламентов и проектной документации. Информацию о факте изменения проекта, в соответствии с которым осуществляется строительство Многоквартирного дома, Застройщик размещает в проектной декларации. </w:t>
      </w:r>
    </w:p>
    <w:p w14:paraId="6D758067" w14:textId="12090B7B" w:rsidR="0083734B" w:rsidRPr="00355537" w:rsidRDefault="005423F8" w:rsidP="00355537">
      <w:pPr>
        <w:spacing w:after="0"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 xml:space="preserve">1.7. Указанные в </w:t>
      </w:r>
      <w:r w:rsidR="006D7AEA" w:rsidRPr="00355537">
        <w:rPr>
          <w:rFonts w:ascii="Times New Roman" w:hAnsi="Times New Roman" w:cs="Times New Roman"/>
          <w:sz w:val="20"/>
          <w:szCs w:val="20"/>
        </w:rPr>
        <w:t xml:space="preserve">п. </w:t>
      </w:r>
      <w:r w:rsidRPr="00355537">
        <w:rPr>
          <w:rFonts w:ascii="Times New Roman" w:hAnsi="Times New Roman" w:cs="Times New Roman"/>
          <w:sz w:val="20"/>
          <w:szCs w:val="20"/>
        </w:rPr>
        <w:t>1.6</w:t>
      </w:r>
      <w:r w:rsidRPr="00355537">
        <w:rPr>
          <w:rFonts w:ascii="Times New Roman" w:hAnsi="Times New Roman" w:cs="Times New Roman"/>
          <w:b/>
          <w:sz w:val="20"/>
          <w:szCs w:val="20"/>
        </w:rPr>
        <w:t xml:space="preserve"> </w:t>
      </w:r>
      <w:r w:rsidRPr="00355537">
        <w:rPr>
          <w:rFonts w:ascii="Times New Roman" w:hAnsi="Times New Roman" w:cs="Times New Roman"/>
          <w:sz w:val="20"/>
          <w:szCs w:val="20"/>
        </w:rPr>
        <w:t xml:space="preserve">Договора изменения характеристик Объекта по факту </w:t>
      </w:r>
      <w:r w:rsidR="00EB652D" w:rsidRPr="00355537">
        <w:rPr>
          <w:rFonts w:ascii="Times New Roman" w:hAnsi="Times New Roman" w:cs="Times New Roman"/>
          <w:sz w:val="20"/>
          <w:szCs w:val="20"/>
        </w:rPr>
        <w:t>окончания строительства не являю</w:t>
      </w:r>
      <w:r w:rsidRPr="00355537">
        <w:rPr>
          <w:rFonts w:ascii="Times New Roman" w:hAnsi="Times New Roman" w:cs="Times New Roman"/>
          <w:sz w:val="20"/>
          <w:szCs w:val="20"/>
        </w:rPr>
        <w:t xml:space="preserve">тся изменением условий Договора. </w:t>
      </w:r>
    </w:p>
    <w:p w14:paraId="710F33E5" w14:textId="569D593E" w:rsidR="00033DCE" w:rsidRPr="00355537" w:rsidRDefault="005423F8" w:rsidP="00355537">
      <w:pPr>
        <w:spacing w:after="0"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 xml:space="preserve">Фактический номер жилого помещения и его фактическая площадь уточняются Сторонами в Акте приема-передачи Объекта долевого строительства на основании данных, полученных по итогам первичной технической инвентаризации многоквартирного жилого дома. Заключение дополнительного соглашения к </w:t>
      </w:r>
      <w:r w:rsidR="00930EE8" w:rsidRPr="00355537">
        <w:rPr>
          <w:rFonts w:ascii="Times New Roman" w:hAnsi="Times New Roman" w:cs="Times New Roman"/>
          <w:sz w:val="20"/>
          <w:szCs w:val="20"/>
        </w:rPr>
        <w:t>Договору</w:t>
      </w:r>
      <w:r w:rsidRPr="00355537">
        <w:rPr>
          <w:rFonts w:ascii="Times New Roman" w:hAnsi="Times New Roman" w:cs="Times New Roman"/>
          <w:sz w:val="20"/>
          <w:szCs w:val="20"/>
        </w:rPr>
        <w:t xml:space="preserve"> не требуется. </w:t>
      </w:r>
    </w:p>
    <w:p w14:paraId="26222012" w14:textId="67241C1A" w:rsidR="00033DCE" w:rsidRPr="00355537" w:rsidRDefault="005423F8" w:rsidP="00355537">
      <w:pPr>
        <w:pStyle w:val="27"/>
        <w:shd w:val="clear" w:color="auto" w:fill="auto"/>
        <w:tabs>
          <w:tab w:val="left" w:pos="993"/>
        </w:tabs>
        <w:spacing w:before="0" w:after="0" w:line="240" w:lineRule="auto"/>
        <w:ind w:firstLine="426"/>
        <w:contextualSpacing/>
        <w:rPr>
          <w:sz w:val="20"/>
          <w:szCs w:val="20"/>
        </w:rPr>
      </w:pPr>
      <w:r w:rsidRPr="00355537">
        <w:rPr>
          <w:sz w:val="20"/>
          <w:szCs w:val="20"/>
        </w:rPr>
        <w:t>1</w:t>
      </w:r>
      <w:r w:rsidR="00FA20B9" w:rsidRPr="00355537">
        <w:rPr>
          <w:sz w:val="20"/>
          <w:szCs w:val="20"/>
        </w:rPr>
        <w:t>.8</w:t>
      </w:r>
      <w:r w:rsidRPr="00355537">
        <w:rPr>
          <w:sz w:val="20"/>
          <w:szCs w:val="20"/>
        </w:rPr>
        <w:t>.</w:t>
      </w:r>
      <w:r w:rsidR="0083734B" w:rsidRPr="00355537">
        <w:rPr>
          <w:sz w:val="20"/>
          <w:szCs w:val="20"/>
        </w:rPr>
        <w:t xml:space="preserve"> Все строительные и отделочные работы, установление оборудования, производимые в многоквартирном доме, производятся в соответствии с проектной документацией.</w:t>
      </w:r>
    </w:p>
    <w:p w14:paraId="06351F6B" w14:textId="09D87300" w:rsidR="00033DCE" w:rsidRPr="00355537"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w:t>
      </w:r>
      <w:r w:rsidR="00FA20B9" w:rsidRPr="00355537">
        <w:rPr>
          <w:rFonts w:ascii="Times New Roman" w:eastAsia="Times New Roman" w:hAnsi="Times New Roman" w:cs="Times New Roman"/>
          <w:color w:val="000000"/>
          <w:sz w:val="20"/>
          <w:szCs w:val="20"/>
          <w:lang w:eastAsia="ru-RU"/>
        </w:rPr>
        <w:t>.9</w:t>
      </w:r>
      <w:r w:rsidRPr="00355537">
        <w:rPr>
          <w:rFonts w:ascii="Times New Roman" w:eastAsia="Times New Roman" w:hAnsi="Times New Roman" w:cs="Times New Roman"/>
          <w:color w:val="000000"/>
          <w:sz w:val="20"/>
          <w:szCs w:val="20"/>
          <w:lang w:eastAsia="ru-RU"/>
        </w:rPr>
        <w:t xml:space="preserve">. Проектная декларация Застройщика размещена в информационно-телекоммуникационных сетях общего пользования в сети «Интернет» на сайте по адресу: </w:t>
      </w:r>
      <w:r w:rsidRPr="00355537">
        <w:rPr>
          <w:rFonts w:ascii="Times New Roman" w:eastAsia="Times New Roman" w:hAnsi="Times New Roman" w:cs="Times New Roman"/>
          <w:color w:val="0000FF"/>
          <w:sz w:val="20"/>
          <w:szCs w:val="20"/>
          <w:lang w:eastAsia="ru-RU"/>
        </w:rPr>
        <w:t>http://наш.дом.рф.</w:t>
      </w:r>
    </w:p>
    <w:p w14:paraId="3F030D49" w14:textId="77777777" w:rsidR="00033DCE" w:rsidRPr="00355537"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(участников долевого строительства).</w:t>
      </w:r>
    </w:p>
    <w:p w14:paraId="732172F2" w14:textId="51116782" w:rsidR="00033DCE" w:rsidRPr="00355537" w:rsidRDefault="00781122" w:rsidP="00355537">
      <w:pPr>
        <w:pStyle w:val="ConsNormal"/>
        <w:widowControl/>
        <w:ind w:firstLine="567"/>
        <w:contextualSpacing/>
        <w:jc w:val="both"/>
        <w:rPr>
          <w:rFonts w:ascii="Times New Roman" w:hAnsi="Times New Roman" w:cs="Times New Roman"/>
          <w:sz w:val="20"/>
          <w:szCs w:val="20"/>
        </w:rPr>
      </w:pPr>
      <w:r w:rsidRPr="00355537">
        <w:rPr>
          <w:rFonts w:ascii="Times New Roman" w:hAnsi="Times New Roman" w:cs="Times New Roman"/>
          <w:sz w:val="20"/>
          <w:szCs w:val="20"/>
        </w:rPr>
        <w:t xml:space="preserve">На момент подписания </w:t>
      </w:r>
      <w:r w:rsidR="005423F8" w:rsidRPr="00355537">
        <w:rPr>
          <w:rFonts w:ascii="Times New Roman" w:hAnsi="Times New Roman" w:cs="Times New Roman"/>
          <w:sz w:val="20"/>
          <w:szCs w:val="20"/>
        </w:rPr>
        <w:t xml:space="preserve">Договора Участник долевого строительства ознакомлен с проектной декларацией и всей документацией, размещенной на сайте Единой информационной системы жилищного строительства. </w:t>
      </w:r>
    </w:p>
    <w:p w14:paraId="6543AE6A" w14:textId="54665431" w:rsidR="00033DCE" w:rsidRPr="00355537" w:rsidRDefault="00FA20B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1.10</w:t>
      </w:r>
      <w:r w:rsidR="005423F8" w:rsidRPr="00355537">
        <w:rPr>
          <w:rFonts w:ascii="Times New Roman" w:eastAsia="Times New Roman" w:hAnsi="Times New Roman" w:cs="Times New Roman"/>
          <w:color w:val="000000"/>
          <w:sz w:val="20"/>
          <w:szCs w:val="20"/>
          <w:lang w:eastAsia="ru-RU"/>
        </w:rPr>
        <w:t>. Договор заключает</w:t>
      </w:r>
      <w:r w:rsidR="0083734B" w:rsidRPr="00355537">
        <w:rPr>
          <w:rFonts w:ascii="Times New Roman" w:eastAsia="Times New Roman" w:hAnsi="Times New Roman" w:cs="Times New Roman"/>
          <w:color w:val="000000"/>
          <w:sz w:val="20"/>
          <w:szCs w:val="20"/>
          <w:lang w:eastAsia="ru-RU"/>
        </w:rPr>
        <w:t xml:space="preserve">ся в письменной форме, подлежит обязательной </w:t>
      </w:r>
      <w:r w:rsidR="005423F8" w:rsidRPr="00355537">
        <w:rPr>
          <w:rFonts w:ascii="Times New Roman" w:eastAsia="Times New Roman" w:hAnsi="Times New Roman" w:cs="Times New Roman"/>
          <w:color w:val="000000"/>
          <w:sz w:val="20"/>
          <w:szCs w:val="20"/>
          <w:lang w:eastAsia="ru-RU"/>
        </w:rPr>
        <w:t xml:space="preserve">государственной регистрации и считается заключенным с момента такой регистрации. Договор может быть заключен в форме электронного документа, подписанного усиленной квалифицированной электронной подписью. </w:t>
      </w:r>
    </w:p>
    <w:p w14:paraId="0702EFDE" w14:textId="7198156A" w:rsidR="00033DCE" w:rsidRPr="001B12B9" w:rsidRDefault="00FA20B9" w:rsidP="00015BC2">
      <w:pPr>
        <w:pStyle w:val="ConsNormal"/>
        <w:widowControl/>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1.11</w:t>
      </w:r>
      <w:r w:rsidR="005423F8" w:rsidRPr="00355537">
        <w:rPr>
          <w:rFonts w:ascii="Times New Roman" w:hAnsi="Times New Roman" w:cs="Times New Roman"/>
          <w:sz w:val="20"/>
          <w:szCs w:val="20"/>
        </w:rPr>
        <w:t xml:space="preserve">. Участник долевого строительства подтверждает и гарантирует, что на момент подписания Договора он не лишен и не ограничен в </w:t>
      </w:r>
      <w:r w:rsidR="005423F8" w:rsidRPr="001B12B9">
        <w:rPr>
          <w:rFonts w:ascii="Times New Roman" w:hAnsi="Times New Roman" w:cs="Times New Roman"/>
          <w:sz w:val="20"/>
          <w:szCs w:val="20"/>
        </w:rPr>
        <w:t>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727A703A" w14:textId="77777777" w:rsidR="00015BC2" w:rsidRPr="001B12B9" w:rsidRDefault="00015BC2" w:rsidP="00015BC2">
      <w:pPr>
        <w:pStyle w:val="ConsNormal"/>
        <w:widowControl/>
        <w:ind w:firstLine="426"/>
        <w:contextualSpacing/>
        <w:jc w:val="both"/>
        <w:rPr>
          <w:rFonts w:ascii="Times New Roman" w:hAnsi="Times New Roman" w:cs="Times New Roman"/>
          <w:sz w:val="20"/>
          <w:szCs w:val="20"/>
        </w:rPr>
      </w:pPr>
    </w:p>
    <w:p w14:paraId="3F50A33A" w14:textId="08718822" w:rsidR="00B114DD" w:rsidRPr="001B12B9" w:rsidRDefault="005423F8" w:rsidP="00AB6239">
      <w:pPr>
        <w:pStyle w:val="afa"/>
        <w:numPr>
          <w:ilvl w:val="0"/>
          <w:numId w:val="8"/>
        </w:numPr>
        <w:spacing w:after="0" w:line="240" w:lineRule="auto"/>
        <w:jc w:val="center"/>
        <w:rPr>
          <w:rFonts w:ascii="Times New Roman" w:eastAsia="Times New Roman" w:hAnsi="Times New Roman" w:cs="Times New Roman"/>
          <w:b/>
          <w:bCs/>
          <w:color w:val="000000"/>
          <w:sz w:val="20"/>
          <w:szCs w:val="20"/>
          <w:lang w:eastAsia="ru-RU"/>
        </w:rPr>
      </w:pPr>
      <w:r w:rsidRPr="001B12B9">
        <w:rPr>
          <w:rFonts w:ascii="Times New Roman" w:hAnsi="Times New Roman" w:cs="Times New Roman"/>
          <w:b/>
          <w:bCs/>
          <w:sz w:val="20"/>
          <w:szCs w:val="20"/>
        </w:rPr>
        <w:t>ЦЕНА</w:t>
      </w:r>
      <w:r w:rsidRPr="001B12B9">
        <w:rPr>
          <w:rFonts w:ascii="Times New Roman" w:eastAsia="Times New Roman" w:hAnsi="Times New Roman" w:cs="Times New Roman"/>
          <w:b/>
          <w:bCs/>
          <w:color w:val="000000"/>
          <w:sz w:val="20"/>
          <w:szCs w:val="20"/>
          <w:lang w:eastAsia="ru-RU"/>
        </w:rPr>
        <w:t xml:space="preserve"> ДОГОВОРА</w:t>
      </w:r>
      <w:r w:rsidR="00781122" w:rsidRPr="001B12B9">
        <w:rPr>
          <w:rFonts w:ascii="Times New Roman" w:eastAsia="Times New Roman" w:hAnsi="Times New Roman" w:cs="Times New Roman"/>
          <w:b/>
          <w:bCs/>
          <w:color w:val="000000"/>
          <w:sz w:val="20"/>
          <w:szCs w:val="20"/>
          <w:lang w:eastAsia="ru-RU"/>
        </w:rPr>
        <w:t xml:space="preserve"> И ФОРМА РАСЧЕТА</w:t>
      </w:r>
    </w:p>
    <w:p w14:paraId="4C0CE58E" w14:textId="09AF0E1D" w:rsidR="00033DCE" w:rsidRPr="001B12B9" w:rsidRDefault="005423F8" w:rsidP="00355537">
      <w:pPr>
        <w:spacing w:after="0" w:line="240" w:lineRule="auto"/>
        <w:ind w:firstLine="426"/>
        <w:contextualSpacing/>
        <w:jc w:val="both"/>
        <w:rPr>
          <w:rFonts w:ascii="Times New Roman" w:hAnsi="Times New Roman" w:cs="Times New Roman"/>
          <w:b/>
          <w:sz w:val="20"/>
          <w:szCs w:val="20"/>
        </w:rPr>
      </w:pPr>
      <w:r w:rsidRPr="001B12B9">
        <w:rPr>
          <w:rFonts w:ascii="Times New Roman" w:eastAsia="Times New Roman" w:hAnsi="Times New Roman" w:cs="Times New Roman"/>
          <w:sz w:val="20"/>
          <w:szCs w:val="20"/>
          <w:lang w:eastAsia="ru-RU"/>
        </w:rPr>
        <w:t xml:space="preserve">2.1. Цена на момент подписания Договора </w:t>
      </w:r>
      <w:r w:rsidR="00015BC2" w:rsidRPr="001B12B9">
        <w:rPr>
          <w:rFonts w:ascii="Times New Roman" w:eastAsia="Times New Roman" w:hAnsi="Times New Roman" w:cs="Times New Roman"/>
          <w:b/>
          <w:sz w:val="20"/>
          <w:szCs w:val="20"/>
          <w:lang w:eastAsia="ru-RU"/>
        </w:rPr>
        <w:t>__________________________</w:t>
      </w:r>
      <w:r w:rsidR="00E21D39" w:rsidRPr="001B12B9">
        <w:rPr>
          <w:rFonts w:ascii="Times New Roman" w:eastAsia="Times New Roman" w:hAnsi="Times New Roman" w:cs="Times New Roman"/>
          <w:b/>
          <w:sz w:val="20"/>
          <w:szCs w:val="20"/>
          <w:lang w:eastAsia="ru-RU"/>
        </w:rPr>
        <w:t xml:space="preserve"> </w:t>
      </w:r>
      <w:r w:rsidR="00E21D39" w:rsidRPr="001B12B9">
        <w:rPr>
          <w:rFonts w:ascii="Times New Roman" w:eastAsia="Times New Roman" w:hAnsi="Times New Roman" w:cs="Times New Roman"/>
          <w:b/>
          <w:bCs/>
          <w:sz w:val="20"/>
          <w:szCs w:val="20"/>
          <w:lang w:eastAsia="ru-RU"/>
        </w:rPr>
        <w:t xml:space="preserve">() </w:t>
      </w:r>
      <w:r w:rsidRPr="001B12B9">
        <w:rPr>
          <w:rFonts w:ascii="Times New Roman" w:eastAsia="Times New Roman" w:hAnsi="Times New Roman" w:cs="Times New Roman"/>
          <w:b/>
          <w:bCs/>
          <w:sz w:val="20"/>
          <w:szCs w:val="20"/>
          <w:lang w:eastAsia="ru-RU"/>
        </w:rPr>
        <w:t>рублей 00 копеек</w:t>
      </w:r>
      <w:r w:rsidRPr="001B12B9">
        <w:rPr>
          <w:rFonts w:ascii="Times New Roman" w:eastAsia="Times New Roman" w:hAnsi="Times New Roman" w:cs="Times New Roman"/>
          <w:sz w:val="20"/>
          <w:szCs w:val="20"/>
          <w:lang w:eastAsia="ru-RU"/>
        </w:rPr>
        <w:t xml:space="preserve"> (НДС не облагается) и определяется как </w:t>
      </w:r>
      <w:r w:rsidRPr="001B12B9">
        <w:rPr>
          <w:rFonts w:ascii="Times New Roman" w:hAnsi="Times New Roman" w:cs="Times New Roman"/>
          <w:sz w:val="20"/>
          <w:szCs w:val="20"/>
        </w:rPr>
        <w:t xml:space="preserve">произведение цены </w:t>
      </w:r>
      <w:r w:rsidRPr="001B12B9">
        <w:rPr>
          <w:rStyle w:val="25"/>
          <w:rFonts w:eastAsiaTheme="minorHAnsi"/>
          <w:color w:val="auto"/>
          <w:sz w:val="20"/>
          <w:szCs w:val="20"/>
        </w:rPr>
        <w:t xml:space="preserve">одного квадратного метра </w:t>
      </w:r>
      <w:r w:rsidRPr="001B12B9">
        <w:rPr>
          <w:rFonts w:ascii="Times New Roman" w:hAnsi="Times New Roman" w:cs="Times New Roman"/>
          <w:sz w:val="20"/>
          <w:szCs w:val="20"/>
        </w:rPr>
        <w:t xml:space="preserve">Общей приведенной площади Квартиры </w:t>
      </w:r>
      <w:r w:rsidRPr="001B12B9">
        <w:rPr>
          <w:rStyle w:val="25"/>
          <w:rFonts w:eastAsiaTheme="minorHAnsi"/>
          <w:color w:val="auto"/>
          <w:sz w:val="20"/>
          <w:szCs w:val="20"/>
        </w:rPr>
        <w:t xml:space="preserve">в </w:t>
      </w:r>
      <w:r w:rsidR="007662FD" w:rsidRPr="001B12B9">
        <w:rPr>
          <w:rStyle w:val="25"/>
          <w:rFonts w:eastAsiaTheme="minorHAnsi"/>
          <w:color w:val="auto"/>
          <w:sz w:val="20"/>
          <w:szCs w:val="20"/>
        </w:rPr>
        <w:t xml:space="preserve">размере </w:t>
      </w:r>
      <w:r w:rsidR="00015BC2" w:rsidRPr="001B12B9">
        <w:rPr>
          <w:rStyle w:val="25"/>
          <w:rFonts w:eastAsiaTheme="minorHAnsi"/>
          <w:color w:val="auto"/>
          <w:sz w:val="20"/>
          <w:szCs w:val="20"/>
        </w:rPr>
        <w:t xml:space="preserve">_______ </w:t>
      </w:r>
      <w:r w:rsidR="007662FD" w:rsidRPr="001B12B9">
        <w:rPr>
          <w:rStyle w:val="25"/>
          <w:rFonts w:eastAsiaTheme="minorHAnsi"/>
          <w:color w:val="auto"/>
          <w:sz w:val="20"/>
          <w:szCs w:val="20"/>
        </w:rPr>
        <w:t>руб.</w:t>
      </w:r>
      <w:r w:rsidR="00C96812" w:rsidRPr="001B12B9">
        <w:rPr>
          <w:rStyle w:val="25"/>
          <w:rFonts w:eastAsiaTheme="minorHAnsi"/>
          <w:color w:val="auto"/>
          <w:sz w:val="20"/>
          <w:szCs w:val="20"/>
        </w:rPr>
        <w:t xml:space="preserve"> 00</w:t>
      </w:r>
      <w:r w:rsidR="00BE5E6E" w:rsidRPr="001B12B9">
        <w:rPr>
          <w:rStyle w:val="25"/>
          <w:rFonts w:eastAsiaTheme="minorHAnsi"/>
          <w:color w:val="auto"/>
          <w:sz w:val="20"/>
          <w:szCs w:val="20"/>
        </w:rPr>
        <w:t xml:space="preserve"> коп.</w:t>
      </w:r>
      <w:r w:rsidR="006265DB" w:rsidRPr="001B12B9">
        <w:rPr>
          <w:rStyle w:val="25"/>
          <w:rFonts w:eastAsiaTheme="minorHAnsi"/>
          <w:color w:val="auto"/>
          <w:sz w:val="20"/>
          <w:szCs w:val="20"/>
        </w:rPr>
        <w:t>,</w:t>
      </w:r>
      <w:r w:rsidRPr="001B12B9">
        <w:rPr>
          <w:rStyle w:val="25"/>
          <w:rFonts w:eastAsiaTheme="minorHAnsi"/>
          <w:color w:val="auto"/>
          <w:sz w:val="20"/>
          <w:szCs w:val="20"/>
        </w:rPr>
        <w:t xml:space="preserve"> </w:t>
      </w:r>
      <w:r w:rsidRPr="001B12B9">
        <w:rPr>
          <w:rStyle w:val="25"/>
          <w:rFonts w:eastAsiaTheme="minorHAnsi"/>
          <w:b w:val="0"/>
          <w:color w:val="auto"/>
          <w:sz w:val="20"/>
          <w:szCs w:val="20"/>
        </w:rPr>
        <w:t>и</w:t>
      </w:r>
      <w:r w:rsidRPr="001B12B9">
        <w:rPr>
          <w:rStyle w:val="25"/>
          <w:rFonts w:eastAsiaTheme="minorHAnsi"/>
          <w:color w:val="auto"/>
          <w:sz w:val="20"/>
          <w:szCs w:val="20"/>
        </w:rPr>
        <w:t xml:space="preserve"> Общей </w:t>
      </w:r>
      <w:r w:rsidRPr="001B12B9">
        <w:rPr>
          <w:rFonts w:ascii="Times New Roman" w:hAnsi="Times New Roman" w:cs="Times New Roman"/>
          <w:sz w:val="20"/>
          <w:szCs w:val="20"/>
        </w:rPr>
        <w:t>приведенной площади Квартиры</w:t>
      </w:r>
      <w:r w:rsidR="009254D5" w:rsidRPr="001B12B9">
        <w:rPr>
          <w:rFonts w:ascii="Times New Roman" w:hAnsi="Times New Roman" w:cs="Times New Roman"/>
          <w:sz w:val="20"/>
          <w:szCs w:val="20"/>
        </w:rPr>
        <w:t xml:space="preserve"> </w:t>
      </w:r>
      <w:r w:rsidR="00AD1458" w:rsidRPr="001B12B9">
        <w:rPr>
          <w:rFonts w:ascii="Times New Roman" w:hAnsi="Times New Roman" w:cs="Times New Roman"/>
          <w:b/>
          <w:sz w:val="20"/>
          <w:szCs w:val="20"/>
        </w:rPr>
        <w:t>40,70</w:t>
      </w:r>
      <w:r w:rsidR="00015BC2" w:rsidRPr="001B12B9">
        <w:rPr>
          <w:rFonts w:ascii="Times New Roman" w:hAnsi="Times New Roman" w:cs="Times New Roman"/>
          <w:b/>
          <w:sz w:val="20"/>
          <w:szCs w:val="20"/>
        </w:rPr>
        <w:t xml:space="preserve"> </w:t>
      </w:r>
      <w:r w:rsidR="007E1DE7" w:rsidRPr="001B12B9">
        <w:rPr>
          <w:rFonts w:ascii="Times New Roman" w:hAnsi="Times New Roman" w:cs="Times New Roman"/>
          <w:b/>
          <w:sz w:val="20"/>
          <w:szCs w:val="20"/>
        </w:rPr>
        <w:t>кв.</w:t>
      </w:r>
      <w:r w:rsidR="003B643C" w:rsidRPr="001B12B9">
        <w:rPr>
          <w:rFonts w:ascii="Times New Roman" w:hAnsi="Times New Roman" w:cs="Times New Roman"/>
          <w:b/>
          <w:sz w:val="20"/>
          <w:szCs w:val="20"/>
        </w:rPr>
        <w:t xml:space="preserve"> </w:t>
      </w:r>
      <w:r w:rsidR="007E1DE7" w:rsidRPr="001B12B9">
        <w:rPr>
          <w:rFonts w:ascii="Times New Roman" w:hAnsi="Times New Roman" w:cs="Times New Roman"/>
          <w:b/>
          <w:sz w:val="20"/>
          <w:szCs w:val="20"/>
        </w:rPr>
        <w:t>м.</w:t>
      </w:r>
    </w:p>
    <w:p w14:paraId="25CF4D1B" w14:textId="3C832C17" w:rsidR="00033DCE" w:rsidRPr="001B12B9" w:rsidRDefault="00892834" w:rsidP="00355537">
      <w:pPr>
        <w:spacing w:after="0" w:line="240" w:lineRule="auto"/>
        <w:ind w:firstLine="426"/>
        <w:contextualSpacing/>
        <w:jc w:val="both"/>
        <w:rPr>
          <w:rFonts w:ascii="Times New Roman" w:eastAsia="Times New Roman" w:hAnsi="Times New Roman" w:cs="Times New Roman"/>
          <w:sz w:val="20"/>
          <w:szCs w:val="20"/>
          <w:lang w:val="x-none" w:eastAsia="ru-RU"/>
        </w:rPr>
      </w:pPr>
      <w:r w:rsidRPr="001B12B9">
        <w:rPr>
          <w:rFonts w:ascii="Times New Roman" w:hAnsi="Times New Roman" w:cs="Times New Roman"/>
          <w:sz w:val="20"/>
          <w:szCs w:val="20"/>
        </w:rPr>
        <w:t xml:space="preserve">2.2. </w:t>
      </w:r>
      <w:r w:rsidR="005423F8" w:rsidRPr="001B12B9">
        <w:rPr>
          <w:rFonts w:ascii="Times New Roman" w:eastAsia="Times New Roman" w:hAnsi="Times New Roman" w:cs="Times New Roman"/>
          <w:sz w:val="20"/>
          <w:szCs w:val="20"/>
          <w:lang w:eastAsia="ru-RU"/>
        </w:rPr>
        <w:t xml:space="preserve">Цена Договора зафиксирована на дату его подписания и при условии своевременного выполнения Участником долевого строительства обязательств по его оплате </w:t>
      </w:r>
      <w:r w:rsidR="0083734B" w:rsidRPr="001B12B9">
        <w:rPr>
          <w:rFonts w:ascii="Times New Roman" w:eastAsia="Times New Roman" w:hAnsi="Times New Roman" w:cs="Times New Roman"/>
          <w:sz w:val="20"/>
          <w:szCs w:val="20"/>
          <w:lang w:eastAsia="ru-RU"/>
        </w:rPr>
        <w:t xml:space="preserve">и </w:t>
      </w:r>
      <w:r w:rsidR="005423F8" w:rsidRPr="001B12B9">
        <w:rPr>
          <w:rFonts w:ascii="Times New Roman" w:eastAsia="Times New Roman" w:hAnsi="Times New Roman" w:cs="Times New Roman"/>
          <w:sz w:val="20"/>
          <w:szCs w:val="20"/>
          <w:lang w:eastAsia="ru-RU"/>
        </w:rPr>
        <w:t>изменению не подлежит, за исключением</w:t>
      </w:r>
      <w:r w:rsidR="00400AAB" w:rsidRPr="001B12B9">
        <w:rPr>
          <w:rFonts w:ascii="Times New Roman" w:eastAsia="Times New Roman" w:hAnsi="Times New Roman" w:cs="Times New Roman"/>
          <w:sz w:val="20"/>
          <w:szCs w:val="20"/>
          <w:lang w:eastAsia="ru-RU"/>
        </w:rPr>
        <w:t xml:space="preserve"> случаев, перечисленных в п. 2.9</w:t>
      </w:r>
      <w:r w:rsidR="005423F8" w:rsidRPr="001B12B9">
        <w:rPr>
          <w:rFonts w:ascii="Times New Roman" w:eastAsia="Times New Roman" w:hAnsi="Times New Roman" w:cs="Times New Roman"/>
          <w:sz w:val="20"/>
          <w:szCs w:val="20"/>
          <w:lang w:eastAsia="ru-RU"/>
        </w:rPr>
        <w:t xml:space="preserve"> Договора.</w:t>
      </w:r>
    </w:p>
    <w:p w14:paraId="20425F39" w14:textId="72E0E417" w:rsidR="00033DCE" w:rsidRPr="00355537" w:rsidRDefault="00665B16"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2.3</w:t>
      </w:r>
      <w:r w:rsidR="005423F8" w:rsidRPr="001B12B9">
        <w:rPr>
          <w:rFonts w:ascii="Times New Roman" w:eastAsia="Times New Roman" w:hAnsi="Times New Roman" w:cs="Times New Roman"/>
          <w:color w:val="000000"/>
          <w:sz w:val="20"/>
          <w:szCs w:val="20"/>
          <w:lang w:eastAsia="ru-RU"/>
        </w:rPr>
        <w:t>. Цена Договора включает в себя сумму денежных средств на возмещение затрат на строительство (создание) Объекта долевого строительства и сумму денежных</w:t>
      </w:r>
      <w:r w:rsidR="005423F8" w:rsidRPr="00355537">
        <w:rPr>
          <w:rFonts w:ascii="Times New Roman" w:eastAsia="Times New Roman" w:hAnsi="Times New Roman" w:cs="Times New Roman"/>
          <w:color w:val="000000"/>
          <w:sz w:val="20"/>
          <w:szCs w:val="20"/>
          <w:lang w:eastAsia="ru-RU"/>
        </w:rPr>
        <w:t xml:space="preserve"> средств на оплату услуг Застройщика. Стоимостью услуг </w:t>
      </w:r>
      <w:r w:rsidR="005423F8" w:rsidRPr="00355537">
        <w:rPr>
          <w:rFonts w:ascii="Times New Roman" w:eastAsia="Times New Roman" w:hAnsi="Times New Roman" w:cs="Times New Roman"/>
          <w:color w:val="000000"/>
          <w:sz w:val="20"/>
          <w:szCs w:val="20"/>
          <w:lang w:eastAsia="ru-RU"/>
        </w:rPr>
        <w:lastRenderedPageBreak/>
        <w:t>Застройщика признается сумма денежных средств, полученная в виде разницы между ценой Договора и фактическими затратами на строительство Объекта долевого строительства, рассчитанными по окончанию строительства многоквартирного жилого дома. Факт оказания Участнику Долевого строительства услуг Застройщика подтверждается</w:t>
      </w:r>
      <w:r w:rsidR="0083734B" w:rsidRPr="00355537">
        <w:rPr>
          <w:rFonts w:ascii="Times New Roman" w:eastAsia="Times New Roman" w:hAnsi="Times New Roman" w:cs="Times New Roman"/>
          <w:color w:val="000000"/>
          <w:sz w:val="20"/>
          <w:szCs w:val="20"/>
          <w:lang w:eastAsia="ru-RU"/>
        </w:rPr>
        <w:t xml:space="preserve"> Актом приема – передачи или иным документом, свидетельствующем о передаче Объекта долевого строительства.</w:t>
      </w:r>
      <w:r w:rsidR="005423F8" w:rsidRPr="00355537">
        <w:rPr>
          <w:rFonts w:ascii="Times New Roman" w:eastAsia="Times New Roman" w:hAnsi="Times New Roman" w:cs="Times New Roman"/>
          <w:color w:val="000000"/>
          <w:sz w:val="20"/>
          <w:szCs w:val="20"/>
          <w:lang w:eastAsia="ru-RU"/>
        </w:rPr>
        <w:t xml:space="preserve"> </w:t>
      </w:r>
    </w:p>
    <w:p w14:paraId="2D4BC156" w14:textId="3A548412" w:rsidR="00033DCE" w:rsidRPr="00355537" w:rsidRDefault="00665B16" w:rsidP="00355537">
      <w:pPr>
        <w:shd w:val="clear" w:color="auto" w:fill="FFFFFF"/>
        <w:spacing w:line="240" w:lineRule="auto"/>
        <w:ind w:firstLine="425"/>
        <w:contextualSpacing/>
        <w:jc w:val="both"/>
        <w:rPr>
          <w:rFonts w:ascii="Times New Roman" w:hAnsi="Times New Roman" w:cs="Times New Roman"/>
          <w:sz w:val="20"/>
          <w:szCs w:val="20"/>
        </w:rPr>
      </w:pPr>
      <w:r w:rsidRPr="00355537">
        <w:rPr>
          <w:rFonts w:ascii="Times New Roman" w:hAnsi="Times New Roman" w:cs="Times New Roman"/>
          <w:sz w:val="20"/>
          <w:szCs w:val="20"/>
        </w:rPr>
        <w:t>2.4</w:t>
      </w:r>
      <w:r w:rsidR="005423F8" w:rsidRPr="00355537">
        <w:rPr>
          <w:rFonts w:ascii="Times New Roman" w:hAnsi="Times New Roman" w:cs="Times New Roman"/>
          <w:sz w:val="20"/>
          <w:szCs w:val="20"/>
        </w:rPr>
        <w:t>.</w:t>
      </w:r>
      <w:r w:rsidR="005423F8" w:rsidRPr="00355537">
        <w:rPr>
          <w:rFonts w:ascii="Times New Roman" w:hAnsi="Times New Roman" w:cs="Times New Roman"/>
          <w:b/>
          <w:sz w:val="20"/>
          <w:szCs w:val="20"/>
        </w:rPr>
        <w:t xml:space="preserve"> </w:t>
      </w:r>
      <w:r w:rsidR="005423F8" w:rsidRPr="00355537">
        <w:rPr>
          <w:rFonts w:ascii="Times New Roman" w:hAnsi="Times New Roman" w:cs="Times New Roman"/>
          <w:sz w:val="20"/>
          <w:szCs w:val="20"/>
        </w:rPr>
        <w:t xml:space="preserve">Участник долевого строительства  обязуется внести денежные средства в счет уплаты цены Договора участия в долевом строительстве на специальный </w:t>
      </w:r>
      <w:proofErr w:type="spellStart"/>
      <w:r w:rsidR="005423F8" w:rsidRPr="00355537">
        <w:rPr>
          <w:rFonts w:ascii="Times New Roman" w:hAnsi="Times New Roman" w:cs="Times New Roman"/>
          <w:sz w:val="20"/>
          <w:szCs w:val="20"/>
        </w:rPr>
        <w:t>эскроу</w:t>
      </w:r>
      <w:proofErr w:type="spellEnd"/>
      <w:r w:rsidR="005423F8" w:rsidRPr="00355537">
        <w:rPr>
          <w:rFonts w:ascii="Times New Roman" w:hAnsi="Times New Roman" w:cs="Times New Roman"/>
          <w:sz w:val="20"/>
          <w:szCs w:val="20"/>
        </w:rPr>
        <w:t>-счет, открываемый в</w:t>
      </w:r>
      <w:r w:rsidR="005423F8" w:rsidRPr="00355537">
        <w:rPr>
          <w:rFonts w:ascii="Times New Roman" w:hAnsi="Times New Roman" w:cs="Times New Roman"/>
          <w:b/>
          <w:sz w:val="20"/>
          <w:szCs w:val="20"/>
        </w:rPr>
        <w:t xml:space="preserve"> </w:t>
      </w:r>
      <w:r w:rsidR="00AB26BD" w:rsidRPr="00AB26BD">
        <w:rPr>
          <w:rFonts w:ascii="Times New Roman" w:eastAsia="Times New Roman" w:hAnsi="Times New Roman" w:cs="Times New Roman"/>
          <w:b/>
          <w:color w:val="212121"/>
          <w:sz w:val="20"/>
          <w:szCs w:val="20"/>
          <w:lang w:eastAsia="ru-RU"/>
        </w:rPr>
        <w:t>АО «БАНК ДОМ.РФ»</w:t>
      </w:r>
      <w:r w:rsidR="00AB26BD" w:rsidRPr="00355537">
        <w:rPr>
          <w:rFonts w:ascii="Times New Roman" w:hAnsi="Times New Roman" w:cs="Times New Roman"/>
          <w:sz w:val="20"/>
          <w:szCs w:val="20"/>
        </w:rPr>
        <w:t xml:space="preserve"> </w:t>
      </w:r>
      <w:r w:rsidR="005423F8" w:rsidRPr="00355537">
        <w:rPr>
          <w:rFonts w:ascii="Times New Roman" w:hAnsi="Times New Roman" w:cs="Times New Roman"/>
          <w:sz w:val="20"/>
          <w:szCs w:val="20"/>
        </w:rPr>
        <w:t>(</w:t>
      </w:r>
      <w:r w:rsidR="00D248DE" w:rsidRPr="00355537">
        <w:rPr>
          <w:rFonts w:ascii="Times New Roman" w:hAnsi="Times New Roman" w:cs="Times New Roman"/>
          <w:sz w:val="20"/>
          <w:szCs w:val="20"/>
        </w:rPr>
        <w:t xml:space="preserve">далее - </w:t>
      </w:r>
      <w:proofErr w:type="spellStart"/>
      <w:r w:rsidR="005423F8" w:rsidRPr="00355537">
        <w:rPr>
          <w:rFonts w:ascii="Times New Roman" w:hAnsi="Times New Roman" w:cs="Times New Roman"/>
          <w:sz w:val="20"/>
          <w:szCs w:val="20"/>
        </w:rPr>
        <w:t>Эскроу</w:t>
      </w:r>
      <w:proofErr w:type="spellEnd"/>
      <w:r w:rsidR="005423F8" w:rsidRPr="00355537">
        <w:rPr>
          <w:rFonts w:ascii="Times New Roman" w:hAnsi="Times New Roman" w:cs="Times New Roman"/>
          <w:sz w:val="20"/>
          <w:szCs w:val="20"/>
        </w:rPr>
        <w:t xml:space="preserve">-агент) для учета и блокирования денежных средств, полученных </w:t>
      </w:r>
      <w:proofErr w:type="spellStart"/>
      <w:r w:rsidR="005423F8" w:rsidRPr="00355537">
        <w:rPr>
          <w:rFonts w:ascii="Times New Roman" w:hAnsi="Times New Roman" w:cs="Times New Roman"/>
          <w:sz w:val="20"/>
          <w:szCs w:val="20"/>
        </w:rPr>
        <w:t>Эскроу</w:t>
      </w:r>
      <w:proofErr w:type="spellEnd"/>
      <w:r w:rsidR="005423F8" w:rsidRPr="00355537">
        <w:rPr>
          <w:rFonts w:ascii="Times New Roman" w:hAnsi="Times New Roman" w:cs="Times New Roman"/>
          <w:sz w:val="20"/>
          <w:szCs w:val="20"/>
        </w:rPr>
        <w:t>-агентом о</w:t>
      </w:r>
      <w:r w:rsidR="0083734B" w:rsidRPr="00355537">
        <w:rPr>
          <w:rFonts w:ascii="Times New Roman" w:hAnsi="Times New Roman" w:cs="Times New Roman"/>
          <w:sz w:val="20"/>
          <w:szCs w:val="20"/>
        </w:rPr>
        <w:t>т являющегося владельцем счета У</w:t>
      </w:r>
      <w:r w:rsidR="005423F8" w:rsidRPr="00355537">
        <w:rPr>
          <w:rFonts w:ascii="Times New Roman" w:hAnsi="Times New Roman" w:cs="Times New Roman"/>
          <w:sz w:val="20"/>
          <w:szCs w:val="20"/>
        </w:rPr>
        <w:t xml:space="preserve">частника </w:t>
      </w:r>
      <w:r w:rsidR="0083734B" w:rsidRPr="00355537">
        <w:rPr>
          <w:rFonts w:ascii="Times New Roman" w:hAnsi="Times New Roman" w:cs="Times New Roman"/>
          <w:sz w:val="20"/>
          <w:szCs w:val="20"/>
        </w:rPr>
        <w:t>(</w:t>
      </w:r>
      <w:r w:rsidR="00D248DE" w:rsidRPr="00355537">
        <w:rPr>
          <w:rFonts w:ascii="Times New Roman" w:hAnsi="Times New Roman" w:cs="Times New Roman"/>
          <w:sz w:val="20"/>
          <w:szCs w:val="20"/>
        </w:rPr>
        <w:t>далее - Депонент</w:t>
      </w:r>
      <w:r w:rsidR="0083734B" w:rsidRPr="00355537">
        <w:rPr>
          <w:rFonts w:ascii="Times New Roman" w:hAnsi="Times New Roman" w:cs="Times New Roman"/>
          <w:sz w:val="20"/>
          <w:szCs w:val="20"/>
        </w:rPr>
        <w:t>) в счет уплаты цены Д</w:t>
      </w:r>
      <w:r w:rsidR="005423F8" w:rsidRPr="00355537">
        <w:rPr>
          <w:rFonts w:ascii="Times New Roman" w:hAnsi="Times New Roman" w:cs="Times New Roman"/>
          <w:sz w:val="20"/>
          <w:szCs w:val="20"/>
        </w:rPr>
        <w:t>оговора, в целях их дальнейшего перечисления Застройщику (</w:t>
      </w:r>
      <w:r w:rsidR="00D248DE" w:rsidRPr="00355537">
        <w:rPr>
          <w:rFonts w:ascii="Times New Roman" w:hAnsi="Times New Roman" w:cs="Times New Roman"/>
          <w:sz w:val="20"/>
          <w:szCs w:val="20"/>
        </w:rPr>
        <w:t>далее - Бенефициар</w:t>
      </w:r>
      <w:r w:rsidR="005423F8" w:rsidRPr="00355537">
        <w:rPr>
          <w:rFonts w:ascii="Times New Roman" w:hAnsi="Times New Roman" w:cs="Times New Roman"/>
          <w:sz w:val="20"/>
          <w:szCs w:val="20"/>
        </w:rPr>
        <w:t xml:space="preserve">) при возникновении условий, предусмотренных </w:t>
      </w:r>
      <w:r w:rsidR="00B359B2" w:rsidRPr="00355537">
        <w:rPr>
          <w:rFonts w:ascii="Times New Roman" w:hAnsi="Times New Roman" w:cs="Times New Roman"/>
          <w:sz w:val="20"/>
          <w:szCs w:val="20"/>
        </w:rPr>
        <w:t>законом</w:t>
      </w:r>
      <w:r w:rsidR="005423F8" w:rsidRPr="00355537">
        <w:rPr>
          <w:rFonts w:ascii="Times New Roman" w:hAnsi="Times New Roman" w:cs="Times New Roman"/>
          <w:sz w:val="20"/>
          <w:szCs w:val="20"/>
        </w:rPr>
        <w:t xml:space="preserve"> и  договором счета </w:t>
      </w:r>
      <w:proofErr w:type="spellStart"/>
      <w:r w:rsidR="005423F8" w:rsidRPr="00355537">
        <w:rPr>
          <w:rFonts w:ascii="Times New Roman" w:hAnsi="Times New Roman" w:cs="Times New Roman"/>
          <w:sz w:val="20"/>
          <w:szCs w:val="20"/>
        </w:rPr>
        <w:t>эскроу</w:t>
      </w:r>
      <w:proofErr w:type="spellEnd"/>
      <w:r w:rsidR="005423F8" w:rsidRPr="00355537">
        <w:rPr>
          <w:rFonts w:ascii="Times New Roman" w:hAnsi="Times New Roman" w:cs="Times New Roman"/>
          <w:sz w:val="20"/>
          <w:szCs w:val="20"/>
        </w:rPr>
        <w:t xml:space="preserve">, заключенным между Бенефициаром, Депонентом и </w:t>
      </w:r>
      <w:proofErr w:type="spellStart"/>
      <w:r w:rsidR="005423F8" w:rsidRPr="00355537">
        <w:rPr>
          <w:rFonts w:ascii="Times New Roman" w:hAnsi="Times New Roman" w:cs="Times New Roman"/>
          <w:sz w:val="20"/>
          <w:szCs w:val="20"/>
        </w:rPr>
        <w:t>Эскроу</w:t>
      </w:r>
      <w:proofErr w:type="spellEnd"/>
      <w:r w:rsidR="005423F8" w:rsidRPr="00355537">
        <w:rPr>
          <w:rFonts w:ascii="Times New Roman" w:hAnsi="Times New Roman" w:cs="Times New Roman"/>
          <w:sz w:val="20"/>
          <w:szCs w:val="20"/>
        </w:rPr>
        <w:t>-агентом, с учетом следующего:</w:t>
      </w:r>
    </w:p>
    <w:tbl>
      <w:tblPr>
        <w:tblStyle w:val="afc"/>
        <w:tblW w:w="0" w:type="auto"/>
        <w:tblLook w:val="04A0" w:firstRow="1" w:lastRow="0" w:firstColumn="1" w:lastColumn="0" w:noHBand="0" w:noVBand="1"/>
      </w:tblPr>
      <w:tblGrid>
        <w:gridCol w:w="1459"/>
        <w:gridCol w:w="8737"/>
      </w:tblGrid>
      <w:tr w:rsidR="00033DCE" w:rsidRPr="001B12B9" w14:paraId="48889DCF" w14:textId="77777777" w:rsidTr="00355537">
        <w:tc>
          <w:tcPr>
            <w:tcW w:w="1459" w:type="dxa"/>
          </w:tcPr>
          <w:p w14:paraId="4E44B97D" w14:textId="16730BF7" w:rsidR="00033DCE" w:rsidRPr="001B12B9" w:rsidRDefault="005423F8" w:rsidP="00355537">
            <w:pPr>
              <w:shd w:val="clear" w:color="auto" w:fill="FFFFFF"/>
              <w:contextualSpacing/>
              <w:jc w:val="center"/>
              <w:rPr>
                <w:rFonts w:ascii="Times New Roman" w:eastAsia="Times New Roman" w:hAnsi="Times New Roman" w:cs="Times New Roman"/>
                <w:color w:val="212121"/>
                <w:sz w:val="20"/>
                <w:szCs w:val="20"/>
                <w:lang w:eastAsia="ru-RU"/>
              </w:rPr>
            </w:pPr>
            <w:proofErr w:type="spellStart"/>
            <w:r w:rsidRPr="001B12B9">
              <w:rPr>
                <w:rFonts w:ascii="Times New Roman" w:hAnsi="Times New Roman" w:cs="Times New Roman"/>
                <w:color w:val="212121"/>
                <w:sz w:val="20"/>
                <w:szCs w:val="20"/>
              </w:rPr>
              <w:t>Эскроу</w:t>
            </w:r>
            <w:proofErr w:type="spellEnd"/>
            <w:r w:rsidRPr="001B12B9">
              <w:rPr>
                <w:rFonts w:ascii="Times New Roman" w:hAnsi="Times New Roman" w:cs="Times New Roman"/>
                <w:color w:val="212121"/>
                <w:sz w:val="20"/>
                <w:szCs w:val="20"/>
              </w:rPr>
              <w:t>-агент</w:t>
            </w:r>
          </w:p>
        </w:tc>
        <w:tc>
          <w:tcPr>
            <w:tcW w:w="8737" w:type="dxa"/>
          </w:tcPr>
          <w:p w14:paraId="02E4A803" w14:textId="16AB31FE" w:rsidR="00AB26BD" w:rsidRPr="001B12B9" w:rsidRDefault="00AB26BD" w:rsidP="00AB26BD">
            <w:pPr>
              <w:shd w:val="clear" w:color="auto" w:fill="FFFFFF"/>
              <w:contextualSpacing/>
              <w:jc w:val="both"/>
              <w:rPr>
                <w:rFonts w:ascii="Times New Roman" w:eastAsia="Times New Roman" w:hAnsi="Times New Roman" w:cs="Times New Roman"/>
                <w:color w:val="212121"/>
                <w:sz w:val="20"/>
                <w:szCs w:val="20"/>
                <w:lang w:eastAsia="ru-RU"/>
              </w:rPr>
            </w:pPr>
            <w:r w:rsidRPr="001B12B9">
              <w:rPr>
                <w:rFonts w:ascii="Times New Roman" w:eastAsia="Times New Roman" w:hAnsi="Times New Roman" w:cs="Times New Roman"/>
                <w:color w:val="212121"/>
                <w:sz w:val="20"/>
                <w:szCs w:val="20"/>
                <w:lang w:eastAsia="ru-RU"/>
              </w:rPr>
              <w:t>Полное наименование (фирменное наименование): АКЦИОНЕРНОЕ ОБЩЕСТВО «БАНК ДОМ.РФ»</w:t>
            </w:r>
          </w:p>
          <w:p w14:paraId="190E3084" w14:textId="77777777" w:rsidR="00AB26BD" w:rsidRPr="001B12B9" w:rsidRDefault="00AB26BD" w:rsidP="00AB26BD">
            <w:pPr>
              <w:shd w:val="clear" w:color="auto" w:fill="FFFFFF"/>
              <w:contextualSpacing/>
              <w:jc w:val="both"/>
              <w:rPr>
                <w:rFonts w:ascii="Times New Roman" w:eastAsia="Times New Roman" w:hAnsi="Times New Roman" w:cs="Times New Roman"/>
                <w:color w:val="212121"/>
                <w:sz w:val="20"/>
                <w:szCs w:val="20"/>
                <w:lang w:eastAsia="ru-RU"/>
              </w:rPr>
            </w:pPr>
            <w:r w:rsidRPr="001B12B9">
              <w:rPr>
                <w:rFonts w:ascii="Times New Roman" w:eastAsia="Times New Roman" w:hAnsi="Times New Roman" w:cs="Times New Roman"/>
                <w:color w:val="212121"/>
                <w:sz w:val="20"/>
                <w:szCs w:val="20"/>
                <w:lang w:eastAsia="ru-RU"/>
              </w:rPr>
              <w:t>Сокращенное наименование: АО «БАНК ДОМ.РФ»</w:t>
            </w:r>
          </w:p>
          <w:p w14:paraId="5067FEFD" w14:textId="77777777" w:rsidR="00AB26BD" w:rsidRPr="001B12B9" w:rsidRDefault="00AB26BD" w:rsidP="00AB26BD">
            <w:pPr>
              <w:shd w:val="clear" w:color="auto" w:fill="FFFFFF"/>
              <w:contextualSpacing/>
              <w:jc w:val="both"/>
              <w:rPr>
                <w:rFonts w:ascii="Times New Roman" w:eastAsia="Times New Roman" w:hAnsi="Times New Roman" w:cs="Times New Roman"/>
                <w:color w:val="212121"/>
                <w:sz w:val="20"/>
                <w:szCs w:val="20"/>
                <w:lang w:eastAsia="ru-RU"/>
              </w:rPr>
            </w:pPr>
            <w:r w:rsidRPr="001B12B9">
              <w:rPr>
                <w:rFonts w:ascii="Times New Roman" w:eastAsia="Times New Roman" w:hAnsi="Times New Roman" w:cs="Times New Roman"/>
                <w:color w:val="212121"/>
                <w:sz w:val="20"/>
                <w:szCs w:val="20"/>
                <w:lang w:eastAsia="ru-RU"/>
              </w:rPr>
              <w:t>ИНН 7725038124, ОГРН 1037739527077</w:t>
            </w:r>
          </w:p>
          <w:p w14:paraId="40AE01E2" w14:textId="77777777" w:rsidR="00AB26BD" w:rsidRPr="001B12B9" w:rsidRDefault="00AB26BD" w:rsidP="00AB26BD">
            <w:pPr>
              <w:shd w:val="clear" w:color="auto" w:fill="FFFFFF"/>
              <w:contextualSpacing/>
              <w:jc w:val="both"/>
              <w:rPr>
                <w:rFonts w:ascii="Times New Roman" w:eastAsia="Times New Roman" w:hAnsi="Times New Roman" w:cs="Times New Roman"/>
                <w:color w:val="212121"/>
                <w:sz w:val="20"/>
                <w:szCs w:val="20"/>
                <w:lang w:eastAsia="ru-RU"/>
              </w:rPr>
            </w:pPr>
            <w:r w:rsidRPr="001B12B9">
              <w:rPr>
                <w:rFonts w:ascii="Times New Roman" w:eastAsia="Times New Roman" w:hAnsi="Times New Roman" w:cs="Times New Roman"/>
                <w:color w:val="212121"/>
                <w:sz w:val="20"/>
                <w:szCs w:val="20"/>
                <w:lang w:eastAsia="ru-RU"/>
              </w:rPr>
              <w:t>Место нахождения (адрес): 125009 г. Москва, ул. Воздвиженка, д.10</w:t>
            </w:r>
          </w:p>
          <w:p w14:paraId="6E8B0A00" w14:textId="77777777" w:rsidR="00AB26BD" w:rsidRPr="001B12B9" w:rsidRDefault="00AB26BD" w:rsidP="00AB26BD">
            <w:pPr>
              <w:shd w:val="clear" w:color="auto" w:fill="FFFFFF"/>
              <w:contextualSpacing/>
              <w:jc w:val="both"/>
              <w:rPr>
                <w:rFonts w:ascii="Times New Roman" w:eastAsia="Times New Roman" w:hAnsi="Times New Roman" w:cs="Times New Roman"/>
                <w:color w:val="212121"/>
                <w:sz w:val="20"/>
                <w:szCs w:val="20"/>
                <w:lang w:eastAsia="ru-RU"/>
              </w:rPr>
            </w:pPr>
            <w:r w:rsidRPr="001B12B9">
              <w:rPr>
                <w:rFonts w:ascii="Times New Roman" w:eastAsia="Times New Roman" w:hAnsi="Times New Roman" w:cs="Times New Roman"/>
                <w:color w:val="212121"/>
                <w:sz w:val="20"/>
                <w:szCs w:val="20"/>
                <w:lang w:eastAsia="ru-RU"/>
              </w:rPr>
              <w:t>Адрес электронной почты: escrow@domrf.ru</w:t>
            </w:r>
          </w:p>
          <w:p w14:paraId="670B861A" w14:textId="77777777" w:rsidR="00AB26BD" w:rsidRPr="001B12B9" w:rsidRDefault="00AB26BD" w:rsidP="00AB26BD">
            <w:pPr>
              <w:shd w:val="clear" w:color="auto" w:fill="FFFFFF"/>
              <w:contextualSpacing/>
              <w:jc w:val="both"/>
              <w:rPr>
                <w:rFonts w:ascii="Times New Roman" w:eastAsia="Times New Roman" w:hAnsi="Times New Roman" w:cs="Times New Roman"/>
                <w:color w:val="212121"/>
                <w:sz w:val="20"/>
                <w:szCs w:val="20"/>
                <w:lang w:eastAsia="ru-RU"/>
              </w:rPr>
            </w:pPr>
            <w:r w:rsidRPr="001B12B9">
              <w:rPr>
                <w:rFonts w:ascii="Times New Roman" w:eastAsia="Times New Roman" w:hAnsi="Times New Roman" w:cs="Times New Roman"/>
                <w:color w:val="212121"/>
                <w:sz w:val="20"/>
                <w:szCs w:val="20"/>
                <w:lang w:eastAsia="ru-RU"/>
              </w:rPr>
              <w:t>Телефон: 8(800)775-86-86</w:t>
            </w:r>
          </w:p>
          <w:p w14:paraId="5BEA59EC" w14:textId="13772FAB" w:rsidR="00033DCE" w:rsidRPr="001B12B9" w:rsidRDefault="00033DCE" w:rsidP="00355537">
            <w:pPr>
              <w:shd w:val="clear" w:color="auto" w:fill="FFFFFF"/>
              <w:contextualSpacing/>
              <w:jc w:val="both"/>
              <w:rPr>
                <w:rFonts w:ascii="Times New Roman" w:eastAsia="Times New Roman" w:hAnsi="Times New Roman" w:cs="Times New Roman"/>
                <w:color w:val="212121"/>
                <w:sz w:val="20"/>
                <w:szCs w:val="20"/>
                <w:lang w:eastAsia="ru-RU"/>
              </w:rPr>
            </w:pPr>
          </w:p>
        </w:tc>
      </w:tr>
      <w:tr w:rsidR="00033DCE" w:rsidRPr="001B12B9" w14:paraId="2663E11C" w14:textId="77777777" w:rsidTr="00355537">
        <w:tc>
          <w:tcPr>
            <w:tcW w:w="1459" w:type="dxa"/>
          </w:tcPr>
          <w:p w14:paraId="3C1AD754" w14:textId="77777777" w:rsidR="00033DCE" w:rsidRPr="001B12B9" w:rsidRDefault="005423F8" w:rsidP="00355537">
            <w:pPr>
              <w:contextualSpacing/>
              <w:jc w:val="center"/>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Бенефициар</w:t>
            </w:r>
          </w:p>
        </w:tc>
        <w:tc>
          <w:tcPr>
            <w:tcW w:w="8737" w:type="dxa"/>
          </w:tcPr>
          <w:p w14:paraId="6CC39624" w14:textId="572D8BF8" w:rsidR="00033DCE" w:rsidRPr="001B12B9" w:rsidRDefault="0074178E" w:rsidP="0074178E">
            <w:pPr>
              <w:contextualSpacing/>
              <w:jc w:val="both"/>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 xml:space="preserve">Общество с ограниченной ответственностью Специализированный застройщик «РУМ-СТРОЙ» </w:t>
            </w:r>
          </w:p>
        </w:tc>
      </w:tr>
      <w:tr w:rsidR="00033DCE" w:rsidRPr="001B12B9" w14:paraId="50F0A9E8" w14:textId="77777777" w:rsidTr="00355537">
        <w:tc>
          <w:tcPr>
            <w:tcW w:w="1459" w:type="dxa"/>
          </w:tcPr>
          <w:p w14:paraId="60BFB6BA" w14:textId="77777777" w:rsidR="00033DCE" w:rsidRPr="001B12B9" w:rsidRDefault="005423F8" w:rsidP="00355537">
            <w:pPr>
              <w:contextualSpacing/>
              <w:jc w:val="center"/>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Депонируемая сумма</w:t>
            </w:r>
          </w:p>
        </w:tc>
        <w:tc>
          <w:tcPr>
            <w:tcW w:w="8737" w:type="dxa"/>
          </w:tcPr>
          <w:p w14:paraId="35D1E951" w14:textId="5A1FC734" w:rsidR="00033DCE" w:rsidRPr="001B12B9" w:rsidRDefault="0095046E" w:rsidP="0074178E">
            <w:pPr>
              <w:contextualSpacing/>
              <w:jc w:val="both"/>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b/>
                <w:bCs/>
                <w:sz w:val="20"/>
                <w:szCs w:val="20"/>
                <w:lang w:eastAsia="ru-RU"/>
              </w:rPr>
              <w:t xml:space="preserve"> </w:t>
            </w:r>
            <w:r w:rsidR="0074178E" w:rsidRPr="001B12B9">
              <w:rPr>
                <w:rFonts w:ascii="Times New Roman" w:eastAsia="Times New Roman" w:hAnsi="Times New Roman" w:cs="Times New Roman"/>
                <w:b/>
                <w:sz w:val="20"/>
                <w:szCs w:val="20"/>
                <w:lang w:eastAsia="ru-RU"/>
              </w:rPr>
              <w:t>_______________</w:t>
            </w:r>
            <w:r w:rsidR="00DC37BA" w:rsidRPr="001B12B9">
              <w:rPr>
                <w:rFonts w:ascii="Times New Roman" w:eastAsia="Times New Roman" w:hAnsi="Times New Roman" w:cs="Times New Roman"/>
                <w:b/>
                <w:bCs/>
                <w:sz w:val="20"/>
                <w:szCs w:val="20"/>
                <w:lang w:eastAsia="ru-RU"/>
              </w:rPr>
              <w:t>() рублей</w:t>
            </w:r>
            <w:r w:rsidR="003F0A93" w:rsidRPr="001B12B9">
              <w:rPr>
                <w:rFonts w:ascii="Times New Roman" w:eastAsia="Times New Roman" w:hAnsi="Times New Roman" w:cs="Times New Roman"/>
                <w:b/>
                <w:bCs/>
                <w:sz w:val="20"/>
                <w:szCs w:val="20"/>
                <w:lang w:eastAsia="ru-RU"/>
              </w:rPr>
              <w:t xml:space="preserve"> 00 копеек</w:t>
            </w:r>
          </w:p>
        </w:tc>
      </w:tr>
      <w:tr w:rsidR="00033DCE" w:rsidRPr="001B12B9" w14:paraId="38F1C092" w14:textId="77777777" w:rsidTr="0074178E">
        <w:trPr>
          <w:trHeight w:val="183"/>
        </w:trPr>
        <w:tc>
          <w:tcPr>
            <w:tcW w:w="1459" w:type="dxa"/>
          </w:tcPr>
          <w:p w14:paraId="3BB30F2F" w14:textId="77777777" w:rsidR="00033DCE" w:rsidRPr="001B12B9" w:rsidRDefault="005423F8" w:rsidP="00355537">
            <w:pPr>
              <w:contextualSpacing/>
              <w:jc w:val="center"/>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Депонент</w:t>
            </w:r>
          </w:p>
        </w:tc>
        <w:tc>
          <w:tcPr>
            <w:tcW w:w="8737" w:type="dxa"/>
          </w:tcPr>
          <w:p w14:paraId="2DFF5F24" w14:textId="2819DBE7" w:rsidR="009C7EBB" w:rsidRPr="001B12B9" w:rsidRDefault="00DC37BA" w:rsidP="0074178E">
            <w:pPr>
              <w:contextualSpacing/>
              <w:jc w:val="both"/>
              <w:rPr>
                <w:rFonts w:ascii="Times New Roman" w:hAnsi="Times New Roman" w:cs="Times New Roman"/>
                <w:sz w:val="20"/>
                <w:szCs w:val="20"/>
              </w:rPr>
            </w:pPr>
            <w:r w:rsidRPr="001B12B9">
              <w:rPr>
                <w:rFonts w:ascii="Times New Roman" w:hAnsi="Times New Roman" w:cs="Times New Roman"/>
                <w:sz w:val="20"/>
                <w:szCs w:val="20"/>
              </w:rPr>
              <w:t>Гражданин РФ</w:t>
            </w:r>
            <w:r w:rsidRPr="001B12B9">
              <w:rPr>
                <w:rFonts w:ascii="Times New Roman" w:hAnsi="Times New Roman" w:cs="Times New Roman"/>
                <w:b/>
                <w:sz w:val="20"/>
                <w:szCs w:val="20"/>
              </w:rPr>
              <w:t xml:space="preserve"> </w:t>
            </w:r>
            <w:r w:rsidR="0074178E" w:rsidRPr="001B12B9">
              <w:rPr>
                <w:rFonts w:ascii="Times New Roman" w:hAnsi="Times New Roman" w:cs="Times New Roman"/>
                <w:b/>
                <w:sz w:val="20"/>
                <w:szCs w:val="20"/>
              </w:rPr>
              <w:t>____________________</w:t>
            </w:r>
          </w:p>
        </w:tc>
      </w:tr>
    </w:tbl>
    <w:p w14:paraId="2D75685F" w14:textId="5629699E" w:rsidR="00033DCE" w:rsidRPr="001B12B9" w:rsidRDefault="00665B16" w:rsidP="00355537">
      <w:pPr>
        <w:spacing w:line="240" w:lineRule="auto"/>
        <w:ind w:firstLine="426"/>
        <w:contextualSpacing/>
        <w:jc w:val="both"/>
        <w:rPr>
          <w:rFonts w:ascii="Times New Roman" w:hAnsi="Times New Roman" w:cs="Times New Roman"/>
          <w:sz w:val="20"/>
          <w:szCs w:val="20"/>
        </w:rPr>
      </w:pPr>
      <w:r w:rsidRPr="001B12B9">
        <w:rPr>
          <w:rFonts w:ascii="Times New Roman" w:eastAsia="Times New Roman" w:hAnsi="Times New Roman" w:cs="Times New Roman"/>
          <w:color w:val="212121"/>
          <w:sz w:val="20"/>
          <w:szCs w:val="20"/>
          <w:lang w:eastAsia="ru-RU"/>
        </w:rPr>
        <w:t>2.5</w:t>
      </w:r>
      <w:r w:rsidR="005423F8" w:rsidRPr="001B12B9">
        <w:rPr>
          <w:rFonts w:ascii="Times New Roman" w:eastAsia="Times New Roman" w:hAnsi="Times New Roman" w:cs="Times New Roman"/>
          <w:color w:val="212121"/>
          <w:sz w:val="20"/>
          <w:szCs w:val="20"/>
          <w:lang w:eastAsia="ru-RU"/>
        </w:rPr>
        <w:t xml:space="preserve">.  </w:t>
      </w:r>
      <w:r w:rsidR="005423F8" w:rsidRPr="001B12B9">
        <w:rPr>
          <w:rFonts w:ascii="Times New Roman" w:hAnsi="Times New Roman" w:cs="Times New Roman"/>
          <w:sz w:val="20"/>
          <w:szCs w:val="20"/>
        </w:rPr>
        <w:t>Застройщик уполномочивает Депонента на пред</w:t>
      </w:r>
      <w:r w:rsidR="0083734B" w:rsidRPr="001B12B9">
        <w:rPr>
          <w:rFonts w:ascii="Times New Roman" w:hAnsi="Times New Roman" w:cs="Times New Roman"/>
          <w:sz w:val="20"/>
          <w:szCs w:val="20"/>
        </w:rPr>
        <w:t>о</w:t>
      </w:r>
      <w:r w:rsidR="00D248DE" w:rsidRPr="001B12B9">
        <w:rPr>
          <w:rFonts w:ascii="Times New Roman" w:hAnsi="Times New Roman" w:cs="Times New Roman"/>
          <w:sz w:val="20"/>
          <w:szCs w:val="20"/>
        </w:rPr>
        <w:t xml:space="preserve">ставление </w:t>
      </w:r>
      <w:proofErr w:type="spellStart"/>
      <w:r w:rsidR="00D248DE" w:rsidRPr="001B12B9">
        <w:rPr>
          <w:rFonts w:ascii="Times New Roman" w:hAnsi="Times New Roman" w:cs="Times New Roman"/>
          <w:sz w:val="20"/>
          <w:szCs w:val="20"/>
        </w:rPr>
        <w:t>Э</w:t>
      </w:r>
      <w:r w:rsidR="005423F8" w:rsidRPr="001B12B9">
        <w:rPr>
          <w:rFonts w:ascii="Times New Roman" w:hAnsi="Times New Roman" w:cs="Times New Roman"/>
          <w:sz w:val="20"/>
          <w:szCs w:val="20"/>
        </w:rPr>
        <w:t>скроу</w:t>
      </w:r>
      <w:proofErr w:type="spellEnd"/>
      <w:r w:rsidR="005423F8" w:rsidRPr="001B12B9">
        <w:rPr>
          <w:rFonts w:ascii="Times New Roman" w:hAnsi="Times New Roman" w:cs="Times New Roman"/>
          <w:sz w:val="20"/>
          <w:szCs w:val="20"/>
        </w:rPr>
        <w:t>-агенту оригинала Договора, зарегистрированного в установленном законом порядке, от имени Застройщика в качестве подтверждения оферты Застройщика на заключение Догов</w:t>
      </w:r>
      <w:r w:rsidR="0003532E" w:rsidRPr="001B12B9">
        <w:rPr>
          <w:rFonts w:ascii="Times New Roman" w:hAnsi="Times New Roman" w:cs="Times New Roman"/>
          <w:sz w:val="20"/>
          <w:szCs w:val="20"/>
        </w:rPr>
        <w:t xml:space="preserve">ора счета </w:t>
      </w:r>
      <w:proofErr w:type="spellStart"/>
      <w:r w:rsidR="0003532E" w:rsidRPr="001B12B9">
        <w:rPr>
          <w:rFonts w:ascii="Times New Roman" w:hAnsi="Times New Roman" w:cs="Times New Roman"/>
          <w:sz w:val="20"/>
          <w:szCs w:val="20"/>
        </w:rPr>
        <w:t>эскроу</w:t>
      </w:r>
      <w:proofErr w:type="spellEnd"/>
      <w:r w:rsidR="0003532E" w:rsidRPr="001B12B9">
        <w:rPr>
          <w:rFonts w:ascii="Times New Roman" w:hAnsi="Times New Roman" w:cs="Times New Roman"/>
          <w:sz w:val="20"/>
          <w:szCs w:val="20"/>
        </w:rPr>
        <w:t xml:space="preserve"> с Дольщиком и </w:t>
      </w:r>
      <w:proofErr w:type="spellStart"/>
      <w:r w:rsidR="0003532E" w:rsidRPr="001B12B9">
        <w:rPr>
          <w:rFonts w:ascii="Times New Roman" w:hAnsi="Times New Roman" w:cs="Times New Roman"/>
          <w:sz w:val="20"/>
          <w:szCs w:val="20"/>
        </w:rPr>
        <w:t>Э</w:t>
      </w:r>
      <w:r w:rsidR="005423F8" w:rsidRPr="001B12B9">
        <w:rPr>
          <w:rFonts w:ascii="Times New Roman" w:hAnsi="Times New Roman" w:cs="Times New Roman"/>
          <w:sz w:val="20"/>
          <w:szCs w:val="20"/>
        </w:rPr>
        <w:t>скроу</w:t>
      </w:r>
      <w:proofErr w:type="spellEnd"/>
      <w:r w:rsidR="005423F8" w:rsidRPr="001B12B9">
        <w:rPr>
          <w:rFonts w:ascii="Times New Roman" w:hAnsi="Times New Roman" w:cs="Times New Roman"/>
          <w:sz w:val="20"/>
          <w:szCs w:val="20"/>
        </w:rPr>
        <w:t xml:space="preserve">-агентом. </w:t>
      </w:r>
    </w:p>
    <w:p w14:paraId="646DFB4D" w14:textId="23562030" w:rsidR="00EE064B" w:rsidRPr="00355537" w:rsidRDefault="005423F8" w:rsidP="00355537">
      <w:pPr>
        <w:spacing w:after="0" w:line="240" w:lineRule="auto"/>
        <w:ind w:firstLine="567"/>
        <w:contextualSpacing/>
        <w:jc w:val="both"/>
        <w:rPr>
          <w:rFonts w:ascii="Times New Roman" w:eastAsia="Courier New" w:hAnsi="Times New Roman" w:cs="Times New Roman"/>
          <w:b/>
          <w:color w:val="000000"/>
          <w:sz w:val="20"/>
          <w:szCs w:val="20"/>
        </w:rPr>
      </w:pPr>
      <w:r w:rsidRPr="001B12B9">
        <w:rPr>
          <w:rFonts w:ascii="Times New Roman" w:hAnsi="Times New Roman" w:cs="Times New Roman"/>
          <w:sz w:val="20"/>
          <w:szCs w:val="20"/>
        </w:rPr>
        <w:t xml:space="preserve">Депонент обязуется </w:t>
      </w:r>
      <w:r w:rsidRPr="001B12B9">
        <w:rPr>
          <w:rFonts w:ascii="Times New Roman" w:eastAsia="Courier New" w:hAnsi="Times New Roman" w:cs="Times New Roman"/>
          <w:color w:val="000000"/>
          <w:sz w:val="20"/>
          <w:szCs w:val="20"/>
        </w:rPr>
        <w:t xml:space="preserve">открыть счет </w:t>
      </w:r>
      <w:proofErr w:type="spellStart"/>
      <w:r w:rsidRPr="001B12B9">
        <w:rPr>
          <w:rFonts w:ascii="Times New Roman" w:eastAsia="Courier New" w:hAnsi="Times New Roman" w:cs="Times New Roman"/>
          <w:color w:val="000000"/>
          <w:sz w:val="20"/>
          <w:szCs w:val="20"/>
        </w:rPr>
        <w:t>эскроу</w:t>
      </w:r>
      <w:proofErr w:type="spellEnd"/>
      <w:r w:rsidR="0003532E" w:rsidRPr="001B12B9">
        <w:rPr>
          <w:rFonts w:ascii="Times New Roman" w:eastAsia="Courier New" w:hAnsi="Times New Roman" w:cs="Times New Roman"/>
          <w:color w:val="000000"/>
          <w:sz w:val="20"/>
          <w:szCs w:val="20"/>
        </w:rPr>
        <w:t xml:space="preserve"> в структурном подразделении </w:t>
      </w:r>
      <w:proofErr w:type="spellStart"/>
      <w:r w:rsidR="0003532E" w:rsidRPr="001B12B9">
        <w:rPr>
          <w:rFonts w:ascii="Times New Roman" w:eastAsia="Courier New" w:hAnsi="Times New Roman" w:cs="Times New Roman"/>
          <w:color w:val="000000"/>
          <w:sz w:val="20"/>
          <w:szCs w:val="20"/>
        </w:rPr>
        <w:t>Э</w:t>
      </w:r>
      <w:r w:rsidRPr="001B12B9">
        <w:rPr>
          <w:rFonts w:ascii="Times New Roman" w:eastAsia="Courier New" w:hAnsi="Times New Roman" w:cs="Times New Roman"/>
          <w:color w:val="000000"/>
          <w:sz w:val="20"/>
          <w:szCs w:val="20"/>
        </w:rPr>
        <w:t>скроу</w:t>
      </w:r>
      <w:proofErr w:type="spellEnd"/>
      <w:r w:rsidRPr="001B12B9">
        <w:rPr>
          <w:rFonts w:ascii="Times New Roman" w:eastAsia="Courier New" w:hAnsi="Times New Roman" w:cs="Times New Roman"/>
          <w:color w:val="000000"/>
          <w:sz w:val="20"/>
          <w:szCs w:val="20"/>
        </w:rPr>
        <w:t>-агента до подписания Договора.</w:t>
      </w:r>
      <w:r w:rsidR="003926E2" w:rsidRPr="001B12B9">
        <w:rPr>
          <w:rFonts w:ascii="Times New Roman" w:eastAsia="Courier New" w:hAnsi="Times New Roman" w:cs="Times New Roman"/>
          <w:color w:val="000000"/>
          <w:sz w:val="20"/>
          <w:szCs w:val="20"/>
        </w:rPr>
        <w:t xml:space="preserve"> </w:t>
      </w:r>
      <w:r w:rsidRPr="001B12B9">
        <w:rPr>
          <w:rFonts w:ascii="Times New Roman" w:eastAsia="Times New Roman" w:hAnsi="Times New Roman" w:cs="Times New Roman"/>
          <w:color w:val="212121"/>
          <w:sz w:val="20"/>
          <w:szCs w:val="20"/>
          <w:lang w:eastAsia="ru-RU"/>
        </w:rPr>
        <w:t>Сроки и порядок внесения Депонентом Депонируемой суммы</w:t>
      </w:r>
      <w:r w:rsidRPr="00355537">
        <w:rPr>
          <w:rFonts w:ascii="Times New Roman" w:eastAsia="Times New Roman" w:hAnsi="Times New Roman" w:cs="Times New Roman"/>
          <w:color w:val="212121"/>
          <w:sz w:val="20"/>
          <w:szCs w:val="20"/>
          <w:lang w:eastAsia="ru-RU"/>
        </w:rPr>
        <w:t xml:space="preserve"> установлены правилами настоящего Раздела.</w:t>
      </w:r>
      <w:r w:rsidR="003926E2" w:rsidRPr="00355537">
        <w:rPr>
          <w:rFonts w:ascii="Times New Roman" w:hAnsi="Times New Roman" w:cs="Times New Roman"/>
          <w:sz w:val="20"/>
          <w:szCs w:val="20"/>
        </w:rPr>
        <w:t xml:space="preserve"> </w:t>
      </w:r>
      <w:r w:rsidRPr="00355537">
        <w:rPr>
          <w:rFonts w:ascii="Times New Roman" w:eastAsia="Courier New" w:hAnsi="Times New Roman" w:cs="Times New Roman"/>
          <w:color w:val="000000"/>
          <w:sz w:val="20"/>
          <w:szCs w:val="20"/>
        </w:rPr>
        <w:t xml:space="preserve">Срок условного депонирования денежных средств на момент заключения </w:t>
      </w:r>
      <w:r w:rsidR="000535C5" w:rsidRPr="00355537">
        <w:rPr>
          <w:rFonts w:ascii="Times New Roman" w:eastAsia="Courier New" w:hAnsi="Times New Roman" w:cs="Times New Roman"/>
          <w:color w:val="000000"/>
          <w:sz w:val="20"/>
          <w:szCs w:val="20"/>
        </w:rPr>
        <w:t xml:space="preserve">Договора: </w:t>
      </w:r>
      <w:r w:rsidR="00AB26BD" w:rsidRPr="00AB26BD">
        <w:rPr>
          <w:rFonts w:ascii="Times New Roman" w:eastAsia="Courier New" w:hAnsi="Times New Roman" w:cs="Times New Roman"/>
          <w:b/>
          <w:color w:val="000000"/>
          <w:sz w:val="20"/>
          <w:szCs w:val="20"/>
        </w:rPr>
        <w:t>26.03.2028</w:t>
      </w:r>
      <w:r w:rsidR="00B114DD" w:rsidRPr="00355537">
        <w:rPr>
          <w:rFonts w:ascii="Times New Roman" w:eastAsia="Courier New" w:hAnsi="Times New Roman" w:cs="Times New Roman"/>
          <w:b/>
          <w:color w:val="000000"/>
          <w:sz w:val="20"/>
          <w:szCs w:val="20"/>
        </w:rPr>
        <w:t>.</w:t>
      </w:r>
    </w:p>
    <w:p w14:paraId="4E5BF179" w14:textId="77777777" w:rsidR="0083734B" w:rsidRPr="00355537" w:rsidRDefault="005423F8" w:rsidP="00355537">
      <w:pPr>
        <w:spacing w:after="0" w:line="240" w:lineRule="auto"/>
        <w:ind w:firstLine="567"/>
        <w:contextualSpacing/>
        <w:jc w:val="both"/>
        <w:rPr>
          <w:rFonts w:ascii="Times New Roman" w:eastAsia="Times New Roman" w:hAnsi="Times New Roman" w:cs="Times New Roman"/>
          <w:i/>
          <w:color w:val="000000"/>
          <w:sz w:val="20"/>
          <w:szCs w:val="20"/>
          <w:lang w:eastAsia="ru-RU"/>
        </w:rPr>
      </w:pPr>
      <w:r w:rsidRPr="00355537">
        <w:rPr>
          <w:rFonts w:ascii="Times New Roman" w:eastAsia="Times New Roman" w:hAnsi="Times New Roman" w:cs="Times New Roman"/>
          <w:i/>
          <w:color w:val="000000"/>
          <w:sz w:val="20"/>
          <w:szCs w:val="20"/>
          <w:lang w:eastAsia="ru-RU"/>
        </w:rPr>
        <w:t>Основания перечисления Застройщику (Бене</w:t>
      </w:r>
      <w:r w:rsidR="0083734B" w:rsidRPr="00355537">
        <w:rPr>
          <w:rFonts w:ascii="Times New Roman" w:eastAsia="Times New Roman" w:hAnsi="Times New Roman" w:cs="Times New Roman"/>
          <w:i/>
          <w:color w:val="000000"/>
          <w:sz w:val="20"/>
          <w:szCs w:val="20"/>
          <w:lang w:eastAsia="ru-RU"/>
        </w:rPr>
        <w:t>фициару) депонированной суммы:</w:t>
      </w:r>
    </w:p>
    <w:p w14:paraId="3F0BA1F4" w14:textId="799E2ACE" w:rsidR="00B114DD" w:rsidRPr="00355537" w:rsidRDefault="005423F8" w:rsidP="00355537">
      <w:pPr>
        <w:pStyle w:val="afa"/>
        <w:numPr>
          <w:ilvl w:val="0"/>
          <w:numId w:val="14"/>
        </w:numPr>
        <w:spacing w:after="0" w:line="240" w:lineRule="auto"/>
        <w:jc w:val="both"/>
        <w:rPr>
          <w:rFonts w:ascii="Times New Roman" w:eastAsia="Times New Roman" w:hAnsi="Times New Roman" w:cs="Times New Roman"/>
          <w:color w:val="212121"/>
          <w:sz w:val="20"/>
          <w:szCs w:val="20"/>
          <w:lang w:eastAsia="ru-RU"/>
        </w:rPr>
      </w:pPr>
      <w:r w:rsidRPr="00355537">
        <w:rPr>
          <w:rFonts w:ascii="Times New Roman" w:eastAsia="Times New Roman" w:hAnsi="Times New Roman" w:cs="Times New Roman"/>
          <w:color w:val="000000"/>
          <w:sz w:val="20"/>
          <w:szCs w:val="20"/>
          <w:lang w:eastAsia="ru-RU"/>
        </w:rPr>
        <w:t>разрешение на ввод в эксплуатацию многоквартирного жилого дома или сведений</w:t>
      </w:r>
      <w:r w:rsidRPr="00355537">
        <w:rPr>
          <w:rFonts w:ascii="Times New Roman" w:hAnsi="Times New Roman" w:cs="Times New Roman"/>
          <w:sz w:val="20"/>
          <w:szCs w:val="20"/>
        </w:rPr>
        <w:t xml:space="preserve"> о размещении в единой информационной системе жилищного строительства этой информации.</w:t>
      </w:r>
    </w:p>
    <w:p w14:paraId="264A07EA" w14:textId="77777777" w:rsidR="00033DCE" w:rsidRPr="00355537" w:rsidRDefault="005423F8" w:rsidP="00355537">
      <w:pPr>
        <w:spacing w:after="0" w:line="240" w:lineRule="auto"/>
        <w:ind w:firstLine="426"/>
        <w:contextualSpacing/>
        <w:jc w:val="both"/>
        <w:rPr>
          <w:rFonts w:ascii="Times New Roman" w:eastAsia="Times New Roman" w:hAnsi="Times New Roman" w:cs="Times New Roman"/>
          <w:i/>
          <w:color w:val="000000"/>
          <w:sz w:val="20"/>
          <w:szCs w:val="20"/>
          <w:lang w:eastAsia="ru-RU"/>
        </w:rPr>
      </w:pPr>
      <w:r w:rsidRPr="00355537">
        <w:rPr>
          <w:rFonts w:ascii="Times New Roman" w:eastAsia="Times New Roman" w:hAnsi="Times New Roman" w:cs="Times New Roman"/>
          <w:i/>
          <w:color w:val="000000"/>
          <w:sz w:val="20"/>
          <w:szCs w:val="20"/>
          <w:lang w:eastAsia="ru-RU"/>
        </w:rPr>
        <w:t>Основаниями прекращения условного депонирования денежных средств являются:</w:t>
      </w:r>
    </w:p>
    <w:p w14:paraId="011E5B54" w14:textId="77777777" w:rsidR="00033DCE" w:rsidRPr="00355537" w:rsidRDefault="005423F8" w:rsidP="00355537">
      <w:pPr>
        <w:pStyle w:val="afa"/>
        <w:numPr>
          <w:ilvl w:val="0"/>
          <w:numId w:val="4"/>
        </w:numPr>
        <w:spacing w:after="0" w:line="240" w:lineRule="auto"/>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xml:space="preserve">перечисление депонируемой суммы в полном объеме в соответствии с договором счета </w:t>
      </w:r>
      <w:proofErr w:type="spellStart"/>
      <w:r w:rsidRPr="00355537">
        <w:rPr>
          <w:rFonts w:ascii="Times New Roman" w:eastAsia="Times New Roman" w:hAnsi="Times New Roman" w:cs="Times New Roman"/>
          <w:color w:val="000000"/>
          <w:sz w:val="20"/>
          <w:szCs w:val="20"/>
          <w:lang w:eastAsia="ru-RU"/>
        </w:rPr>
        <w:t>эскроу</w:t>
      </w:r>
      <w:proofErr w:type="spellEnd"/>
      <w:r w:rsidRPr="00355537">
        <w:rPr>
          <w:rFonts w:ascii="Times New Roman" w:eastAsia="Times New Roman" w:hAnsi="Times New Roman" w:cs="Times New Roman"/>
          <w:color w:val="000000"/>
          <w:sz w:val="20"/>
          <w:szCs w:val="20"/>
          <w:lang w:eastAsia="ru-RU"/>
        </w:rPr>
        <w:t>;</w:t>
      </w:r>
    </w:p>
    <w:p w14:paraId="04A2454A" w14:textId="2869B318" w:rsidR="00033DCE" w:rsidRPr="001B12B9" w:rsidRDefault="005423F8" w:rsidP="00355537">
      <w:pPr>
        <w:pStyle w:val="afa"/>
        <w:numPr>
          <w:ilvl w:val="0"/>
          <w:numId w:val="4"/>
        </w:numPr>
        <w:spacing w:after="0" w:line="240" w:lineRule="auto"/>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xml:space="preserve">прекращение </w:t>
      </w:r>
      <w:r w:rsidRPr="001B12B9">
        <w:rPr>
          <w:rFonts w:ascii="Times New Roman" w:eastAsia="Times New Roman" w:hAnsi="Times New Roman" w:cs="Times New Roman"/>
          <w:color w:val="000000"/>
          <w:sz w:val="20"/>
          <w:szCs w:val="20"/>
          <w:lang w:eastAsia="ru-RU"/>
        </w:rPr>
        <w:t>договора участия в долевом строительстве по основаниям, предусмотренным Федерал</w:t>
      </w:r>
      <w:r w:rsidR="006D7AEA" w:rsidRPr="001B12B9">
        <w:rPr>
          <w:rFonts w:ascii="Times New Roman" w:eastAsia="Times New Roman" w:hAnsi="Times New Roman" w:cs="Times New Roman"/>
          <w:color w:val="000000"/>
          <w:sz w:val="20"/>
          <w:szCs w:val="20"/>
          <w:lang w:eastAsia="ru-RU"/>
        </w:rPr>
        <w:t xml:space="preserve">ьным законом от 30.12.2004 </w:t>
      </w:r>
      <w:r w:rsidR="0003532E" w:rsidRPr="001B12B9">
        <w:rPr>
          <w:rFonts w:ascii="Times New Roman" w:eastAsia="Times New Roman" w:hAnsi="Times New Roman" w:cs="Times New Roman"/>
          <w:color w:val="000000"/>
          <w:sz w:val="20"/>
          <w:szCs w:val="20"/>
          <w:lang w:eastAsia="ru-RU"/>
        </w:rPr>
        <w:t xml:space="preserve">№ 214 - </w:t>
      </w:r>
      <w:r w:rsidRPr="001B12B9">
        <w:rPr>
          <w:rFonts w:ascii="Times New Roman" w:eastAsia="Times New Roman" w:hAnsi="Times New Roman" w:cs="Times New Roman"/>
          <w:color w:val="000000"/>
          <w:sz w:val="20"/>
          <w:szCs w:val="20"/>
          <w:lang w:eastAsia="ru-RU"/>
        </w:rPr>
        <w:t>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048DBF5" w14:textId="77777777" w:rsidR="00033DCE" w:rsidRPr="001B12B9" w:rsidRDefault="005423F8" w:rsidP="00355537">
      <w:pPr>
        <w:pStyle w:val="afa"/>
        <w:numPr>
          <w:ilvl w:val="0"/>
          <w:numId w:val="4"/>
        </w:numPr>
        <w:spacing w:after="0" w:line="240" w:lineRule="auto"/>
        <w:jc w:val="both"/>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возникновение иных оснований, предусмотренных действующим законодательством Российской Федерации.</w:t>
      </w:r>
    </w:p>
    <w:p w14:paraId="6E7A4BA5" w14:textId="33429608" w:rsidR="00C61226" w:rsidRPr="001B12B9" w:rsidRDefault="00665B16" w:rsidP="00355537">
      <w:pPr>
        <w:autoSpaceDE w:val="0"/>
        <w:autoSpaceDN w:val="0"/>
        <w:adjustRightInd w:val="0"/>
        <w:spacing w:after="0" w:line="240" w:lineRule="auto"/>
        <w:ind w:firstLine="426"/>
        <w:contextualSpacing/>
        <w:jc w:val="both"/>
        <w:rPr>
          <w:rFonts w:ascii="Times New Roman" w:hAnsi="Times New Roman" w:cs="Times New Roman"/>
          <w:iCs/>
          <w:sz w:val="20"/>
          <w:szCs w:val="20"/>
        </w:rPr>
      </w:pPr>
      <w:r w:rsidRPr="001B12B9">
        <w:rPr>
          <w:rFonts w:ascii="Times New Roman" w:eastAsia="Times New Roman" w:hAnsi="Times New Roman" w:cs="Times New Roman"/>
          <w:color w:val="000000"/>
          <w:sz w:val="20"/>
          <w:szCs w:val="20"/>
          <w:lang w:eastAsia="ru-RU"/>
        </w:rPr>
        <w:t>2.6</w:t>
      </w:r>
      <w:r w:rsidR="003926E2" w:rsidRPr="001B12B9">
        <w:rPr>
          <w:rFonts w:ascii="Times New Roman" w:eastAsia="Times New Roman" w:hAnsi="Times New Roman" w:cs="Times New Roman"/>
          <w:color w:val="000000"/>
          <w:sz w:val="20"/>
          <w:szCs w:val="20"/>
          <w:lang w:eastAsia="ru-RU"/>
        </w:rPr>
        <w:t xml:space="preserve">. </w:t>
      </w:r>
      <w:r w:rsidR="003F0A93" w:rsidRPr="001B12B9">
        <w:rPr>
          <w:rFonts w:ascii="Times New Roman" w:hAnsi="Times New Roman" w:cs="Times New Roman"/>
          <w:b/>
          <w:iCs/>
          <w:sz w:val="20"/>
          <w:szCs w:val="20"/>
        </w:rPr>
        <w:t xml:space="preserve">Участник долевого строительства </w:t>
      </w:r>
      <w:r w:rsidR="00C61226" w:rsidRPr="001B12B9">
        <w:rPr>
          <w:rFonts w:ascii="Times New Roman" w:hAnsi="Times New Roman" w:cs="Times New Roman"/>
          <w:b/>
          <w:iCs/>
          <w:sz w:val="20"/>
          <w:szCs w:val="20"/>
        </w:rPr>
        <w:t>оплачивает право требования за счет</w:t>
      </w:r>
      <w:r w:rsidR="0003532E" w:rsidRPr="001B12B9">
        <w:rPr>
          <w:rFonts w:ascii="Times New Roman" w:hAnsi="Times New Roman" w:cs="Times New Roman"/>
          <w:b/>
          <w:iCs/>
          <w:sz w:val="20"/>
          <w:szCs w:val="20"/>
        </w:rPr>
        <w:t xml:space="preserve"> собственных денежных средств.</w:t>
      </w:r>
    </w:p>
    <w:p w14:paraId="3D92E208" w14:textId="701AE666" w:rsidR="0074178E" w:rsidRPr="001B12B9" w:rsidRDefault="0008608E" w:rsidP="0074178E">
      <w:pPr>
        <w:autoSpaceDE w:val="0"/>
        <w:autoSpaceDN w:val="0"/>
        <w:adjustRightInd w:val="0"/>
        <w:spacing w:after="0" w:line="240" w:lineRule="auto"/>
        <w:ind w:firstLine="426"/>
        <w:contextualSpacing/>
        <w:jc w:val="both"/>
        <w:rPr>
          <w:rFonts w:ascii="Times New Roman" w:hAnsi="Times New Roman" w:cs="Times New Roman"/>
          <w:iCs/>
          <w:sz w:val="20"/>
          <w:szCs w:val="20"/>
        </w:rPr>
      </w:pPr>
      <w:r w:rsidRPr="001B12B9">
        <w:rPr>
          <w:rFonts w:ascii="Times New Roman" w:hAnsi="Times New Roman" w:cs="Times New Roman"/>
          <w:iCs/>
          <w:sz w:val="20"/>
          <w:szCs w:val="20"/>
        </w:rPr>
        <w:t xml:space="preserve">Денежные </w:t>
      </w:r>
      <w:r w:rsidR="003F0A93" w:rsidRPr="001B12B9">
        <w:rPr>
          <w:rFonts w:ascii="Times New Roman" w:hAnsi="Times New Roman" w:cs="Times New Roman"/>
          <w:iCs/>
          <w:sz w:val="20"/>
          <w:szCs w:val="20"/>
        </w:rPr>
        <w:t>средств</w:t>
      </w:r>
      <w:r w:rsidRPr="001B12B9">
        <w:rPr>
          <w:rFonts w:ascii="Times New Roman" w:hAnsi="Times New Roman" w:cs="Times New Roman"/>
          <w:iCs/>
          <w:sz w:val="20"/>
          <w:szCs w:val="20"/>
        </w:rPr>
        <w:t>а</w:t>
      </w:r>
      <w:r w:rsidR="003F0A93" w:rsidRPr="001B12B9">
        <w:rPr>
          <w:rFonts w:ascii="Times New Roman" w:hAnsi="Times New Roman" w:cs="Times New Roman"/>
          <w:iCs/>
          <w:sz w:val="20"/>
          <w:szCs w:val="20"/>
        </w:rPr>
        <w:t xml:space="preserve"> размере </w:t>
      </w:r>
      <w:r w:rsidR="0074178E" w:rsidRPr="001B12B9">
        <w:rPr>
          <w:rFonts w:ascii="Times New Roman" w:eastAsia="Times New Roman" w:hAnsi="Times New Roman" w:cs="Times New Roman"/>
          <w:b/>
          <w:sz w:val="20"/>
          <w:szCs w:val="20"/>
          <w:lang w:eastAsia="ru-RU"/>
        </w:rPr>
        <w:t xml:space="preserve">________________ </w:t>
      </w:r>
      <w:r w:rsidR="0074178E" w:rsidRPr="001B12B9">
        <w:rPr>
          <w:rFonts w:ascii="Times New Roman" w:eastAsia="Times New Roman" w:hAnsi="Times New Roman" w:cs="Times New Roman"/>
          <w:b/>
          <w:bCs/>
          <w:sz w:val="20"/>
          <w:szCs w:val="20"/>
          <w:lang w:eastAsia="ru-RU"/>
        </w:rPr>
        <w:t>(</w:t>
      </w:r>
      <w:r w:rsidR="00DC37BA" w:rsidRPr="001B12B9">
        <w:rPr>
          <w:rFonts w:ascii="Times New Roman" w:eastAsia="Times New Roman" w:hAnsi="Times New Roman" w:cs="Times New Roman"/>
          <w:b/>
          <w:bCs/>
          <w:sz w:val="20"/>
          <w:szCs w:val="20"/>
          <w:lang w:eastAsia="ru-RU"/>
        </w:rPr>
        <w:t>) рублей</w:t>
      </w:r>
      <w:r w:rsidR="003F0A93" w:rsidRPr="001B12B9">
        <w:rPr>
          <w:rFonts w:ascii="Times New Roman" w:eastAsia="Times New Roman" w:hAnsi="Times New Roman" w:cs="Times New Roman"/>
          <w:b/>
          <w:bCs/>
          <w:sz w:val="20"/>
          <w:szCs w:val="20"/>
          <w:lang w:eastAsia="ru-RU"/>
        </w:rPr>
        <w:t xml:space="preserve"> 00 копеек</w:t>
      </w:r>
      <w:r w:rsidR="008D7921" w:rsidRPr="001B12B9">
        <w:rPr>
          <w:rFonts w:ascii="Times New Roman" w:hAnsi="Times New Roman" w:cs="Times New Roman"/>
          <w:iCs/>
          <w:sz w:val="20"/>
          <w:szCs w:val="20"/>
        </w:rPr>
        <w:t>, перечисляются/</w:t>
      </w:r>
      <w:r w:rsidRPr="001B12B9">
        <w:rPr>
          <w:rFonts w:ascii="Times New Roman" w:hAnsi="Times New Roman" w:cs="Times New Roman"/>
          <w:iCs/>
          <w:sz w:val="20"/>
          <w:szCs w:val="20"/>
        </w:rPr>
        <w:t xml:space="preserve">вносятся </w:t>
      </w:r>
      <w:r w:rsidR="003F0A93" w:rsidRPr="001B12B9">
        <w:rPr>
          <w:rFonts w:ascii="Times New Roman" w:hAnsi="Times New Roman" w:cs="Times New Roman"/>
          <w:iCs/>
          <w:sz w:val="20"/>
          <w:szCs w:val="20"/>
        </w:rPr>
        <w:t xml:space="preserve">любым способом, не противоречащим действующему законодательству Российской Федерации на счет </w:t>
      </w:r>
      <w:proofErr w:type="spellStart"/>
      <w:r w:rsidR="003F0A93" w:rsidRPr="001B12B9">
        <w:rPr>
          <w:rFonts w:ascii="Times New Roman" w:hAnsi="Times New Roman" w:cs="Times New Roman"/>
          <w:iCs/>
          <w:sz w:val="20"/>
          <w:szCs w:val="20"/>
        </w:rPr>
        <w:t>эскроу</w:t>
      </w:r>
      <w:proofErr w:type="spellEnd"/>
      <w:r w:rsidRPr="001B12B9">
        <w:rPr>
          <w:rFonts w:ascii="Times New Roman" w:hAnsi="Times New Roman" w:cs="Times New Roman"/>
          <w:iCs/>
          <w:sz w:val="20"/>
          <w:szCs w:val="20"/>
        </w:rPr>
        <w:t xml:space="preserve">, открытый на имя </w:t>
      </w:r>
      <w:r w:rsidR="0074178E" w:rsidRPr="001B12B9">
        <w:rPr>
          <w:rFonts w:ascii="Times New Roman" w:hAnsi="Times New Roman" w:cs="Times New Roman"/>
          <w:iCs/>
          <w:sz w:val="20"/>
          <w:szCs w:val="20"/>
        </w:rPr>
        <w:t>Гражданина РФ</w:t>
      </w:r>
      <w:r w:rsidR="0074178E" w:rsidRPr="001B12B9">
        <w:rPr>
          <w:rFonts w:ascii="Times New Roman" w:hAnsi="Times New Roman" w:cs="Times New Roman"/>
          <w:b/>
          <w:iCs/>
          <w:sz w:val="20"/>
          <w:szCs w:val="20"/>
        </w:rPr>
        <w:t xml:space="preserve">__________, </w:t>
      </w:r>
      <w:r w:rsidR="008D7921" w:rsidRPr="001B12B9">
        <w:rPr>
          <w:rFonts w:ascii="Times New Roman" w:hAnsi="Times New Roman" w:cs="Times New Roman"/>
          <w:b/>
          <w:iCs/>
          <w:sz w:val="20"/>
          <w:szCs w:val="20"/>
        </w:rPr>
        <w:t>в течение 5 (пяти) рабочих дней</w:t>
      </w:r>
      <w:r w:rsidR="008D7921" w:rsidRPr="001B12B9">
        <w:rPr>
          <w:rFonts w:ascii="Times New Roman" w:hAnsi="Times New Roman" w:cs="Times New Roman"/>
          <w:iCs/>
          <w:sz w:val="20"/>
          <w:szCs w:val="20"/>
        </w:rPr>
        <w:t xml:space="preserve"> с момента регист</w:t>
      </w:r>
      <w:r w:rsidR="0074178E" w:rsidRPr="001B12B9">
        <w:rPr>
          <w:rFonts w:ascii="Times New Roman" w:hAnsi="Times New Roman" w:cs="Times New Roman"/>
          <w:iCs/>
          <w:sz w:val="20"/>
          <w:szCs w:val="20"/>
        </w:rPr>
        <w:t>рации договора долевого участия, посредством безотзывного покрытого аккредитива, открытого в ПАО Сбербанк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621"/>
      </w:tblGrid>
      <w:tr w:rsidR="0074178E" w:rsidRPr="001B12B9" w14:paraId="771AC8A5" w14:textId="77777777" w:rsidTr="0074178E">
        <w:tc>
          <w:tcPr>
            <w:tcW w:w="2410" w:type="dxa"/>
            <w:shd w:val="clear" w:color="auto" w:fill="auto"/>
          </w:tcPr>
          <w:p w14:paraId="46F62373" w14:textId="77777777" w:rsidR="0074178E" w:rsidRPr="001B12B9" w:rsidRDefault="0074178E" w:rsidP="0074178E">
            <w:pPr>
              <w:autoSpaceDE w:val="0"/>
              <w:autoSpaceDN w:val="0"/>
              <w:adjustRightInd w:val="0"/>
              <w:spacing w:after="0" w:line="240" w:lineRule="auto"/>
              <w:contextualSpacing/>
              <w:rPr>
                <w:rFonts w:ascii="Times New Roman" w:hAnsi="Times New Roman" w:cs="Times New Roman"/>
                <w:iCs/>
                <w:sz w:val="20"/>
                <w:szCs w:val="20"/>
              </w:rPr>
            </w:pPr>
            <w:r w:rsidRPr="001B12B9">
              <w:rPr>
                <w:rFonts w:ascii="Times New Roman" w:hAnsi="Times New Roman" w:cs="Times New Roman"/>
                <w:iCs/>
                <w:sz w:val="20"/>
                <w:szCs w:val="20"/>
              </w:rPr>
              <w:t>Банк - Эмитент и Исполняющий Банк по аккредитиву</w:t>
            </w:r>
          </w:p>
        </w:tc>
        <w:tc>
          <w:tcPr>
            <w:tcW w:w="7621" w:type="dxa"/>
            <w:shd w:val="clear" w:color="auto" w:fill="auto"/>
          </w:tcPr>
          <w:p w14:paraId="6BBAC4BF" w14:textId="77777777" w:rsidR="0074178E" w:rsidRPr="001B12B9" w:rsidRDefault="0074178E" w:rsidP="0074178E">
            <w:pPr>
              <w:autoSpaceDE w:val="0"/>
              <w:autoSpaceDN w:val="0"/>
              <w:adjustRightInd w:val="0"/>
              <w:spacing w:after="0" w:line="240" w:lineRule="auto"/>
              <w:contextualSpacing/>
              <w:jc w:val="both"/>
              <w:rPr>
                <w:rFonts w:ascii="Times New Roman" w:hAnsi="Times New Roman" w:cs="Times New Roman"/>
                <w:iCs/>
                <w:sz w:val="20"/>
                <w:szCs w:val="20"/>
              </w:rPr>
            </w:pPr>
            <w:r w:rsidRPr="001B12B9">
              <w:rPr>
                <w:rFonts w:ascii="Times New Roman" w:hAnsi="Times New Roman" w:cs="Times New Roman"/>
                <w:iCs/>
                <w:sz w:val="20"/>
                <w:szCs w:val="20"/>
              </w:rPr>
              <w:t>ПАО Сбербанк</w:t>
            </w:r>
          </w:p>
        </w:tc>
      </w:tr>
      <w:tr w:rsidR="0074178E" w:rsidRPr="001B12B9" w14:paraId="2539E1B5" w14:textId="77777777" w:rsidTr="0074178E">
        <w:tc>
          <w:tcPr>
            <w:tcW w:w="2410" w:type="dxa"/>
            <w:shd w:val="clear" w:color="auto" w:fill="auto"/>
          </w:tcPr>
          <w:p w14:paraId="59906C7C" w14:textId="77777777" w:rsidR="0074178E" w:rsidRPr="001B12B9" w:rsidRDefault="0074178E" w:rsidP="0074178E">
            <w:pPr>
              <w:autoSpaceDE w:val="0"/>
              <w:autoSpaceDN w:val="0"/>
              <w:adjustRightInd w:val="0"/>
              <w:spacing w:after="0" w:line="240" w:lineRule="auto"/>
              <w:contextualSpacing/>
              <w:jc w:val="both"/>
              <w:rPr>
                <w:rFonts w:ascii="Times New Roman" w:hAnsi="Times New Roman" w:cs="Times New Roman"/>
                <w:iCs/>
                <w:sz w:val="20"/>
                <w:szCs w:val="20"/>
              </w:rPr>
            </w:pPr>
            <w:r w:rsidRPr="001B12B9">
              <w:rPr>
                <w:rFonts w:ascii="Times New Roman" w:hAnsi="Times New Roman" w:cs="Times New Roman"/>
                <w:iCs/>
                <w:sz w:val="20"/>
                <w:szCs w:val="20"/>
              </w:rPr>
              <w:t>Сумма аккредитива</w:t>
            </w:r>
          </w:p>
        </w:tc>
        <w:tc>
          <w:tcPr>
            <w:tcW w:w="7621" w:type="dxa"/>
            <w:shd w:val="clear" w:color="auto" w:fill="auto"/>
          </w:tcPr>
          <w:p w14:paraId="149EA558" w14:textId="1CD98685" w:rsidR="0074178E" w:rsidRPr="001B12B9" w:rsidRDefault="0074178E" w:rsidP="0074178E">
            <w:pPr>
              <w:autoSpaceDE w:val="0"/>
              <w:autoSpaceDN w:val="0"/>
              <w:adjustRightInd w:val="0"/>
              <w:spacing w:after="0" w:line="240" w:lineRule="auto"/>
              <w:contextualSpacing/>
              <w:jc w:val="both"/>
              <w:rPr>
                <w:rFonts w:ascii="Times New Roman" w:hAnsi="Times New Roman" w:cs="Times New Roman"/>
                <w:iCs/>
                <w:sz w:val="20"/>
                <w:szCs w:val="20"/>
              </w:rPr>
            </w:pPr>
            <w:r w:rsidRPr="001B12B9">
              <w:rPr>
                <w:rFonts w:ascii="Times New Roman" w:hAnsi="Times New Roman" w:cs="Times New Roman"/>
                <w:b/>
                <w:iCs/>
                <w:sz w:val="20"/>
                <w:szCs w:val="20"/>
              </w:rPr>
              <w:t>____________________</w:t>
            </w:r>
          </w:p>
        </w:tc>
      </w:tr>
      <w:tr w:rsidR="0074178E" w:rsidRPr="001B12B9" w14:paraId="21145826" w14:textId="77777777" w:rsidTr="0074178E">
        <w:tc>
          <w:tcPr>
            <w:tcW w:w="2410" w:type="dxa"/>
            <w:shd w:val="clear" w:color="auto" w:fill="auto"/>
          </w:tcPr>
          <w:p w14:paraId="3894B432" w14:textId="77777777" w:rsidR="0074178E" w:rsidRPr="001B12B9" w:rsidRDefault="0074178E" w:rsidP="0074178E">
            <w:pPr>
              <w:autoSpaceDE w:val="0"/>
              <w:autoSpaceDN w:val="0"/>
              <w:adjustRightInd w:val="0"/>
              <w:spacing w:after="0" w:line="240" w:lineRule="auto"/>
              <w:contextualSpacing/>
              <w:rPr>
                <w:rFonts w:ascii="Times New Roman" w:hAnsi="Times New Roman" w:cs="Times New Roman"/>
                <w:iCs/>
                <w:sz w:val="20"/>
                <w:szCs w:val="20"/>
              </w:rPr>
            </w:pPr>
            <w:r w:rsidRPr="001B12B9">
              <w:rPr>
                <w:rFonts w:ascii="Times New Roman" w:hAnsi="Times New Roman" w:cs="Times New Roman"/>
                <w:iCs/>
                <w:sz w:val="20"/>
                <w:szCs w:val="20"/>
              </w:rPr>
              <w:t xml:space="preserve">Реквизиты счета </w:t>
            </w:r>
            <w:proofErr w:type="spellStart"/>
            <w:r w:rsidRPr="001B12B9">
              <w:rPr>
                <w:rFonts w:ascii="Times New Roman" w:hAnsi="Times New Roman" w:cs="Times New Roman"/>
                <w:iCs/>
                <w:sz w:val="20"/>
                <w:szCs w:val="20"/>
              </w:rPr>
              <w:t>эскроу</w:t>
            </w:r>
            <w:proofErr w:type="spellEnd"/>
          </w:p>
        </w:tc>
        <w:tc>
          <w:tcPr>
            <w:tcW w:w="7621" w:type="dxa"/>
            <w:shd w:val="clear" w:color="auto" w:fill="auto"/>
          </w:tcPr>
          <w:p w14:paraId="1BA842B8" w14:textId="4C198E43" w:rsidR="0074178E" w:rsidRPr="001B12B9" w:rsidRDefault="002264A3" w:rsidP="0074178E">
            <w:pPr>
              <w:autoSpaceDE w:val="0"/>
              <w:autoSpaceDN w:val="0"/>
              <w:adjustRightInd w:val="0"/>
              <w:spacing w:after="0" w:line="240" w:lineRule="auto"/>
              <w:contextualSpacing/>
              <w:jc w:val="both"/>
              <w:rPr>
                <w:rFonts w:ascii="Times New Roman" w:hAnsi="Times New Roman" w:cs="Times New Roman"/>
                <w:i/>
                <w:iCs/>
                <w:sz w:val="20"/>
                <w:szCs w:val="20"/>
              </w:rPr>
            </w:pPr>
            <w:r w:rsidRPr="001B12B9">
              <w:rPr>
                <w:rFonts w:ascii="Times New Roman" w:hAnsi="Times New Roman" w:cs="Times New Roman"/>
                <w:i/>
                <w:iCs/>
                <w:sz w:val="20"/>
                <w:szCs w:val="20"/>
              </w:rPr>
              <w:t>____________________</w:t>
            </w:r>
          </w:p>
        </w:tc>
      </w:tr>
      <w:tr w:rsidR="0074178E" w:rsidRPr="001B12B9" w14:paraId="42342DAE" w14:textId="77777777" w:rsidTr="0074178E">
        <w:tc>
          <w:tcPr>
            <w:tcW w:w="2410" w:type="dxa"/>
            <w:shd w:val="clear" w:color="auto" w:fill="auto"/>
          </w:tcPr>
          <w:p w14:paraId="24867256" w14:textId="77777777" w:rsidR="0074178E" w:rsidRPr="001B12B9" w:rsidRDefault="0074178E" w:rsidP="0074178E">
            <w:pPr>
              <w:autoSpaceDE w:val="0"/>
              <w:autoSpaceDN w:val="0"/>
              <w:adjustRightInd w:val="0"/>
              <w:spacing w:after="0" w:line="240" w:lineRule="auto"/>
              <w:contextualSpacing/>
              <w:rPr>
                <w:rFonts w:ascii="Times New Roman" w:hAnsi="Times New Roman" w:cs="Times New Roman"/>
                <w:iCs/>
                <w:sz w:val="20"/>
                <w:szCs w:val="20"/>
              </w:rPr>
            </w:pPr>
            <w:r w:rsidRPr="001B12B9">
              <w:rPr>
                <w:rFonts w:ascii="Times New Roman" w:hAnsi="Times New Roman" w:cs="Times New Roman"/>
                <w:iCs/>
                <w:sz w:val="20"/>
                <w:szCs w:val="20"/>
              </w:rPr>
              <w:t>Срок действия аккредитива</w:t>
            </w:r>
          </w:p>
        </w:tc>
        <w:tc>
          <w:tcPr>
            <w:tcW w:w="7621" w:type="dxa"/>
            <w:shd w:val="clear" w:color="auto" w:fill="auto"/>
          </w:tcPr>
          <w:p w14:paraId="54DD207D" w14:textId="77777777" w:rsidR="0074178E" w:rsidRPr="001B12B9" w:rsidRDefault="0074178E" w:rsidP="0074178E">
            <w:pPr>
              <w:autoSpaceDE w:val="0"/>
              <w:autoSpaceDN w:val="0"/>
              <w:adjustRightInd w:val="0"/>
              <w:spacing w:after="0" w:line="240" w:lineRule="auto"/>
              <w:contextualSpacing/>
              <w:jc w:val="both"/>
              <w:rPr>
                <w:rFonts w:ascii="Times New Roman" w:hAnsi="Times New Roman" w:cs="Times New Roman"/>
                <w:iCs/>
                <w:sz w:val="20"/>
                <w:szCs w:val="20"/>
              </w:rPr>
            </w:pPr>
            <w:r w:rsidRPr="001B12B9">
              <w:rPr>
                <w:rFonts w:ascii="Times New Roman" w:hAnsi="Times New Roman" w:cs="Times New Roman"/>
                <w:iCs/>
                <w:sz w:val="20"/>
                <w:szCs w:val="20"/>
              </w:rPr>
              <w:t>60 (шестьдесят) календарных дней</w:t>
            </w:r>
          </w:p>
        </w:tc>
      </w:tr>
      <w:tr w:rsidR="0074178E" w:rsidRPr="001B12B9" w14:paraId="0170A160" w14:textId="77777777" w:rsidTr="0074178E">
        <w:trPr>
          <w:trHeight w:val="656"/>
        </w:trPr>
        <w:tc>
          <w:tcPr>
            <w:tcW w:w="2410" w:type="dxa"/>
            <w:shd w:val="clear" w:color="auto" w:fill="auto"/>
          </w:tcPr>
          <w:p w14:paraId="66C956FB" w14:textId="77777777" w:rsidR="0074178E" w:rsidRPr="001B12B9" w:rsidRDefault="0074178E" w:rsidP="0074178E">
            <w:pPr>
              <w:autoSpaceDE w:val="0"/>
              <w:autoSpaceDN w:val="0"/>
              <w:adjustRightInd w:val="0"/>
              <w:spacing w:after="0" w:line="240" w:lineRule="auto"/>
              <w:contextualSpacing/>
              <w:rPr>
                <w:rFonts w:ascii="Times New Roman" w:hAnsi="Times New Roman" w:cs="Times New Roman"/>
                <w:iCs/>
                <w:sz w:val="20"/>
                <w:szCs w:val="20"/>
              </w:rPr>
            </w:pPr>
            <w:r w:rsidRPr="001B12B9">
              <w:rPr>
                <w:rFonts w:ascii="Times New Roman" w:hAnsi="Times New Roman" w:cs="Times New Roman"/>
                <w:iCs/>
                <w:sz w:val="20"/>
                <w:szCs w:val="20"/>
              </w:rPr>
              <w:t>Условия исполнения аккредитива</w:t>
            </w:r>
          </w:p>
        </w:tc>
        <w:tc>
          <w:tcPr>
            <w:tcW w:w="7621" w:type="dxa"/>
            <w:shd w:val="clear" w:color="auto" w:fill="auto"/>
          </w:tcPr>
          <w:p w14:paraId="551AD52A" w14:textId="523E5C85" w:rsidR="0074178E" w:rsidRPr="001B12B9" w:rsidRDefault="0074178E" w:rsidP="002264A3">
            <w:pPr>
              <w:autoSpaceDE w:val="0"/>
              <w:autoSpaceDN w:val="0"/>
              <w:adjustRightInd w:val="0"/>
              <w:spacing w:after="0" w:line="240" w:lineRule="auto"/>
              <w:contextualSpacing/>
              <w:jc w:val="both"/>
              <w:rPr>
                <w:rFonts w:ascii="Times New Roman" w:hAnsi="Times New Roman" w:cs="Times New Roman"/>
                <w:b/>
                <w:bCs/>
                <w:iCs/>
                <w:sz w:val="20"/>
                <w:szCs w:val="20"/>
              </w:rPr>
            </w:pPr>
            <w:r w:rsidRPr="001B12B9">
              <w:rPr>
                <w:rFonts w:ascii="Times New Roman" w:hAnsi="Times New Roman" w:cs="Times New Roman"/>
                <w:iCs/>
                <w:sz w:val="20"/>
                <w:szCs w:val="20"/>
              </w:rPr>
              <w:t>в ПАО Сбербанк предоставляется оригинал или нотариально удостоверенная копия Выписки из Единого государственного реестра недвижимости, подтверждающая регистрацию Договор участи</w:t>
            </w:r>
            <w:r w:rsidR="002264A3" w:rsidRPr="001B12B9">
              <w:rPr>
                <w:rFonts w:ascii="Times New Roman" w:hAnsi="Times New Roman" w:cs="Times New Roman"/>
                <w:iCs/>
                <w:sz w:val="20"/>
                <w:szCs w:val="20"/>
              </w:rPr>
              <w:t xml:space="preserve">я в долевом строительстве </w:t>
            </w:r>
            <w:r w:rsidRPr="001B12B9">
              <w:rPr>
                <w:rFonts w:ascii="Times New Roman" w:hAnsi="Times New Roman" w:cs="Times New Roman"/>
                <w:b/>
                <w:iCs/>
                <w:sz w:val="20"/>
                <w:szCs w:val="20"/>
              </w:rPr>
              <w:t>№</w:t>
            </w:r>
            <w:r w:rsidRPr="001B12B9">
              <w:rPr>
                <w:rFonts w:ascii="Times New Roman" w:hAnsi="Times New Roman" w:cs="Times New Roman"/>
                <w:b/>
                <w:bCs/>
                <w:iCs/>
                <w:sz w:val="20"/>
                <w:szCs w:val="20"/>
              </w:rPr>
              <w:t xml:space="preserve"> </w:t>
            </w:r>
            <w:r w:rsidR="002264A3" w:rsidRPr="001B12B9">
              <w:rPr>
                <w:rFonts w:ascii="Times New Roman" w:hAnsi="Times New Roman" w:cs="Times New Roman"/>
                <w:b/>
                <w:bCs/>
                <w:iCs/>
                <w:sz w:val="20"/>
                <w:szCs w:val="20"/>
              </w:rPr>
              <w:t>от «» мая</w:t>
            </w:r>
            <w:r w:rsidRPr="001B12B9">
              <w:rPr>
                <w:rFonts w:ascii="Times New Roman" w:hAnsi="Times New Roman" w:cs="Times New Roman"/>
                <w:b/>
                <w:bCs/>
                <w:iCs/>
                <w:sz w:val="20"/>
                <w:szCs w:val="20"/>
              </w:rPr>
              <w:t xml:space="preserve"> 2025 года </w:t>
            </w:r>
          </w:p>
        </w:tc>
      </w:tr>
    </w:tbl>
    <w:p w14:paraId="1EE574EE" w14:textId="4FA24BBA" w:rsidR="003926E2" w:rsidRPr="001B12B9" w:rsidRDefault="00665B16" w:rsidP="002264A3">
      <w:pPr>
        <w:autoSpaceDE w:val="0"/>
        <w:autoSpaceDN w:val="0"/>
        <w:adjustRightInd w:val="0"/>
        <w:spacing w:after="0" w:line="240" w:lineRule="auto"/>
        <w:ind w:firstLine="426"/>
        <w:contextualSpacing/>
        <w:jc w:val="both"/>
        <w:rPr>
          <w:rFonts w:ascii="Times New Roman" w:hAnsi="Times New Roman" w:cs="Times New Roman"/>
          <w:iCs/>
          <w:sz w:val="20"/>
          <w:szCs w:val="20"/>
        </w:rPr>
      </w:pPr>
      <w:r w:rsidRPr="001B12B9">
        <w:rPr>
          <w:rFonts w:ascii="Times New Roman" w:eastAsia="Times New Roman" w:hAnsi="Times New Roman" w:cs="Times New Roman"/>
          <w:sz w:val="20"/>
          <w:szCs w:val="20"/>
          <w:lang w:eastAsia="ru-RU"/>
        </w:rPr>
        <w:t>2.7</w:t>
      </w:r>
      <w:r w:rsidR="003926E2" w:rsidRPr="001B12B9">
        <w:rPr>
          <w:rFonts w:ascii="Times New Roman" w:eastAsia="Times New Roman" w:hAnsi="Times New Roman" w:cs="Times New Roman"/>
          <w:sz w:val="20"/>
          <w:szCs w:val="20"/>
          <w:lang w:eastAsia="ru-RU"/>
        </w:rPr>
        <w:t xml:space="preserve">. Оплата по договору осуществляется не ранее государственной регистрации договора в управлении </w:t>
      </w:r>
      <w:proofErr w:type="spellStart"/>
      <w:r w:rsidR="003926E2" w:rsidRPr="001B12B9">
        <w:rPr>
          <w:rFonts w:ascii="Times New Roman" w:eastAsia="Times New Roman" w:hAnsi="Times New Roman" w:cs="Times New Roman"/>
          <w:sz w:val="20"/>
          <w:szCs w:val="20"/>
          <w:lang w:eastAsia="ru-RU"/>
        </w:rPr>
        <w:t>Росреестра</w:t>
      </w:r>
      <w:proofErr w:type="spellEnd"/>
      <w:r w:rsidR="003926E2" w:rsidRPr="001B12B9">
        <w:rPr>
          <w:rFonts w:ascii="Times New Roman" w:eastAsia="Times New Roman" w:hAnsi="Times New Roman" w:cs="Times New Roman"/>
          <w:sz w:val="20"/>
          <w:szCs w:val="20"/>
          <w:lang w:eastAsia="ru-RU"/>
        </w:rPr>
        <w:t xml:space="preserve"> по Приморскому краю. В случае нарушения Участником долевого строительства такого условия он обязуется компенсировать Застройщику сумму подлежащих взысканию с Застройщика штрафных санкций, связанных с этим нарушением, </w:t>
      </w:r>
      <w:r w:rsidR="003926E2" w:rsidRPr="001B12B9">
        <w:rPr>
          <w:rFonts w:ascii="Times New Roman" w:eastAsia="Times New Roman" w:hAnsi="Times New Roman" w:cs="Times New Roman"/>
          <w:b/>
          <w:sz w:val="20"/>
          <w:szCs w:val="20"/>
          <w:lang w:eastAsia="ru-RU"/>
        </w:rPr>
        <w:t>в течение 10</w:t>
      </w:r>
      <w:r w:rsidR="00D740BC" w:rsidRPr="001B12B9">
        <w:rPr>
          <w:rFonts w:ascii="Times New Roman" w:eastAsia="Times New Roman" w:hAnsi="Times New Roman" w:cs="Times New Roman"/>
          <w:b/>
          <w:sz w:val="20"/>
          <w:szCs w:val="20"/>
          <w:lang w:eastAsia="ru-RU"/>
        </w:rPr>
        <w:t xml:space="preserve"> (десяти)</w:t>
      </w:r>
      <w:r w:rsidR="003926E2" w:rsidRPr="001B12B9">
        <w:rPr>
          <w:rFonts w:ascii="Times New Roman" w:eastAsia="Times New Roman" w:hAnsi="Times New Roman" w:cs="Times New Roman"/>
          <w:b/>
          <w:sz w:val="20"/>
          <w:szCs w:val="20"/>
          <w:lang w:eastAsia="ru-RU"/>
        </w:rPr>
        <w:t xml:space="preserve"> календарных дней</w:t>
      </w:r>
      <w:r w:rsidR="003926E2" w:rsidRPr="001B12B9">
        <w:rPr>
          <w:rFonts w:ascii="Times New Roman" w:eastAsia="Times New Roman" w:hAnsi="Times New Roman" w:cs="Times New Roman"/>
          <w:sz w:val="20"/>
          <w:szCs w:val="20"/>
          <w:lang w:eastAsia="ru-RU"/>
        </w:rPr>
        <w:t xml:space="preserve"> с момента вынесения в отношении Застройщика компетентным органом протокола об административном правонарушении.</w:t>
      </w:r>
      <w:r w:rsidR="003926E2" w:rsidRPr="001B12B9">
        <w:rPr>
          <w:rFonts w:ascii="Times New Roman" w:hAnsi="Times New Roman" w:cs="Times New Roman"/>
          <w:sz w:val="20"/>
          <w:szCs w:val="20"/>
          <w:shd w:val="clear" w:color="auto" w:fill="FFFFFF"/>
        </w:rPr>
        <w:t xml:space="preserve"> </w:t>
      </w:r>
    </w:p>
    <w:p w14:paraId="63C399C3" w14:textId="5E607211" w:rsidR="003926E2" w:rsidRPr="001B12B9" w:rsidRDefault="00665B16" w:rsidP="00355537">
      <w:pPr>
        <w:spacing w:after="0" w:line="240" w:lineRule="auto"/>
        <w:ind w:firstLine="426"/>
        <w:contextualSpacing/>
        <w:jc w:val="both"/>
        <w:rPr>
          <w:rFonts w:ascii="Times New Roman" w:hAnsi="Times New Roman" w:cs="Times New Roman"/>
          <w:color w:val="000000"/>
          <w:sz w:val="20"/>
          <w:szCs w:val="20"/>
          <w:shd w:val="clear" w:color="auto" w:fill="FFFFFF"/>
        </w:rPr>
      </w:pPr>
      <w:r w:rsidRPr="001B12B9">
        <w:rPr>
          <w:rFonts w:ascii="Times New Roman" w:hAnsi="Times New Roman" w:cs="Times New Roman"/>
          <w:color w:val="000000"/>
          <w:sz w:val="20"/>
          <w:szCs w:val="20"/>
          <w:shd w:val="clear" w:color="auto" w:fill="FFFFFF"/>
        </w:rPr>
        <w:t>2.7</w:t>
      </w:r>
      <w:r w:rsidR="003926E2" w:rsidRPr="001B12B9">
        <w:rPr>
          <w:rFonts w:ascii="Times New Roman" w:hAnsi="Times New Roman" w:cs="Times New Roman"/>
          <w:color w:val="000000"/>
          <w:sz w:val="20"/>
          <w:szCs w:val="20"/>
          <w:shd w:val="clear" w:color="auto" w:fill="FFFFFF"/>
        </w:rPr>
        <w:t xml:space="preserve">.1.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w:t>
      </w:r>
      <w:proofErr w:type="spellStart"/>
      <w:r w:rsidR="003926E2" w:rsidRPr="001B12B9">
        <w:rPr>
          <w:rFonts w:ascii="Times New Roman" w:hAnsi="Times New Roman" w:cs="Times New Roman"/>
          <w:color w:val="000000"/>
          <w:sz w:val="20"/>
          <w:szCs w:val="20"/>
          <w:shd w:val="clear" w:color="auto" w:fill="FFFFFF"/>
        </w:rPr>
        <w:t>эскроу</w:t>
      </w:r>
      <w:proofErr w:type="spellEnd"/>
      <w:r w:rsidR="003926E2" w:rsidRPr="001B12B9">
        <w:rPr>
          <w:rFonts w:ascii="Times New Roman" w:hAnsi="Times New Roman" w:cs="Times New Roman"/>
          <w:color w:val="000000"/>
          <w:sz w:val="20"/>
          <w:szCs w:val="20"/>
          <w:shd w:val="clear" w:color="auto" w:fill="FFFFFF"/>
        </w:rPr>
        <w:t>.</w:t>
      </w:r>
    </w:p>
    <w:p w14:paraId="47A14C78" w14:textId="77777777" w:rsidR="002264A3" w:rsidRPr="002264A3" w:rsidRDefault="002264A3" w:rsidP="002264A3">
      <w:pPr>
        <w:spacing w:after="0" w:line="240" w:lineRule="auto"/>
        <w:ind w:firstLine="426"/>
        <w:contextualSpacing/>
        <w:jc w:val="both"/>
        <w:rPr>
          <w:rFonts w:ascii="Times New Roman" w:hAnsi="Times New Roman" w:cs="Times New Roman"/>
          <w:iCs/>
          <w:color w:val="000000"/>
          <w:sz w:val="20"/>
          <w:szCs w:val="20"/>
          <w:shd w:val="clear" w:color="auto" w:fill="FFFFFF"/>
        </w:rPr>
      </w:pPr>
      <w:r w:rsidRPr="001B12B9">
        <w:rPr>
          <w:rFonts w:ascii="Times New Roman" w:hAnsi="Times New Roman" w:cs="Times New Roman"/>
          <w:color w:val="000000"/>
          <w:sz w:val="20"/>
          <w:szCs w:val="20"/>
          <w:shd w:val="clear" w:color="auto" w:fill="FFFFFF"/>
        </w:rPr>
        <w:t>2.7.2.</w:t>
      </w:r>
      <w:r w:rsidRPr="001B12B9">
        <w:rPr>
          <w:rFonts w:ascii="Times New Roman" w:hAnsi="Times New Roman" w:cs="Times New Roman"/>
          <w:iCs/>
          <w:color w:val="000000"/>
          <w:sz w:val="20"/>
          <w:szCs w:val="20"/>
          <w:shd w:val="clear" w:color="auto" w:fill="FFFFFF"/>
        </w:rPr>
        <w:t xml:space="preserve"> В случае нарушения Участником долевого строительства сроков перечисления денежных средств, указанных в п.2.6 Договора, Участник оплачивает Застройщику пени в размере 0,1</w:t>
      </w:r>
      <w:r w:rsidRPr="002264A3">
        <w:rPr>
          <w:rFonts w:ascii="Times New Roman" w:hAnsi="Times New Roman" w:cs="Times New Roman"/>
          <w:iCs/>
          <w:color w:val="000000"/>
          <w:sz w:val="20"/>
          <w:szCs w:val="20"/>
          <w:shd w:val="clear" w:color="auto" w:fill="FFFFFF"/>
        </w:rPr>
        <w:t>% от суммы просроченной задолженности за каждый день просрочки. Сумма пени не входит в цену Договора.</w:t>
      </w:r>
    </w:p>
    <w:p w14:paraId="41D551F3" w14:textId="58A219C0" w:rsidR="002264A3" w:rsidRPr="001B12B9" w:rsidRDefault="002264A3" w:rsidP="002264A3">
      <w:pPr>
        <w:spacing w:after="0" w:line="240" w:lineRule="auto"/>
        <w:ind w:firstLine="426"/>
        <w:contextualSpacing/>
        <w:jc w:val="both"/>
        <w:rPr>
          <w:rFonts w:ascii="Times New Roman" w:hAnsi="Times New Roman" w:cs="Times New Roman"/>
          <w:iCs/>
          <w:color w:val="000000"/>
          <w:sz w:val="20"/>
          <w:szCs w:val="20"/>
          <w:shd w:val="clear" w:color="auto" w:fill="FFFFFF"/>
        </w:rPr>
      </w:pPr>
      <w:r w:rsidRPr="002264A3">
        <w:rPr>
          <w:rFonts w:ascii="Times New Roman" w:hAnsi="Times New Roman" w:cs="Times New Roman"/>
          <w:iCs/>
          <w:color w:val="000000"/>
          <w:sz w:val="20"/>
          <w:szCs w:val="20"/>
          <w:shd w:val="clear" w:color="auto" w:fill="FFFFFF"/>
        </w:rPr>
        <w:lastRenderedPageBreak/>
        <w:t xml:space="preserve">2.7.3. </w:t>
      </w:r>
      <w:r w:rsidRPr="002264A3">
        <w:rPr>
          <w:rFonts w:ascii="Times New Roman" w:hAnsi="Times New Roman" w:cs="Times New Roman"/>
          <w:color w:val="000000"/>
          <w:sz w:val="20"/>
          <w:szCs w:val="20"/>
          <w:shd w:val="clear" w:color="auto" w:fill="FFFFFF"/>
        </w:rPr>
        <w:t xml:space="preserve">В случае нарушения Участником долевого строительства, предусмотренных п.2.6 Договора сроков более чем на 30 (тридцать) календарных дней, Застройщик вправе отказаться в одностороннем порядке от настоящего Договора и потребовать возврата Объекта. Договор считается прекратившим действие с момента получения Участником долевого строительства уведомления от Застройщика об одностороннем отказе от Договора либо (если уведомление не получено Участником по причинам, </w:t>
      </w:r>
      <w:r w:rsidRPr="001B12B9">
        <w:rPr>
          <w:rFonts w:ascii="Times New Roman" w:hAnsi="Times New Roman" w:cs="Times New Roman"/>
          <w:color w:val="000000"/>
          <w:sz w:val="20"/>
          <w:szCs w:val="20"/>
          <w:shd w:val="clear" w:color="auto" w:fill="FFFFFF"/>
        </w:rPr>
        <w:t xml:space="preserve">независящим от Застройщика) в течение 30 (тридцати) календарных дней с момента отправки уведомления по реквизитам, указанным в Договоре. </w:t>
      </w:r>
    </w:p>
    <w:p w14:paraId="61EEBCBB" w14:textId="2EA6B63F" w:rsidR="00033DCE" w:rsidRPr="001B12B9" w:rsidRDefault="00665B16"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2.8</w:t>
      </w:r>
      <w:r w:rsidR="005423F8" w:rsidRPr="001B12B9">
        <w:rPr>
          <w:rFonts w:ascii="Times New Roman" w:eastAsia="Times New Roman" w:hAnsi="Times New Roman" w:cs="Times New Roman"/>
          <w:color w:val="000000"/>
          <w:sz w:val="20"/>
          <w:szCs w:val="20"/>
          <w:lang w:eastAsia="ru-RU"/>
        </w:rPr>
        <w:t>. 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фактическая площадь Объекта долевого строительства может отличаться от площади, ук</w:t>
      </w:r>
      <w:r w:rsidR="008D7921" w:rsidRPr="001B12B9">
        <w:rPr>
          <w:rFonts w:ascii="Times New Roman" w:eastAsia="Times New Roman" w:hAnsi="Times New Roman" w:cs="Times New Roman"/>
          <w:color w:val="000000"/>
          <w:sz w:val="20"/>
          <w:szCs w:val="20"/>
          <w:lang w:eastAsia="ru-RU"/>
        </w:rPr>
        <w:t>азанной в п.</w:t>
      </w:r>
      <w:r w:rsidR="005423F8" w:rsidRPr="001B12B9">
        <w:rPr>
          <w:rFonts w:ascii="Times New Roman" w:eastAsia="Times New Roman" w:hAnsi="Times New Roman" w:cs="Times New Roman"/>
          <w:color w:val="000000"/>
          <w:sz w:val="20"/>
          <w:szCs w:val="20"/>
          <w:lang w:eastAsia="ru-RU"/>
        </w:rPr>
        <w:t xml:space="preserve">1.3. Договора. Если в результате подготовки технического плана многоквартирного дома уполномоченным лицом/организацией будет установлено, что фактическая площадь Объекта долевого больше либо меньше более чем </w:t>
      </w:r>
      <w:r w:rsidR="005423F8" w:rsidRPr="001B12B9">
        <w:rPr>
          <w:rFonts w:ascii="Times New Roman" w:eastAsia="Times New Roman" w:hAnsi="Times New Roman" w:cs="Times New Roman"/>
          <w:sz w:val="20"/>
          <w:szCs w:val="20"/>
          <w:lang w:eastAsia="ru-RU"/>
        </w:rPr>
        <w:t xml:space="preserve">на </w:t>
      </w:r>
      <w:r w:rsidR="00B31DE0" w:rsidRPr="001B12B9">
        <w:rPr>
          <w:rFonts w:ascii="Times New Roman" w:eastAsia="Times New Roman" w:hAnsi="Times New Roman" w:cs="Times New Roman"/>
          <w:sz w:val="20"/>
          <w:szCs w:val="20"/>
          <w:lang w:eastAsia="ru-RU"/>
        </w:rPr>
        <w:t>1</w:t>
      </w:r>
      <w:r w:rsidR="005423F8" w:rsidRPr="001B12B9">
        <w:rPr>
          <w:rFonts w:ascii="Times New Roman" w:eastAsia="Times New Roman" w:hAnsi="Times New Roman" w:cs="Times New Roman"/>
          <w:sz w:val="20"/>
          <w:szCs w:val="20"/>
          <w:lang w:eastAsia="ru-RU"/>
        </w:rPr>
        <w:t xml:space="preserve"> </w:t>
      </w:r>
      <w:proofErr w:type="spellStart"/>
      <w:r w:rsidR="005423F8" w:rsidRPr="001B12B9">
        <w:rPr>
          <w:rFonts w:ascii="Times New Roman" w:eastAsia="Times New Roman" w:hAnsi="Times New Roman" w:cs="Times New Roman"/>
          <w:sz w:val="20"/>
          <w:szCs w:val="20"/>
          <w:lang w:eastAsia="ru-RU"/>
        </w:rPr>
        <w:t>кв.м</w:t>
      </w:r>
      <w:proofErr w:type="spellEnd"/>
      <w:r w:rsidR="005423F8" w:rsidRPr="001B12B9">
        <w:rPr>
          <w:rFonts w:ascii="Times New Roman" w:eastAsia="Times New Roman" w:hAnsi="Times New Roman" w:cs="Times New Roman"/>
          <w:sz w:val="20"/>
          <w:szCs w:val="20"/>
          <w:lang w:eastAsia="ru-RU"/>
        </w:rPr>
        <w:t xml:space="preserve">. </w:t>
      </w:r>
      <w:r w:rsidR="005423F8" w:rsidRPr="001B12B9">
        <w:rPr>
          <w:rFonts w:ascii="Times New Roman" w:eastAsia="Times New Roman" w:hAnsi="Times New Roman" w:cs="Times New Roman"/>
          <w:color w:val="000000"/>
          <w:sz w:val="20"/>
          <w:szCs w:val="20"/>
          <w:lang w:eastAsia="ru-RU"/>
        </w:rPr>
        <w:t>планируемой общей площ</w:t>
      </w:r>
      <w:r w:rsidR="00B114DD" w:rsidRPr="001B12B9">
        <w:rPr>
          <w:rFonts w:ascii="Times New Roman" w:eastAsia="Times New Roman" w:hAnsi="Times New Roman" w:cs="Times New Roman"/>
          <w:color w:val="000000"/>
          <w:sz w:val="20"/>
          <w:szCs w:val="20"/>
          <w:lang w:eastAsia="ru-RU"/>
        </w:rPr>
        <w:t>ади Квартиры, указанной в п.</w:t>
      </w:r>
      <w:r w:rsidR="005423F8" w:rsidRPr="001B12B9">
        <w:rPr>
          <w:rFonts w:ascii="Times New Roman" w:eastAsia="Times New Roman" w:hAnsi="Times New Roman" w:cs="Times New Roman"/>
          <w:color w:val="000000"/>
          <w:sz w:val="20"/>
          <w:szCs w:val="20"/>
          <w:lang w:eastAsia="ru-RU"/>
        </w:rPr>
        <w:t>1.3 Договора, то Стороны до подписания Акта приема-передачи Квартиры производят перерасчет, исходя из стоимости одного квадратного м</w:t>
      </w:r>
      <w:r w:rsidR="008D7921" w:rsidRPr="001B12B9">
        <w:rPr>
          <w:rFonts w:ascii="Times New Roman" w:eastAsia="Times New Roman" w:hAnsi="Times New Roman" w:cs="Times New Roman"/>
          <w:color w:val="000000"/>
          <w:sz w:val="20"/>
          <w:szCs w:val="20"/>
          <w:lang w:eastAsia="ru-RU"/>
        </w:rPr>
        <w:t>етра, определенного в п.</w:t>
      </w:r>
      <w:r w:rsidR="0083734B" w:rsidRPr="001B12B9">
        <w:rPr>
          <w:rFonts w:ascii="Times New Roman" w:eastAsia="Times New Roman" w:hAnsi="Times New Roman" w:cs="Times New Roman"/>
          <w:color w:val="000000"/>
          <w:sz w:val="20"/>
          <w:szCs w:val="20"/>
          <w:lang w:eastAsia="ru-RU"/>
        </w:rPr>
        <w:t>2.2</w:t>
      </w:r>
      <w:r w:rsidR="005423F8" w:rsidRPr="001B12B9">
        <w:rPr>
          <w:rFonts w:ascii="Times New Roman" w:eastAsia="Times New Roman" w:hAnsi="Times New Roman" w:cs="Times New Roman"/>
          <w:color w:val="000000"/>
          <w:sz w:val="20"/>
          <w:szCs w:val="20"/>
          <w:lang w:eastAsia="ru-RU"/>
        </w:rPr>
        <w:t xml:space="preserve"> Договора. При этом перерасчеты за излишнюю или недостающую площадь жилого помещения производятся по данным обмеров первичной технической инвентаризации в следующем порядке:</w:t>
      </w:r>
    </w:p>
    <w:p w14:paraId="1ECB4B8B" w14:textId="340E35E5" w:rsidR="00033DCE" w:rsidRPr="00355537" w:rsidRDefault="005423F8" w:rsidP="00355537">
      <w:pPr>
        <w:pStyle w:val="afa"/>
        <w:numPr>
          <w:ilvl w:val="0"/>
          <w:numId w:val="3"/>
        </w:numPr>
        <w:spacing w:after="0" w:line="240" w:lineRule="auto"/>
        <w:ind w:left="567"/>
        <w:jc w:val="both"/>
        <w:rPr>
          <w:rFonts w:ascii="Times New Roman" w:hAnsi="Times New Roman" w:cs="Times New Roman"/>
          <w:sz w:val="20"/>
          <w:szCs w:val="20"/>
        </w:rPr>
      </w:pPr>
      <w:r w:rsidRPr="001B12B9">
        <w:rPr>
          <w:rFonts w:ascii="Times New Roman" w:hAnsi="Times New Roman" w:cs="Times New Roman"/>
          <w:b/>
          <w:sz w:val="20"/>
          <w:szCs w:val="20"/>
        </w:rPr>
        <w:t>В случае увеличения общей приведенной площади</w:t>
      </w:r>
      <w:r w:rsidRPr="001B12B9">
        <w:rPr>
          <w:rFonts w:ascii="Times New Roman" w:hAnsi="Times New Roman" w:cs="Times New Roman"/>
          <w:sz w:val="20"/>
          <w:szCs w:val="20"/>
        </w:rPr>
        <w:t xml:space="preserve"> Объекта долевого строительства по данным первичной технической инвентаризации, по сравнению с</w:t>
      </w:r>
      <w:r w:rsidRPr="00355537">
        <w:rPr>
          <w:rFonts w:ascii="Times New Roman" w:hAnsi="Times New Roman" w:cs="Times New Roman"/>
          <w:sz w:val="20"/>
          <w:szCs w:val="20"/>
        </w:rPr>
        <w:t xml:space="preserve"> данными проектной документации, Участник долевого строительства обязуется оплатить Застройщику разницу, рассчитанную в соответствии с </w:t>
      </w:r>
      <w:r w:rsidR="008D7921">
        <w:rPr>
          <w:rFonts w:ascii="Times New Roman" w:hAnsi="Times New Roman" w:cs="Times New Roman"/>
          <w:sz w:val="20"/>
          <w:szCs w:val="20"/>
        </w:rPr>
        <w:t>п.</w:t>
      </w:r>
      <w:r w:rsidR="00D740BC" w:rsidRPr="00355537">
        <w:rPr>
          <w:rFonts w:ascii="Times New Roman" w:hAnsi="Times New Roman" w:cs="Times New Roman"/>
          <w:sz w:val="20"/>
          <w:szCs w:val="20"/>
        </w:rPr>
        <w:t>2.1. Договора в течение 10 (д</w:t>
      </w:r>
      <w:r w:rsidRPr="00355537">
        <w:rPr>
          <w:rFonts w:ascii="Times New Roman" w:hAnsi="Times New Roman" w:cs="Times New Roman"/>
          <w:sz w:val="20"/>
          <w:szCs w:val="20"/>
        </w:rPr>
        <w:t>есяти) рабочих дней после надлежаще</w:t>
      </w:r>
      <w:r w:rsidR="00CF5925" w:rsidRPr="00355537">
        <w:rPr>
          <w:rFonts w:ascii="Times New Roman" w:hAnsi="Times New Roman" w:cs="Times New Roman"/>
          <w:sz w:val="20"/>
          <w:szCs w:val="20"/>
        </w:rPr>
        <w:t xml:space="preserve">го уведомления его Застройщиком (в случае, если на момент доплаты счет </w:t>
      </w:r>
      <w:proofErr w:type="spellStart"/>
      <w:r w:rsidR="00CF5925" w:rsidRPr="00355537">
        <w:rPr>
          <w:rFonts w:ascii="Times New Roman" w:hAnsi="Times New Roman" w:cs="Times New Roman"/>
          <w:sz w:val="20"/>
          <w:szCs w:val="20"/>
        </w:rPr>
        <w:t>эскроу</w:t>
      </w:r>
      <w:proofErr w:type="spellEnd"/>
      <w:r w:rsidR="00CF5925" w:rsidRPr="00355537">
        <w:rPr>
          <w:rFonts w:ascii="Times New Roman" w:hAnsi="Times New Roman" w:cs="Times New Roman"/>
          <w:sz w:val="20"/>
          <w:szCs w:val="20"/>
        </w:rPr>
        <w:t xml:space="preserve"> будет действующим, то перечисления осуществить на него).</w:t>
      </w:r>
    </w:p>
    <w:p w14:paraId="781DE5C4" w14:textId="0636DCED" w:rsidR="00033DCE" w:rsidRPr="00355537" w:rsidRDefault="005423F8" w:rsidP="00355537">
      <w:pPr>
        <w:pStyle w:val="afa"/>
        <w:numPr>
          <w:ilvl w:val="0"/>
          <w:numId w:val="3"/>
        </w:numPr>
        <w:spacing w:after="0" w:line="240" w:lineRule="auto"/>
        <w:ind w:left="567" w:hanging="283"/>
        <w:jc w:val="both"/>
        <w:rPr>
          <w:rFonts w:ascii="Times New Roman" w:eastAsia="Times New Roman" w:hAnsi="Times New Roman" w:cs="Times New Roman"/>
          <w:sz w:val="20"/>
          <w:szCs w:val="20"/>
          <w:lang w:eastAsia="ru-RU"/>
        </w:rPr>
      </w:pPr>
      <w:r w:rsidRPr="00355537">
        <w:rPr>
          <w:rFonts w:ascii="Times New Roman" w:hAnsi="Times New Roman" w:cs="Times New Roman"/>
          <w:b/>
          <w:sz w:val="20"/>
          <w:szCs w:val="20"/>
        </w:rPr>
        <w:t>В случае уменьшения общей приведенной площади</w:t>
      </w:r>
      <w:r w:rsidRPr="00355537">
        <w:rPr>
          <w:rFonts w:ascii="Times New Roman" w:hAnsi="Times New Roman" w:cs="Times New Roman"/>
          <w:sz w:val="20"/>
          <w:szCs w:val="20"/>
        </w:rPr>
        <w:t xml:space="preserve"> Объекта долевого строительства по данным первичной технической инвентаризации, по сравнению с данными проектной документации, Застройщик обязуется вернуть Участнику долевого строительства разницу, р</w:t>
      </w:r>
      <w:r w:rsidR="008D7921">
        <w:rPr>
          <w:rFonts w:ascii="Times New Roman" w:hAnsi="Times New Roman" w:cs="Times New Roman"/>
          <w:sz w:val="20"/>
          <w:szCs w:val="20"/>
        </w:rPr>
        <w:t>ассчитанную в соответствии с п.</w:t>
      </w:r>
      <w:r w:rsidRPr="00355537">
        <w:rPr>
          <w:rFonts w:ascii="Times New Roman" w:hAnsi="Times New Roman" w:cs="Times New Roman"/>
          <w:sz w:val="20"/>
          <w:szCs w:val="20"/>
        </w:rPr>
        <w:t xml:space="preserve">2.1. Договора. </w:t>
      </w:r>
      <w:r w:rsidRPr="00355537">
        <w:rPr>
          <w:rFonts w:ascii="Times New Roman" w:eastAsia="Times New Roman" w:hAnsi="Times New Roman" w:cs="Times New Roman"/>
          <w:sz w:val="20"/>
          <w:szCs w:val="20"/>
          <w:lang w:eastAsia="ru-RU"/>
        </w:rPr>
        <w:t>Обязанность Застройщика о возврате суммы должн</w:t>
      </w:r>
      <w:r w:rsidR="00D740BC" w:rsidRPr="00355537">
        <w:rPr>
          <w:rFonts w:ascii="Times New Roman" w:eastAsia="Times New Roman" w:hAnsi="Times New Roman" w:cs="Times New Roman"/>
          <w:sz w:val="20"/>
          <w:szCs w:val="20"/>
          <w:lang w:eastAsia="ru-RU"/>
        </w:rPr>
        <w:t>а быть исполнена в течение 15 (п</w:t>
      </w:r>
      <w:r w:rsidRPr="00355537">
        <w:rPr>
          <w:rFonts w:ascii="Times New Roman" w:eastAsia="Times New Roman" w:hAnsi="Times New Roman" w:cs="Times New Roman"/>
          <w:sz w:val="20"/>
          <w:szCs w:val="20"/>
          <w:lang w:eastAsia="ru-RU"/>
        </w:rPr>
        <w:t>ятнадцати) календарных дней с момента поступления от Участника долевого строительства заявления о возвращении ему денежных средств, содержащего реквизиты для перечисления денежных средств, положенных к возврату.</w:t>
      </w:r>
    </w:p>
    <w:p w14:paraId="2E047AFA" w14:textId="4291018B" w:rsidR="00033DCE" w:rsidRPr="00355537" w:rsidRDefault="005423F8" w:rsidP="00355537">
      <w:pPr>
        <w:shd w:val="clear" w:color="auto" w:fill="FFFFFF"/>
        <w:spacing w:line="240" w:lineRule="auto"/>
        <w:ind w:firstLine="567"/>
        <w:contextualSpacing/>
        <w:jc w:val="both"/>
        <w:rPr>
          <w:rFonts w:ascii="Times New Roman" w:hAnsi="Times New Roman" w:cs="Times New Roman"/>
          <w:sz w:val="20"/>
          <w:szCs w:val="20"/>
        </w:rPr>
      </w:pPr>
      <w:r w:rsidRPr="00355537">
        <w:rPr>
          <w:rFonts w:ascii="Times New Roman" w:hAnsi="Times New Roman" w:cs="Times New Roman"/>
          <w:sz w:val="20"/>
          <w:szCs w:val="20"/>
        </w:rPr>
        <w:t>С</w:t>
      </w:r>
      <w:r w:rsidRPr="00355537">
        <w:rPr>
          <w:rFonts w:ascii="Times New Roman" w:hAnsi="Times New Roman" w:cs="Times New Roman"/>
          <w:iCs/>
          <w:sz w:val="20"/>
          <w:szCs w:val="20"/>
        </w:rPr>
        <w:t xml:space="preserve">умма доплаты/возврата определяется исходя из произведения разницы </w:t>
      </w:r>
      <w:r w:rsidRPr="00355537">
        <w:rPr>
          <w:rFonts w:ascii="Times New Roman" w:hAnsi="Times New Roman" w:cs="Times New Roman"/>
          <w:sz w:val="20"/>
          <w:szCs w:val="20"/>
          <w:shd w:val="clear" w:color="auto" w:fill="FFFFFF"/>
        </w:rPr>
        <w:t>фактической</w:t>
      </w:r>
      <w:r w:rsidRPr="00355537">
        <w:rPr>
          <w:rFonts w:ascii="Times New Roman" w:hAnsi="Times New Roman" w:cs="Times New Roman"/>
          <w:iCs/>
          <w:sz w:val="20"/>
          <w:szCs w:val="20"/>
        </w:rPr>
        <w:t xml:space="preserve"> Общей приведенной площади Квартиры и Общей приведенной площади Квартиры, указанной в </w:t>
      </w:r>
      <w:r w:rsidR="00D740BC" w:rsidRPr="00355537">
        <w:rPr>
          <w:rFonts w:ascii="Times New Roman" w:hAnsi="Times New Roman" w:cs="Times New Roman"/>
          <w:iCs/>
          <w:sz w:val="20"/>
          <w:szCs w:val="20"/>
        </w:rPr>
        <w:t>п.</w:t>
      </w:r>
      <w:r w:rsidRPr="00355537">
        <w:rPr>
          <w:rFonts w:ascii="Times New Roman" w:hAnsi="Times New Roman" w:cs="Times New Roman"/>
          <w:iCs/>
          <w:sz w:val="20"/>
          <w:szCs w:val="20"/>
        </w:rPr>
        <w:t xml:space="preserve">1.3 Договора, на цену одного квадратного метра Квартиры, указанную в </w:t>
      </w:r>
      <w:r w:rsidR="00D740BC" w:rsidRPr="00355537">
        <w:rPr>
          <w:rFonts w:ascii="Times New Roman" w:hAnsi="Times New Roman" w:cs="Times New Roman"/>
          <w:iCs/>
          <w:sz w:val="20"/>
          <w:szCs w:val="20"/>
        </w:rPr>
        <w:t>п.</w:t>
      </w:r>
      <w:r w:rsidR="008D7921">
        <w:rPr>
          <w:rFonts w:ascii="Times New Roman" w:hAnsi="Times New Roman" w:cs="Times New Roman"/>
          <w:iCs/>
          <w:sz w:val="20"/>
          <w:szCs w:val="20"/>
        </w:rPr>
        <w:t>2.1</w:t>
      </w:r>
      <w:r w:rsidRPr="00355537">
        <w:rPr>
          <w:rFonts w:ascii="Times New Roman" w:hAnsi="Times New Roman" w:cs="Times New Roman"/>
          <w:b/>
          <w:iCs/>
          <w:sz w:val="20"/>
          <w:szCs w:val="20"/>
        </w:rPr>
        <w:t xml:space="preserve"> </w:t>
      </w:r>
      <w:r w:rsidRPr="00355537">
        <w:rPr>
          <w:rFonts w:ascii="Times New Roman" w:hAnsi="Times New Roman" w:cs="Times New Roman"/>
          <w:iCs/>
          <w:sz w:val="20"/>
          <w:szCs w:val="20"/>
        </w:rPr>
        <w:t xml:space="preserve">Договора, и подлежит указанию сторонами в </w:t>
      </w:r>
      <w:r w:rsidR="0083734B" w:rsidRPr="00355537">
        <w:rPr>
          <w:rFonts w:ascii="Times New Roman" w:hAnsi="Times New Roman" w:cs="Times New Roman"/>
          <w:iCs/>
          <w:sz w:val="20"/>
          <w:szCs w:val="20"/>
        </w:rPr>
        <w:t xml:space="preserve">Акте приема – передачи Объекта долевого строительства или ином </w:t>
      </w:r>
      <w:r w:rsidRPr="00355537">
        <w:rPr>
          <w:rFonts w:ascii="Times New Roman" w:hAnsi="Times New Roman" w:cs="Times New Roman"/>
          <w:iCs/>
          <w:sz w:val="20"/>
          <w:szCs w:val="20"/>
        </w:rPr>
        <w:t>документе</w:t>
      </w:r>
      <w:r w:rsidR="0083734B" w:rsidRPr="00355537">
        <w:rPr>
          <w:rFonts w:ascii="Times New Roman" w:hAnsi="Times New Roman" w:cs="Times New Roman"/>
          <w:iCs/>
          <w:sz w:val="20"/>
          <w:szCs w:val="20"/>
        </w:rPr>
        <w:t>, который свидетельствует</w:t>
      </w:r>
      <w:r w:rsidRPr="00355537">
        <w:rPr>
          <w:rFonts w:ascii="Times New Roman" w:hAnsi="Times New Roman" w:cs="Times New Roman"/>
          <w:iCs/>
          <w:sz w:val="20"/>
          <w:szCs w:val="20"/>
        </w:rPr>
        <w:t xml:space="preserve"> о передаче </w:t>
      </w:r>
      <w:r w:rsidR="0083734B" w:rsidRPr="00355537">
        <w:rPr>
          <w:rFonts w:ascii="Times New Roman" w:hAnsi="Times New Roman" w:cs="Times New Roman"/>
          <w:iCs/>
          <w:sz w:val="20"/>
          <w:szCs w:val="20"/>
        </w:rPr>
        <w:t xml:space="preserve">Объекта. </w:t>
      </w:r>
    </w:p>
    <w:p w14:paraId="7CEE9C83" w14:textId="0AA9A2DC" w:rsidR="00033DCE" w:rsidRPr="00355537" w:rsidRDefault="005423F8" w:rsidP="00355537">
      <w:pPr>
        <w:shd w:val="clear" w:color="auto" w:fill="FFFFFF"/>
        <w:spacing w:line="240" w:lineRule="auto"/>
        <w:ind w:firstLine="567"/>
        <w:contextualSpacing/>
        <w:jc w:val="both"/>
        <w:rPr>
          <w:rFonts w:ascii="Times New Roman" w:hAnsi="Times New Roman" w:cs="Times New Roman"/>
          <w:sz w:val="20"/>
          <w:szCs w:val="20"/>
        </w:rPr>
      </w:pPr>
      <w:r w:rsidRPr="00355537">
        <w:rPr>
          <w:rFonts w:ascii="Times New Roman" w:hAnsi="Times New Roman" w:cs="Times New Roman"/>
          <w:sz w:val="20"/>
          <w:szCs w:val="20"/>
        </w:rPr>
        <w:t xml:space="preserve">В случае если фактические значения </w:t>
      </w:r>
      <w:r w:rsidRPr="00355537">
        <w:rPr>
          <w:rStyle w:val="25"/>
          <w:rFonts w:eastAsia="Tahoma"/>
          <w:sz w:val="20"/>
          <w:szCs w:val="20"/>
        </w:rPr>
        <w:t>Общей</w:t>
      </w:r>
      <w:r w:rsidRPr="00355537">
        <w:rPr>
          <w:rFonts w:ascii="Times New Roman" w:hAnsi="Times New Roman" w:cs="Times New Roman"/>
          <w:b/>
          <w:sz w:val="20"/>
          <w:szCs w:val="20"/>
        </w:rPr>
        <w:t xml:space="preserve"> </w:t>
      </w:r>
      <w:r w:rsidRPr="00355537">
        <w:rPr>
          <w:rFonts w:ascii="Times New Roman" w:hAnsi="Times New Roman" w:cs="Times New Roman"/>
          <w:sz w:val="20"/>
          <w:szCs w:val="20"/>
        </w:rPr>
        <w:t xml:space="preserve">приведённой площади Квартиры (либо </w:t>
      </w:r>
      <w:r w:rsidRPr="00355537">
        <w:rPr>
          <w:rStyle w:val="25"/>
          <w:rFonts w:eastAsia="Tahoma"/>
          <w:sz w:val="20"/>
          <w:szCs w:val="20"/>
        </w:rPr>
        <w:t>Общей площади Квартиры)</w:t>
      </w:r>
      <w:r w:rsidRPr="00355537">
        <w:rPr>
          <w:rFonts w:ascii="Times New Roman" w:hAnsi="Times New Roman" w:cs="Times New Roman"/>
          <w:sz w:val="20"/>
          <w:szCs w:val="20"/>
        </w:rPr>
        <w:t xml:space="preserve"> по результатам проведенной инвентаризации отличаются от </w:t>
      </w:r>
      <w:r w:rsidRPr="00355537">
        <w:rPr>
          <w:rStyle w:val="25"/>
          <w:rFonts w:eastAsia="Tahoma"/>
          <w:sz w:val="20"/>
          <w:szCs w:val="20"/>
        </w:rPr>
        <w:t>Общей</w:t>
      </w:r>
      <w:r w:rsidRPr="00355537">
        <w:rPr>
          <w:rFonts w:ascii="Times New Roman" w:hAnsi="Times New Roman" w:cs="Times New Roman"/>
          <w:b/>
          <w:sz w:val="20"/>
          <w:szCs w:val="20"/>
        </w:rPr>
        <w:t xml:space="preserve"> </w:t>
      </w:r>
      <w:r w:rsidRPr="00355537">
        <w:rPr>
          <w:rFonts w:ascii="Times New Roman" w:hAnsi="Times New Roman" w:cs="Times New Roman"/>
          <w:sz w:val="20"/>
          <w:szCs w:val="20"/>
        </w:rPr>
        <w:t xml:space="preserve">приведённой площади Квартиры (либо </w:t>
      </w:r>
      <w:r w:rsidRPr="00355537">
        <w:rPr>
          <w:rStyle w:val="25"/>
          <w:rFonts w:eastAsia="Tahoma"/>
          <w:sz w:val="20"/>
          <w:szCs w:val="20"/>
        </w:rPr>
        <w:t>Общей площади Квартиры)</w:t>
      </w:r>
      <w:r w:rsidR="006A53E9" w:rsidRPr="00355537">
        <w:rPr>
          <w:rStyle w:val="25"/>
          <w:rFonts w:eastAsia="Tahoma"/>
          <w:sz w:val="20"/>
          <w:szCs w:val="20"/>
        </w:rPr>
        <w:t xml:space="preserve">, </w:t>
      </w:r>
      <w:r w:rsidR="006A53E9" w:rsidRPr="00355537">
        <w:rPr>
          <w:rStyle w:val="25"/>
          <w:rFonts w:eastAsia="Tahoma"/>
          <w:b w:val="0"/>
          <w:sz w:val="20"/>
          <w:szCs w:val="20"/>
        </w:rPr>
        <w:t>установленной Договором</w:t>
      </w:r>
      <w:r w:rsidRPr="00355537">
        <w:rPr>
          <w:rFonts w:ascii="Times New Roman" w:hAnsi="Times New Roman" w:cs="Times New Roman"/>
          <w:sz w:val="20"/>
          <w:szCs w:val="20"/>
        </w:rPr>
        <w:t xml:space="preserve"> не более чем </w:t>
      </w:r>
      <w:r w:rsidRPr="00355537">
        <w:rPr>
          <w:rFonts w:ascii="Times New Roman" w:hAnsi="Times New Roman" w:cs="Times New Roman"/>
          <w:sz w:val="20"/>
          <w:szCs w:val="20"/>
          <w:shd w:val="clear" w:color="auto" w:fill="FFFFFF"/>
        </w:rPr>
        <w:t xml:space="preserve">на </w:t>
      </w:r>
      <w:r w:rsidR="00B31DE0">
        <w:rPr>
          <w:rFonts w:ascii="Times New Roman" w:hAnsi="Times New Roman" w:cs="Times New Roman"/>
          <w:sz w:val="20"/>
          <w:szCs w:val="20"/>
          <w:shd w:val="clear" w:color="auto" w:fill="FFFFFF"/>
        </w:rPr>
        <w:t xml:space="preserve">1 </w:t>
      </w:r>
      <w:proofErr w:type="spellStart"/>
      <w:r w:rsidR="00CF6F36" w:rsidRPr="00355537">
        <w:rPr>
          <w:rFonts w:ascii="Times New Roman" w:hAnsi="Times New Roman" w:cs="Times New Roman"/>
          <w:sz w:val="20"/>
          <w:szCs w:val="20"/>
          <w:shd w:val="clear" w:color="auto" w:fill="FFFFFF"/>
        </w:rPr>
        <w:t>кв.м</w:t>
      </w:r>
      <w:proofErr w:type="spellEnd"/>
      <w:r w:rsidRPr="00355537">
        <w:rPr>
          <w:rFonts w:ascii="Times New Roman" w:hAnsi="Times New Roman" w:cs="Times New Roman"/>
          <w:sz w:val="20"/>
          <w:szCs w:val="20"/>
          <w:shd w:val="clear" w:color="auto" w:fill="FFFFFF"/>
        </w:rPr>
        <w:t xml:space="preserve"> площади, то </w:t>
      </w:r>
      <w:r w:rsidRPr="00355537">
        <w:rPr>
          <w:rFonts w:ascii="Times New Roman" w:hAnsi="Times New Roman" w:cs="Times New Roman"/>
          <w:b/>
          <w:sz w:val="20"/>
          <w:szCs w:val="20"/>
          <w:shd w:val="clear" w:color="auto" w:fill="FFFFFF"/>
        </w:rPr>
        <w:t>Ц</w:t>
      </w:r>
      <w:r w:rsidRPr="00355537">
        <w:rPr>
          <w:rFonts w:ascii="Times New Roman" w:hAnsi="Times New Roman" w:cs="Times New Roman"/>
          <w:b/>
          <w:sz w:val="20"/>
          <w:szCs w:val="20"/>
        </w:rPr>
        <w:t>ена договора не изменяется и пересмотру не подлежит</w:t>
      </w:r>
      <w:r w:rsidRPr="00355537">
        <w:rPr>
          <w:rFonts w:ascii="Times New Roman" w:hAnsi="Times New Roman" w:cs="Times New Roman"/>
          <w:sz w:val="20"/>
          <w:szCs w:val="20"/>
        </w:rPr>
        <w:t>.</w:t>
      </w:r>
    </w:p>
    <w:p w14:paraId="71D21D87" w14:textId="6C2703C2" w:rsidR="00033DCE" w:rsidRPr="00355537" w:rsidRDefault="00A61CE6" w:rsidP="00355537">
      <w:pPr>
        <w:spacing w:after="0" w:line="240" w:lineRule="auto"/>
        <w:ind w:firstLine="426"/>
        <w:contextualSpacing/>
        <w:jc w:val="both"/>
        <w:rPr>
          <w:rFonts w:ascii="Times New Roman" w:eastAsia="Times New Roman" w:hAnsi="Times New Roman" w:cs="Times New Roman"/>
          <w:sz w:val="20"/>
          <w:szCs w:val="20"/>
          <w:lang w:eastAsia="ru-RU"/>
        </w:rPr>
      </w:pPr>
      <w:r w:rsidRPr="00355537">
        <w:rPr>
          <w:rFonts w:ascii="Times New Roman" w:eastAsia="Times New Roman" w:hAnsi="Times New Roman" w:cs="Times New Roman"/>
          <w:sz w:val="20"/>
          <w:szCs w:val="20"/>
          <w:lang w:eastAsia="ru-RU"/>
        </w:rPr>
        <w:t>2.9</w:t>
      </w:r>
      <w:r w:rsidR="005423F8" w:rsidRPr="00355537">
        <w:rPr>
          <w:rFonts w:ascii="Times New Roman" w:eastAsia="Times New Roman" w:hAnsi="Times New Roman" w:cs="Times New Roman"/>
          <w:sz w:val="20"/>
          <w:szCs w:val="20"/>
          <w:lang w:eastAsia="ru-RU"/>
        </w:rPr>
        <w:t>. В случае нарушения Участником долевого строительства сроков и порядка оплаты, предусмотренной Договором, Застройщик вправе предъявить ему требование о возмещение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w:t>
      </w:r>
      <w:r w:rsidR="006A53E9" w:rsidRPr="00355537">
        <w:rPr>
          <w:rFonts w:ascii="Times New Roman" w:eastAsia="Times New Roman" w:hAnsi="Times New Roman" w:cs="Times New Roman"/>
          <w:sz w:val="20"/>
          <w:szCs w:val="20"/>
          <w:lang w:eastAsia="ru-RU"/>
        </w:rPr>
        <w:t>,</w:t>
      </w:r>
      <w:r w:rsidR="005423F8" w:rsidRPr="00355537">
        <w:rPr>
          <w:rFonts w:ascii="Times New Roman" w:eastAsia="Times New Roman" w:hAnsi="Times New Roman" w:cs="Times New Roman"/>
          <w:sz w:val="20"/>
          <w:szCs w:val="20"/>
          <w:lang w:eastAsia="ru-RU"/>
        </w:rPr>
        <w:t xml:space="preserve"> согласно действующему законодательству.</w:t>
      </w:r>
    </w:p>
    <w:p w14:paraId="683AB6DB" w14:textId="77777777" w:rsidR="00A61CE6" w:rsidRPr="00355537" w:rsidRDefault="00A61CE6" w:rsidP="00355537">
      <w:pPr>
        <w:spacing w:after="0" w:line="240" w:lineRule="auto"/>
        <w:ind w:firstLine="426"/>
        <w:contextualSpacing/>
        <w:jc w:val="both"/>
        <w:rPr>
          <w:rFonts w:ascii="Times New Roman" w:eastAsia="Times New Roman" w:hAnsi="Times New Roman" w:cs="Times New Roman"/>
          <w:sz w:val="20"/>
          <w:szCs w:val="20"/>
          <w:lang w:eastAsia="ru-RU"/>
        </w:rPr>
      </w:pPr>
    </w:p>
    <w:p w14:paraId="634F0DEA" w14:textId="07BE3F7A" w:rsidR="00D86CA9" w:rsidRPr="00AB6239" w:rsidRDefault="005423F8" w:rsidP="00AB6239">
      <w:pPr>
        <w:pStyle w:val="afa"/>
        <w:numPr>
          <w:ilvl w:val="0"/>
          <w:numId w:val="8"/>
        </w:numPr>
        <w:spacing w:after="0" w:line="240" w:lineRule="auto"/>
        <w:ind w:left="0" w:firstLine="0"/>
        <w:jc w:val="center"/>
        <w:rPr>
          <w:rFonts w:ascii="Times New Roman" w:eastAsia="Times New Roman" w:hAnsi="Times New Roman" w:cs="Times New Roman"/>
          <w:b/>
          <w:bCs/>
          <w:color w:val="000000"/>
          <w:sz w:val="20"/>
          <w:szCs w:val="20"/>
          <w:lang w:eastAsia="ru-RU"/>
        </w:rPr>
      </w:pPr>
      <w:r w:rsidRPr="00355537">
        <w:rPr>
          <w:rFonts w:ascii="Times New Roman" w:hAnsi="Times New Roman" w:cs="Times New Roman"/>
          <w:b/>
          <w:bCs/>
          <w:sz w:val="20"/>
          <w:szCs w:val="20"/>
        </w:rPr>
        <w:t>ОБЯЗАТЕЛЬСТВА</w:t>
      </w:r>
      <w:r w:rsidRPr="00355537">
        <w:rPr>
          <w:rFonts w:ascii="Times New Roman" w:eastAsia="Times New Roman" w:hAnsi="Times New Roman" w:cs="Times New Roman"/>
          <w:b/>
          <w:bCs/>
          <w:color w:val="000000"/>
          <w:sz w:val="20"/>
          <w:szCs w:val="20"/>
          <w:lang w:eastAsia="ru-RU"/>
        </w:rPr>
        <w:t xml:space="preserve"> СТОРОН</w:t>
      </w:r>
    </w:p>
    <w:p w14:paraId="1C9EBC07" w14:textId="69866149" w:rsidR="00033DCE" w:rsidRPr="00355537" w:rsidRDefault="005423F8" w:rsidP="00355537">
      <w:pPr>
        <w:spacing w:after="0" w:line="240" w:lineRule="auto"/>
        <w:ind w:firstLine="426"/>
        <w:contextualSpacing/>
        <w:jc w:val="both"/>
        <w:rPr>
          <w:rFonts w:ascii="Times New Roman" w:eastAsia="Times New Roman" w:hAnsi="Times New Roman" w:cs="Times New Roman"/>
          <w:b/>
          <w:color w:val="000000"/>
          <w:sz w:val="20"/>
          <w:szCs w:val="20"/>
          <w:lang w:eastAsia="ru-RU"/>
        </w:rPr>
      </w:pPr>
      <w:r w:rsidRPr="00355537">
        <w:rPr>
          <w:rFonts w:ascii="Times New Roman" w:eastAsia="Times New Roman" w:hAnsi="Times New Roman" w:cs="Times New Roman"/>
          <w:b/>
          <w:color w:val="000000"/>
          <w:sz w:val="20"/>
          <w:szCs w:val="20"/>
          <w:lang w:eastAsia="ru-RU"/>
        </w:rPr>
        <w:t>3.1. Застройщик обязуется:</w:t>
      </w:r>
    </w:p>
    <w:p w14:paraId="10A02007" w14:textId="36FD9039" w:rsidR="00033DCE" w:rsidRPr="00355537" w:rsidRDefault="00D740BC"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bookmarkStart w:id="0" w:name="_Hlk75262070"/>
      <w:r w:rsidRPr="00355537">
        <w:rPr>
          <w:rFonts w:ascii="Times New Roman" w:eastAsia="Times New Roman" w:hAnsi="Times New Roman" w:cs="Times New Roman"/>
          <w:color w:val="000000"/>
          <w:sz w:val="20"/>
          <w:szCs w:val="20"/>
          <w:lang w:eastAsia="ru-RU"/>
        </w:rPr>
        <w:t>3.1.1. Передать У</w:t>
      </w:r>
      <w:r w:rsidR="005423F8" w:rsidRPr="00355537">
        <w:rPr>
          <w:rFonts w:ascii="Times New Roman" w:eastAsia="Times New Roman" w:hAnsi="Times New Roman" w:cs="Times New Roman"/>
          <w:color w:val="000000"/>
          <w:sz w:val="20"/>
          <w:szCs w:val="20"/>
          <w:lang w:eastAsia="ru-RU"/>
        </w:rPr>
        <w:t>ч</w:t>
      </w:r>
      <w:r w:rsidRPr="00355537">
        <w:rPr>
          <w:rFonts w:ascii="Times New Roman" w:eastAsia="Times New Roman" w:hAnsi="Times New Roman" w:cs="Times New Roman"/>
          <w:color w:val="000000"/>
          <w:sz w:val="20"/>
          <w:szCs w:val="20"/>
          <w:lang w:eastAsia="ru-RU"/>
        </w:rPr>
        <w:t>астнику долевого строительства О</w:t>
      </w:r>
      <w:r w:rsidR="005423F8" w:rsidRPr="00355537">
        <w:rPr>
          <w:rFonts w:ascii="Times New Roman" w:eastAsia="Times New Roman" w:hAnsi="Times New Roman" w:cs="Times New Roman"/>
          <w:color w:val="000000"/>
          <w:sz w:val="20"/>
          <w:szCs w:val="20"/>
          <w:lang w:eastAsia="ru-RU"/>
        </w:rPr>
        <w:t xml:space="preserve">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bookmarkEnd w:id="0"/>
    </w:p>
    <w:p w14:paraId="5E1F4478" w14:textId="66A74A83" w:rsidR="004A2BA7" w:rsidRPr="00355537" w:rsidRDefault="004A2BA7"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Отделочные и иные работы в Объекте долевого строительства, не упомянутые в Договоре, не входят в цену Договора и производятся Участником долевого строительства самостоятельно и за свой счет после подписания Акта приема-передачи Объекта.</w:t>
      </w:r>
    </w:p>
    <w:p w14:paraId="69F96AF5" w14:textId="2F0D4785" w:rsidR="00033DCE" w:rsidRPr="00355537"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3.1.2. Обеспечить проектирование, строительство и ввод в эксплуатацию многоквартирного дома - Жилого дома - с инженерными сетями, а также выполнение своими силами или с привлечением третьих лиц всех работ по благоустройству прилегающей к многоквартирному дому территории в полном объеме, предусмотренном проектной документацией, и обеспечить получение разрешения на ввод многоквартирного дома в эксплуатацию в срок, опред</w:t>
      </w:r>
      <w:r w:rsidR="00D740BC" w:rsidRPr="00355537">
        <w:rPr>
          <w:rFonts w:ascii="Times New Roman" w:eastAsia="Times New Roman" w:hAnsi="Times New Roman" w:cs="Times New Roman"/>
          <w:color w:val="000000"/>
          <w:sz w:val="20"/>
          <w:szCs w:val="20"/>
          <w:lang w:eastAsia="ru-RU"/>
        </w:rPr>
        <w:t>еляемый п.</w:t>
      </w:r>
      <w:r w:rsidRPr="00355537">
        <w:rPr>
          <w:rFonts w:ascii="Times New Roman" w:eastAsia="Times New Roman" w:hAnsi="Times New Roman" w:cs="Times New Roman"/>
          <w:color w:val="000000"/>
          <w:sz w:val="20"/>
          <w:szCs w:val="20"/>
          <w:lang w:eastAsia="ru-RU"/>
        </w:rPr>
        <w:t>1.4 Договора.</w:t>
      </w:r>
    </w:p>
    <w:p w14:paraId="75F56C46" w14:textId="6CD30E27" w:rsidR="00D86CA9" w:rsidRPr="00355537" w:rsidRDefault="00A33C9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3.1.3</w:t>
      </w:r>
      <w:r w:rsidR="00C12B6B" w:rsidRPr="00355537">
        <w:rPr>
          <w:rFonts w:ascii="Times New Roman" w:eastAsia="Times New Roman" w:hAnsi="Times New Roman" w:cs="Times New Roman"/>
          <w:color w:val="000000"/>
          <w:sz w:val="20"/>
          <w:szCs w:val="20"/>
          <w:lang w:eastAsia="ru-RU"/>
        </w:rPr>
        <w:t xml:space="preserve">. </w:t>
      </w:r>
      <w:r w:rsidRPr="00355537">
        <w:rPr>
          <w:rFonts w:ascii="Times New Roman" w:eastAsia="Times New Roman" w:hAnsi="Times New Roman" w:cs="Times New Roman"/>
          <w:color w:val="000000"/>
          <w:sz w:val="20"/>
          <w:szCs w:val="20"/>
          <w:lang w:eastAsia="ru-RU"/>
        </w:rPr>
        <w:t xml:space="preserve">Застройщик не менее чем за месяц </w:t>
      </w:r>
      <w:r w:rsidR="00D81442" w:rsidRPr="00355537">
        <w:rPr>
          <w:rFonts w:ascii="Times New Roman" w:eastAsia="Times New Roman" w:hAnsi="Times New Roman" w:cs="Times New Roman"/>
          <w:color w:val="000000"/>
          <w:sz w:val="20"/>
          <w:szCs w:val="20"/>
          <w:lang w:eastAsia="ru-RU"/>
        </w:rPr>
        <w:t>до</w:t>
      </w:r>
      <w:r w:rsidR="00D86CA9" w:rsidRPr="00355537">
        <w:rPr>
          <w:rFonts w:ascii="Times New Roman" w:eastAsia="Times New Roman" w:hAnsi="Times New Roman" w:cs="Times New Roman"/>
          <w:color w:val="000000"/>
          <w:sz w:val="20"/>
          <w:szCs w:val="20"/>
          <w:lang w:eastAsia="ru-RU"/>
        </w:rPr>
        <w:t xml:space="preserve"> наступления срока передачи Объекта д</w:t>
      </w:r>
      <w:r w:rsidRPr="00355537">
        <w:rPr>
          <w:rFonts w:ascii="Times New Roman" w:eastAsia="Times New Roman" w:hAnsi="Times New Roman" w:cs="Times New Roman"/>
          <w:color w:val="000000"/>
          <w:sz w:val="20"/>
          <w:szCs w:val="20"/>
          <w:lang w:eastAsia="ru-RU"/>
        </w:rPr>
        <w:t xml:space="preserve">олевого строительства, </w:t>
      </w:r>
      <w:r w:rsidR="00D86CA9" w:rsidRPr="00355537">
        <w:rPr>
          <w:rFonts w:ascii="Times New Roman" w:eastAsia="Times New Roman" w:hAnsi="Times New Roman" w:cs="Times New Roman"/>
          <w:color w:val="000000"/>
          <w:sz w:val="20"/>
          <w:szCs w:val="20"/>
          <w:lang w:eastAsia="ru-RU"/>
        </w:rPr>
        <w:t>обязан уведомить Участника долевого строительства:</w:t>
      </w:r>
    </w:p>
    <w:p w14:paraId="6347A70C" w14:textId="77777777" w:rsidR="00D86CA9" w:rsidRPr="00355537" w:rsidRDefault="00D86CA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об окончании строительства Жилого дома;</w:t>
      </w:r>
    </w:p>
    <w:p w14:paraId="4EE06DAC" w14:textId="77777777" w:rsidR="00D86CA9" w:rsidRPr="00355537" w:rsidRDefault="00D86CA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о готовности Объекта долевого строительства к передаче его Участнику долевого строительства;</w:t>
      </w:r>
    </w:p>
    <w:p w14:paraId="12DC320F" w14:textId="77777777" w:rsidR="00D86CA9" w:rsidRPr="00355537" w:rsidRDefault="00D86CA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о необходимости принять Объект долевого строительства;</w:t>
      </w:r>
    </w:p>
    <w:p w14:paraId="2479235F" w14:textId="77777777" w:rsidR="00D86CA9" w:rsidRPr="00355537" w:rsidRDefault="00D86CA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о сроках передачи Объекта долевого строительства;</w:t>
      </w:r>
    </w:p>
    <w:p w14:paraId="40C072E9" w14:textId="261B31A6" w:rsidR="00D86CA9" w:rsidRDefault="00D86CA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о последствиях несвоевременной приемки Объекта долевого строительства или отказа от приемки Объекта долевого строительства.</w:t>
      </w:r>
    </w:p>
    <w:p w14:paraId="7C4C6460" w14:textId="77777777" w:rsidR="00D92159" w:rsidRPr="00355537" w:rsidRDefault="00D9215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p>
    <w:p w14:paraId="4BDD3E93" w14:textId="464B2780" w:rsidR="00C6209B" w:rsidRPr="00355537" w:rsidRDefault="004A2BA7" w:rsidP="00355537">
      <w:pPr>
        <w:widowControl w:val="0"/>
        <w:shd w:val="clear" w:color="auto" w:fill="FFFFFF"/>
        <w:tabs>
          <w:tab w:val="left" w:pos="1445"/>
        </w:tabs>
        <w:spacing w:after="0" w:line="240" w:lineRule="auto"/>
        <w:ind w:firstLine="426"/>
        <w:contextualSpacing/>
        <w:jc w:val="both"/>
        <w:rPr>
          <w:rFonts w:ascii="Times New Roman" w:eastAsia="Times New Roman" w:hAnsi="Times New Roman" w:cs="Times New Roman"/>
          <w:color w:val="000000" w:themeColor="text1"/>
          <w:sz w:val="20"/>
          <w:szCs w:val="20"/>
          <w:lang w:eastAsia="ru-RU"/>
        </w:rPr>
      </w:pPr>
      <w:r w:rsidRPr="00355537">
        <w:rPr>
          <w:rFonts w:ascii="Times New Roman" w:eastAsia="Times New Roman" w:hAnsi="Times New Roman" w:cs="Times New Roman"/>
          <w:color w:val="000000"/>
          <w:sz w:val="20"/>
          <w:szCs w:val="20"/>
          <w:lang w:eastAsia="ru-RU"/>
        </w:rPr>
        <w:t>3.1.4</w:t>
      </w:r>
      <w:r w:rsidR="005423F8" w:rsidRPr="00355537">
        <w:rPr>
          <w:rFonts w:ascii="Times New Roman" w:eastAsia="Times New Roman" w:hAnsi="Times New Roman" w:cs="Times New Roman"/>
          <w:color w:val="000000"/>
          <w:sz w:val="20"/>
          <w:szCs w:val="20"/>
          <w:lang w:eastAsia="ru-RU"/>
        </w:rPr>
        <w:t xml:space="preserve">. </w:t>
      </w:r>
      <w:r w:rsidR="00C6209B" w:rsidRPr="00355537">
        <w:rPr>
          <w:rFonts w:ascii="Times New Roman" w:eastAsia="Times New Roman" w:hAnsi="Times New Roman" w:cs="Times New Roman"/>
          <w:color w:val="000000" w:themeColor="text1"/>
          <w:sz w:val="20"/>
          <w:szCs w:val="20"/>
          <w:lang w:eastAsia="ru-RU"/>
        </w:rPr>
        <w:t>В установленный Договором срок</w:t>
      </w:r>
      <w:r w:rsidR="00C6209B" w:rsidRPr="00355537">
        <w:rPr>
          <w:rFonts w:ascii="Times New Roman" w:eastAsia="Times New Roman" w:hAnsi="Times New Roman" w:cs="Times New Roman"/>
          <w:color w:val="000000" w:themeColor="text1"/>
          <w:spacing w:val="-1"/>
          <w:sz w:val="20"/>
          <w:szCs w:val="20"/>
          <w:lang w:eastAsia="ru-RU"/>
        </w:rPr>
        <w:t xml:space="preserve"> передать Участнику </w:t>
      </w:r>
      <w:r w:rsidR="00C6209B" w:rsidRPr="00355537">
        <w:rPr>
          <w:rFonts w:ascii="Times New Roman" w:eastAsia="Times New Roman" w:hAnsi="Times New Roman" w:cs="Times New Roman"/>
          <w:color w:val="000000" w:themeColor="text1"/>
          <w:sz w:val="20"/>
          <w:szCs w:val="20"/>
          <w:lang w:eastAsia="ru-RU"/>
        </w:rPr>
        <w:t xml:space="preserve">Объект долевого строительства по Акту приема-передачи при условии надлежащего и полного исполнения Участником долевого строительства своих обязанностей по Договору. При этом Стороны согласовывают </w:t>
      </w:r>
      <w:r w:rsidR="00C6209B" w:rsidRPr="00355537">
        <w:rPr>
          <w:rFonts w:ascii="Times New Roman" w:eastAsia="Times New Roman" w:hAnsi="Times New Roman" w:cs="Times New Roman"/>
          <w:color w:val="000000" w:themeColor="text1"/>
          <w:spacing w:val="-2"/>
          <w:sz w:val="20"/>
          <w:szCs w:val="20"/>
          <w:lang w:eastAsia="ru-RU"/>
        </w:rPr>
        <w:t xml:space="preserve">право Застройщика передать Объект Участнику долевого строительства до </w:t>
      </w:r>
      <w:r w:rsidR="00C6209B" w:rsidRPr="00355537">
        <w:rPr>
          <w:rFonts w:ascii="Times New Roman" w:eastAsia="Times New Roman" w:hAnsi="Times New Roman" w:cs="Times New Roman"/>
          <w:color w:val="000000" w:themeColor="text1"/>
          <w:sz w:val="20"/>
          <w:szCs w:val="20"/>
          <w:lang w:eastAsia="ru-RU"/>
        </w:rPr>
        <w:lastRenderedPageBreak/>
        <w:t xml:space="preserve">предусмотренного </w:t>
      </w:r>
      <w:r w:rsidR="00A33C94" w:rsidRPr="00355537">
        <w:rPr>
          <w:rFonts w:ascii="Times New Roman" w:eastAsia="Times New Roman" w:hAnsi="Times New Roman" w:cs="Times New Roman"/>
          <w:color w:val="000000" w:themeColor="text1"/>
          <w:sz w:val="20"/>
          <w:szCs w:val="20"/>
          <w:lang w:eastAsia="ru-RU"/>
        </w:rPr>
        <w:t>п.</w:t>
      </w:r>
      <w:r w:rsidR="006A53E9" w:rsidRPr="00355537">
        <w:rPr>
          <w:rFonts w:ascii="Times New Roman" w:eastAsia="Times New Roman" w:hAnsi="Times New Roman" w:cs="Times New Roman"/>
          <w:color w:val="000000" w:themeColor="text1"/>
          <w:sz w:val="20"/>
          <w:szCs w:val="20"/>
          <w:lang w:eastAsia="ru-RU"/>
        </w:rPr>
        <w:t xml:space="preserve">1.4 </w:t>
      </w:r>
      <w:r w:rsidR="00A33C94" w:rsidRPr="00355537">
        <w:rPr>
          <w:rFonts w:ascii="Times New Roman" w:eastAsia="Times New Roman" w:hAnsi="Times New Roman" w:cs="Times New Roman"/>
          <w:color w:val="000000" w:themeColor="text1"/>
          <w:sz w:val="20"/>
          <w:szCs w:val="20"/>
          <w:lang w:eastAsia="ru-RU"/>
        </w:rPr>
        <w:t xml:space="preserve">(досрочная передача) </w:t>
      </w:r>
      <w:r w:rsidR="00C6209B" w:rsidRPr="00355537">
        <w:rPr>
          <w:rFonts w:ascii="Times New Roman" w:eastAsia="Times New Roman" w:hAnsi="Times New Roman" w:cs="Times New Roman"/>
          <w:color w:val="000000" w:themeColor="text1"/>
          <w:sz w:val="20"/>
          <w:szCs w:val="20"/>
          <w:lang w:eastAsia="ru-RU"/>
        </w:rPr>
        <w:t>срока</w:t>
      </w:r>
      <w:r w:rsidR="00A33C94" w:rsidRPr="00355537">
        <w:rPr>
          <w:rFonts w:ascii="Times New Roman" w:eastAsia="Times New Roman" w:hAnsi="Times New Roman" w:cs="Times New Roman"/>
          <w:color w:val="000000" w:themeColor="text1"/>
          <w:sz w:val="20"/>
          <w:szCs w:val="20"/>
          <w:lang w:eastAsia="ru-RU"/>
        </w:rPr>
        <w:t xml:space="preserve"> </w:t>
      </w:r>
      <w:r w:rsidR="00C6209B" w:rsidRPr="00355537">
        <w:rPr>
          <w:rFonts w:ascii="Times New Roman" w:eastAsia="Times New Roman" w:hAnsi="Times New Roman" w:cs="Times New Roman"/>
          <w:color w:val="000000" w:themeColor="text1"/>
          <w:sz w:val="20"/>
          <w:szCs w:val="20"/>
          <w:lang w:eastAsia="ru-RU"/>
        </w:rPr>
        <w:t xml:space="preserve">при условии письменного уведомления Застройщиком Участника долевого строительства о сроке передачи Объекта долевого </w:t>
      </w:r>
      <w:r w:rsidR="00C6209B" w:rsidRPr="00355537">
        <w:rPr>
          <w:rFonts w:ascii="Times New Roman" w:eastAsia="Times New Roman" w:hAnsi="Times New Roman" w:cs="Times New Roman"/>
          <w:color w:val="000000" w:themeColor="text1"/>
          <w:spacing w:val="-1"/>
          <w:sz w:val="20"/>
          <w:szCs w:val="20"/>
          <w:lang w:eastAsia="ru-RU"/>
        </w:rPr>
        <w:t xml:space="preserve">строительства, с соблюдением порядка, </w:t>
      </w:r>
      <w:r w:rsidR="009631E5" w:rsidRPr="00355537">
        <w:rPr>
          <w:rFonts w:ascii="Times New Roman" w:eastAsia="Times New Roman" w:hAnsi="Times New Roman" w:cs="Times New Roman"/>
          <w:color w:val="000000" w:themeColor="text1"/>
          <w:spacing w:val="-1"/>
          <w:sz w:val="20"/>
          <w:szCs w:val="20"/>
          <w:lang w:eastAsia="ru-RU"/>
        </w:rPr>
        <w:t>установленного разделом 5</w:t>
      </w:r>
      <w:r w:rsidR="006852EF" w:rsidRPr="00355537">
        <w:rPr>
          <w:rFonts w:ascii="Times New Roman" w:eastAsia="Times New Roman" w:hAnsi="Times New Roman" w:cs="Times New Roman"/>
          <w:color w:val="000000" w:themeColor="text1"/>
          <w:spacing w:val="-1"/>
          <w:sz w:val="20"/>
          <w:szCs w:val="20"/>
          <w:lang w:eastAsia="ru-RU"/>
        </w:rPr>
        <w:t xml:space="preserve"> Договора. </w:t>
      </w:r>
    </w:p>
    <w:p w14:paraId="7B65AC5A" w14:textId="6DAD580F" w:rsidR="0093377B" w:rsidRPr="00355537" w:rsidRDefault="004A2BA7" w:rsidP="00355537">
      <w:pPr>
        <w:widowControl w:val="0"/>
        <w:shd w:val="clear" w:color="auto" w:fill="FFFFFF"/>
        <w:spacing w:after="0" w:line="240" w:lineRule="auto"/>
        <w:ind w:right="10" w:firstLine="426"/>
        <w:contextualSpacing/>
        <w:jc w:val="both"/>
        <w:rPr>
          <w:rFonts w:ascii="Times New Roman" w:eastAsia="Times New Roman" w:hAnsi="Times New Roman" w:cs="Times New Roman"/>
          <w:color w:val="000000" w:themeColor="text1"/>
          <w:sz w:val="20"/>
          <w:szCs w:val="20"/>
          <w:lang w:eastAsia="ru-RU"/>
        </w:rPr>
      </w:pPr>
      <w:r w:rsidRPr="00355537">
        <w:rPr>
          <w:rFonts w:ascii="Times New Roman" w:eastAsia="Times New Roman" w:hAnsi="Times New Roman" w:cs="Times New Roman"/>
          <w:color w:val="000000"/>
          <w:sz w:val="20"/>
          <w:szCs w:val="20"/>
          <w:lang w:eastAsia="ru-RU"/>
        </w:rPr>
        <w:t>3.1.5</w:t>
      </w:r>
      <w:r w:rsidR="0093377B" w:rsidRPr="00355537">
        <w:rPr>
          <w:rFonts w:ascii="Times New Roman" w:eastAsia="Times New Roman" w:hAnsi="Times New Roman" w:cs="Times New Roman"/>
          <w:color w:val="000000"/>
          <w:sz w:val="20"/>
          <w:szCs w:val="20"/>
          <w:lang w:eastAsia="ru-RU"/>
        </w:rPr>
        <w:t>. При передаче объекта д</w:t>
      </w:r>
      <w:r w:rsidR="006A53E9" w:rsidRPr="00355537">
        <w:rPr>
          <w:rFonts w:ascii="Times New Roman" w:eastAsia="Times New Roman" w:hAnsi="Times New Roman" w:cs="Times New Roman"/>
          <w:color w:val="000000"/>
          <w:sz w:val="20"/>
          <w:szCs w:val="20"/>
          <w:lang w:eastAsia="ru-RU"/>
        </w:rPr>
        <w:t>олевого строительства передать У</w:t>
      </w:r>
      <w:r w:rsidR="0093377B" w:rsidRPr="00355537">
        <w:rPr>
          <w:rFonts w:ascii="Times New Roman" w:eastAsia="Times New Roman" w:hAnsi="Times New Roman" w:cs="Times New Roman"/>
          <w:color w:val="000000"/>
          <w:sz w:val="20"/>
          <w:szCs w:val="20"/>
          <w:lang w:eastAsia="ru-RU"/>
        </w:rPr>
        <w:t>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w:t>
      </w:r>
      <w:r w:rsidR="0041734A" w:rsidRPr="00355537">
        <w:rPr>
          <w:rFonts w:ascii="Times New Roman" w:eastAsia="Times New Roman" w:hAnsi="Times New Roman" w:cs="Times New Roman"/>
          <w:color w:val="000000"/>
          <w:sz w:val="20"/>
          <w:szCs w:val="20"/>
          <w:lang w:eastAsia="ru-RU"/>
        </w:rPr>
        <w:t>го использования, сроке службы О</w:t>
      </w:r>
      <w:r w:rsidR="0093377B" w:rsidRPr="00355537">
        <w:rPr>
          <w:rFonts w:ascii="Times New Roman" w:eastAsia="Times New Roman" w:hAnsi="Times New Roman" w:cs="Times New Roman"/>
          <w:color w:val="000000"/>
          <w:sz w:val="20"/>
          <w:szCs w:val="20"/>
          <w:lang w:eastAsia="ru-RU"/>
        </w:rPr>
        <w:t>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635C0093" w14:textId="7B4A7A98" w:rsidR="00C6209B" w:rsidRPr="00355537" w:rsidRDefault="004A2BA7" w:rsidP="00355537">
      <w:pPr>
        <w:widowControl w:val="0"/>
        <w:shd w:val="clear" w:color="auto" w:fill="FFFFFF"/>
        <w:tabs>
          <w:tab w:val="left" w:pos="1440"/>
        </w:tabs>
        <w:spacing w:after="0" w:line="240" w:lineRule="auto"/>
        <w:ind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pacing w:val="-2"/>
          <w:sz w:val="20"/>
          <w:szCs w:val="20"/>
          <w:lang w:eastAsia="ru-RU"/>
        </w:rPr>
        <w:t>3.1.6</w:t>
      </w:r>
      <w:r w:rsidR="00C6209B" w:rsidRPr="00355537">
        <w:rPr>
          <w:rFonts w:ascii="Times New Roman" w:eastAsia="Times New Roman" w:hAnsi="Times New Roman" w:cs="Times New Roman"/>
          <w:color w:val="000000" w:themeColor="text1"/>
          <w:spacing w:val="-2"/>
          <w:sz w:val="20"/>
          <w:szCs w:val="20"/>
          <w:lang w:eastAsia="ru-RU"/>
        </w:rPr>
        <w:t xml:space="preserve">. Обеспечить сохранность Квартиры и ее комплектации до передачи ее по Акту </w:t>
      </w:r>
      <w:r w:rsidR="00C6209B" w:rsidRPr="00355537">
        <w:rPr>
          <w:rFonts w:ascii="Times New Roman" w:eastAsia="Times New Roman" w:hAnsi="Times New Roman" w:cs="Times New Roman"/>
          <w:color w:val="000000" w:themeColor="text1"/>
          <w:spacing w:val="-1"/>
          <w:sz w:val="20"/>
          <w:szCs w:val="20"/>
          <w:lang w:eastAsia="ru-RU"/>
        </w:rPr>
        <w:t>приема-передачи Объекта долевого строительства Участнику долевого строительства.</w:t>
      </w:r>
    </w:p>
    <w:p w14:paraId="2F0048E2" w14:textId="7CF5BE14" w:rsidR="00C6209B" w:rsidRPr="00355537" w:rsidRDefault="004A2BA7" w:rsidP="00355537">
      <w:pPr>
        <w:widowControl w:val="0"/>
        <w:shd w:val="clear" w:color="auto" w:fill="FFFFFF"/>
        <w:tabs>
          <w:tab w:val="left" w:pos="1440"/>
        </w:tabs>
        <w:spacing w:after="0" w:line="240" w:lineRule="auto"/>
        <w:ind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pacing w:val="-6"/>
          <w:sz w:val="20"/>
          <w:szCs w:val="20"/>
          <w:lang w:eastAsia="ru-RU"/>
        </w:rPr>
        <w:t>3.1.7</w:t>
      </w:r>
      <w:r w:rsidR="00C6209B" w:rsidRPr="00355537">
        <w:rPr>
          <w:rFonts w:ascii="Times New Roman" w:eastAsia="Times New Roman" w:hAnsi="Times New Roman" w:cs="Times New Roman"/>
          <w:color w:val="000000" w:themeColor="text1"/>
          <w:spacing w:val="-6"/>
          <w:sz w:val="20"/>
          <w:szCs w:val="20"/>
          <w:lang w:eastAsia="ru-RU"/>
        </w:rPr>
        <w:t xml:space="preserve">. </w:t>
      </w:r>
      <w:r w:rsidR="00C6209B" w:rsidRPr="00355537">
        <w:rPr>
          <w:rFonts w:ascii="Times New Roman" w:eastAsia="Times New Roman" w:hAnsi="Times New Roman" w:cs="Times New Roman"/>
          <w:color w:val="000000" w:themeColor="text1"/>
          <w:spacing w:val="-1"/>
          <w:sz w:val="20"/>
          <w:szCs w:val="20"/>
          <w:lang w:eastAsia="ru-RU"/>
        </w:rPr>
        <w:t xml:space="preserve">Выполнить работы по инженерному обеспечению, благоустройству, озеленению и </w:t>
      </w:r>
      <w:r w:rsidR="00C6209B" w:rsidRPr="00355537">
        <w:rPr>
          <w:rFonts w:ascii="Times New Roman" w:eastAsia="Times New Roman" w:hAnsi="Times New Roman" w:cs="Times New Roman"/>
          <w:color w:val="000000" w:themeColor="text1"/>
          <w:sz w:val="20"/>
          <w:szCs w:val="20"/>
          <w:lang w:eastAsia="ru-RU"/>
        </w:rPr>
        <w:t>вводу Жилого дома в эксплуатацию.</w:t>
      </w:r>
    </w:p>
    <w:p w14:paraId="0F5A73D9" w14:textId="4E9A5EF4" w:rsidR="00C6209B" w:rsidRPr="00355537" w:rsidRDefault="004A2BA7" w:rsidP="00355537">
      <w:pPr>
        <w:widowControl w:val="0"/>
        <w:shd w:val="clear" w:color="auto" w:fill="FFFFFF"/>
        <w:tabs>
          <w:tab w:val="left" w:pos="1440"/>
        </w:tabs>
        <w:spacing w:after="0" w:line="240" w:lineRule="auto"/>
        <w:ind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pacing w:val="-6"/>
          <w:sz w:val="20"/>
          <w:szCs w:val="20"/>
          <w:lang w:eastAsia="ru-RU"/>
        </w:rPr>
        <w:t>3.1.8</w:t>
      </w:r>
      <w:r w:rsidR="00C6209B" w:rsidRPr="00355537">
        <w:rPr>
          <w:rFonts w:ascii="Times New Roman" w:eastAsia="Times New Roman" w:hAnsi="Times New Roman" w:cs="Times New Roman"/>
          <w:color w:val="000000" w:themeColor="text1"/>
          <w:spacing w:val="-6"/>
          <w:sz w:val="20"/>
          <w:szCs w:val="20"/>
          <w:lang w:eastAsia="ru-RU"/>
        </w:rPr>
        <w:t xml:space="preserve">. </w:t>
      </w:r>
      <w:r w:rsidR="00C6209B" w:rsidRPr="00355537">
        <w:rPr>
          <w:rFonts w:ascii="Times New Roman" w:eastAsia="Times New Roman" w:hAnsi="Times New Roman" w:cs="Times New Roman"/>
          <w:color w:val="000000" w:themeColor="text1"/>
          <w:spacing w:val="-1"/>
          <w:sz w:val="20"/>
          <w:szCs w:val="20"/>
          <w:lang w:eastAsia="ru-RU"/>
        </w:rPr>
        <w:t xml:space="preserve">Сообщать Участнику долевого строительства по требованию последнего о ходе </w:t>
      </w:r>
      <w:r w:rsidR="00C6209B" w:rsidRPr="00355537">
        <w:rPr>
          <w:rFonts w:ascii="Times New Roman" w:eastAsia="Times New Roman" w:hAnsi="Times New Roman" w:cs="Times New Roman"/>
          <w:color w:val="000000" w:themeColor="text1"/>
          <w:sz w:val="20"/>
          <w:szCs w:val="20"/>
          <w:lang w:eastAsia="ru-RU"/>
        </w:rPr>
        <w:t>выполнения работ по строительству Жилого дома.</w:t>
      </w:r>
    </w:p>
    <w:p w14:paraId="5832BAD8" w14:textId="0BEC4686" w:rsidR="00C6209B" w:rsidRPr="00355537" w:rsidRDefault="004A2BA7" w:rsidP="00355537">
      <w:pPr>
        <w:widowControl w:val="0"/>
        <w:shd w:val="clear" w:color="auto" w:fill="FFFFFF"/>
        <w:spacing w:after="0" w:line="240" w:lineRule="auto"/>
        <w:ind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pacing w:val="-6"/>
          <w:sz w:val="20"/>
          <w:szCs w:val="20"/>
          <w:lang w:eastAsia="ru-RU"/>
        </w:rPr>
        <w:t>3.1.9</w:t>
      </w:r>
      <w:r w:rsidR="0041734A" w:rsidRPr="00355537">
        <w:rPr>
          <w:rFonts w:ascii="Times New Roman" w:eastAsia="Times New Roman" w:hAnsi="Times New Roman" w:cs="Times New Roman"/>
          <w:color w:val="000000" w:themeColor="text1"/>
          <w:spacing w:val="-6"/>
          <w:sz w:val="20"/>
          <w:szCs w:val="20"/>
          <w:lang w:eastAsia="ru-RU"/>
        </w:rPr>
        <w:t xml:space="preserve">. </w:t>
      </w:r>
      <w:r w:rsidR="00C6209B" w:rsidRPr="00355537">
        <w:rPr>
          <w:rFonts w:ascii="Times New Roman" w:eastAsia="Times New Roman" w:hAnsi="Times New Roman" w:cs="Times New Roman"/>
          <w:color w:val="000000" w:themeColor="text1"/>
          <w:sz w:val="20"/>
          <w:szCs w:val="20"/>
          <w:lang w:eastAsia="ru-RU"/>
        </w:rPr>
        <w:t>Предоставлять Участнику дол</w:t>
      </w:r>
      <w:r w:rsidR="0041734A" w:rsidRPr="00355537">
        <w:rPr>
          <w:rFonts w:ascii="Times New Roman" w:eastAsia="Times New Roman" w:hAnsi="Times New Roman" w:cs="Times New Roman"/>
          <w:color w:val="000000" w:themeColor="text1"/>
          <w:sz w:val="20"/>
          <w:szCs w:val="20"/>
          <w:lang w:eastAsia="ru-RU"/>
        </w:rPr>
        <w:t xml:space="preserve">евого строительства информацию </w:t>
      </w:r>
      <w:r w:rsidR="00C6209B" w:rsidRPr="00355537">
        <w:rPr>
          <w:rFonts w:ascii="Times New Roman" w:eastAsia="Times New Roman" w:hAnsi="Times New Roman" w:cs="Times New Roman"/>
          <w:color w:val="000000" w:themeColor="text1"/>
          <w:sz w:val="20"/>
          <w:szCs w:val="20"/>
          <w:lang w:eastAsia="ru-RU"/>
        </w:rPr>
        <w:t>в соответствии с действующим законодательством Российской Федерации.</w:t>
      </w:r>
    </w:p>
    <w:p w14:paraId="5356C25E" w14:textId="77777777" w:rsidR="006B4560" w:rsidRDefault="006A53E9" w:rsidP="006B4560">
      <w:pPr>
        <w:widowControl w:val="0"/>
        <w:shd w:val="clear" w:color="auto" w:fill="FFFFFF"/>
        <w:spacing w:after="0" w:line="240" w:lineRule="auto"/>
        <w:ind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pacing w:val="-6"/>
          <w:sz w:val="20"/>
          <w:szCs w:val="20"/>
          <w:lang w:eastAsia="ru-RU"/>
        </w:rPr>
        <w:t>3.1.1</w:t>
      </w:r>
      <w:r w:rsidR="004A2BA7" w:rsidRPr="00355537">
        <w:rPr>
          <w:rFonts w:ascii="Times New Roman" w:eastAsia="Times New Roman" w:hAnsi="Times New Roman" w:cs="Times New Roman"/>
          <w:color w:val="000000" w:themeColor="text1"/>
          <w:spacing w:val="-6"/>
          <w:sz w:val="20"/>
          <w:szCs w:val="20"/>
          <w:lang w:eastAsia="ru-RU"/>
        </w:rPr>
        <w:t>0</w:t>
      </w:r>
      <w:r w:rsidR="00C6209B" w:rsidRPr="00355537">
        <w:rPr>
          <w:rFonts w:ascii="Times New Roman" w:eastAsia="Times New Roman" w:hAnsi="Times New Roman" w:cs="Times New Roman"/>
          <w:color w:val="000000" w:themeColor="text1"/>
          <w:spacing w:val="-6"/>
          <w:sz w:val="20"/>
          <w:szCs w:val="20"/>
          <w:lang w:eastAsia="ru-RU"/>
        </w:rPr>
        <w:t>.</w:t>
      </w:r>
      <w:r w:rsidR="0041734A" w:rsidRPr="00355537">
        <w:rPr>
          <w:rFonts w:ascii="Times New Roman" w:hAnsi="Times New Roman" w:cs="Times New Roman"/>
          <w:sz w:val="20"/>
          <w:szCs w:val="20"/>
        </w:rPr>
        <w:t xml:space="preserve"> </w:t>
      </w:r>
      <w:r w:rsidR="0041734A" w:rsidRPr="00355537">
        <w:rPr>
          <w:rFonts w:ascii="Times New Roman" w:eastAsia="Times New Roman" w:hAnsi="Times New Roman" w:cs="Times New Roman"/>
          <w:color w:val="000000" w:themeColor="text1"/>
          <w:spacing w:val="-6"/>
          <w:sz w:val="20"/>
          <w:szCs w:val="20"/>
          <w:lang w:eastAsia="ru-RU"/>
        </w:rPr>
        <w:t>В случае если строительство (создание) Жилого дома не может быть завершено в предусмотренный Договором срок Застройщик обязуется не позднее, чем за</w:t>
      </w:r>
      <w:r w:rsidR="00D973B0" w:rsidRPr="00355537">
        <w:rPr>
          <w:rFonts w:ascii="Times New Roman" w:eastAsia="Times New Roman" w:hAnsi="Times New Roman" w:cs="Times New Roman"/>
          <w:color w:val="000000" w:themeColor="text1"/>
          <w:spacing w:val="-6"/>
          <w:sz w:val="20"/>
          <w:szCs w:val="20"/>
          <w:lang w:eastAsia="ru-RU"/>
        </w:rPr>
        <w:t xml:space="preserve"> 2 (д</w:t>
      </w:r>
      <w:r w:rsidR="0041734A" w:rsidRPr="00355537">
        <w:rPr>
          <w:rFonts w:ascii="Times New Roman" w:eastAsia="Times New Roman" w:hAnsi="Times New Roman" w:cs="Times New Roman"/>
          <w:color w:val="000000" w:themeColor="text1"/>
          <w:spacing w:val="-6"/>
          <w:sz w:val="20"/>
          <w:szCs w:val="20"/>
          <w:lang w:eastAsia="ru-RU"/>
        </w:rPr>
        <w:t>ва) месяца до истечения указанного срока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Участнику долевого строительства осуществляется в порядке, установленном законода</w:t>
      </w:r>
      <w:r w:rsidR="006B4560">
        <w:rPr>
          <w:rFonts w:ascii="Times New Roman" w:eastAsia="Times New Roman" w:hAnsi="Times New Roman" w:cs="Times New Roman"/>
          <w:color w:val="000000" w:themeColor="text1"/>
          <w:spacing w:val="-6"/>
          <w:sz w:val="20"/>
          <w:szCs w:val="20"/>
          <w:lang w:eastAsia="ru-RU"/>
        </w:rPr>
        <w:t>тельством Российской Федерации.</w:t>
      </w:r>
    </w:p>
    <w:p w14:paraId="446E1D1C" w14:textId="5E4C09E5" w:rsidR="00C6209B" w:rsidRDefault="0041734A" w:rsidP="006B4560">
      <w:pPr>
        <w:widowControl w:val="0"/>
        <w:shd w:val="clear" w:color="auto" w:fill="FFFFFF"/>
        <w:spacing w:after="0" w:line="240" w:lineRule="auto"/>
        <w:ind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pacing w:val="-6"/>
          <w:sz w:val="20"/>
          <w:szCs w:val="20"/>
          <w:lang w:eastAsia="ru-RU"/>
        </w:rPr>
        <w:t xml:space="preserve">При этом Стороны согласовали, что в случае, если к моменту передачи Объекта срок условного депонирования, предусмотренный Договором, истечет, а денежные средства будут возвращены со счета </w:t>
      </w:r>
      <w:proofErr w:type="spellStart"/>
      <w:r w:rsidRPr="00355537">
        <w:rPr>
          <w:rFonts w:ascii="Times New Roman" w:eastAsia="Times New Roman" w:hAnsi="Times New Roman" w:cs="Times New Roman"/>
          <w:color w:val="000000" w:themeColor="text1"/>
          <w:spacing w:val="-6"/>
          <w:sz w:val="20"/>
          <w:szCs w:val="20"/>
          <w:lang w:eastAsia="ru-RU"/>
        </w:rPr>
        <w:t>эскроу</w:t>
      </w:r>
      <w:proofErr w:type="spellEnd"/>
      <w:r w:rsidRPr="00355537">
        <w:rPr>
          <w:rFonts w:ascii="Times New Roman" w:eastAsia="Times New Roman" w:hAnsi="Times New Roman" w:cs="Times New Roman"/>
          <w:color w:val="000000" w:themeColor="text1"/>
          <w:spacing w:val="-6"/>
          <w:sz w:val="20"/>
          <w:szCs w:val="20"/>
          <w:lang w:eastAsia="ru-RU"/>
        </w:rPr>
        <w:t xml:space="preserve"> Участнику, Застройщик вправе приостановить исполнение своего обязательства по передаче Объекта Участнику.</w:t>
      </w:r>
    </w:p>
    <w:p w14:paraId="6E235C82" w14:textId="77777777" w:rsidR="006B4560" w:rsidRDefault="006B4560" w:rsidP="006B4560">
      <w:pPr>
        <w:widowControl w:val="0"/>
        <w:shd w:val="clear" w:color="auto" w:fill="FFFFFF"/>
        <w:spacing w:after="0" w:line="240" w:lineRule="auto"/>
        <w:ind w:firstLine="426"/>
        <w:contextualSpacing/>
        <w:jc w:val="both"/>
        <w:rPr>
          <w:rFonts w:ascii="Times New Roman" w:eastAsia="Times New Roman" w:hAnsi="Times New Roman" w:cs="Times New Roman"/>
          <w:color w:val="000000" w:themeColor="text1"/>
          <w:spacing w:val="-6"/>
          <w:sz w:val="20"/>
          <w:szCs w:val="20"/>
          <w:lang w:eastAsia="ru-RU"/>
        </w:rPr>
      </w:pPr>
      <w:r>
        <w:rPr>
          <w:rFonts w:ascii="Times New Roman" w:eastAsia="Times New Roman" w:hAnsi="Times New Roman" w:cs="Times New Roman"/>
          <w:color w:val="000000" w:themeColor="text1"/>
          <w:spacing w:val="-6"/>
          <w:sz w:val="20"/>
          <w:szCs w:val="20"/>
          <w:lang w:eastAsia="ru-RU"/>
        </w:rPr>
        <w:t>3.1.11. Обратиться в орган, осуществляющий</w:t>
      </w:r>
      <w:r w:rsidRPr="006B4560">
        <w:rPr>
          <w:rFonts w:ascii="Times New Roman" w:eastAsia="Times New Roman" w:hAnsi="Times New Roman" w:cs="Times New Roman"/>
          <w:color w:val="000000" w:themeColor="text1"/>
          <w:spacing w:val="-6"/>
          <w:sz w:val="20"/>
          <w:szCs w:val="20"/>
          <w:lang w:eastAsia="ru-RU"/>
        </w:rPr>
        <w:t xml:space="preserve"> государственную регистрацию прав на недвижимое имущество и сделок с ним, с заявлением о государственной регистрации права собственности</w:t>
      </w:r>
      <w:r>
        <w:rPr>
          <w:rFonts w:ascii="Times New Roman" w:eastAsia="Times New Roman" w:hAnsi="Times New Roman" w:cs="Times New Roman"/>
          <w:color w:val="000000" w:themeColor="text1"/>
          <w:spacing w:val="-6"/>
          <w:sz w:val="20"/>
          <w:szCs w:val="20"/>
          <w:lang w:eastAsia="ru-RU"/>
        </w:rPr>
        <w:t xml:space="preserve"> Участника</w:t>
      </w:r>
      <w:r w:rsidRPr="006B4560">
        <w:rPr>
          <w:rFonts w:ascii="Times New Roman" w:eastAsia="Times New Roman" w:hAnsi="Times New Roman" w:cs="Times New Roman"/>
          <w:color w:val="000000" w:themeColor="text1"/>
          <w:spacing w:val="-6"/>
          <w:sz w:val="20"/>
          <w:szCs w:val="20"/>
          <w:lang w:eastAsia="ru-RU"/>
        </w:rPr>
        <w:t xml:space="preserve"> </w:t>
      </w:r>
      <w:r>
        <w:rPr>
          <w:rFonts w:ascii="Times New Roman" w:eastAsia="Times New Roman" w:hAnsi="Times New Roman" w:cs="Times New Roman"/>
          <w:color w:val="000000" w:themeColor="text1"/>
          <w:spacing w:val="-6"/>
          <w:sz w:val="20"/>
          <w:szCs w:val="20"/>
          <w:lang w:eastAsia="ru-RU"/>
        </w:rPr>
        <w:t xml:space="preserve">долевого строительства </w:t>
      </w:r>
      <w:r w:rsidRPr="006B4560">
        <w:rPr>
          <w:rFonts w:ascii="Times New Roman" w:eastAsia="Times New Roman" w:hAnsi="Times New Roman" w:cs="Times New Roman"/>
          <w:color w:val="000000" w:themeColor="text1"/>
          <w:spacing w:val="-6"/>
          <w:sz w:val="20"/>
          <w:szCs w:val="20"/>
          <w:lang w:eastAsia="ru-RU"/>
        </w:rPr>
        <w:t>на Квартиру в электронной форме</w:t>
      </w:r>
      <w:r>
        <w:rPr>
          <w:rFonts w:ascii="Times New Roman" w:eastAsia="Times New Roman" w:hAnsi="Times New Roman" w:cs="Times New Roman"/>
          <w:color w:val="000000" w:themeColor="text1"/>
          <w:spacing w:val="-6"/>
          <w:sz w:val="20"/>
          <w:szCs w:val="20"/>
          <w:lang w:eastAsia="ru-RU"/>
        </w:rPr>
        <w:t>, в</w:t>
      </w:r>
      <w:r w:rsidRPr="006B4560">
        <w:rPr>
          <w:rFonts w:ascii="Times New Roman" w:eastAsia="Times New Roman" w:hAnsi="Times New Roman" w:cs="Times New Roman"/>
          <w:color w:val="000000" w:themeColor="text1"/>
          <w:spacing w:val="-6"/>
          <w:sz w:val="20"/>
          <w:szCs w:val="20"/>
          <w:lang w:eastAsia="ru-RU"/>
        </w:rPr>
        <w:t xml:space="preserve"> срок не позднее 30 (тридцати) рабочих дней со дня подписания Акта приема-передачи, одностороннего акта о передаче Квартиры</w:t>
      </w:r>
      <w:r>
        <w:rPr>
          <w:rFonts w:ascii="Times New Roman" w:eastAsia="Times New Roman" w:hAnsi="Times New Roman" w:cs="Times New Roman"/>
          <w:color w:val="000000" w:themeColor="text1"/>
          <w:spacing w:val="-6"/>
          <w:sz w:val="20"/>
          <w:szCs w:val="20"/>
          <w:lang w:eastAsia="ru-RU"/>
        </w:rPr>
        <w:t>.</w:t>
      </w:r>
    </w:p>
    <w:p w14:paraId="6DFF622B" w14:textId="1763E3B5" w:rsidR="00C6209B" w:rsidRPr="006B4560" w:rsidRDefault="00C6209B" w:rsidP="006B4560">
      <w:pPr>
        <w:widowControl w:val="0"/>
        <w:shd w:val="clear" w:color="auto" w:fill="FFFFFF"/>
        <w:spacing w:after="0" w:line="240" w:lineRule="auto"/>
        <w:ind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b/>
          <w:color w:val="000000" w:themeColor="text1"/>
          <w:spacing w:val="-1"/>
          <w:sz w:val="20"/>
          <w:szCs w:val="20"/>
          <w:lang w:eastAsia="ru-RU"/>
        </w:rPr>
        <w:t>3.2. Застройщик имеет право</w:t>
      </w:r>
      <w:r w:rsidRPr="00355537">
        <w:rPr>
          <w:rFonts w:ascii="Times New Roman" w:eastAsia="Times New Roman" w:hAnsi="Times New Roman" w:cs="Times New Roman"/>
          <w:color w:val="000000" w:themeColor="text1"/>
          <w:spacing w:val="-1"/>
          <w:sz w:val="20"/>
          <w:szCs w:val="20"/>
          <w:lang w:eastAsia="ru-RU"/>
        </w:rPr>
        <w:t>:</w:t>
      </w:r>
    </w:p>
    <w:p w14:paraId="6D354F10" w14:textId="418D58D4" w:rsidR="00C6209B" w:rsidRPr="00355537" w:rsidRDefault="00C6209B" w:rsidP="00355537">
      <w:pPr>
        <w:widowControl w:val="0"/>
        <w:shd w:val="clear" w:color="auto" w:fill="FFFFFF"/>
        <w:spacing w:after="0" w:line="240" w:lineRule="auto"/>
        <w:ind w:firstLine="426"/>
        <w:contextualSpacing/>
        <w:jc w:val="both"/>
        <w:rPr>
          <w:rFonts w:ascii="Times New Roman" w:eastAsia="Times New Roman" w:hAnsi="Times New Roman" w:cs="Times New Roman"/>
          <w:color w:val="000000" w:themeColor="text1"/>
          <w:spacing w:val="-1"/>
          <w:sz w:val="20"/>
          <w:szCs w:val="20"/>
          <w:lang w:eastAsia="ru-RU"/>
        </w:rPr>
      </w:pPr>
      <w:r w:rsidRPr="00355537">
        <w:rPr>
          <w:rFonts w:ascii="Times New Roman" w:eastAsia="Times New Roman" w:hAnsi="Times New Roman" w:cs="Times New Roman"/>
          <w:color w:val="000000" w:themeColor="text1"/>
          <w:spacing w:val="-1"/>
          <w:sz w:val="20"/>
          <w:szCs w:val="20"/>
          <w:lang w:eastAsia="ru-RU"/>
        </w:rPr>
        <w:t>3</w:t>
      </w:r>
      <w:r w:rsidR="00E1775E" w:rsidRPr="00355537">
        <w:rPr>
          <w:rFonts w:ascii="Times New Roman" w:eastAsia="Times New Roman" w:hAnsi="Times New Roman" w:cs="Times New Roman"/>
          <w:color w:val="000000" w:themeColor="text1"/>
          <w:sz w:val="20"/>
          <w:szCs w:val="20"/>
          <w:lang w:eastAsia="ru-RU"/>
        </w:rPr>
        <w:t xml:space="preserve">.2.1. </w:t>
      </w:r>
      <w:r w:rsidR="003757A7" w:rsidRPr="00355537">
        <w:rPr>
          <w:rFonts w:ascii="Times New Roman" w:eastAsia="Times New Roman" w:hAnsi="Times New Roman" w:cs="Times New Roman"/>
          <w:color w:val="000000"/>
          <w:sz w:val="20"/>
          <w:szCs w:val="20"/>
          <w:lang w:eastAsia="ru-RU"/>
        </w:rPr>
        <w:t xml:space="preserve">Вносить изменения и дополнения в проект строительства Жилого дома, в соответствии с действующим законодательством РФ. </w:t>
      </w:r>
    </w:p>
    <w:p w14:paraId="2C10B5F2" w14:textId="7A64F2B0" w:rsidR="00C6209B" w:rsidRPr="00355537" w:rsidRDefault="00C6209B" w:rsidP="00355537">
      <w:pPr>
        <w:widowControl w:val="0"/>
        <w:shd w:val="clear" w:color="auto" w:fill="FFFFFF"/>
        <w:spacing w:after="0" w:line="240" w:lineRule="auto"/>
        <w:ind w:firstLine="426"/>
        <w:contextualSpacing/>
        <w:jc w:val="both"/>
        <w:rPr>
          <w:rFonts w:ascii="Times New Roman" w:eastAsia="Times New Roman" w:hAnsi="Times New Roman" w:cs="Times New Roman"/>
          <w:color w:val="000000" w:themeColor="text1"/>
          <w:spacing w:val="-1"/>
          <w:sz w:val="20"/>
          <w:szCs w:val="20"/>
          <w:lang w:eastAsia="ru-RU"/>
        </w:rPr>
      </w:pPr>
      <w:r w:rsidRPr="00355537">
        <w:rPr>
          <w:rFonts w:ascii="Times New Roman" w:eastAsia="Times New Roman" w:hAnsi="Times New Roman" w:cs="Times New Roman"/>
          <w:color w:val="000000" w:themeColor="text1"/>
          <w:spacing w:val="-1"/>
          <w:sz w:val="20"/>
          <w:szCs w:val="20"/>
          <w:lang w:eastAsia="ru-RU"/>
        </w:rPr>
        <w:t xml:space="preserve">3.2.2. </w:t>
      </w:r>
      <w:r w:rsidR="003757A7" w:rsidRPr="00355537">
        <w:rPr>
          <w:rFonts w:ascii="Times New Roman" w:eastAsia="Times New Roman" w:hAnsi="Times New Roman" w:cs="Times New Roman"/>
          <w:color w:val="000000" w:themeColor="text1"/>
          <w:spacing w:val="-1"/>
          <w:sz w:val="20"/>
          <w:szCs w:val="20"/>
          <w:lang w:eastAsia="ru-RU"/>
        </w:rPr>
        <w:t>Воздержаться от передачи Объекта долевого строительства Участнику долевого строительства при нарушении Участником долевого строительства условий об оплате цены Договора и порядке внесения денежных средств до исполнения Участником долевого строительства обязательств о полной оплате Объекта долевого строительства</w:t>
      </w:r>
      <w:r w:rsidR="00472234" w:rsidRPr="00355537">
        <w:rPr>
          <w:rFonts w:ascii="Times New Roman" w:eastAsia="Times New Roman" w:hAnsi="Times New Roman" w:cs="Times New Roman"/>
          <w:color w:val="000000" w:themeColor="text1"/>
          <w:spacing w:val="-1"/>
          <w:sz w:val="20"/>
          <w:szCs w:val="20"/>
          <w:lang w:eastAsia="ru-RU"/>
        </w:rPr>
        <w:t>.</w:t>
      </w:r>
    </w:p>
    <w:p w14:paraId="2DCBF8A6" w14:textId="2A538235" w:rsidR="00563533" w:rsidRPr="00355537" w:rsidRDefault="00C6209B" w:rsidP="00355537">
      <w:pPr>
        <w:widowControl w:val="0"/>
        <w:shd w:val="clear" w:color="auto" w:fill="FFFFFF"/>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themeColor="text1"/>
          <w:spacing w:val="-1"/>
          <w:sz w:val="20"/>
          <w:szCs w:val="20"/>
          <w:lang w:eastAsia="ru-RU"/>
        </w:rPr>
        <w:t>3.2.3.</w:t>
      </w:r>
      <w:r w:rsidR="003757A7" w:rsidRPr="00355537">
        <w:rPr>
          <w:rFonts w:ascii="Times New Roman" w:eastAsia="Times New Roman" w:hAnsi="Times New Roman" w:cs="Times New Roman"/>
          <w:color w:val="000000"/>
          <w:sz w:val="20"/>
          <w:szCs w:val="20"/>
          <w:lang w:eastAsia="ru-RU"/>
        </w:rPr>
        <w:t xml:space="preserve"> </w:t>
      </w:r>
      <w:r w:rsidR="00563533" w:rsidRPr="00355537">
        <w:rPr>
          <w:rFonts w:ascii="Times New Roman" w:eastAsia="Times New Roman" w:hAnsi="Times New Roman" w:cs="Times New Roman"/>
          <w:color w:val="000000"/>
          <w:sz w:val="20"/>
          <w:szCs w:val="20"/>
          <w:lang w:eastAsia="ru-RU"/>
        </w:rPr>
        <w:t>Зарегистрировать право собственности на незавершенный объект строительства без согласия Участника долевого строительства. В этом случае объект незавершенного строительства будет считаться находящемся в залоге у Участника долевого строительства с момента государственной регистрации права собственности Застройщика на такой объект.</w:t>
      </w:r>
    </w:p>
    <w:p w14:paraId="2D1A3907" w14:textId="46210380" w:rsidR="00C6209B" w:rsidRPr="00355537" w:rsidRDefault="00563533" w:rsidP="00355537">
      <w:pPr>
        <w:widowControl w:val="0"/>
        <w:shd w:val="clear" w:color="auto" w:fill="FFFFFF"/>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xml:space="preserve">3.2.4. </w:t>
      </w:r>
      <w:r w:rsidR="003757A7" w:rsidRPr="00355537">
        <w:rPr>
          <w:rFonts w:ascii="Times New Roman" w:eastAsia="Times New Roman" w:hAnsi="Times New Roman" w:cs="Times New Roman"/>
          <w:color w:val="000000"/>
          <w:sz w:val="20"/>
          <w:szCs w:val="20"/>
          <w:lang w:eastAsia="ru-RU"/>
        </w:rPr>
        <w:t xml:space="preserve">Досрочно передать Участнику Объект долевого строительства, при условии получения разрешения на ввод многоквартирного дома в эксплуатацию с соблюдением требованием, </w:t>
      </w:r>
      <w:r w:rsidR="00472234" w:rsidRPr="00355537">
        <w:rPr>
          <w:rFonts w:ascii="Times New Roman" w:eastAsia="Times New Roman" w:hAnsi="Times New Roman" w:cs="Times New Roman"/>
          <w:color w:val="000000"/>
          <w:sz w:val="20"/>
          <w:szCs w:val="20"/>
          <w:lang w:eastAsia="ru-RU"/>
        </w:rPr>
        <w:t>установленных разделом 5</w:t>
      </w:r>
      <w:r w:rsidR="003757A7" w:rsidRPr="00355537">
        <w:rPr>
          <w:rFonts w:ascii="Times New Roman" w:eastAsia="Times New Roman" w:hAnsi="Times New Roman" w:cs="Times New Roman"/>
          <w:color w:val="000000"/>
          <w:sz w:val="20"/>
          <w:szCs w:val="20"/>
          <w:lang w:eastAsia="ru-RU"/>
        </w:rPr>
        <w:t xml:space="preserve"> («Передача объекта долевого строительства») Договора. </w:t>
      </w:r>
    </w:p>
    <w:p w14:paraId="33A2EF28" w14:textId="2DCCDFDA" w:rsidR="00033DCE" w:rsidRPr="00355537" w:rsidRDefault="00A92781" w:rsidP="00355537">
      <w:pPr>
        <w:spacing w:after="0" w:line="240" w:lineRule="auto"/>
        <w:ind w:firstLine="426"/>
        <w:contextualSpacing/>
        <w:jc w:val="both"/>
        <w:rPr>
          <w:rFonts w:ascii="Times New Roman" w:eastAsia="Times New Roman" w:hAnsi="Times New Roman" w:cs="Times New Roman"/>
          <w:b/>
          <w:color w:val="000000"/>
          <w:sz w:val="20"/>
          <w:szCs w:val="20"/>
          <w:lang w:eastAsia="ru-RU"/>
        </w:rPr>
      </w:pPr>
      <w:r w:rsidRPr="00355537">
        <w:rPr>
          <w:rFonts w:ascii="Times New Roman" w:eastAsia="Times New Roman" w:hAnsi="Times New Roman" w:cs="Times New Roman"/>
          <w:b/>
          <w:color w:val="000000"/>
          <w:sz w:val="20"/>
          <w:szCs w:val="20"/>
          <w:lang w:eastAsia="ru-RU"/>
        </w:rPr>
        <w:t>3.3</w:t>
      </w:r>
      <w:r w:rsidR="005423F8" w:rsidRPr="00355537">
        <w:rPr>
          <w:rFonts w:ascii="Times New Roman" w:eastAsia="Times New Roman" w:hAnsi="Times New Roman" w:cs="Times New Roman"/>
          <w:b/>
          <w:color w:val="000000"/>
          <w:sz w:val="20"/>
          <w:szCs w:val="20"/>
          <w:lang w:eastAsia="ru-RU"/>
        </w:rPr>
        <w:t xml:space="preserve"> Участник долевого строительства обязуется:</w:t>
      </w:r>
    </w:p>
    <w:p w14:paraId="5AF7FB82" w14:textId="6B231D12" w:rsidR="0093377B" w:rsidRPr="00355537" w:rsidRDefault="00A92781" w:rsidP="00355537">
      <w:pPr>
        <w:widowControl w:val="0"/>
        <w:shd w:val="clear" w:color="auto" w:fill="FFFFFF"/>
        <w:spacing w:before="264" w:after="0" w:line="240" w:lineRule="auto"/>
        <w:ind w:firstLine="426"/>
        <w:contextualSpacing/>
        <w:jc w:val="both"/>
        <w:rPr>
          <w:rFonts w:ascii="Times New Roman" w:eastAsia="Times New Roman" w:hAnsi="Times New Roman" w:cs="Times New Roman"/>
          <w:color w:val="000000" w:themeColor="text1"/>
          <w:sz w:val="20"/>
          <w:szCs w:val="20"/>
          <w:lang w:eastAsia="ru-RU"/>
        </w:rPr>
      </w:pPr>
      <w:r w:rsidRPr="00355537">
        <w:rPr>
          <w:rFonts w:ascii="Times New Roman" w:eastAsia="Times New Roman" w:hAnsi="Times New Roman" w:cs="Times New Roman"/>
          <w:color w:val="000000" w:themeColor="text1"/>
          <w:sz w:val="20"/>
          <w:szCs w:val="20"/>
          <w:lang w:eastAsia="ru-RU"/>
        </w:rPr>
        <w:t>3.3</w:t>
      </w:r>
      <w:r w:rsidR="006A53E9" w:rsidRPr="00355537">
        <w:rPr>
          <w:rFonts w:ascii="Times New Roman" w:eastAsia="Times New Roman" w:hAnsi="Times New Roman" w:cs="Times New Roman"/>
          <w:color w:val="000000" w:themeColor="text1"/>
          <w:sz w:val="20"/>
          <w:szCs w:val="20"/>
          <w:lang w:eastAsia="ru-RU"/>
        </w:rPr>
        <w:t>.1</w:t>
      </w:r>
      <w:r w:rsidR="0093377B" w:rsidRPr="00355537">
        <w:rPr>
          <w:rFonts w:ascii="Times New Roman" w:eastAsia="Times New Roman" w:hAnsi="Times New Roman" w:cs="Times New Roman"/>
          <w:color w:val="000000" w:themeColor="text1"/>
          <w:sz w:val="20"/>
          <w:szCs w:val="20"/>
          <w:lang w:eastAsia="ru-RU"/>
        </w:rPr>
        <w:t>.</w:t>
      </w:r>
      <w:r w:rsidR="00E1775E" w:rsidRPr="00355537">
        <w:rPr>
          <w:rFonts w:ascii="Times New Roman" w:eastAsia="Times New Roman" w:hAnsi="Times New Roman" w:cs="Times New Roman"/>
          <w:color w:val="000000" w:themeColor="text1"/>
          <w:sz w:val="20"/>
          <w:szCs w:val="20"/>
          <w:lang w:eastAsia="ru-RU"/>
        </w:rPr>
        <w:t xml:space="preserve"> Оплатить Цену Договора в объеме и на условиях, предусмотренных п. 2.1 Договора, в том числе с учетом уточнения цены Договора. </w:t>
      </w:r>
    </w:p>
    <w:p w14:paraId="58358C5B" w14:textId="77777777" w:rsidR="00CC72BF" w:rsidRPr="00355537" w:rsidRDefault="00A92781" w:rsidP="00355537">
      <w:pPr>
        <w:widowControl w:val="0"/>
        <w:shd w:val="clear" w:color="auto" w:fill="FFFFFF"/>
        <w:spacing w:before="264" w:after="0" w:line="240" w:lineRule="auto"/>
        <w:ind w:firstLine="426"/>
        <w:contextualSpacing/>
        <w:jc w:val="both"/>
        <w:rPr>
          <w:rFonts w:ascii="Times New Roman" w:eastAsia="Times New Roman" w:hAnsi="Times New Roman" w:cs="Times New Roman"/>
          <w:color w:val="000000" w:themeColor="text1"/>
          <w:sz w:val="20"/>
          <w:szCs w:val="20"/>
          <w:lang w:eastAsia="ru-RU"/>
        </w:rPr>
      </w:pPr>
      <w:r w:rsidRPr="00355537">
        <w:rPr>
          <w:rFonts w:ascii="Times New Roman" w:eastAsia="Times New Roman" w:hAnsi="Times New Roman" w:cs="Times New Roman"/>
          <w:color w:val="000000" w:themeColor="text1"/>
          <w:sz w:val="20"/>
          <w:szCs w:val="20"/>
          <w:lang w:eastAsia="ru-RU"/>
        </w:rPr>
        <w:t>3.3</w:t>
      </w:r>
      <w:r w:rsidR="00F03B8D" w:rsidRPr="00355537">
        <w:rPr>
          <w:rFonts w:ascii="Times New Roman" w:eastAsia="Times New Roman" w:hAnsi="Times New Roman" w:cs="Times New Roman"/>
          <w:color w:val="000000" w:themeColor="text1"/>
          <w:sz w:val="20"/>
          <w:szCs w:val="20"/>
          <w:lang w:eastAsia="ru-RU"/>
        </w:rPr>
        <w:t xml:space="preserve">.2. </w:t>
      </w:r>
      <w:r w:rsidR="0093377B" w:rsidRPr="00355537">
        <w:rPr>
          <w:rFonts w:ascii="Times New Roman" w:eastAsia="Times New Roman" w:hAnsi="Times New Roman" w:cs="Times New Roman"/>
          <w:color w:val="000000" w:themeColor="text1"/>
          <w:sz w:val="20"/>
          <w:szCs w:val="20"/>
          <w:lang w:eastAsia="ru-RU"/>
        </w:rPr>
        <w:t xml:space="preserve">Принять Объект долевого строительства у Застройщика по Акту </w:t>
      </w:r>
      <w:r w:rsidR="008E5B68" w:rsidRPr="00355537">
        <w:rPr>
          <w:rFonts w:ascii="Times New Roman" w:eastAsia="Times New Roman" w:hAnsi="Times New Roman" w:cs="Times New Roman"/>
          <w:color w:val="000000" w:themeColor="text1"/>
          <w:sz w:val="20"/>
          <w:szCs w:val="20"/>
          <w:lang w:eastAsia="ru-RU"/>
        </w:rPr>
        <w:t>приема-передачи</w:t>
      </w:r>
      <w:r w:rsidR="0093377B" w:rsidRPr="00355537">
        <w:rPr>
          <w:rFonts w:ascii="Times New Roman" w:eastAsia="Times New Roman" w:hAnsi="Times New Roman" w:cs="Times New Roman"/>
          <w:color w:val="000000" w:themeColor="text1"/>
          <w:sz w:val="20"/>
          <w:szCs w:val="20"/>
          <w:lang w:eastAsia="ru-RU"/>
        </w:rPr>
        <w:t xml:space="preserve">, для чего обязан явиться для приемки Объекта долевого строительства в сроки и по адресу, </w:t>
      </w:r>
      <w:r w:rsidR="008E5B68" w:rsidRPr="00355537">
        <w:rPr>
          <w:rFonts w:ascii="Times New Roman" w:eastAsia="Times New Roman" w:hAnsi="Times New Roman" w:cs="Times New Roman"/>
          <w:color w:val="000000" w:themeColor="text1"/>
          <w:sz w:val="20"/>
          <w:szCs w:val="20"/>
          <w:lang w:eastAsia="ru-RU"/>
        </w:rPr>
        <w:t xml:space="preserve">определенные Застройщиком </w:t>
      </w:r>
      <w:r w:rsidR="0093377B" w:rsidRPr="00355537">
        <w:rPr>
          <w:rFonts w:ascii="Times New Roman" w:eastAsia="Times New Roman" w:hAnsi="Times New Roman" w:cs="Times New Roman"/>
          <w:color w:val="000000" w:themeColor="text1"/>
          <w:sz w:val="20"/>
          <w:szCs w:val="20"/>
          <w:lang w:eastAsia="ru-RU"/>
        </w:rPr>
        <w:t>в</w:t>
      </w:r>
      <w:r w:rsidR="008E5B68" w:rsidRPr="00355537">
        <w:rPr>
          <w:rFonts w:ascii="Times New Roman" w:eastAsia="Times New Roman" w:hAnsi="Times New Roman" w:cs="Times New Roman"/>
          <w:color w:val="000000" w:themeColor="text1"/>
          <w:sz w:val="20"/>
          <w:szCs w:val="20"/>
          <w:lang w:eastAsia="ru-RU"/>
        </w:rPr>
        <w:t xml:space="preserve"> уведомлении</w:t>
      </w:r>
      <w:r w:rsidR="0093377B" w:rsidRPr="00355537">
        <w:rPr>
          <w:rFonts w:ascii="Times New Roman" w:eastAsia="Times New Roman" w:hAnsi="Times New Roman" w:cs="Times New Roman"/>
          <w:color w:val="000000" w:themeColor="text1"/>
          <w:sz w:val="20"/>
          <w:szCs w:val="20"/>
          <w:lang w:eastAsia="ru-RU"/>
        </w:rPr>
        <w:t xml:space="preserve">, </w:t>
      </w:r>
      <w:r w:rsidR="0093377B" w:rsidRPr="00355537">
        <w:rPr>
          <w:rFonts w:ascii="Times New Roman" w:eastAsia="Times New Roman" w:hAnsi="Times New Roman" w:cs="Times New Roman"/>
          <w:color w:val="000000" w:themeColor="text1"/>
          <w:spacing w:val="-1"/>
          <w:sz w:val="20"/>
          <w:szCs w:val="20"/>
          <w:lang w:eastAsia="ru-RU"/>
        </w:rPr>
        <w:t>направляемом Участнику долевого строит</w:t>
      </w:r>
      <w:r w:rsidR="008E5B68" w:rsidRPr="00355537">
        <w:rPr>
          <w:rFonts w:ascii="Times New Roman" w:eastAsia="Times New Roman" w:hAnsi="Times New Roman" w:cs="Times New Roman"/>
          <w:color w:val="000000" w:themeColor="text1"/>
          <w:spacing w:val="-1"/>
          <w:sz w:val="20"/>
          <w:szCs w:val="20"/>
          <w:lang w:eastAsia="ru-RU"/>
        </w:rPr>
        <w:t xml:space="preserve">ельства в соответствии с п. </w:t>
      </w:r>
      <w:r w:rsidR="00C67818" w:rsidRPr="00355537">
        <w:rPr>
          <w:rFonts w:ascii="Times New Roman" w:eastAsia="Times New Roman" w:hAnsi="Times New Roman" w:cs="Times New Roman"/>
          <w:color w:val="000000" w:themeColor="text1"/>
          <w:spacing w:val="-1"/>
          <w:sz w:val="20"/>
          <w:szCs w:val="20"/>
          <w:lang w:eastAsia="ru-RU"/>
        </w:rPr>
        <w:t xml:space="preserve">5.6 </w:t>
      </w:r>
      <w:r w:rsidR="0093377B" w:rsidRPr="00355537">
        <w:rPr>
          <w:rFonts w:ascii="Times New Roman" w:eastAsia="Times New Roman" w:hAnsi="Times New Roman" w:cs="Times New Roman"/>
          <w:color w:val="000000" w:themeColor="text1"/>
          <w:spacing w:val="-1"/>
          <w:sz w:val="20"/>
          <w:szCs w:val="20"/>
          <w:lang w:eastAsia="ru-RU"/>
        </w:rPr>
        <w:t>Договора.</w:t>
      </w:r>
    </w:p>
    <w:p w14:paraId="78C725C2" w14:textId="519CE0F6" w:rsidR="0093377B" w:rsidRPr="00355537" w:rsidRDefault="0093377B" w:rsidP="00355537">
      <w:pPr>
        <w:widowControl w:val="0"/>
        <w:shd w:val="clear" w:color="auto" w:fill="FFFFFF"/>
        <w:spacing w:before="264" w:after="0" w:line="240" w:lineRule="auto"/>
        <w:ind w:firstLine="426"/>
        <w:contextualSpacing/>
        <w:jc w:val="both"/>
        <w:rPr>
          <w:rFonts w:ascii="Times New Roman" w:eastAsia="Times New Roman" w:hAnsi="Times New Roman" w:cs="Times New Roman"/>
          <w:color w:val="000000" w:themeColor="text1"/>
          <w:sz w:val="20"/>
          <w:szCs w:val="20"/>
          <w:lang w:eastAsia="ru-RU"/>
        </w:rPr>
      </w:pPr>
      <w:r w:rsidRPr="00355537">
        <w:rPr>
          <w:rFonts w:ascii="Times New Roman" w:eastAsia="Times New Roman" w:hAnsi="Times New Roman" w:cs="Times New Roman"/>
          <w:color w:val="000000" w:themeColor="text1"/>
          <w:sz w:val="20"/>
          <w:szCs w:val="20"/>
          <w:lang w:eastAsia="ru-RU"/>
        </w:rPr>
        <w:t xml:space="preserve">С момента подписания Акта приема-передачи Объекта долевого строительства или </w:t>
      </w:r>
      <w:r w:rsidRPr="00355537">
        <w:rPr>
          <w:rFonts w:ascii="Times New Roman" w:eastAsia="Times New Roman" w:hAnsi="Times New Roman" w:cs="Times New Roman"/>
          <w:color w:val="000000" w:themeColor="text1"/>
          <w:spacing w:val="-1"/>
          <w:sz w:val="20"/>
          <w:szCs w:val="20"/>
          <w:lang w:eastAsia="ru-RU"/>
        </w:rPr>
        <w:t>составления Застройщиком данно</w:t>
      </w:r>
      <w:r w:rsidR="00593EEE" w:rsidRPr="00355537">
        <w:rPr>
          <w:rFonts w:ascii="Times New Roman" w:eastAsia="Times New Roman" w:hAnsi="Times New Roman" w:cs="Times New Roman"/>
          <w:color w:val="000000" w:themeColor="text1"/>
          <w:spacing w:val="-1"/>
          <w:sz w:val="20"/>
          <w:szCs w:val="20"/>
          <w:lang w:eastAsia="ru-RU"/>
        </w:rPr>
        <w:t xml:space="preserve">го акта в одностороннем порядке, </w:t>
      </w:r>
      <w:r w:rsidR="00C67818" w:rsidRPr="00355537">
        <w:rPr>
          <w:rFonts w:ascii="Times New Roman" w:eastAsia="Times New Roman" w:hAnsi="Times New Roman" w:cs="Times New Roman"/>
          <w:color w:val="000000" w:themeColor="text1"/>
          <w:sz w:val="20"/>
          <w:szCs w:val="20"/>
          <w:lang w:eastAsia="ru-RU"/>
        </w:rPr>
        <w:t>в соответствии с п. 5</w:t>
      </w:r>
      <w:r w:rsidR="008775B9" w:rsidRPr="00355537">
        <w:rPr>
          <w:rFonts w:ascii="Times New Roman" w:eastAsia="Times New Roman" w:hAnsi="Times New Roman" w:cs="Times New Roman"/>
          <w:color w:val="000000" w:themeColor="text1"/>
          <w:sz w:val="20"/>
          <w:szCs w:val="20"/>
          <w:lang w:eastAsia="ru-RU"/>
        </w:rPr>
        <w:t>.7</w:t>
      </w:r>
      <w:r w:rsidRPr="00355537">
        <w:rPr>
          <w:rFonts w:ascii="Times New Roman" w:eastAsia="Times New Roman" w:hAnsi="Times New Roman" w:cs="Times New Roman"/>
          <w:color w:val="000000" w:themeColor="text1"/>
          <w:sz w:val="20"/>
          <w:szCs w:val="20"/>
          <w:lang w:eastAsia="ru-RU"/>
        </w:rPr>
        <w:t xml:space="preserve"> </w:t>
      </w:r>
      <w:r w:rsidR="006852EF" w:rsidRPr="00355537">
        <w:rPr>
          <w:rFonts w:ascii="Times New Roman" w:eastAsia="Times New Roman" w:hAnsi="Times New Roman" w:cs="Times New Roman"/>
          <w:color w:val="000000" w:themeColor="text1"/>
          <w:sz w:val="20"/>
          <w:szCs w:val="20"/>
          <w:lang w:eastAsia="ru-RU"/>
        </w:rPr>
        <w:t xml:space="preserve"> </w:t>
      </w:r>
      <w:r w:rsidRPr="00355537">
        <w:rPr>
          <w:rFonts w:ascii="Times New Roman" w:eastAsia="Times New Roman" w:hAnsi="Times New Roman" w:cs="Times New Roman"/>
          <w:color w:val="000000" w:themeColor="text1"/>
          <w:sz w:val="20"/>
          <w:szCs w:val="20"/>
          <w:lang w:eastAsia="ru-RU"/>
        </w:rPr>
        <w:t xml:space="preserve">Договора, Участник долевого строительства принимает на себя бремя содержания Объекта долевого строительства, становится ответственным за сохранность, несет риск случайной гибели или случайного повреждения Объекта долевого строительства, приобретает обязательства по обеспечению надлежащего санитарного и технического состояния Объекта долевого строительства, несет расходы по оплате за услуги и работы по управлению имуществом Жилого дома, </w:t>
      </w:r>
      <w:r w:rsidRPr="00355537">
        <w:rPr>
          <w:rFonts w:ascii="Times New Roman" w:eastAsia="Times New Roman" w:hAnsi="Times New Roman" w:cs="Times New Roman"/>
          <w:color w:val="000000" w:themeColor="text1"/>
          <w:spacing w:val="-1"/>
          <w:sz w:val="20"/>
          <w:szCs w:val="20"/>
          <w:lang w:eastAsia="ru-RU"/>
        </w:rPr>
        <w:t xml:space="preserve">расходы по содержанию, текущему и капитальному ремонту общего имущества Жилого дома, расходы по </w:t>
      </w:r>
      <w:r w:rsidRPr="00355537">
        <w:rPr>
          <w:rFonts w:ascii="Times New Roman" w:eastAsia="Times New Roman" w:hAnsi="Times New Roman" w:cs="Times New Roman"/>
          <w:color w:val="000000" w:themeColor="text1"/>
          <w:sz w:val="20"/>
          <w:szCs w:val="20"/>
          <w:lang w:eastAsia="ru-RU"/>
        </w:rPr>
        <w:t xml:space="preserve">оплате электроэнергии, теплоснабжения, водоотведения, отопления, горячего и холодного </w:t>
      </w:r>
      <w:r w:rsidRPr="00355537">
        <w:rPr>
          <w:rFonts w:ascii="Times New Roman" w:eastAsia="Times New Roman" w:hAnsi="Times New Roman" w:cs="Times New Roman"/>
          <w:color w:val="000000" w:themeColor="text1"/>
          <w:spacing w:val="-2"/>
          <w:sz w:val="20"/>
          <w:szCs w:val="20"/>
          <w:lang w:eastAsia="ru-RU"/>
        </w:rPr>
        <w:t xml:space="preserve">водоснабжения Объекта долевого строительства, вывоза твердых бытовых отходов, уборки Жилого дома и </w:t>
      </w:r>
      <w:r w:rsidRPr="00355537">
        <w:rPr>
          <w:rFonts w:ascii="Times New Roman" w:eastAsia="Times New Roman" w:hAnsi="Times New Roman" w:cs="Times New Roman"/>
          <w:color w:val="000000" w:themeColor="text1"/>
          <w:sz w:val="20"/>
          <w:szCs w:val="20"/>
          <w:lang w:eastAsia="ru-RU"/>
        </w:rPr>
        <w:t xml:space="preserve">прилегающей к нему территории, расходы по охране Жилого дома и другие необходимые расходы, </w:t>
      </w:r>
      <w:r w:rsidRPr="00355537">
        <w:rPr>
          <w:rFonts w:ascii="Times New Roman" w:eastAsia="Times New Roman" w:hAnsi="Times New Roman" w:cs="Times New Roman"/>
          <w:color w:val="000000" w:themeColor="text1"/>
          <w:spacing w:val="-1"/>
          <w:sz w:val="20"/>
          <w:szCs w:val="20"/>
          <w:lang w:eastAsia="ru-RU"/>
        </w:rPr>
        <w:t xml:space="preserve">связанные с эксплуатацией имущества и обеспечением функционирования Объекта долевого </w:t>
      </w:r>
      <w:r w:rsidRPr="00355537">
        <w:rPr>
          <w:rFonts w:ascii="Times New Roman" w:eastAsia="Times New Roman" w:hAnsi="Times New Roman" w:cs="Times New Roman"/>
          <w:color w:val="000000" w:themeColor="text1"/>
          <w:sz w:val="20"/>
          <w:szCs w:val="20"/>
          <w:lang w:eastAsia="ru-RU"/>
        </w:rPr>
        <w:t>строительства в соответствии с его назначением.</w:t>
      </w:r>
    </w:p>
    <w:p w14:paraId="0803C9A1" w14:textId="0F611117" w:rsidR="00F03B8D" w:rsidRPr="00355537" w:rsidRDefault="00A92781" w:rsidP="003F217C">
      <w:pPr>
        <w:widowControl w:val="0"/>
        <w:shd w:val="clear" w:color="auto" w:fill="FFFFFF"/>
        <w:tabs>
          <w:tab w:val="left" w:pos="1296"/>
        </w:tabs>
        <w:spacing w:after="0" w:line="240" w:lineRule="auto"/>
        <w:ind w:right="14"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z w:val="20"/>
          <w:szCs w:val="20"/>
          <w:lang w:eastAsia="ru-RU"/>
        </w:rPr>
        <w:t>3.3</w:t>
      </w:r>
      <w:r w:rsidR="00F03B8D" w:rsidRPr="00355537">
        <w:rPr>
          <w:rFonts w:ascii="Times New Roman" w:eastAsia="Times New Roman" w:hAnsi="Times New Roman" w:cs="Times New Roman"/>
          <w:color w:val="000000" w:themeColor="text1"/>
          <w:sz w:val="20"/>
          <w:szCs w:val="20"/>
          <w:lang w:eastAsia="ru-RU"/>
        </w:rPr>
        <w:t xml:space="preserve">.3. </w:t>
      </w:r>
      <w:r w:rsidR="0093377B" w:rsidRPr="00355537">
        <w:rPr>
          <w:rFonts w:ascii="Times New Roman" w:eastAsia="Times New Roman" w:hAnsi="Times New Roman" w:cs="Times New Roman"/>
          <w:color w:val="000000" w:themeColor="text1"/>
          <w:sz w:val="20"/>
          <w:szCs w:val="20"/>
          <w:lang w:eastAsia="ru-RU"/>
        </w:rPr>
        <w:t>Нести все расходы, связанные с перечислением</w:t>
      </w:r>
      <w:r w:rsidR="006A53E9" w:rsidRPr="00355537">
        <w:rPr>
          <w:rFonts w:ascii="Times New Roman" w:eastAsia="Times New Roman" w:hAnsi="Times New Roman" w:cs="Times New Roman"/>
          <w:color w:val="000000" w:themeColor="text1"/>
          <w:sz w:val="20"/>
          <w:szCs w:val="20"/>
          <w:lang w:eastAsia="ru-RU"/>
        </w:rPr>
        <w:t>,</w:t>
      </w:r>
      <w:r w:rsidR="0093377B" w:rsidRPr="00355537">
        <w:rPr>
          <w:rFonts w:ascii="Times New Roman" w:eastAsia="Times New Roman" w:hAnsi="Times New Roman" w:cs="Times New Roman"/>
          <w:color w:val="000000" w:themeColor="text1"/>
          <w:sz w:val="20"/>
          <w:szCs w:val="20"/>
          <w:lang w:eastAsia="ru-RU"/>
        </w:rPr>
        <w:t xml:space="preserve"> предусмотренных Договором денежных средств Застройщику.</w:t>
      </w:r>
      <w:r w:rsidR="00BD5FB1" w:rsidRPr="00355537">
        <w:rPr>
          <w:rFonts w:ascii="Times New Roman" w:eastAsia="Times New Roman" w:hAnsi="Times New Roman" w:cs="Times New Roman"/>
          <w:color w:val="000000" w:themeColor="text1"/>
          <w:sz w:val="20"/>
          <w:szCs w:val="20"/>
          <w:lang w:eastAsia="ru-RU"/>
        </w:rPr>
        <w:t xml:space="preserve"> </w:t>
      </w:r>
    </w:p>
    <w:p w14:paraId="2C0AB094" w14:textId="46F28E50" w:rsidR="00DE0E49" w:rsidRPr="00355537" w:rsidRDefault="00A92781" w:rsidP="00355537">
      <w:pPr>
        <w:widowControl w:val="0"/>
        <w:shd w:val="clear" w:color="auto" w:fill="FFFFFF"/>
        <w:tabs>
          <w:tab w:val="left" w:pos="1296"/>
        </w:tabs>
        <w:spacing w:after="0" w:line="240" w:lineRule="auto"/>
        <w:ind w:right="14" w:firstLine="426"/>
        <w:contextualSpacing/>
        <w:jc w:val="both"/>
        <w:rPr>
          <w:rFonts w:ascii="Times New Roman" w:eastAsia="Times New Roman" w:hAnsi="Times New Roman" w:cs="Times New Roman"/>
          <w:color w:val="000000" w:themeColor="text1"/>
          <w:sz w:val="20"/>
          <w:szCs w:val="20"/>
          <w:lang w:eastAsia="ru-RU"/>
        </w:rPr>
      </w:pPr>
      <w:r w:rsidRPr="00355537">
        <w:rPr>
          <w:rFonts w:ascii="Times New Roman" w:eastAsia="Times New Roman" w:hAnsi="Times New Roman" w:cs="Times New Roman"/>
          <w:color w:val="000000" w:themeColor="text1"/>
          <w:spacing w:val="-6"/>
          <w:sz w:val="20"/>
          <w:szCs w:val="20"/>
          <w:lang w:eastAsia="ru-RU"/>
        </w:rPr>
        <w:t>3.3</w:t>
      </w:r>
      <w:r w:rsidR="003F217C">
        <w:rPr>
          <w:rFonts w:ascii="Times New Roman" w:eastAsia="Times New Roman" w:hAnsi="Times New Roman" w:cs="Times New Roman"/>
          <w:color w:val="000000" w:themeColor="text1"/>
          <w:spacing w:val="-6"/>
          <w:sz w:val="20"/>
          <w:szCs w:val="20"/>
          <w:lang w:eastAsia="ru-RU"/>
        </w:rPr>
        <w:t>.4</w:t>
      </w:r>
      <w:r w:rsidRPr="00355537">
        <w:rPr>
          <w:rFonts w:ascii="Times New Roman" w:eastAsia="Times New Roman" w:hAnsi="Times New Roman" w:cs="Times New Roman"/>
          <w:color w:val="000000" w:themeColor="text1"/>
          <w:spacing w:val="-6"/>
          <w:sz w:val="20"/>
          <w:szCs w:val="20"/>
          <w:lang w:eastAsia="ru-RU"/>
        </w:rPr>
        <w:t>.</w:t>
      </w:r>
      <w:r w:rsidR="00F03B8D" w:rsidRPr="00355537">
        <w:rPr>
          <w:rFonts w:ascii="Times New Roman" w:eastAsia="Times New Roman" w:hAnsi="Times New Roman" w:cs="Times New Roman"/>
          <w:color w:val="000000" w:themeColor="text1"/>
          <w:spacing w:val="-6"/>
          <w:sz w:val="20"/>
          <w:szCs w:val="20"/>
          <w:lang w:eastAsia="ru-RU"/>
        </w:rPr>
        <w:t xml:space="preserve"> </w:t>
      </w:r>
      <w:r w:rsidR="0093377B" w:rsidRPr="00355537">
        <w:rPr>
          <w:rFonts w:ascii="Times New Roman" w:eastAsia="Times New Roman" w:hAnsi="Times New Roman" w:cs="Times New Roman"/>
          <w:color w:val="000000" w:themeColor="text1"/>
          <w:spacing w:val="-1"/>
          <w:sz w:val="20"/>
          <w:szCs w:val="20"/>
          <w:lang w:eastAsia="ru-RU"/>
        </w:rPr>
        <w:t xml:space="preserve">До получения документа, подтверждающего государственную регистрацию права собственности на Квартиру </w:t>
      </w:r>
      <w:r w:rsidR="00665CE9" w:rsidRPr="00355537">
        <w:rPr>
          <w:rFonts w:ascii="Times New Roman" w:eastAsia="Times New Roman" w:hAnsi="Times New Roman" w:cs="Times New Roman"/>
          <w:color w:val="000000" w:themeColor="text1"/>
          <w:spacing w:val="-1"/>
          <w:sz w:val="20"/>
          <w:szCs w:val="20"/>
          <w:lang w:eastAsia="ru-RU"/>
        </w:rPr>
        <w:t>не проводить</w:t>
      </w:r>
      <w:r w:rsidR="0093377B" w:rsidRPr="00355537">
        <w:rPr>
          <w:rFonts w:ascii="Times New Roman" w:eastAsia="Times New Roman" w:hAnsi="Times New Roman" w:cs="Times New Roman"/>
          <w:color w:val="000000" w:themeColor="text1"/>
          <w:spacing w:val="-1"/>
          <w:sz w:val="20"/>
          <w:szCs w:val="20"/>
          <w:lang w:eastAsia="ru-RU"/>
        </w:rPr>
        <w:t xml:space="preserve"> в Квартире работы, связанные с отступлением от проекта (перепланировка </w:t>
      </w:r>
      <w:r w:rsidR="006A53E9" w:rsidRPr="00355537">
        <w:rPr>
          <w:rFonts w:ascii="Times New Roman" w:eastAsia="Times New Roman" w:hAnsi="Times New Roman" w:cs="Times New Roman"/>
          <w:color w:val="000000" w:themeColor="text1"/>
          <w:spacing w:val="-2"/>
          <w:sz w:val="20"/>
          <w:szCs w:val="20"/>
          <w:lang w:eastAsia="ru-RU"/>
        </w:rPr>
        <w:t xml:space="preserve">и (или) переустройство, например, </w:t>
      </w:r>
      <w:r w:rsidR="0093377B" w:rsidRPr="00355537">
        <w:rPr>
          <w:rFonts w:ascii="Times New Roman" w:eastAsia="Times New Roman" w:hAnsi="Times New Roman" w:cs="Times New Roman"/>
          <w:color w:val="000000" w:themeColor="text1"/>
          <w:spacing w:val="-2"/>
          <w:sz w:val="20"/>
          <w:szCs w:val="20"/>
          <w:lang w:eastAsia="ru-RU"/>
        </w:rPr>
        <w:t xml:space="preserve">возведение внутренних межкомнатных перегородок, разводку всех </w:t>
      </w:r>
      <w:r w:rsidR="0093377B" w:rsidRPr="00355537">
        <w:rPr>
          <w:rFonts w:ascii="Times New Roman" w:eastAsia="Times New Roman" w:hAnsi="Times New Roman" w:cs="Times New Roman"/>
          <w:color w:val="000000" w:themeColor="text1"/>
          <w:sz w:val="20"/>
          <w:szCs w:val="20"/>
          <w:lang w:eastAsia="ru-RU"/>
        </w:rPr>
        <w:t>инженерных коммуникаций, электрики и иных). Участник долевого строительства</w:t>
      </w:r>
      <w:r w:rsidR="006A53E9" w:rsidRPr="00355537">
        <w:rPr>
          <w:rFonts w:ascii="Times New Roman" w:eastAsia="Times New Roman" w:hAnsi="Times New Roman" w:cs="Times New Roman"/>
          <w:color w:val="000000" w:themeColor="text1"/>
          <w:sz w:val="20"/>
          <w:szCs w:val="20"/>
          <w:lang w:eastAsia="ru-RU"/>
        </w:rPr>
        <w:t xml:space="preserve"> данным пунктом</w:t>
      </w:r>
      <w:r w:rsidR="0093377B" w:rsidRPr="00355537">
        <w:rPr>
          <w:rFonts w:ascii="Times New Roman" w:eastAsia="Times New Roman" w:hAnsi="Times New Roman" w:cs="Times New Roman"/>
          <w:color w:val="000000" w:themeColor="text1"/>
          <w:sz w:val="20"/>
          <w:szCs w:val="20"/>
          <w:lang w:eastAsia="ru-RU"/>
        </w:rPr>
        <w:t xml:space="preserve"> </w:t>
      </w:r>
      <w:r w:rsidR="006A53E9" w:rsidRPr="00355537">
        <w:rPr>
          <w:rFonts w:ascii="Times New Roman" w:eastAsia="Times New Roman" w:hAnsi="Times New Roman" w:cs="Times New Roman"/>
          <w:color w:val="000000" w:themeColor="text1"/>
          <w:spacing w:val="-1"/>
          <w:sz w:val="20"/>
          <w:szCs w:val="20"/>
          <w:lang w:eastAsia="ru-RU"/>
        </w:rPr>
        <w:t>с</w:t>
      </w:r>
      <w:r w:rsidR="0093377B" w:rsidRPr="00355537">
        <w:rPr>
          <w:rFonts w:ascii="Times New Roman" w:eastAsia="Times New Roman" w:hAnsi="Times New Roman" w:cs="Times New Roman"/>
          <w:color w:val="000000" w:themeColor="text1"/>
          <w:spacing w:val="-1"/>
          <w:sz w:val="20"/>
          <w:szCs w:val="20"/>
          <w:lang w:eastAsia="ru-RU"/>
        </w:rPr>
        <w:t xml:space="preserve">читается извещенным о том, что отделочные работы в Квартире, любые переустройства и (или) </w:t>
      </w:r>
      <w:r w:rsidR="0093377B" w:rsidRPr="00355537">
        <w:rPr>
          <w:rFonts w:ascii="Times New Roman" w:eastAsia="Times New Roman" w:hAnsi="Times New Roman" w:cs="Times New Roman"/>
          <w:color w:val="000000" w:themeColor="text1"/>
          <w:sz w:val="20"/>
          <w:szCs w:val="20"/>
          <w:lang w:eastAsia="ru-RU"/>
        </w:rPr>
        <w:t xml:space="preserve">перепланировки, выполняются им за свой счет. </w:t>
      </w:r>
    </w:p>
    <w:p w14:paraId="7D231B78" w14:textId="10580533" w:rsidR="00F03B8D" w:rsidRPr="00355537" w:rsidRDefault="00DE0E49" w:rsidP="00355537">
      <w:pPr>
        <w:widowControl w:val="0"/>
        <w:shd w:val="clear" w:color="auto" w:fill="FFFFFF"/>
        <w:tabs>
          <w:tab w:val="left" w:pos="1296"/>
        </w:tabs>
        <w:spacing w:after="0" w:line="240" w:lineRule="auto"/>
        <w:ind w:right="14"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z w:val="20"/>
          <w:szCs w:val="20"/>
          <w:lang w:eastAsia="ru-RU"/>
        </w:rPr>
        <w:lastRenderedPageBreak/>
        <w:t>Помимо этого, п</w:t>
      </w:r>
      <w:r w:rsidR="0093377B" w:rsidRPr="00355537">
        <w:rPr>
          <w:rFonts w:ascii="Times New Roman" w:eastAsia="Times New Roman" w:hAnsi="Times New Roman" w:cs="Times New Roman"/>
          <w:color w:val="000000" w:themeColor="text1"/>
          <w:sz w:val="20"/>
          <w:szCs w:val="20"/>
          <w:lang w:eastAsia="ru-RU"/>
        </w:rPr>
        <w:t xml:space="preserve">ерепланировка и (или) переустройство </w:t>
      </w:r>
      <w:r w:rsidR="0093377B" w:rsidRPr="00355537">
        <w:rPr>
          <w:rFonts w:ascii="Times New Roman" w:eastAsia="Times New Roman" w:hAnsi="Times New Roman" w:cs="Times New Roman"/>
          <w:color w:val="000000" w:themeColor="text1"/>
          <w:spacing w:val="-1"/>
          <w:sz w:val="20"/>
          <w:szCs w:val="20"/>
          <w:lang w:eastAsia="ru-RU"/>
        </w:rPr>
        <w:t xml:space="preserve">производятся при получении согласования компетентных органов в порядке, установленном </w:t>
      </w:r>
      <w:r w:rsidR="0093377B" w:rsidRPr="00355537">
        <w:rPr>
          <w:rFonts w:ascii="Times New Roman" w:eastAsia="Times New Roman" w:hAnsi="Times New Roman" w:cs="Times New Roman"/>
          <w:color w:val="000000" w:themeColor="text1"/>
          <w:sz w:val="20"/>
          <w:szCs w:val="20"/>
          <w:lang w:eastAsia="ru-RU"/>
        </w:rPr>
        <w:t xml:space="preserve">действующим законодательством Российской Федерации. Застройщик не несет ответственности за проведение </w:t>
      </w:r>
      <w:r w:rsidR="0093377B" w:rsidRPr="00355537">
        <w:rPr>
          <w:rFonts w:ascii="Times New Roman" w:eastAsia="Times New Roman" w:hAnsi="Times New Roman" w:cs="Times New Roman"/>
          <w:color w:val="000000" w:themeColor="text1"/>
          <w:spacing w:val="-1"/>
          <w:sz w:val="20"/>
          <w:szCs w:val="20"/>
          <w:lang w:eastAsia="ru-RU"/>
        </w:rPr>
        <w:t xml:space="preserve">Участником долевого строительства работ, перечисленных в настоящем пункте, до получения документа, подтверждающего государственную регистрацию </w:t>
      </w:r>
      <w:r w:rsidR="0093377B" w:rsidRPr="00355537">
        <w:rPr>
          <w:rFonts w:ascii="Times New Roman" w:eastAsia="Times New Roman" w:hAnsi="Times New Roman" w:cs="Times New Roman"/>
          <w:color w:val="000000" w:themeColor="text1"/>
          <w:sz w:val="20"/>
          <w:szCs w:val="20"/>
          <w:lang w:eastAsia="ru-RU"/>
        </w:rPr>
        <w:t>права собственности на Квартиру, в том числе, за последствия указанных действий.</w:t>
      </w:r>
    </w:p>
    <w:p w14:paraId="3ABB4D9D" w14:textId="382836E0" w:rsidR="0093377B" w:rsidRPr="00355537" w:rsidRDefault="00A92781" w:rsidP="00355537">
      <w:pPr>
        <w:widowControl w:val="0"/>
        <w:shd w:val="clear" w:color="auto" w:fill="FFFFFF"/>
        <w:tabs>
          <w:tab w:val="left" w:pos="1296"/>
        </w:tabs>
        <w:spacing w:after="0" w:line="240" w:lineRule="auto"/>
        <w:ind w:right="14" w:firstLine="426"/>
        <w:contextualSpacing/>
        <w:jc w:val="both"/>
        <w:rPr>
          <w:rFonts w:ascii="Times New Roman" w:eastAsia="Times New Roman" w:hAnsi="Times New Roman" w:cs="Times New Roman"/>
          <w:color w:val="000000" w:themeColor="text1"/>
          <w:spacing w:val="-6"/>
          <w:sz w:val="20"/>
          <w:szCs w:val="20"/>
          <w:lang w:eastAsia="ru-RU"/>
        </w:rPr>
      </w:pPr>
      <w:r w:rsidRPr="00355537">
        <w:rPr>
          <w:rFonts w:ascii="Times New Roman" w:eastAsia="Times New Roman" w:hAnsi="Times New Roman" w:cs="Times New Roman"/>
          <w:color w:val="000000" w:themeColor="text1"/>
          <w:spacing w:val="-6"/>
          <w:sz w:val="20"/>
          <w:szCs w:val="20"/>
          <w:lang w:eastAsia="ru-RU"/>
        </w:rPr>
        <w:t>3</w:t>
      </w:r>
      <w:r w:rsidR="00F03B8D" w:rsidRPr="00355537">
        <w:rPr>
          <w:rFonts w:ascii="Times New Roman" w:eastAsia="Times New Roman" w:hAnsi="Times New Roman" w:cs="Times New Roman"/>
          <w:color w:val="000000" w:themeColor="text1"/>
          <w:spacing w:val="-6"/>
          <w:sz w:val="20"/>
          <w:szCs w:val="20"/>
          <w:lang w:eastAsia="ru-RU"/>
        </w:rPr>
        <w:t>.</w:t>
      </w:r>
      <w:r w:rsidRPr="00355537">
        <w:rPr>
          <w:rFonts w:ascii="Times New Roman" w:eastAsia="Times New Roman" w:hAnsi="Times New Roman" w:cs="Times New Roman"/>
          <w:color w:val="000000" w:themeColor="text1"/>
          <w:spacing w:val="-6"/>
          <w:sz w:val="20"/>
          <w:szCs w:val="20"/>
          <w:lang w:eastAsia="ru-RU"/>
        </w:rPr>
        <w:t>3</w:t>
      </w:r>
      <w:r w:rsidR="003F217C">
        <w:rPr>
          <w:rFonts w:ascii="Times New Roman" w:eastAsia="Times New Roman" w:hAnsi="Times New Roman" w:cs="Times New Roman"/>
          <w:color w:val="000000" w:themeColor="text1"/>
          <w:spacing w:val="-6"/>
          <w:sz w:val="20"/>
          <w:szCs w:val="20"/>
          <w:lang w:eastAsia="ru-RU"/>
        </w:rPr>
        <w:t>.5</w:t>
      </w:r>
      <w:r w:rsidRPr="00355537">
        <w:rPr>
          <w:rFonts w:ascii="Times New Roman" w:eastAsia="Times New Roman" w:hAnsi="Times New Roman" w:cs="Times New Roman"/>
          <w:color w:val="000000" w:themeColor="text1"/>
          <w:spacing w:val="-6"/>
          <w:sz w:val="20"/>
          <w:szCs w:val="20"/>
          <w:lang w:eastAsia="ru-RU"/>
        </w:rPr>
        <w:t>.</w:t>
      </w:r>
      <w:r w:rsidR="00F03B8D" w:rsidRPr="00355537">
        <w:rPr>
          <w:rFonts w:ascii="Times New Roman" w:eastAsia="Times New Roman" w:hAnsi="Times New Roman" w:cs="Times New Roman"/>
          <w:color w:val="000000" w:themeColor="text1"/>
          <w:spacing w:val="-6"/>
          <w:sz w:val="20"/>
          <w:szCs w:val="20"/>
          <w:lang w:eastAsia="ru-RU"/>
        </w:rPr>
        <w:t xml:space="preserve"> </w:t>
      </w:r>
      <w:r w:rsidR="0093377B" w:rsidRPr="00355537">
        <w:rPr>
          <w:rFonts w:ascii="Times New Roman" w:eastAsia="Times New Roman" w:hAnsi="Times New Roman" w:cs="Times New Roman"/>
          <w:color w:val="000000" w:themeColor="text1"/>
          <w:spacing w:val="-1"/>
          <w:sz w:val="20"/>
          <w:szCs w:val="20"/>
          <w:lang w:eastAsia="ru-RU"/>
        </w:rPr>
        <w:t>До получения документа, п</w:t>
      </w:r>
      <w:r w:rsidR="00DE0E49" w:rsidRPr="00355537">
        <w:rPr>
          <w:rFonts w:ascii="Times New Roman" w:eastAsia="Times New Roman" w:hAnsi="Times New Roman" w:cs="Times New Roman"/>
          <w:color w:val="000000" w:themeColor="text1"/>
          <w:spacing w:val="-1"/>
          <w:sz w:val="20"/>
          <w:szCs w:val="20"/>
          <w:lang w:eastAsia="ru-RU"/>
        </w:rPr>
        <w:t xml:space="preserve">одтверждающего государственную </w:t>
      </w:r>
      <w:r w:rsidR="0093377B" w:rsidRPr="00355537">
        <w:rPr>
          <w:rFonts w:ascii="Times New Roman" w:eastAsia="Times New Roman" w:hAnsi="Times New Roman" w:cs="Times New Roman"/>
          <w:color w:val="000000" w:themeColor="text1"/>
          <w:spacing w:val="-1"/>
          <w:sz w:val="20"/>
          <w:szCs w:val="20"/>
          <w:lang w:eastAsia="ru-RU"/>
        </w:rPr>
        <w:t xml:space="preserve">регистрацию права собственности на </w:t>
      </w:r>
      <w:r w:rsidR="0093377B" w:rsidRPr="00355537">
        <w:rPr>
          <w:rFonts w:ascii="Times New Roman" w:eastAsia="Times New Roman" w:hAnsi="Times New Roman" w:cs="Times New Roman"/>
          <w:color w:val="000000" w:themeColor="text1"/>
          <w:sz w:val="20"/>
          <w:szCs w:val="20"/>
          <w:lang w:eastAsia="ru-RU"/>
        </w:rPr>
        <w:t xml:space="preserve">Квартиру не проводить в Жилом доме и в Квартире любые работы, которые затрагивают фасад здания и его элементы (установка снаружи здания любых устройств и сооружений, остекление лоджий, а </w:t>
      </w:r>
      <w:r w:rsidR="0093377B" w:rsidRPr="00355537">
        <w:rPr>
          <w:rFonts w:ascii="Times New Roman" w:eastAsia="Times New Roman" w:hAnsi="Times New Roman" w:cs="Times New Roman"/>
          <w:color w:val="000000" w:themeColor="text1"/>
          <w:spacing w:val="-1"/>
          <w:sz w:val="20"/>
          <w:szCs w:val="20"/>
          <w:lang w:eastAsia="ru-RU"/>
        </w:rPr>
        <w:t xml:space="preserve">также любые другие работы, затрагивающие внешний вид и конструкцию фасада здания), без </w:t>
      </w:r>
      <w:r w:rsidR="0093377B" w:rsidRPr="00355537">
        <w:rPr>
          <w:rFonts w:ascii="Times New Roman" w:eastAsia="Times New Roman" w:hAnsi="Times New Roman" w:cs="Times New Roman"/>
          <w:color w:val="000000" w:themeColor="text1"/>
          <w:sz w:val="20"/>
          <w:szCs w:val="20"/>
          <w:lang w:eastAsia="ru-RU"/>
        </w:rPr>
        <w:t>письменного согласия Застройщика.</w:t>
      </w:r>
    </w:p>
    <w:p w14:paraId="6557FAB1" w14:textId="7F70E094" w:rsidR="00BD5FB1" w:rsidRPr="003F217C" w:rsidRDefault="00A92781" w:rsidP="003F217C">
      <w:pPr>
        <w:pStyle w:val="afa"/>
        <w:spacing w:after="0" w:line="240" w:lineRule="auto"/>
        <w:ind w:left="426"/>
        <w:jc w:val="both"/>
        <w:rPr>
          <w:rFonts w:ascii="Times New Roman" w:eastAsia="Times New Roman" w:hAnsi="Times New Roman" w:cs="Times New Roman"/>
          <w:b/>
          <w:color w:val="000000"/>
          <w:sz w:val="20"/>
          <w:szCs w:val="20"/>
          <w:lang w:eastAsia="ru-RU"/>
        </w:rPr>
      </w:pPr>
      <w:r w:rsidRPr="00355537">
        <w:rPr>
          <w:rFonts w:ascii="Times New Roman" w:eastAsia="Times New Roman" w:hAnsi="Times New Roman" w:cs="Times New Roman"/>
          <w:b/>
          <w:color w:val="000000"/>
          <w:sz w:val="20"/>
          <w:szCs w:val="20"/>
          <w:lang w:eastAsia="ru-RU"/>
        </w:rPr>
        <w:t>3.4. Участник</w:t>
      </w:r>
      <w:r w:rsidR="005423F8" w:rsidRPr="00355537">
        <w:rPr>
          <w:rFonts w:ascii="Times New Roman" w:eastAsia="Times New Roman" w:hAnsi="Times New Roman" w:cs="Times New Roman"/>
          <w:b/>
          <w:color w:val="000000"/>
          <w:sz w:val="20"/>
          <w:szCs w:val="20"/>
          <w:lang w:eastAsia="ru-RU"/>
        </w:rPr>
        <w:t xml:space="preserve"> долевого строительства вправе:</w:t>
      </w:r>
    </w:p>
    <w:p w14:paraId="33D9FC08" w14:textId="4CFE8035" w:rsidR="0093377B" w:rsidRPr="00355537" w:rsidRDefault="00A92781" w:rsidP="00355537">
      <w:pPr>
        <w:widowControl w:val="0"/>
        <w:shd w:val="clear" w:color="auto" w:fill="FFFFFF"/>
        <w:tabs>
          <w:tab w:val="left" w:pos="1296"/>
        </w:tabs>
        <w:spacing w:after="0" w:line="240" w:lineRule="auto"/>
        <w:ind w:right="19" w:firstLine="426"/>
        <w:contextualSpacing/>
        <w:jc w:val="both"/>
        <w:rPr>
          <w:rFonts w:ascii="Times New Roman" w:eastAsia="Times New Roman" w:hAnsi="Times New Roman" w:cs="Times New Roman"/>
          <w:color w:val="000000" w:themeColor="text1"/>
          <w:spacing w:val="-5"/>
          <w:sz w:val="20"/>
          <w:szCs w:val="20"/>
          <w:lang w:eastAsia="ru-RU"/>
        </w:rPr>
      </w:pPr>
      <w:r w:rsidRPr="00355537">
        <w:rPr>
          <w:rFonts w:ascii="Times New Roman" w:eastAsia="Times New Roman" w:hAnsi="Times New Roman" w:cs="Times New Roman"/>
          <w:color w:val="000000" w:themeColor="text1"/>
          <w:spacing w:val="-5"/>
          <w:sz w:val="20"/>
          <w:szCs w:val="20"/>
          <w:lang w:eastAsia="ru-RU"/>
        </w:rPr>
        <w:t>3.4</w:t>
      </w:r>
      <w:r w:rsidR="003F217C">
        <w:rPr>
          <w:rFonts w:ascii="Times New Roman" w:eastAsia="Times New Roman" w:hAnsi="Times New Roman" w:cs="Times New Roman"/>
          <w:color w:val="000000" w:themeColor="text1"/>
          <w:spacing w:val="-5"/>
          <w:sz w:val="20"/>
          <w:szCs w:val="20"/>
          <w:lang w:eastAsia="ru-RU"/>
        </w:rPr>
        <w:t>.1</w:t>
      </w:r>
      <w:r w:rsidR="0093377B" w:rsidRPr="00355537">
        <w:rPr>
          <w:rFonts w:ascii="Times New Roman" w:eastAsia="Times New Roman" w:hAnsi="Times New Roman" w:cs="Times New Roman"/>
          <w:color w:val="000000" w:themeColor="text1"/>
          <w:spacing w:val="-5"/>
          <w:sz w:val="20"/>
          <w:szCs w:val="20"/>
          <w:lang w:eastAsia="ru-RU"/>
        </w:rPr>
        <w:t xml:space="preserve">. </w:t>
      </w:r>
      <w:r w:rsidR="0093377B" w:rsidRPr="00355537">
        <w:rPr>
          <w:rFonts w:ascii="Times New Roman" w:eastAsia="Times New Roman" w:hAnsi="Times New Roman" w:cs="Times New Roman"/>
          <w:color w:val="000000" w:themeColor="text1"/>
          <w:sz w:val="20"/>
          <w:szCs w:val="20"/>
          <w:lang w:eastAsia="ru-RU"/>
        </w:rPr>
        <w:t xml:space="preserve">Уступить права </w:t>
      </w:r>
      <w:r w:rsidR="00BD5FB1" w:rsidRPr="00355537">
        <w:rPr>
          <w:rFonts w:ascii="Times New Roman" w:eastAsia="Times New Roman" w:hAnsi="Times New Roman" w:cs="Times New Roman"/>
          <w:color w:val="000000" w:themeColor="text1"/>
          <w:sz w:val="20"/>
          <w:szCs w:val="20"/>
          <w:lang w:eastAsia="ru-RU"/>
        </w:rPr>
        <w:t xml:space="preserve">требования </w:t>
      </w:r>
      <w:r w:rsidR="008E5B68" w:rsidRPr="00355537">
        <w:rPr>
          <w:rFonts w:ascii="Times New Roman" w:eastAsia="Times New Roman" w:hAnsi="Times New Roman" w:cs="Times New Roman"/>
          <w:color w:val="000000" w:themeColor="text1"/>
          <w:sz w:val="20"/>
          <w:szCs w:val="20"/>
          <w:lang w:eastAsia="ru-RU"/>
        </w:rPr>
        <w:t>по Договору</w:t>
      </w:r>
      <w:r w:rsidR="0093377B" w:rsidRPr="00355537">
        <w:rPr>
          <w:rFonts w:ascii="Times New Roman" w:eastAsia="Times New Roman" w:hAnsi="Times New Roman" w:cs="Times New Roman"/>
          <w:color w:val="000000" w:themeColor="text1"/>
          <w:sz w:val="20"/>
          <w:szCs w:val="20"/>
          <w:lang w:eastAsia="ru-RU"/>
        </w:rPr>
        <w:t xml:space="preserve"> в отношении Объекта долевого </w:t>
      </w:r>
      <w:r w:rsidR="0093377B" w:rsidRPr="00355537">
        <w:rPr>
          <w:rFonts w:ascii="Times New Roman" w:eastAsia="Times New Roman" w:hAnsi="Times New Roman" w:cs="Times New Roman"/>
          <w:color w:val="000000" w:themeColor="text1"/>
          <w:spacing w:val="-1"/>
          <w:sz w:val="20"/>
          <w:szCs w:val="20"/>
          <w:lang w:eastAsia="ru-RU"/>
        </w:rPr>
        <w:t>строительства</w:t>
      </w:r>
      <w:r w:rsidR="0032079A" w:rsidRPr="00355537">
        <w:rPr>
          <w:rFonts w:ascii="Times New Roman" w:eastAsia="Times New Roman" w:hAnsi="Times New Roman" w:cs="Times New Roman"/>
          <w:color w:val="000000" w:themeColor="text1"/>
          <w:spacing w:val="-1"/>
          <w:sz w:val="20"/>
          <w:szCs w:val="20"/>
          <w:lang w:eastAsia="ru-RU"/>
        </w:rPr>
        <w:t>.</w:t>
      </w:r>
    </w:p>
    <w:p w14:paraId="3F0EA0A6" w14:textId="015F5F16" w:rsidR="00A92781" w:rsidRPr="00355537" w:rsidRDefault="00A92781" w:rsidP="00355537">
      <w:pPr>
        <w:widowControl w:val="0"/>
        <w:shd w:val="clear" w:color="auto" w:fill="FFFFFF"/>
        <w:tabs>
          <w:tab w:val="left" w:pos="1296"/>
        </w:tabs>
        <w:spacing w:after="0" w:line="240" w:lineRule="auto"/>
        <w:ind w:right="24" w:firstLine="426"/>
        <w:contextualSpacing/>
        <w:jc w:val="both"/>
        <w:rPr>
          <w:rFonts w:ascii="Times New Roman" w:eastAsia="Times New Roman" w:hAnsi="Times New Roman" w:cs="Times New Roman"/>
          <w:color w:val="000000" w:themeColor="text1"/>
          <w:sz w:val="20"/>
          <w:szCs w:val="20"/>
          <w:lang w:eastAsia="ru-RU"/>
        </w:rPr>
      </w:pPr>
      <w:r w:rsidRPr="00355537">
        <w:rPr>
          <w:rFonts w:ascii="Times New Roman" w:eastAsia="Times New Roman" w:hAnsi="Times New Roman" w:cs="Times New Roman"/>
          <w:color w:val="000000" w:themeColor="text1"/>
          <w:spacing w:val="-6"/>
          <w:sz w:val="20"/>
          <w:szCs w:val="20"/>
          <w:lang w:eastAsia="ru-RU"/>
        </w:rPr>
        <w:t>3.4</w:t>
      </w:r>
      <w:r w:rsidR="003F217C">
        <w:rPr>
          <w:rFonts w:ascii="Times New Roman" w:eastAsia="Times New Roman" w:hAnsi="Times New Roman" w:cs="Times New Roman"/>
          <w:color w:val="000000" w:themeColor="text1"/>
          <w:spacing w:val="-6"/>
          <w:sz w:val="20"/>
          <w:szCs w:val="20"/>
          <w:lang w:eastAsia="ru-RU"/>
        </w:rPr>
        <w:t>.2</w:t>
      </w:r>
      <w:r w:rsidR="0093377B" w:rsidRPr="00355537">
        <w:rPr>
          <w:rFonts w:ascii="Times New Roman" w:eastAsia="Times New Roman" w:hAnsi="Times New Roman" w:cs="Times New Roman"/>
          <w:color w:val="000000" w:themeColor="text1"/>
          <w:spacing w:val="-6"/>
          <w:sz w:val="20"/>
          <w:szCs w:val="20"/>
          <w:lang w:eastAsia="ru-RU"/>
        </w:rPr>
        <w:t xml:space="preserve">. </w:t>
      </w:r>
      <w:r w:rsidR="0093377B" w:rsidRPr="00355537">
        <w:rPr>
          <w:rFonts w:ascii="Times New Roman" w:eastAsia="Times New Roman" w:hAnsi="Times New Roman" w:cs="Times New Roman"/>
          <w:color w:val="000000" w:themeColor="text1"/>
          <w:sz w:val="20"/>
          <w:szCs w:val="20"/>
          <w:lang w:eastAsia="ru-RU"/>
        </w:rPr>
        <w:t>Получать от Застройщика информацию о ходе строительства и использовании переданных ему денежных средств.</w:t>
      </w:r>
    </w:p>
    <w:p w14:paraId="2967DDBD" w14:textId="77777777" w:rsidR="00A92781" w:rsidRPr="00355537" w:rsidRDefault="00A92781" w:rsidP="00355537">
      <w:pPr>
        <w:widowControl w:val="0"/>
        <w:shd w:val="clear" w:color="auto" w:fill="FFFFFF"/>
        <w:tabs>
          <w:tab w:val="left" w:pos="1296"/>
        </w:tabs>
        <w:spacing w:after="0" w:line="240" w:lineRule="auto"/>
        <w:ind w:right="24" w:firstLine="426"/>
        <w:contextualSpacing/>
        <w:jc w:val="both"/>
        <w:rPr>
          <w:rFonts w:ascii="Times New Roman" w:eastAsia="Times New Roman" w:hAnsi="Times New Roman" w:cs="Times New Roman"/>
          <w:color w:val="000000" w:themeColor="text1"/>
          <w:sz w:val="20"/>
          <w:szCs w:val="20"/>
          <w:lang w:eastAsia="ru-RU"/>
        </w:rPr>
      </w:pPr>
    </w:p>
    <w:p w14:paraId="7A9ED968" w14:textId="40C5EB9D" w:rsidR="00A92781" w:rsidRPr="00AB6239" w:rsidRDefault="005423F8" w:rsidP="00AB6239">
      <w:pPr>
        <w:pStyle w:val="afa"/>
        <w:numPr>
          <w:ilvl w:val="0"/>
          <w:numId w:val="8"/>
        </w:numPr>
        <w:spacing w:after="0" w:line="240" w:lineRule="auto"/>
        <w:jc w:val="center"/>
        <w:rPr>
          <w:rFonts w:ascii="Times New Roman" w:eastAsia="Times New Roman" w:hAnsi="Times New Roman" w:cs="Times New Roman"/>
          <w:b/>
          <w:bCs/>
          <w:color w:val="000000"/>
          <w:sz w:val="20"/>
          <w:szCs w:val="20"/>
          <w:lang w:eastAsia="ru-RU"/>
        </w:rPr>
      </w:pPr>
      <w:r w:rsidRPr="00355537">
        <w:rPr>
          <w:rFonts w:ascii="Times New Roman" w:hAnsi="Times New Roman" w:cs="Times New Roman"/>
          <w:b/>
          <w:bCs/>
          <w:sz w:val="20"/>
          <w:szCs w:val="20"/>
        </w:rPr>
        <w:t>ОТВЕТСТВЕННОСТЬ</w:t>
      </w:r>
      <w:r w:rsidRPr="00355537">
        <w:rPr>
          <w:rFonts w:ascii="Times New Roman" w:eastAsia="Times New Roman" w:hAnsi="Times New Roman" w:cs="Times New Roman"/>
          <w:b/>
          <w:bCs/>
          <w:color w:val="000000"/>
          <w:sz w:val="20"/>
          <w:szCs w:val="20"/>
          <w:lang w:eastAsia="ru-RU"/>
        </w:rPr>
        <w:t xml:space="preserve"> СТОРОН</w:t>
      </w:r>
    </w:p>
    <w:p w14:paraId="5526E87B" w14:textId="28E21ADE" w:rsidR="00DE0E49" w:rsidRPr="00355537" w:rsidRDefault="005423F8" w:rsidP="00355537">
      <w:pPr>
        <w:spacing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 xml:space="preserve"> </w:t>
      </w:r>
      <w:r w:rsidR="00A92781" w:rsidRPr="00355537">
        <w:rPr>
          <w:rFonts w:ascii="Times New Roman" w:hAnsi="Times New Roman" w:cs="Times New Roman"/>
          <w:sz w:val="20"/>
          <w:szCs w:val="20"/>
        </w:rPr>
        <w:t xml:space="preserve"> 4</w:t>
      </w:r>
      <w:r w:rsidRPr="00355537">
        <w:rPr>
          <w:rFonts w:ascii="Times New Roman" w:hAnsi="Times New Roman" w:cs="Times New Roman"/>
          <w:sz w:val="20"/>
          <w:szCs w:val="20"/>
        </w:rPr>
        <w:t>.1.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w:t>
      </w:r>
      <w:r w:rsidR="00DE0E49" w:rsidRPr="00355537">
        <w:rPr>
          <w:rFonts w:ascii="Times New Roman" w:hAnsi="Times New Roman" w:cs="Times New Roman"/>
          <w:sz w:val="20"/>
          <w:szCs w:val="20"/>
        </w:rPr>
        <w:t>тв по Договору.</w:t>
      </w:r>
    </w:p>
    <w:p w14:paraId="2A360150" w14:textId="05B332D6" w:rsidR="00A92781" w:rsidRPr="00355537" w:rsidRDefault="005423F8" w:rsidP="00355537">
      <w:pPr>
        <w:spacing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hAnsi="Times New Roman" w:cs="Times New Roman"/>
          <w:sz w:val="20"/>
          <w:szCs w:val="20"/>
        </w:rPr>
        <w:t xml:space="preserve"> </w:t>
      </w:r>
      <w:r w:rsidR="00A92781" w:rsidRPr="00355537">
        <w:rPr>
          <w:rFonts w:ascii="Times New Roman" w:hAnsi="Times New Roman" w:cs="Times New Roman"/>
          <w:sz w:val="20"/>
          <w:szCs w:val="20"/>
        </w:rPr>
        <w:t>4</w:t>
      </w:r>
      <w:r w:rsidR="00F03B8D" w:rsidRPr="00355537">
        <w:rPr>
          <w:rFonts w:ascii="Times New Roman" w:hAnsi="Times New Roman" w:cs="Times New Roman"/>
          <w:sz w:val="20"/>
          <w:szCs w:val="20"/>
        </w:rPr>
        <w:t xml:space="preserve">.1.1. </w:t>
      </w:r>
      <w:r w:rsidRPr="00355537">
        <w:rPr>
          <w:rFonts w:ascii="Times New Roman" w:hAnsi="Times New Roman" w:cs="Times New Roman"/>
          <w:sz w:val="20"/>
          <w:szCs w:val="20"/>
        </w:rPr>
        <w:t>В случае нарушения Участником долевого строительства установленных Договором сроков внесения платежей, Застройщик вправе взыскать с Участника неустойку (пени) в размере, установленном</w:t>
      </w:r>
      <w:r w:rsidR="00BD5FB1" w:rsidRPr="00355537">
        <w:rPr>
          <w:rFonts w:ascii="Times New Roman" w:hAnsi="Times New Roman" w:cs="Times New Roman"/>
          <w:sz w:val="20"/>
          <w:szCs w:val="20"/>
        </w:rPr>
        <w:t xml:space="preserve"> Законом об участии в долевом </w:t>
      </w:r>
      <w:r w:rsidR="006D7AEA" w:rsidRPr="00355537">
        <w:rPr>
          <w:rFonts w:ascii="Times New Roman" w:hAnsi="Times New Roman" w:cs="Times New Roman"/>
          <w:sz w:val="20"/>
          <w:szCs w:val="20"/>
        </w:rPr>
        <w:t>строительстве</w:t>
      </w:r>
      <w:r w:rsidR="005860DC" w:rsidRPr="00355537">
        <w:rPr>
          <w:rFonts w:ascii="Times New Roman" w:hAnsi="Times New Roman" w:cs="Times New Roman"/>
          <w:sz w:val="20"/>
          <w:szCs w:val="20"/>
        </w:rPr>
        <w:t>.</w:t>
      </w:r>
    </w:p>
    <w:p w14:paraId="5F34DCBD" w14:textId="32E3A1FE" w:rsidR="00BD5FB1" w:rsidRPr="00355537" w:rsidRDefault="00A92781" w:rsidP="00355537">
      <w:pPr>
        <w:spacing w:line="240" w:lineRule="auto"/>
        <w:ind w:firstLine="426"/>
        <w:contextualSpacing/>
        <w:jc w:val="both"/>
        <w:rPr>
          <w:rFonts w:ascii="Times New Roman" w:hAnsi="Times New Roman" w:cs="Times New Roman"/>
          <w:color w:val="000000"/>
          <w:sz w:val="20"/>
          <w:szCs w:val="20"/>
          <w:lang w:eastAsia="ru-RU"/>
        </w:rPr>
      </w:pPr>
      <w:r w:rsidRPr="00355537">
        <w:rPr>
          <w:rFonts w:ascii="Times New Roman" w:hAnsi="Times New Roman" w:cs="Times New Roman"/>
          <w:sz w:val="20"/>
          <w:szCs w:val="20"/>
        </w:rPr>
        <w:t>4</w:t>
      </w:r>
      <w:r w:rsidR="005423F8" w:rsidRPr="00355537">
        <w:rPr>
          <w:rFonts w:ascii="Times New Roman" w:hAnsi="Times New Roman" w:cs="Times New Roman"/>
          <w:sz w:val="20"/>
          <w:szCs w:val="20"/>
        </w:rPr>
        <w:t xml:space="preserve">.1.2. В случае нарушения предусмотренного Договором срока передачи Участнику Объектов, Участник имеет право взыскать с Застройщика неустойку (пени) в размере, установленном </w:t>
      </w:r>
      <w:r w:rsidR="00BD5FB1" w:rsidRPr="00355537">
        <w:rPr>
          <w:rFonts w:ascii="Times New Roman" w:hAnsi="Times New Roman" w:cs="Times New Roman"/>
          <w:color w:val="000000"/>
          <w:sz w:val="20"/>
          <w:szCs w:val="20"/>
          <w:lang w:eastAsia="ru-RU"/>
        </w:rPr>
        <w:t xml:space="preserve">Законом об участии в долевом строительстве. </w:t>
      </w:r>
    </w:p>
    <w:p w14:paraId="231A8424" w14:textId="0E549DC2" w:rsidR="00A92781" w:rsidRPr="00355537" w:rsidRDefault="005423F8" w:rsidP="00355537">
      <w:pPr>
        <w:spacing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 xml:space="preserve">Застройщик освобождается от уплаты Участнику долевого строительства неустойки (пени) в случае, если нарушение предусмотренного Договором срока передачи Участнику долевого строительства Квартиры произошло вследствие уклонения Участника долевого строительства от подписания </w:t>
      </w:r>
      <w:r w:rsidR="00DE0E49" w:rsidRPr="00355537">
        <w:rPr>
          <w:rFonts w:ascii="Times New Roman" w:hAnsi="Times New Roman" w:cs="Times New Roman"/>
          <w:sz w:val="20"/>
          <w:szCs w:val="20"/>
        </w:rPr>
        <w:t xml:space="preserve">Акта приема – передачи Объекта </w:t>
      </w:r>
      <w:r w:rsidRPr="00355537">
        <w:rPr>
          <w:rFonts w:ascii="Times New Roman" w:hAnsi="Times New Roman" w:cs="Times New Roman"/>
          <w:sz w:val="20"/>
          <w:szCs w:val="20"/>
        </w:rPr>
        <w:t>при условии надлежащего исполнения Застройщиком своих обязательств по Договору.</w:t>
      </w:r>
    </w:p>
    <w:p w14:paraId="1B8E09DF" w14:textId="243EFBE5" w:rsidR="00033DCE" w:rsidRPr="00355537" w:rsidRDefault="00A92781" w:rsidP="00355537">
      <w:pPr>
        <w:spacing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4</w:t>
      </w:r>
      <w:r w:rsidR="00F03B8D" w:rsidRPr="00355537">
        <w:rPr>
          <w:rFonts w:ascii="Times New Roman" w:hAnsi="Times New Roman" w:cs="Times New Roman"/>
          <w:sz w:val="20"/>
          <w:szCs w:val="20"/>
        </w:rPr>
        <w:t>.</w:t>
      </w:r>
      <w:r w:rsidR="005423F8" w:rsidRPr="00355537">
        <w:rPr>
          <w:rFonts w:ascii="Times New Roman" w:hAnsi="Times New Roman" w:cs="Times New Roman"/>
          <w:sz w:val="20"/>
          <w:szCs w:val="20"/>
        </w:rPr>
        <w:t xml:space="preserve">2.  В случае необоснованного уклонения Участника долевого строительства от приемки Объекта долевого строительства Участник долевого строительства возмещает Застройщику все расходы на содержание и охрану Объекта долевого строительства за период таковой просрочки. </w:t>
      </w:r>
    </w:p>
    <w:p w14:paraId="206BC8FB" w14:textId="32AEC853" w:rsidR="00CC72BF" w:rsidRPr="00355537" w:rsidRDefault="00A92781" w:rsidP="008D7921">
      <w:pPr>
        <w:spacing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4</w:t>
      </w:r>
      <w:r w:rsidR="005423F8" w:rsidRPr="00355537">
        <w:rPr>
          <w:rFonts w:ascii="Times New Roman" w:hAnsi="Times New Roman" w:cs="Times New Roman"/>
          <w:sz w:val="20"/>
          <w:szCs w:val="20"/>
        </w:rPr>
        <w:t>.3. В случае нарушения Участником долевого строительства сроков и порядка оплаты Договора, иных обязательств, предусмотренных Договором, Застройщик вправе предъявить Участнику долевого строительства требование о возмещении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w:t>
      </w:r>
    </w:p>
    <w:p w14:paraId="313A8CFD" w14:textId="6EA4EEB9" w:rsidR="00033DCE" w:rsidRPr="00AB6239" w:rsidRDefault="005423F8" w:rsidP="00AB6239">
      <w:pPr>
        <w:pStyle w:val="afa"/>
        <w:numPr>
          <w:ilvl w:val="0"/>
          <w:numId w:val="8"/>
        </w:numPr>
        <w:spacing w:after="0" w:line="240" w:lineRule="auto"/>
        <w:jc w:val="center"/>
        <w:rPr>
          <w:rFonts w:ascii="Times New Roman" w:eastAsia="Times New Roman" w:hAnsi="Times New Roman" w:cs="Times New Roman"/>
          <w:b/>
          <w:bCs/>
          <w:color w:val="000000"/>
          <w:sz w:val="20"/>
          <w:szCs w:val="20"/>
          <w:lang w:eastAsia="ru-RU"/>
        </w:rPr>
      </w:pPr>
      <w:r w:rsidRPr="00355537">
        <w:rPr>
          <w:rFonts w:ascii="Times New Roman" w:eastAsia="Times New Roman" w:hAnsi="Times New Roman" w:cs="Times New Roman"/>
          <w:b/>
          <w:bCs/>
          <w:color w:val="000000"/>
          <w:sz w:val="20"/>
          <w:szCs w:val="20"/>
          <w:lang w:eastAsia="ru-RU"/>
        </w:rPr>
        <w:t xml:space="preserve">ПЕРЕДАЧА ОБЪЕКТА ДОЛЕВОГО </w:t>
      </w:r>
      <w:r w:rsidRPr="00355537">
        <w:rPr>
          <w:rFonts w:ascii="Times New Roman" w:hAnsi="Times New Roman" w:cs="Times New Roman"/>
          <w:b/>
          <w:bCs/>
          <w:sz w:val="20"/>
          <w:szCs w:val="20"/>
        </w:rPr>
        <w:t>СТРОИТЕЛЬСТВА</w:t>
      </w:r>
    </w:p>
    <w:p w14:paraId="2E3F8E71" w14:textId="5944AA25"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w:t>
      </w:r>
      <w:r w:rsidR="005423F8" w:rsidRPr="00355537">
        <w:rPr>
          <w:rFonts w:ascii="Times New Roman" w:eastAsia="Times New Roman" w:hAnsi="Times New Roman" w:cs="Times New Roman"/>
          <w:color w:val="000000"/>
          <w:sz w:val="20"/>
          <w:szCs w:val="20"/>
          <w:lang w:eastAsia="ru-RU"/>
        </w:rPr>
        <w:t>.1. Передача Объекта долевого строительства Застройщиком (пр</w:t>
      </w:r>
      <w:r w:rsidR="00BD5FB1" w:rsidRPr="00355537">
        <w:rPr>
          <w:rFonts w:ascii="Times New Roman" w:eastAsia="Times New Roman" w:hAnsi="Times New Roman" w:cs="Times New Roman"/>
          <w:color w:val="000000"/>
          <w:sz w:val="20"/>
          <w:szCs w:val="20"/>
          <w:lang w:eastAsia="ru-RU"/>
        </w:rPr>
        <w:t>едусмотренная ст. 8 Федерального закона</w:t>
      </w:r>
      <w:r w:rsidR="005423F8" w:rsidRPr="00355537">
        <w:rPr>
          <w:rFonts w:ascii="Times New Roman" w:eastAsia="Times New Roman" w:hAnsi="Times New Roman" w:cs="Times New Roman"/>
          <w:color w:val="000000"/>
          <w:sz w:val="20"/>
          <w:szCs w:val="20"/>
          <w:lang w:eastAsia="ru-RU"/>
        </w:rPr>
        <w:t xml:space="preserve"> от 30.12.2004 года № 214-ФЗ) и принятие его Участником долевого строительства осуществ</w:t>
      </w:r>
      <w:r w:rsidR="00DE0E49" w:rsidRPr="00355537">
        <w:rPr>
          <w:rFonts w:ascii="Times New Roman" w:eastAsia="Times New Roman" w:hAnsi="Times New Roman" w:cs="Times New Roman"/>
          <w:color w:val="000000"/>
          <w:sz w:val="20"/>
          <w:szCs w:val="20"/>
          <w:lang w:eastAsia="ru-RU"/>
        </w:rPr>
        <w:t>ляется по Акту приема-передачи Объекта долевого строительства.</w:t>
      </w:r>
    </w:p>
    <w:p w14:paraId="5748584C" w14:textId="77777777" w:rsidR="00033DCE" w:rsidRPr="00355537"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xml:space="preserve"> Передача объекта долевого строительства осуществляется не ранее получения разрешения на ввод в эксплуатацию многоквартирного дома.</w:t>
      </w:r>
    </w:p>
    <w:p w14:paraId="0D702DE2" w14:textId="4105BFA3" w:rsidR="00033DCE" w:rsidRPr="00355537"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xml:space="preserve">Застройщик не считается нарушившим срок передачи </w:t>
      </w:r>
      <w:r w:rsidR="00D90F76" w:rsidRPr="00355537">
        <w:rPr>
          <w:rFonts w:ascii="Times New Roman" w:eastAsia="Times New Roman" w:hAnsi="Times New Roman" w:cs="Times New Roman"/>
          <w:color w:val="000000"/>
          <w:sz w:val="20"/>
          <w:szCs w:val="20"/>
          <w:lang w:eastAsia="ru-RU"/>
        </w:rPr>
        <w:t>Квартиры</w:t>
      </w:r>
      <w:r w:rsidRPr="00355537">
        <w:rPr>
          <w:rFonts w:ascii="Times New Roman" w:eastAsia="Times New Roman" w:hAnsi="Times New Roman" w:cs="Times New Roman"/>
          <w:color w:val="000000"/>
          <w:sz w:val="20"/>
          <w:szCs w:val="20"/>
          <w:lang w:eastAsia="ru-RU"/>
        </w:rPr>
        <w:t>, если Участник долевого строительства получил уведомление о готовности к передаче</w:t>
      </w:r>
      <w:r w:rsidR="00DE0E49" w:rsidRPr="00355537">
        <w:rPr>
          <w:rFonts w:ascii="Times New Roman" w:eastAsia="Times New Roman" w:hAnsi="Times New Roman" w:cs="Times New Roman"/>
          <w:color w:val="000000"/>
          <w:sz w:val="20"/>
          <w:szCs w:val="20"/>
          <w:lang w:eastAsia="ru-RU"/>
        </w:rPr>
        <w:t>,</w:t>
      </w:r>
      <w:r w:rsidRPr="00355537">
        <w:rPr>
          <w:rFonts w:ascii="Times New Roman" w:eastAsia="Times New Roman" w:hAnsi="Times New Roman" w:cs="Times New Roman"/>
          <w:color w:val="000000"/>
          <w:sz w:val="20"/>
          <w:szCs w:val="20"/>
          <w:lang w:eastAsia="ru-RU"/>
        </w:rPr>
        <w:t xml:space="preserve"> необходимости принятия жилого помещения, но не явился для приемки в установленный срок, а также в случае возврата оператором почтовой связи уведомления в связи с отказом Участника долевого строительства принять его</w:t>
      </w:r>
      <w:r w:rsidR="00DE0E49" w:rsidRPr="00355537">
        <w:rPr>
          <w:rFonts w:ascii="Times New Roman" w:eastAsia="Times New Roman" w:hAnsi="Times New Roman" w:cs="Times New Roman"/>
          <w:color w:val="000000"/>
          <w:sz w:val="20"/>
          <w:szCs w:val="20"/>
          <w:lang w:eastAsia="ru-RU"/>
        </w:rPr>
        <w:t>,</w:t>
      </w:r>
      <w:r w:rsidRPr="00355537">
        <w:rPr>
          <w:rFonts w:ascii="Times New Roman" w:eastAsia="Times New Roman" w:hAnsi="Times New Roman" w:cs="Times New Roman"/>
          <w:color w:val="000000"/>
          <w:sz w:val="20"/>
          <w:szCs w:val="20"/>
          <w:lang w:eastAsia="ru-RU"/>
        </w:rPr>
        <w:t xml:space="preserve"> либо по причине истечения </w:t>
      </w:r>
      <w:r w:rsidR="00DE0E49" w:rsidRPr="00355537">
        <w:rPr>
          <w:rFonts w:ascii="Times New Roman" w:eastAsia="Times New Roman" w:hAnsi="Times New Roman" w:cs="Times New Roman"/>
          <w:color w:val="000000"/>
          <w:sz w:val="20"/>
          <w:szCs w:val="20"/>
          <w:lang w:eastAsia="ru-RU"/>
        </w:rPr>
        <w:t>срока хранения уведомления, и также</w:t>
      </w:r>
      <w:r w:rsidRPr="00355537">
        <w:rPr>
          <w:rFonts w:ascii="Times New Roman" w:eastAsia="Times New Roman" w:hAnsi="Times New Roman" w:cs="Times New Roman"/>
          <w:color w:val="000000"/>
          <w:sz w:val="20"/>
          <w:szCs w:val="20"/>
          <w:lang w:eastAsia="ru-RU"/>
        </w:rPr>
        <w:t xml:space="preserve"> в связи с отсутствием Участника долевого строительства по почтовому адресу, указанному в Договоре.</w:t>
      </w:r>
    </w:p>
    <w:p w14:paraId="239CFB83" w14:textId="3B656FD5"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w:t>
      </w:r>
      <w:r w:rsidR="005423F8" w:rsidRPr="00355537">
        <w:rPr>
          <w:rFonts w:ascii="Times New Roman" w:eastAsia="Times New Roman" w:hAnsi="Times New Roman" w:cs="Times New Roman"/>
          <w:color w:val="000000"/>
          <w:sz w:val="20"/>
          <w:szCs w:val="20"/>
          <w:lang w:eastAsia="ru-RU"/>
        </w:rPr>
        <w:t>.2. Договором допускается досрочное исполнение Застройщиком обязательства по передаче Объекта долевого строительства. О досрочной передаче Объекта долевого строительства Застройщик обязуется уведомить Участника долевого строительства путем направления в его адрес сообщения о досрочной передаче Объекта долевого строительства</w:t>
      </w:r>
      <w:r w:rsidR="00FD2083" w:rsidRPr="00355537">
        <w:rPr>
          <w:rFonts w:ascii="Times New Roman" w:eastAsia="Times New Roman" w:hAnsi="Times New Roman" w:cs="Times New Roman"/>
          <w:color w:val="000000"/>
          <w:sz w:val="20"/>
          <w:szCs w:val="20"/>
          <w:lang w:eastAsia="ru-RU"/>
        </w:rPr>
        <w:t>.</w:t>
      </w:r>
      <w:r w:rsidR="005423F8" w:rsidRPr="00355537">
        <w:rPr>
          <w:rFonts w:ascii="Times New Roman" w:eastAsia="Times New Roman" w:hAnsi="Times New Roman" w:cs="Times New Roman"/>
          <w:color w:val="000000"/>
          <w:sz w:val="20"/>
          <w:szCs w:val="20"/>
          <w:lang w:eastAsia="ru-RU"/>
        </w:rPr>
        <w:t xml:space="preserve"> </w:t>
      </w:r>
    </w:p>
    <w:p w14:paraId="5869A435" w14:textId="2C64086D" w:rsidR="00033DCE" w:rsidRPr="00355537"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Застройщик обязуется опубликовать дату завершения строительства и передачи объекта на</w:t>
      </w:r>
      <w:r w:rsidR="002264A3">
        <w:rPr>
          <w:rFonts w:ascii="Times New Roman" w:eastAsia="Times New Roman" w:hAnsi="Times New Roman" w:cs="Times New Roman"/>
          <w:color w:val="000000"/>
          <w:sz w:val="20"/>
          <w:szCs w:val="20"/>
          <w:lang w:eastAsia="ru-RU"/>
        </w:rPr>
        <w:t xml:space="preserve"> официальном портале </w:t>
      </w:r>
      <w:proofErr w:type="spellStart"/>
      <w:r w:rsidR="002264A3">
        <w:rPr>
          <w:rFonts w:ascii="Times New Roman" w:eastAsia="Times New Roman" w:hAnsi="Times New Roman" w:cs="Times New Roman"/>
          <w:color w:val="000000"/>
          <w:sz w:val="20"/>
          <w:szCs w:val="20"/>
          <w:lang w:eastAsia="ru-RU"/>
        </w:rPr>
        <w:t>наш.дом.рф</w:t>
      </w:r>
      <w:proofErr w:type="spellEnd"/>
      <w:r w:rsidR="002264A3">
        <w:rPr>
          <w:rFonts w:ascii="Times New Roman" w:eastAsia="Times New Roman" w:hAnsi="Times New Roman" w:cs="Times New Roman"/>
          <w:color w:val="000000"/>
          <w:sz w:val="20"/>
          <w:szCs w:val="20"/>
          <w:lang w:eastAsia="ru-RU"/>
        </w:rPr>
        <w:t>.</w:t>
      </w:r>
    </w:p>
    <w:p w14:paraId="67CD7A5D" w14:textId="2E04C23A"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w:t>
      </w:r>
      <w:r w:rsidR="005423F8" w:rsidRPr="00355537">
        <w:rPr>
          <w:rFonts w:ascii="Times New Roman" w:eastAsia="Times New Roman" w:hAnsi="Times New Roman" w:cs="Times New Roman"/>
          <w:color w:val="000000"/>
          <w:sz w:val="20"/>
          <w:szCs w:val="20"/>
          <w:lang w:eastAsia="ru-RU"/>
        </w:rPr>
        <w:t>.3. Передача Объекта долевого строительства осуществляется только при условии полной уплаты</w:t>
      </w:r>
      <w:r w:rsidR="005577E6" w:rsidRPr="00355537">
        <w:rPr>
          <w:rFonts w:ascii="Times New Roman" w:eastAsia="Times New Roman" w:hAnsi="Times New Roman" w:cs="Times New Roman"/>
          <w:color w:val="000000"/>
          <w:sz w:val="20"/>
          <w:szCs w:val="20"/>
          <w:lang w:eastAsia="ru-RU"/>
        </w:rPr>
        <w:t xml:space="preserve"> денежной суммы, указанной в п.</w:t>
      </w:r>
      <w:r w:rsidR="005423F8" w:rsidRPr="00355537">
        <w:rPr>
          <w:rFonts w:ascii="Times New Roman" w:eastAsia="Times New Roman" w:hAnsi="Times New Roman" w:cs="Times New Roman"/>
          <w:color w:val="000000"/>
          <w:sz w:val="20"/>
          <w:szCs w:val="20"/>
          <w:lang w:eastAsia="ru-RU"/>
        </w:rPr>
        <w:t xml:space="preserve">2.1 Договора и пени за просрочку платежей. Застройщик вправе приостановить передачу Объекта Участнику долевого строительства в случае неполного и/или ненадлежащего исполнения Участником своих обязательств, в том числе неисполнение обязанности по оплате Цены договора и иных платежей, предусмотренных Договором. </w:t>
      </w:r>
      <w:r w:rsidR="005423F8" w:rsidRPr="00355537">
        <w:rPr>
          <w:rFonts w:ascii="Times New Roman" w:hAnsi="Times New Roman" w:cs="Times New Roman"/>
          <w:sz w:val="20"/>
          <w:szCs w:val="20"/>
        </w:rPr>
        <w:t>При этом Застройщик не несет ответственность за нарушение предусмотренного Договором срока передачи Участнику</w:t>
      </w:r>
      <w:r w:rsidR="00DE0E49" w:rsidRPr="00355537">
        <w:rPr>
          <w:rFonts w:ascii="Times New Roman" w:hAnsi="Times New Roman" w:cs="Times New Roman"/>
          <w:sz w:val="20"/>
          <w:szCs w:val="20"/>
        </w:rPr>
        <w:t xml:space="preserve"> долевого строительства Объекта.</w:t>
      </w:r>
    </w:p>
    <w:p w14:paraId="75D0B76C" w14:textId="63D5E107" w:rsidR="006D7AEA"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w:t>
      </w:r>
      <w:r w:rsidR="005423F8" w:rsidRPr="00355537">
        <w:rPr>
          <w:rFonts w:ascii="Times New Roman" w:eastAsia="Times New Roman" w:hAnsi="Times New Roman" w:cs="Times New Roman"/>
          <w:color w:val="000000"/>
          <w:sz w:val="20"/>
          <w:szCs w:val="20"/>
          <w:lang w:eastAsia="ru-RU"/>
        </w:rPr>
        <w:t xml:space="preserve">.4. Передача объекта долевого строительства застройщиком и принятие его </w:t>
      </w:r>
      <w:r w:rsidR="00DE0E49" w:rsidRPr="00355537">
        <w:rPr>
          <w:rFonts w:ascii="Times New Roman" w:eastAsia="Times New Roman" w:hAnsi="Times New Roman" w:cs="Times New Roman"/>
          <w:color w:val="000000"/>
          <w:sz w:val="20"/>
          <w:szCs w:val="20"/>
          <w:lang w:eastAsia="ru-RU"/>
        </w:rPr>
        <w:t xml:space="preserve">Участником </w:t>
      </w:r>
      <w:r w:rsidR="008E5B68" w:rsidRPr="00355537">
        <w:rPr>
          <w:rFonts w:ascii="Times New Roman" w:eastAsia="Times New Roman" w:hAnsi="Times New Roman" w:cs="Times New Roman"/>
          <w:color w:val="000000"/>
          <w:sz w:val="20"/>
          <w:szCs w:val="20"/>
          <w:lang w:eastAsia="ru-RU"/>
        </w:rPr>
        <w:t>осуществляются по подписываемому</w:t>
      </w:r>
      <w:r w:rsidR="005423F8" w:rsidRPr="00355537">
        <w:rPr>
          <w:rFonts w:ascii="Times New Roman" w:eastAsia="Times New Roman" w:hAnsi="Times New Roman" w:cs="Times New Roman"/>
          <w:color w:val="000000"/>
          <w:sz w:val="20"/>
          <w:szCs w:val="20"/>
          <w:lang w:eastAsia="ru-RU"/>
        </w:rPr>
        <w:t xml:space="preserve"> сторонами </w:t>
      </w:r>
      <w:r w:rsidR="008E5B68" w:rsidRPr="00355537">
        <w:rPr>
          <w:rFonts w:ascii="Times New Roman" w:eastAsia="Times New Roman" w:hAnsi="Times New Roman" w:cs="Times New Roman"/>
          <w:color w:val="000000"/>
          <w:sz w:val="20"/>
          <w:szCs w:val="20"/>
          <w:lang w:eastAsia="ru-RU"/>
        </w:rPr>
        <w:t xml:space="preserve">Акту приема – передачи Объекта долевого строительства </w:t>
      </w:r>
      <w:r w:rsidR="00A04ED9" w:rsidRPr="00355537">
        <w:rPr>
          <w:rFonts w:ascii="Times New Roman" w:eastAsia="Times New Roman" w:hAnsi="Times New Roman" w:cs="Times New Roman"/>
          <w:color w:val="000000"/>
          <w:sz w:val="20"/>
          <w:szCs w:val="20"/>
          <w:lang w:eastAsia="ru-RU"/>
        </w:rPr>
        <w:t>или иному документу, который свидетельствует о</w:t>
      </w:r>
      <w:r w:rsidR="005423F8" w:rsidRPr="00355537">
        <w:rPr>
          <w:rFonts w:ascii="Times New Roman" w:eastAsia="Times New Roman" w:hAnsi="Times New Roman" w:cs="Times New Roman"/>
          <w:color w:val="000000"/>
          <w:sz w:val="20"/>
          <w:szCs w:val="20"/>
          <w:lang w:eastAsia="ru-RU"/>
        </w:rPr>
        <w:t xml:space="preserve"> передаче</w:t>
      </w:r>
      <w:r w:rsidR="00A04ED9" w:rsidRPr="00355537">
        <w:rPr>
          <w:rFonts w:ascii="Times New Roman" w:eastAsia="Times New Roman" w:hAnsi="Times New Roman" w:cs="Times New Roman"/>
          <w:color w:val="000000"/>
          <w:sz w:val="20"/>
          <w:szCs w:val="20"/>
          <w:lang w:eastAsia="ru-RU"/>
        </w:rPr>
        <w:t xml:space="preserve"> Объекта</w:t>
      </w:r>
      <w:r w:rsidR="005423F8" w:rsidRPr="00355537">
        <w:rPr>
          <w:rFonts w:ascii="Times New Roman" w:eastAsia="Times New Roman" w:hAnsi="Times New Roman" w:cs="Times New Roman"/>
          <w:color w:val="000000"/>
          <w:sz w:val="20"/>
          <w:szCs w:val="20"/>
          <w:lang w:eastAsia="ru-RU"/>
        </w:rPr>
        <w:t>.</w:t>
      </w:r>
      <w:r w:rsidR="006D7AEA" w:rsidRPr="00355537">
        <w:rPr>
          <w:rFonts w:ascii="Times New Roman" w:eastAsia="Times New Roman" w:hAnsi="Times New Roman" w:cs="Times New Roman"/>
          <w:color w:val="000000"/>
          <w:sz w:val="20"/>
          <w:szCs w:val="20"/>
          <w:lang w:eastAsia="ru-RU"/>
        </w:rPr>
        <w:t xml:space="preserve"> Акт приема-передачи Объекта долевого строительства подписывается Застройщиком</w:t>
      </w:r>
      <w:r w:rsidR="009631E5" w:rsidRPr="00355537">
        <w:rPr>
          <w:rFonts w:ascii="Times New Roman" w:eastAsia="Times New Roman" w:hAnsi="Times New Roman" w:cs="Times New Roman"/>
          <w:color w:val="000000"/>
          <w:sz w:val="20"/>
          <w:szCs w:val="20"/>
          <w:lang w:eastAsia="ru-RU"/>
        </w:rPr>
        <w:t xml:space="preserve"> и Участником долевого строительства или их представителями, действующими на основании доверенности.</w:t>
      </w:r>
    </w:p>
    <w:p w14:paraId="50DC3E51" w14:textId="29A6FE7E" w:rsidR="00033DCE" w:rsidRPr="00355537"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lastRenderedPageBreak/>
        <w:t xml:space="preserve"> В </w:t>
      </w:r>
      <w:r w:rsidR="00A04ED9" w:rsidRPr="00355537">
        <w:rPr>
          <w:rFonts w:ascii="Times New Roman" w:eastAsia="Times New Roman" w:hAnsi="Times New Roman" w:cs="Times New Roman"/>
          <w:color w:val="000000"/>
          <w:sz w:val="20"/>
          <w:szCs w:val="20"/>
          <w:lang w:eastAsia="ru-RU"/>
        </w:rPr>
        <w:t xml:space="preserve">Акте приема-передачи </w:t>
      </w:r>
      <w:r w:rsidRPr="00355537">
        <w:rPr>
          <w:rFonts w:ascii="Times New Roman" w:eastAsia="Times New Roman" w:hAnsi="Times New Roman" w:cs="Times New Roman"/>
          <w:color w:val="000000"/>
          <w:sz w:val="20"/>
          <w:szCs w:val="20"/>
          <w:lang w:eastAsia="ru-RU"/>
        </w:rPr>
        <w:t>или ином документе о передаче объекта долевого строительства указываются дата передачи, основные характеристики жилого помещения, являющ</w:t>
      </w:r>
      <w:r w:rsidR="00CF5925" w:rsidRPr="00355537">
        <w:rPr>
          <w:rFonts w:ascii="Times New Roman" w:eastAsia="Times New Roman" w:hAnsi="Times New Roman" w:cs="Times New Roman"/>
          <w:color w:val="000000"/>
          <w:sz w:val="20"/>
          <w:szCs w:val="20"/>
          <w:lang w:eastAsia="ru-RU"/>
        </w:rPr>
        <w:t>его</w:t>
      </w:r>
      <w:r w:rsidRPr="00355537">
        <w:rPr>
          <w:rFonts w:ascii="Times New Roman" w:eastAsia="Times New Roman" w:hAnsi="Times New Roman" w:cs="Times New Roman"/>
          <w:color w:val="000000"/>
          <w:sz w:val="20"/>
          <w:szCs w:val="20"/>
          <w:lang w:eastAsia="ru-RU"/>
        </w:rPr>
        <w:t xml:space="preserve">ся </w:t>
      </w:r>
      <w:r w:rsidR="00DE0E49" w:rsidRPr="00355537">
        <w:rPr>
          <w:rFonts w:ascii="Times New Roman" w:eastAsia="Times New Roman" w:hAnsi="Times New Roman" w:cs="Times New Roman"/>
          <w:color w:val="000000"/>
          <w:sz w:val="20"/>
          <w:szCs w:val="20"/>
          <w:lang w:eastAsia="ru-RU"/>
        </w:rPr>
        <w:t>объект</w:t>
      </w:r>
      <w:r w:rsidR="00FD2083" w:rsidRPr="00355537">
        <w:rPr>
          <w:rFonts w:ascii="Times New Roman" w:eastAsia="Times New Roman" w:hAnsi="Times New Roman" w:cs="Times New Roman"/>
          <w:color w:val="000000"/>
          <w:sz w:val="20"/>
          <w:szCs w:val="20"/>
          <w:lang w:eastAsia="ru-RU"/>
        </w:rPr>
        <w:t>ом долевого строительства, а также </w:t>
      </w:r>
      <w:r w:rsidR="00FD2083" w:rsidRPr="00355537">
        <w:rPr>
          <w:rFonts w:ascii="Times New Roman" w:eastAsia="Times New Roman" w:hAnsi="Times New Roman" w:cs="Times New Roman"/>
          <w:bCs/>
          <w:color w:val="000000"/>
          <w:sz w:val="20"/>
          <w:szCs w:val="20"/>
          <w:lang w:eastAsia="ru-RU"/>
        </w:rPr>
        <w:t>иная</w:t>
      </w:r>
      <w:r w:rsidR="00FD2083" w:rsidRPr="00355537">
        <w:rPr>
          <w:rFonts w:ascii="Times New Roman" w:eastAsia="Times New Roman" w:hAnsi="Times New Roman" w:cs="Times New Roman"/>
          <w:color w:val="000000"/>
          <w:sz w:val="20"/>
          <w:szCs w:val="20"/>
          <w:lang w:eastAsia="ru-RU"/>
        </w:rPr>
        <w:t> информация по усмотрению Сторон.</w:t>
      </w:r>
    </w:p>
    <w:p w14:paraId="0C123F20" w14:textId="4EFACFEF" w:rsidR="009631E5" w:rsidRPr="00355537" w:rsidRDefault="009631E5"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Площадь лестничных проемов, лестничных клеток, инженерные сооружения, коммуникации, иное оборудование и имущество, обслуживающее имущество более чем одного собственника, принадлежат в соответствии со ст. 290 Гражданского кодекса Российской Федерации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14:paraId="59A4A0F7" w14:textId="02688070" w:rsidR="00A04ED9"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w:t>
      </w:r>
      <w:r w:rsidR="005423F8" w:rsidRPr="00355537">
        <w:rPr>
          <w:rFonts w:ascii="Times New Roman" w:eastAsia="Times New Roman" w:hAnsi="Times New Roman" w:cs="Times New Roman"/>
          <w:color w:val="000000"/>
          <w:sz w:val="20"/>
          <w:szCs w:val="20"/>
          <w:lang w:eastAsia="ru-RU"/>
        </w:rPr>
        <w:t xml:space="preserve">.5. Застройщик не менее чем </w:t>
      </w:r>
      <w:r w:rsidR="005423F8" w:rsidRPr="00355537">
        <w:rPr>
          <w:rFonts w:ascii="Times New Roman" w:eastAsia="Times New Roman" w:hAnsi="Times New Roman" w:cs="Times New Roman"/>
          <w:b/>
          <w:bCs/>
          <w:color w:val="000000"/>
          <w:sz w:val="20"/>
          <w:szCs w:val="20"/>
          <w:lang w:eastAsia="ru-RU"/>
        </w:rPr>
        <w:t>за 1 (один) месяц</w:t>
      </w:r>
      <w:r w:rsidR="005423F8" w:rsidRPr="00355537">
        <w:rPr>
          <w:rFonts w:ascii="Times New Roman" w:eastAsia="Times New Roman" w:hAnsi="Times New Roman" w:cs="Times New Roman"/>
          <w:color w:val="000000"/>
          <w:sz w:val="20"/>
          <w:szCs w:val="20"/>
          <w:lang w:eastAsia="ru-RU"/>
        </w:rPr>
        <w:t xml:space="preserve"> до наступления установленного Договором срока передачи Объекта долевого строительства обязан направить Участнику долевого строительства Жилого дома уведомление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в случае его б</w:t>
      </w:r>
      <w:r w:rsidR="00A04ED9" w:rsidRPr="00355537">
        <w:rPr>
          <w:rFonts w:ascii="Times New Roman" w:eastAsia="Times New Roman" w:hAnsi="Times New Roman" w:cs="Times New Roman"/>
          <w:color w:val="000000"/>
          <w:sz w:val="20"/>
          <w:szCs w:val="20"/>
          <w:lang w:eastAsia="ru-RU"/>
        </w:rPr>
        <w:t xml:space="preserve">ездействия, предусмотренных </w:t>
      </w:r>
      <w:r w:rsidR="005577E6" w:rsidRPr="00355537">
        <w:rPr>
          <w:rFonts w:ascii="Times New Roman" w:eastAsia="Times New Roman" w:hAnsi="Times New Roman" w:cs="Times New Roman"/>
          <w:color w:val="000000"/>
          <w:sz w:val="20"/>
          <w:szCs w:val="20"/>
          <w:lang w:eastAsia="ru-RU"/>
        </w:rPr>
        <w:t>п. 5</w:t>
      </w:r>
      <w:r w:rsidR="00FD2083" w:rsidRPr="00355537">
        <w:rPr>
          <w:rFonts w:ascii="Times New Roman" w:eastAsia="Times New Roman" w:hAnsi="Times New Roman" w:cs="Times New Roman"/>
          <w:color w:val="000000"/>
          <w:sz w:val="20"/>
          <w:szCs w:val="20"/>
          <w:lang w:eastAsia="ru-RU"/>
        </w:rPr>
        <w:t>.7</w:t>
      </w:r>
      <w:r w:rsidR="005423F8" w:rsidRPr="00355537">
        <w:rPr>
          <w:rFonts w:ascii="Times New Roman" w:eastAsia="Times New Roman" w:hAnsi="Times New Roman" w:cs="Times New Roman"/>
          <w:color w:val="000000"/>
          <w:sz w:val="20"/>
          <w:szCs w:val="20"/>
          <w:lang w:eastAsia="ru-RU"/>
        </w:rPr>
        <w:t xml:space="preserve"> Договора. </w:t>
      </w:r>
    </w:p>
    <w:p w14:paraId="2C4F7EEC" w14:textId="2CF22698" w:rsidR="00033DCE" w:rsidRPr="00355537" w:rsidRDefault="005423F8" w:rsidP="00355537">
      <w:pPr>
        <w:spacing w:after="0" w:line="240" w:lineRule="auto"/>
        <w:ind w:firstLine="426"/>
        <w:contextualSpacing/>
        <w:jc w:val="both"/>
        <w:rPr>
          <w:rFonts w:ascii="Times New Roman" w:hAnsi="Times New Roman" w:cs="Times New Roman"/>
          <w:sz w:val="20"/>
          <w:szCs w:val="20"/>
        </w:rPr>
      </w:pPr>
      <w:r w:rsidRPr="00355537">
        <w:rPr>
          <w:rFonts w:ascii="Times New Roman" w:eastAsia="Times New Roman" w:hAnsi="Times New Roman" w:cs="Times New Roman"/>
          <w:color w:val="000000"/>
          <w:sz w:val="20"/>
          <w:szCs w:val="20"/>
          <w:lang w:eastAsia="ru-RU"/>
        </w:rPr>
        <w:t xml:space="preserve">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дублируется </w:t>
      </w:r>
      <w:r w:rsidRPr="00355537">
        <w:rPr>
          <w:rFonts w:ascii="Times New Roman" w:hAnsi="Times New Roman" w:cs="Times New Roman"/>
          <w:sz w:val="20"/>
          <w:szCs w:val="20"/>
        </w:rPr>
        <w:t>на ад</w:t>
      </w:r>
      <w:r w:rsidR="00DE0E49" w:rsidRPr="00355537">
        <w:rPr>
          <w:rFonts w:ascii="Times New Roman" w:hAnsi="Times New Roman" w:cs="Times New Roman"/>
          <w:sz w:val="20"/>
          <w:szCs w:val="20"/>
        </w:rPr>
        <w:t>рес электронной почты, указанный</w:t>
      </w:r>
      <w:r w:rsidRPr="00355537">
        <w:rPr>
          <w:rFonts w:ascii="Times New Roman" w:hAnsi="Times New Roman" w:cs="Times New Roman"/>
          <w:sz w:val="20"/>
          <w:szCs w:val="20"/>
        </w:rPr>
        <w:t xml:space="preserve"> в реквизитах</w:t>
      </w:r>
      <w:r w:rsidRPr="00355537">
        <w:rPr>
          <w:rFonts w:ascii="Times New Roman" w:hAnsi="Times New Roman" w:cs="Times New Roman"/>
          <w:b/>
          <w:bCs/>
          <w:sz w:val="20"/>
          <w:szCs w:val="20"/>
        </w:rPr>
        <w:t xml:space="preserve">, </w:t>
      </w:r>
      <w:r w:rsidRPr="00355537">
        <w:rPr>
          <w:rFonts w:ascii="Times New Roman" w:hAnsi="Times New Roman" w:cs="Times New Roman"/>
          <w:sz w:val="20"/>
          <w:szCs w:val="20"/>
        </w:rPr>
        <w:t>или вручается Участнику долевого строительства лично под расписку. Ответственность за получения уведомления по указанному адресу электронной почты лежит на Участнике долевого строительства.</w:t>
      </w:r>
    </w:p>
    <w:p w14:paraId="60BF5941" w14:textId="55BBB87B" w:rsidR="00FD2083" w:rsidRPr="00355537" w:rsidRDefault="00FD2083"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долевого строительства по адресу электронной почты, указанному в договоре.</w:t>
      </w:r>
    </w:p>
    <w:p w14:paraId="00C4E0E1" w14:textId="2DD57D5A"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w:t>
      </w:r>
      <w:r w:rsidR="005423F8" w:rsidRPr="00355537">
        <w:rPr>
          <w:rFonts w:ascii="Times New Roman" w:eastAsia="Times New Roman" w:hAnsi="Times New Roman" w:cs="Times New Roman"/>
          <w:color w:val="000000"/>
          <w:sz w:val="20"/>
          <w:szCs w:val="20"/>
          <w:lang w:eastAsia="ru-RU"/>
        </w:rPr>
        <w:t>.6. Участник долевого строительства, получивший сообщение Застройщика о завершении строительства и о готовности Объекта долевого строительства к передаче, обязан приступить к его принятию в течение 7 календарных дней (в том числе и при досрочной сдаче Объекта долевого строительства).</w:t>
      </w:r>
    </w:p>
    <w:p w14:paraId="3DCF643A" w14:textId="1C1CCCAF"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xml:space="preserve">5.6.1. 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передаточного акта обеспечивают составление акта осмотра в соответствии с п. 5.6.10 Договора с участием лица, обладающего специальными познаниями и необходимой квалификацией в соответствии с п. 5.6.9 Договора (далее - специалист), отношения по оплате услуг которого регулируются в соответствии с п. 5.6.11 </w:t>
      </w:r>
      <w:r w:rsidR="008775B9" w:rsidRPr="00355537">
        <w:rPr>
          <w:rFonts w:ascii="Times New Roman" w:eastAsia="Times New Roman" w:hAnsi="Times New Roman" w:cs="Times New Roman"/>
          <w:color w:val="000000"/>
          <w:sz w:val="20"/>
          <w:szCs w:val="20"/>
          <w:lang w:eastAsia="ru-RU"/>
        </w:rPr>
        <w:t>Договора.</w:t>
      </w:r>
    </w:p>
    <w:p w14:paraId="5844E6B3" w14:textId="4F995C01"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5.6.2. При отсутствии существенных нарушений требований к качеству объекта долевого строительства застройщик и участник долевого строительства указывают в передаточном акте или ином документе о передаче объекта долевого строительства перечень недостатков (дефектов) (далее - недостатки), подлежащих безвозмездному устранению застройщиком. При наличии разногласий относительно указанного перечня он определяется согласно акту осмотра, составленному с участием специалиста в соответствии с п.5.6.10 Договора.</w:t>
      </w:r>
    </w:p>
    <w:p w14:paraId="665354DD" w14:textId="18921C26"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5.6.3. При обнаружении существенных нарушений требований к качеству объекта долевого строительства, подтвержденных актом осмотра, составленным с участием специалиста, участник долевого строительства вправе отказаться от подписания передаточного акта или иного документа о передаче объекта долевого строительства и предъявить требование о безвозмездном устранении выявленных недостатков либо отказаться от подписания передаточного акта или иного документа о передаче объекта долевого строительства и исполнения договора и предъявить требования к застройщику о возврате денежных средств и уплате пр</w:t>
      </w:r>
      <w:r w:rsidR="008775B9" w:rsidRPr="00355537">
        <w:rPr>
          <w:rFonts w:ascii="Times New Roman" w:eastAsia="Times New Roman" w:hAnsi="Times New Roman" w:cs="Times New Roman"/>
          <w:color w:val="000000"/>
          <w:sz w:val="20"/>
          <w:szCs w:val="20"/>
          <w:lang w:eastAsia="ru-RU"/>
        </w:rPr>
        <w:t>оцентов в соответствии с ч.2 ст.</w:t>
      </w:r>
      <w:r w:rsidRPr="00355537">
        <w:rPr>
          <w:rFonts w:ascii="Times New Roman" w:eastAsia="Times New Roman" w:hAnsi="Times New Roman" w:cs="Times New Roman"/>
          <w:color w:val="000000"/>
          <w:sz w:val="20"/>
          <w:szCs w:val="20"/>
          <w:lang w:eastAsia="ru-RU"/>
        </w:rPr>
        <w:t>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5EB9B72" w14:textId="401C7641"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5.6.4. При выявлении отступлений от условий дог</w:t>
      </w:r>
      <w:r w:rsidR="008775B9" w:rsidRPr="00355537">
        <w:rPr>
          <w:rFonts w:ascii="Times New Roman" w:eastAsia="Times New Roman" w:hAnsi="Times New Roman" w:cs="Times New Roman"/>
          <w:color w:val="000000"/>
          <w:sz w:val="20"/>
          <w:szCs w:val="20"/>
          <w:lang w:eastAsia="ru-RU"/>
        </w:rPr>
        <w:t>овора и (или) указанных в ч. 1 ст. 7 Федерального закона «</w:t>
      </w:r>
      <w:r w:rsidRPr="00355537">
        <w:rPr>
          <w:rFonts w:ascii="Times New Roman" w:eastAsia="Times New Roman" w:hAnsi="Times New Roman" w:cs="Times New Roman"/>
          <w:color w:val="000000"/>
          <w:sz w:val="20"/>
          <w:szCs w:val="20"/>
          <w:lang w:eastAsia="ru-RU"/>
        </w:rPr>
        <w:t>Об участии в долевом строительстве многоквартирных домов и иных объектов недвижимости и о внесении изменений в некоторые законодате</w:t>
      </w:r>
      <w:r w:rsidR="008775B9" w:rsidRPr="00355537">
        <w:rPr>
          <w:rFonts w:ascii="Times New Roman" w:eastAsia="Times New Roman" w:hAnsi="Times New Roman" w:cs="Times New Roman"/>
          <w:color w:val="000000"/>
          <w:sz w:val="20"/>
          <w:szCs w:val="20"/>
          <w:lang w:eastAsia="ru-RU"/>
        </w:rPr>
        <w:t>льные акты Российской Федерации»</w:t>
      </w:r>
      <w:r w:rsidRPr="00355537">
        <w:rPr>
          <w:rFonts w:ascii="Times New Roman" w:eastAsia="Times New Roman" w:hAnsi="Times New Roman" w:cs="Times New Roman"/>
          <w:color w:val="000000"/>
          <w:sz w:val="20"/>
          <w:szCs w:val="20"/>
          <w:lang w:eastAsia="ru-RU"/>
        </w:rPr>
        <w:t xml:space="preserve"> обязательных требований, приведших к ухудшению качества объекта долевого строительства, или иных недостатков, которые делают его непригодным для предусмотренного договором использования (далее - установленные требования к качеству объекта долевого строительства), участник долевого строительства обращается к застройщику с требованием о безвозмездном уст</w:t>
      </w:r>
      <w:r w:rsidR="00DB544F">
        <w:rPr>
          <w:rFonts w:ascii="Times New Roman" w:eastAsia="Times New Roman" w:hAnsi="Times New Roman" w:cs="Times New Roman"/>
          <w:color w:val="000000"/>
          <w:sz w:val="20"/>
          <w:szCs w:val="20"/>
          <w:lang w:eastAsia="ru-RU"/>
        </w:rPr>
        <w:t>ранении выявленных недостатков.</w:t>
      </w:r>
    </w:p>
    <w:p w14:paraId="5AB7333D" w14:textId="4FA08F02"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5.6.5.  Застройщик удовлетворяет требование о безвозмездном устранении выявленных недостатков в срок не более 60 календарных дней со дня подписания передаточного акта или иного документа о передаче объекта долевого строительства, а в случае обнаружения существенных нарушений требований к качеству объекта долевого строительства - в срок не более 60</w:t>
      </w:r>
      <w:r w:rsidR="008775B9" w:rsidRPr="00355537">
        <w:rPr>
          <w:rFonts w:ascii="Times New Roman" w:eastAsia="Times New Roman" w:hAnsi="Times New Roman" w:cs="Times New Roman"/>
          <w:color w:val="000000"/>
          <w:sz w:val="20"/>
          <w:szCs w:val="20"/>
          <w:lang w:eastAsia="ru-RU"/>
        </w:rPr>
        <w:t xml:space="preserve"> (шестидесяти) календарных</w:t>
      </w:r>
      <w:r w:rsidRPr="00355537">
        <w:rPr>
          <w:rFonts w:ascii="Times New Roman" w:eastAsia="Times New Roman" w:hAnsi="Times New Roman" w:cs="Times New Roman"/>
          <w:color w:val="000000"/>
          <w:sz w:val="20"/>
          <w:szCs w:val="20"/>
          <w:lang w:eastAsia="ru-RU"/>
        </w:rPr>
        <w:t xml:space="preserve"> дней со дня составления акта</w:t>
      </w:r>
      <w:r w:rsidR="008775B9" w:rsidRPr="00355537">
        <w:rPr>
          <w:rFonts w:ascii="Times New Roman" w:eastAsia="Times New Roman" w:hAnsi="Times New Roman" w:cs="Times New Roman"/>
          <w:color w:val="000000"/>
          <w:sz w:val="20"/>
          <w:szCs w:val="20"/>
          <w:lang w:eastAsia="ru-RU"/>
        </w:rPr>
        <w:t xml:space="preserve"> осмотра с участием специалиста.</w:t>
      </w:r>
    </w:p>
    <w:p w14:paraId="4135884C" w14:textId="79312BF2"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5.6.6. В случае отказа Застройщика удовлетворить требование о безвозмездном устранении выявленных недостатков или неудовлетворении его в срок, участник долевого строительства предъявляет иск в суд либо обращается к застройщику по своему выбору с требованием о соразмерном уменьшении цены договора или возмещении расходов участника долевого строительс</w:t>
      </w:r>
      <w:r w:rsidR="008775B9" w:rsidRPr="00355537">
        <w:rPr>
          <w:rFonts w:ascii="Times New Roman" w:eastAsia="Times New Roman" w:hAnsi="Times New Roman" w:cs="Times New Roman"/>
          <w:color w:val="000000"/>
          <w:sz w:val="20"/>
          <w:szCs w:val="20"/>
          <w:lang w:eastAsia="ru-RU"/>
        </w:rPr>
        <w:t>тва на устранение недостатков.</w:t>
      </w:r>
    </w:p>
    <w:p w14:paraId="3DBA9CFB" w14:textId="5CDBE1D4"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xml:space="preserve">5.6.7. Требования о соразмерном уменьшении цены договора или возмещении расходов участника долевого строительства на устранение недостатков подлежат удовлетворению застройщиком в течение 10 </w:t>
      </w:r>
      <w:r w:rsidR="008775B9" w:rsidRPr="00355537">
        <w:rPr>
          <w:rFonts w:ascii="Times New Roman" w:eastAsia="Times New Roman" w:hAnsi="Times New Roman" w:cs="Times New Roman"/>
          <w:color w:val="000000"/>
          <w:sz w:val="20"/>
          <w:szCs w:val="20"/>
          <w:lang w:eastAsia="ru-RU"/>
        </w:rPr>
        <w:t xml:space="preserve">(десяти) </w:t>
      </w:r>
      <w:r w:rsidRPr="00355537">
        <w:rPr>
          <w:rFonts w:ascii="Times New Roman" w:eastAsia="Times New Roman" w:hAnsi="Times New Roman" w:cs="Times New Roman"/>
          <w:color w:val="000000"/>
          <w:sz w:val="20"/>
          <w:szCs w:val="20"/>
          <w:lang w:eastAsia="ru-RU"/>
        </w:rPr>
        <w:t>рабочих дней со дня их предъявления уч</w:t>
      </w:r>
      <w:r w:rsidR="008775B9" w:rsidRPr="00355537">
        <w:rPr>
          <w:rFonts w:ascii="Times New Roman" w:eastAsia="Times New Roman" w:hAnsi="Times New Roman" w:cs="Times New Roman"/>
          <w:color w:val="000000"/>
          <w:sz w:val="20"/>
          <w:szCs w:val="20"/>
          <w:lang w:eastAsia="ru-RU"/>
        </w:rPr>
        <w:t>астником долевого строительства.</w:t>
      </w:r>
    </w:p>
    <w:p w14:paraId="3B252D10" w14:textId="309A8CCB" w:rsidR="00C17484" w:rsidRPr="00355537" w:rsidRDefault="008775B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lastRenderedPageBreak/>
        <w:t>5.6.8. В случае</w:t>
      </w:r>
      <w:r w:rsidR="00C17484" w:rsidRPr="00355537">
        <w:rPr>
          <w:rFonts w:ascii="Times New Roman" w:eastAsia="Times New Roman" w:hAnsi="Times New Roman" w:cs="Times New Roman"/>
          <w:color w:val="000000"/>
          <w:sz w:val="20"/>
          <w:szCs w:val="20"/>
          <w:lang w:eastAsia="ru-RU"/>
        </w:rPr>
        <w:t xml:space="preserve"> отказа застройщика в удовлетворении требования о соразмерном уменьшении цены договора или возмещении расходов участника долевого строительства на устранение недостатков во внесудебном порядке полностью или частично либо в случае неудовлетворения полностью или частично указанных требований в срок, участник долевого строительства и</w:t>
      </w:r>
      <w:r w:rsidRPr="00355537">
        <w:rPr>
          <w:rFonts w:ascii="Times New Roman" w:eastAsia="Times New Roman" w:hAnsi="Times New Roman" w:cs="Times New Roman"/>
          <w:color w:val="000000"/>
          <w:sz w:val="20"/>
          <w:szCs w:val="20"/>
          <w:lang w:eastAsia="ru-RU"/>
        </w:rPr>
        <w:t>меет право предъявить иск в суд.</w:t>
      </w:r>
    </w:p>
    <w:p w14:paraId="1C3E9D86" w14:textId="1398C39C"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5.6.9 Под лицом, обладающим специальными познаниями и необходимой квалификацией, в целях настоящего постановления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w:t>
      </w:r>
      <w:r w:rsidR="008775B9" w:rsidRPr="00355537">
        <w:rPr>
          <w:rFonts w:ascii="Times New Roman" w:eastAsia="Times New Roman" w:hAnsi="Times New Roman" w:cs="Times New Roman"/>
          <w:color w:val="000000"/>
          <w:sz w:val="20"/>
          <w:szCs w:val="20"/>
          <w:lang w:eastAsia="ru-RU"/>
        </w:rPr>
        <w:t xml:space="preserve"> соответствуют требованиям гл.</w:t>
      </w:r>
      <w:r w:rsidRPr="00355537">
        <w:rPr>
          <w:rFonts w:ascii="Times New Roman" w:eastAsia="Times New Roman" w:hAnsi="Times New Roman" w:cs="Times New Roman"/>
          <w:color w:val="000000"/>
          <w:sz w:val="20"/>
          <w:szCs w:val="20"/>
          <w:lang w:eastAsia="ru-RU"/>
        </w:rPr>
        <w:t xml:space="preserve"> 6.1 Градостроительно</w:t>
      </w:r>
      <w:r w:rsidR="008775B9" w:rsidRPr="00355537">
        <w:rPr>
          <w:rFonts w:ascii="Times New Roman" w:eastAsia="Times New Roman" w:hAnsi="Times New Roman" w:cs="Times New Roman"/>
          <w:color w:val="000000"/>
          <w:sz w:val="20"/>
          <w:szCs w:val="20"/>
          <w:lang w:eastAsia="ru-RU"/>
        </w:rPr>
        <w:t>го кодекса Российской Федерации.</w:t>
      </w:r>
    </w:p>
    <w:p w14:paraId="292DE7EF" w14:textId="77777777"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5.6.10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14:paraId="612795E3" w14:textId="77777777"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w:t>
      </w:r>
      <w:r w:rsidRPr="00355537">
        <w:rPr>
          <w:rFonts w:ascii="Times New Roman" w:eastAsia="Times New Roman" w:hAnsi="Times New Roman" w:cs="Times New Roman"/>
          <w:color w:val="000000"/>
          <w:sz w:val="20"/>
          <w:szCs w:val="20"/>
          <w:lang w:eastAsia="ru-RU"/>
        </w:rPr>
        <w:tab/>
        <w:t>специалист, участвующий в проведении осмотра, определяется по соглашению с участником долевого строительства;</w:t>
      </w:r>
    </w:p>
    <w:p w14:paraId="46AE0C0B" w14:textId="4389517F"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w:t>
      </w:r>
      <w:r w:rsidRPr="00355537">
        <w:rPr>
          <w:rFonts w:ascii="Times New Roman" w:eastAsia="Times New Roman" w:hAnsi="Times New Roman" w:cs="Times New Roman"/>
          <w:color w:val="000000"/>
          <w:sz w:val="20"/>
          <w:szCs w:val="20"/>
          <w:lang w:eastAsia="ru-RU"/>
        </w:rPr>
        <w:tab/>
        <w:t xml:space="preserve">дата проведения осмотра с участием специалиста согласовывается участником долевого строительства и застройщиком в течение 5 </w:t>
      </w:r>
      <w:r w:rsidR="008775B9" w:rsidRPr="00355537">
        <w:rPr>
          <w:rFonts w:ascii="Times New Roman" w:eastAsia="Times New Roman" w:hAnsi="Times New Roman" w:cs="Times New Roman"/>
          <w:color w:val="000000"/>
          <w:sz w:val="20"/>
          <w:szCs w:val="20"/>
          <w:lang w:eastAsia="ru-RU"/>
        </w:rPr>
        <w:t xml:space="preserve">(пяти) </w:t>
      </w:r>
      <w:r w:rsidRPr="00355537">
        <w:rPr>
          <w:rFonts w:ascii="Times New Roman" w:eastAsia="Times New Roman" w:hAnsi="Times New Roman" w:cs="Times New Roman"/>
          <w:color w:val="000000"/>
          <w:sz w:val="20"/>
          <w:szCs w:val="20"/>
          <w:lang w:eastAsia="ru-RU"/>
        </w:rPr>
        <w:t>рабочих дней со дня возникновения разногласий относительно перечня недостатков объекта долевого строительства, но не ранее чем через 3</w:t>
      </w:r>
      <w:r w:rsidR="008775B9" w:rsidRPr="00355537">
        <w:rPr>
          <w:rFonts w:ascii="Times New Roman" w:eastAsia="Times New Roman" w:hAnsi="Times New Roman" w:cs="Times New Roman"/>
          <w:color w:val="000000"/>
          <w:sz w:val="20"/>
          <w:szCs w:val="20"/>
          <w:lang w:eastAsia="ru-RU"/>
        </w:rPr>
        <w:t xml:space="preserve"> (три)</w:t>
      </w:r>
      <w:r w:rsidRPr="00355537">
        <w:rPr>
          <w:rFonts w:ascii="Times New Roman" w:eastAsia="Times New Roman" w:hAnsi="Times New Roman" w:cs="Times New Roman"/>
          <w:color w:val="000000"/>
          <w:sz w:val="20"/>
          <w:szCs w:val="20"/>
          <w:lang w:eastAsia="ru-RU"/>
        </w:rPr>
        <w:t xml:space="preserve"> рабочих дня после дня ее согласования;</w:t>
      </w:r>
    </w:p>
    <w:p w14:paraId="1E10CF06" w14:textId="77777777"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w:t>
      </w:r>
      <w:r w:rsidRPr="00355537">
        <w:rPr>
          <w:rFonts w:ascii="Times New Roman" w:eastAsia="Times New Roman" w:hAnsi="Times New Roman" w:cs="Times New Roman"/>
          <w:color w:val="000000"/>
          <w:sz w:val="20"/>
          <w:szCs w:val="20"/>
          <w:lang w:eastAsia="ru-RU"/>
        </w:rPr>
        <w:tab/>
        <w:t>участник долевого строительства и застройщик обеспечивают свое присутствие и (или) присутствие уполномоченных представителей по месту нахождения объекта долевого строительства в согласованное время для участия в проведении осмотра;</w:t>
      </w:r>
    </w:p>
    <w:p w14:paraId="05E2E888" w14:textId="4B0D0065"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w:t>
      </w:r>
      <w:r w:rsidRPr="00355537">
        <w:rPr>
          <w:rFonts w:ascii="Times New Roman" w:eastAsia="Times New Roman" w:hAnsi="Times New Roman" w:cs="Times New Roman"/>
          <w:color w:val="000000"/>
          <w:sz w:val="20"/>
          <w:szCs w:val="20"/>
          <w:lang w:eastAsia="ru-RU"/>
        </w:rPr>
        <w:tab/>
        <w:t xml:space="preserve">не позднее 3 </w:t>
      </w:r>
      <w:r w:rsidR="008775B9" w:rsidRPr="00355537">
        <w:rPr>
          <w:rFonts w:ascii="Times New Roman" w:eastAsia="Times New Roman" w:hAnsi="Times New Roman" w:cs="Times New Roman"/>
          <w:color w:val="000000"/>
          <w:sz w:val="20"/>
          <w:szCs w:val="20"/>
          <w:lang w:eastAsia="ru-RU"/>
        </w:rPr>
        <w:t xml:space="preserve">(трех) </w:t>
      </w:r>
      <w:r w:rsidRPr="00355537">
        <w:rPr>
          <w:rFonts w:ascii="Times New Roman" w:eastAsia="Times New Roman" w:hAnsi="Times New Roman" w:cs="Times New Roman"/>
          <w:color w:val="000000"/>
          <w:sz w:val="20"/>
          <w:szCs w:val="20"/>
          <w:lang w:eastAsia="ru-RU"/>
        </w:rPr>
        <w:t>рабочих дней со дня проведения осмотра специалистом участник долевого строительства 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w:t>
      </w:r>
      <w:r w:rsidR="008775B9" w:rsidRPr="00355537">
        <w:rPr>
          <w:rFonts w:ascii="Times New Roman" w:eastAsia="Times New Roman" w:hAnsi="Times New Roman" w:cs="Times New Roman"/>
          <w:color w:val="000000"/>
          <w:sz w:val="20"/>
          <w:szCs w:val="20"/>
          <w:lang w:eastAsia="ru-RU"/>
        </w:rPr>
        <w:t xml:space="preserve"> объекта долевого строительства.</w:t>
      </w:r>
    </w:p>
    <w:p w14:paraId="6CFF6A97" w14:textId="5B0BB61B"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5.6.11 Застройщик возмещает участнику долевого строительства расходы по оплате услуг специалиста в случае, если специалист согласно акту осмотра, подтвердил наличие нарушений установленных требований к качеству</w:t>
      </w:r>
      <w:r w:rsidR="008775B9" w:rsidRPr="00355537">
        <w:rPr>
          <w:rFonts w:ascii="Times New Roman" w:eastAsia="Times New Roman" w:hAnsi="Times New Roman" w:cs="Times New Roman"/>
          <w:color w:val="000000"/>
          <w:sz w:val="20"/>
          <w:szCs w:val="20"/>
          <w:lang w:eastAsia="ru-RU"/>
        </w:rPr>
        <w:t xml:space="preserve"> объекта долевого строительства.</w:t>
      </w:r>
    </w:p>
    <w:p w14:paraId="1C3AAD3F" w14:textId="02B23497" w:rsidR="00C17484" w:rsidRPr="00355537" w:rsidRDefault="00C17484"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 xml:space="preserve">5.6.12 При </w:t>
      </w:r>
      <w:r w:rsidR="008775B9" w:rsidRPr="00355537">
        <w:rPr>
          <w:rFonts w:ascii="Times New Roman" w:eastAsia="Times New Roman" w:hAnsi="Times New Roman" w:cs="Times New Roman"/>
          <w:color w:val="000000"/>
          <w:sz w:val="20"/>
          <w:szCs w:val="20"/>
          <w:lang w:eastAsia="ru-RU"/>
        </w:rPr>
        <w:t>непредставлении</w:t>
      </w:r>
      <w:r w:rsidRPr="00355537">
        <w:rPr>
          <w:rFonts w:ascii="Times New Roman" w:eastAsia="Times New Roman" w:hAnsi="Times New Roman" w:cs="Times New Roman"/>
          <w:color w:val="000000"/>
          <w:sz w:val="20"/>
          <w:szCs w:val="20"/>
          <w:lang w:eastAsia="ru-RU"/>
        </w:rPr>
        <w:t xml:space="preserve"> участником долевого строительства застройщику (его работникам, подрядчикам) доступа на объект долевого строительства для устранения выявленных недостатков или для составления акта осмотра участник долевого строительства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14:paraId="1BF3D39C" w14:textId="373931DF"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5</w:t>
      </w:r>
      <w:r w:rsidR="005423F8" w:rsidRPr="00355537">
        <w:rPr>
          <w:rFonts w:ascii="Times New Roman" w:eastAsia="Times New Roman" w:hAnsi="Times New Roman" w:cs="Times New Roman"/>
          <w:color w:val="000000"/>
          <w:sz w:val="20"/>
          <w:szCs w:val="20"/>
          <w:lang w:eastAsia="ru-RU"/>
        </w:rPr>
        <w:t xml:space="preserve">.7. В случае недобросовестного уклонения или немотивированного отказа Участника долевого строительства от подписания Акта приема-передачи Объекта долевого строительства Застройщик по истечении </w:t>
      </w:r>
      <w:r w:rsidR="003555E7" w:rsidRPr="003555E7">
        <w:rPr>
          <w:rFonts w:ascii="Times New Roman" w:eastAsia="Times New Roman" w:hAnsi="Times New Roman" w:cs="Times New Roman"/>
          <w:color w:val="000000"/>
          <w:sz w:val="20"/>
          <w:szCs w:val="20"/>
          <w:lang w:eastAsia="ru-RU"/>
        </w:rPr>
        <w:t xml:space="preserve">1 (одного) месяца </w:t>
      </w:r>
      <w:r w:rsidR="005423F8" w:rsidRPr="00355537">
        <w:rPr>
          <w:rFonts w:ascii="Times New Roman" w:eastAsia="Times New Roman" w:hAnsi="Times New Roman" w:cs="Times New Roman"/>
          <w:color w:val="000000"/>
          <w:sz w:val="20"/>
          <w:szCs w:val="20"/>
          <w:lang w:eastAsia="ru-RU"/>
        </w:rPr>
        <w:t>со дня, предусмотренного Договором для передачи Объекта долевого строительства (в том числе с условиями досрочного исполнения обязательства о передаче), вправе составить односторонний Акт о передаче Объекта долевого строительства 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 Указанные меры могут применяться только в случае, если Застройщик обладает све</w:t>
      </w:r>
      <w:r w:rsidR="00AD79E4" w:rsidRPr="00355537">
        <w:rPr>
          <w:rFonts w:ascii="Times New Roman" w:eastAsia="Times New Roman" w:hAnsi="Times New Roman" w:cs="Times New Roman"/>
          <w:color w:val="000000"/>
          <w:sz w:val="20"/>
          <w:szCs w:val="20"/>
          <w:lang w:eastAsia="ru-RU"/>
        </w:rPr>
        <w:t>дениями о надлежащем получении У</w:t>
      </w:r>
      <w:r w:rsidR="005423F8" w:rsidRPr="00355537">
        <w:rPr>
          <w:rFonts w:ascii="Times New Roman" w:eastAsia="Times New Roman" w:hAnsi="Times New Roman" w:cs="Times New Roman"/>
          <w:color w:val="000000"/>
          <w:sz w:val="20"/>
          <w:szCs w:val="20"/>
          <w:lang w:eastAsia="ru-RU"/>
        </w:rPr>
        <w:t>частником сообщения либо оператором почтовой связи</w:t>
      </w:r>
      <w:r w:rsidR="00AD79E4" w:rsidRPr="00355537">
        <w:rPr>
          <w:rFonts w:ascii="Times New Roman" w:eastAsia="Times New Roman" w:hAnsi="Times New Roman" w:cs="Times New Roman"/>
          <w:color w:val="000000"/>
          <w:sz w:val="20"/>
          <w:szCs w:val="20"/>
          <w:lang w:eastAsia="ru-RU"/>
        </w:rPr>
        <w:t>. Либо, если</w:t>
      </w:r>
      <w:r w:rsidR="005423F8" w:rsidRPr="00355537">
        <w:rPr>
          <w:rFonts w:ascii="Times New Roman" w:eastAsia="Times New Roman" w:hAnsi="Times New Roman" w:cs="Times New Roman"/>
          <w:color w:val="000000"/>
          <w:sz w:val="20"/>
          <w:szCs w:val="20"/>
          <w:lang w:eastAsia="ru-RU"/>
        </w:rPr>
        <w:t xml:space="preserve">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545D302B" w14:textId="79D6CBB3" w:rsidR="008E5B68" w:rsidRPr="00355537" w:rsidRDefault="008775B9" w:rsidP="00355537">
      <w:pPr>
        <w:spacing w:after="0"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5.8</w:t>
      </w:r>
      <w:r w:rsidR="00A92781" w:rsidRPr="00355537">
        <w:rPr>
          <w:rFonts w:ascii="Times New Roman" w:hAnsi="Times New Roman" w:cs="Times New Roman"/>
          <w:sz w:val="20"/>
          <w:szCs w:val="20"/>
        </w:rPr>
        <w:t xml:space="preserve">. </w:t>
      </w:r>
      <w:r w:rsidR="008E5B68" w:rsidRPr="00355537">
        <w:rPr>
          <w:rFonts w:ascii="Times New Roman" w:hAnsi="Times New Roman" w:cs="Times New Roman"/>
          <w:sz w:val="20"/>
          <w:szCs w:val="20"/>
          <w:lang w:val="x-none" w:eastAsia="x-none"/>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 а или иного документа о передаче Объекта согласно условиям настоящего Договора и требованиям Закона о Долевом Участии несет Участник.</w:t>
      </w:r>
    </w:p>
    <w:p w14:paraId="351E1550" w14:textId="671BDF04" w:rsidR="00033DCE" w:rsidRPr="00355537" w:rsidRDefault="00033DCE" w:rsidP="00355537">
      <w:pPr>
        <w:spacing w:after="0" w:line="240" w:lineRule="auto"/>
        <w:contextualSpacing/>
        <w:jc w:val="both"/>
        <w:rPr>
          <w:rFonts w:ascii="Times New Roman" w:eastAsia="Times New Roman" w:hAnsi="Times New Roman" w:cs="Times New Roman"/>
          <w:color w:val="000000"/>
          <w:sz w:val="20"/>
          <w:szCs w:val="20"/>
          <w:lang w:eastAsia="ru-RU"/>
        </w:rPr>
      </w:pPr>
    </w:p>
    <w:p w14:paraId="391B5EF4" w14:textId="492D8F8F" w:rsidR="00033DCE" w:rsidRPr="00AB6239" w:rsidRDefault="005423F8" w:rsidP="00AB6239">
      <w:pPr>
        <w:pStyle w:val="afa"/>
        <w:numPr>
          <w:ilvl w:val="0"/>
          <w:numId w:val="8"/>
        </w:numPr>
        <w:spacing w:after="0" w:line="240" w:lineRule="auto"/>
        <w:ind w:left="0" w:firstLine="0"/>
        <w:jc w:val="center"/>
        <w:rPr>
          <w:rFonts w:ascii="Times New Roman" w:eastAsia="Times New Roman" w:hAnsi="Times New Roman" w:cs="Times New Roman"/>
          <w:b/>
          <w:bCs/>
          <w:color w:val="000000"/>
          <w:sz w:val="20"/>
          <w:szCs w:val="20"/>
          <w:lang w:eastAsia="ru-RU"/>
        </w:rPr>
      </w:pPr>
      <w:r w:rsidRPr="00355537">
        <w:rPr>
          <w:rFonts w:ascii="Times New Roman" w:eastAsia="Times New Roman" w:hAnsi="Times New Roman" w:cs="Times New Roman"/>
          <w:b/>
          <w:bCs/>
          <w:color w:val="000000"/>
          <w:sz w:val="20"/>
          <w:szCs w:val="20"/>
          <w:lang w:eastAsia="ru-RU"/>
        </w:rPr>
        <w:t>ГАРАНТИЯ КАЧЕСТВА</w:t>
      </w:r>
    </w:p>
    <w:p w14:paraId="6A167667" w14:textId="1CCC4780"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6</w:t>
      </w:r>
      <w:r w:rsidR="005423F8" w:rsidRPr="00355537">
        <w:rPr>
          <w:rFonts w:ascii="Times New Roman" w:eastAsia="Times New Roman" w:hAnsi="Times New Roman" w:cs="Times New Roman"/>
          <w:color w:val="000000"/>
          <w:sz w:val="20"/>
          <w:szCs w:val="20"/>
          <w:lang w:eastAsia="ru-RU"/>
        </w:rPr>
        <w:t>.1. Качество Объекта долевого строительства, передаваемого Участнику долевого строительства должно соответствовать условиям Договора, требованиям технических регламентов, проектной документации и градостроительным регламентам, а также СНиПам, ГОСТам и иным строительным нормам.</w:t>
      </w:r>
    </w:p>
    <w:p w14:paraId="7AC93D5C" w14:textId="035D6127"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6</w:t>
      </w:r>
      <w:r w:rsidR="005423F8" w:rsidRPr="00355537">
        <w:rPr>
          <w:rFonts w:ascii="Times New Roman" w:eastAsia="Times New Roman" w:hAnsi="Times New Roman" w:cs="Times New Roman"/>
          <w:color w:val="000000"/>
          <w:sz w:val="20"/>
          <w:szCs w:val="20"/>
          <w:lang w:eastAsia="ru-RU"/>
        </w:rPr>
        <w:t>.2. Гарантийный срок на Объект долевого строительства с</w:t>
      </w:r>
      <w:r w:rsidR="005577E6" w:rsidRPr="00355537">
        <w:rPr>
          <w:rFonts w:ascii="Times New Roman" w:eastAsia="Times New Roman" w:hAnsi="Times New Roman" w:cs="Times New Roman"/>
          <w:color w:val="000000"/>
          <w:sz w:val="20"/>
          <w:szCs w:val="20"/>
          <w:lang w:eastAsia="ru-RU"/>
        </w:rPr>
        <w:t>оставляет 3</w:t>
      </w:r>
      <w:r w:rsidR="00852175" w:rsidRPr="00355537">
        <w:rPr>
          <w:rFonts w:ascii="Times New Roman" w:eastAsia="Times New Roman" w:hAnsi="Times New Roman" w:cs="Times New Roman"/>
          <w:color w:val="000000"/>
          <w:sz w:val="20"/>
          <w:szCs w:val="20"/>
          <w:lang w:eastAsia="ru-RU"/>
        </w:rPr>
        <w:t xml:space="preserve"> (три</w:t>
      </w:r>
      <w:r w:rsidR="005577E6" w:rsidRPr="00355537">
        <w:rPr>
          <w:rFonts w:ascii="Times New Roman" w:eastAsia="Times New Roman" w:hAnsi="Times New Roman" w:cs="Times New Roman"/>
          <w:color w:val="000000"/>
          <w:sz w:val="20"/>
          <w:szCs w:val="20"/>
          <w:lang w:eastAsia="ru-RU"/>
        </w:rPr>
        <w:t>) года</w:t>
      </w:r>
      <w:r w:rsidR="005423F8" w:rsidRPr="00355537">
        <w:rPr>
          <w:rFonts w:ascii="Times New Roman" w:eastAsia="Times New Roman" w:hAnsi="Times New Roman" w:cs="Times New Roman"/>
          <w:color w:val="000000"/>
          <w:sz w:val="20"/>
          <w:szCs w:val="20"/>
          <w:lang w:eastAsia="ru-RU"/>
        </w:rPr>
        <w:t xml:space="preserve"> со дня передачи Объекта долевого строительства. </w:t>
      </w:r>
      <w:r w:rsidR="00DD0FCD" w:rsidRPr="00DD0FCD">
        <w:rPr>
          <w:rFonts w:ascii="Times New Roman" w:eastAsia="Times New Roman" w:hAnsi="Times New Roman" w:cs="Times New Roman"/>
          <w:color w:val="000000"/>
          <w:sz w:val="20"/>
          <w:szCs w:val="20"/>
          <w:lang w:eastAsia="ru-RU"/>
        </w:rPr>
        <w:t>Указанный гарантийный срок исчисляется со дня передачи объ</w:t>
      </w:r>
      <w:r w:rsidR="00DD0FCD">
        <w:rPr>
          <w:rFonts w:ascii="Times New Roman" w:eastAsia="Times New Roman" w:hAnsi="Times New Roman" w:cs="Times New Roman"/>
          <w:color w:val="000000"/>
          <w:sz w:val="20"/>
          <w:szCs w:val="20"/>
          <w:lang w:eastAsia="ru-RU"/>
        </w:rPr>
        <w:t>екта долевого строительства.</w:t>
      </w:r>
    </w:p>
    <w:p w14:paraId="1543DA80" w14:textId="660ACBA1"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6</w:t>
      </w:r>
      <w:r w:rsidR="005423F8" w:rsidRPr="00355537">
        <w:rPr>
          <w:rFonts w:ascii="Times New Roman" w:eastAsia="Times New Roman" w:hAnsi="Times New Roman" w:cs="Times New Roman"/>
          <w:color w:val="000000"/>
          <w:sz w:val="20"/>
          <w:szCs w:val="20"/>
          <w:lang w:eastAsia="ru-RU"/>
        </w:rPr>
        <w:t>.3. Гарантийный срок на технологическое и инженерное оборудование</w:t>
      </w:r>
      <w:r w:rsidR="00AD79E4" w:rsidRPr="00355537">
        <w:rPr>
          <w:rFonts w:ascii="Times New Roman" w:eastAsia="Times New Roman" w:hAnsi="Times New Roman" w:cs="Times New Roman"/>
          <w:color w:val="000000"/>
          <w:sz w:val="20"/>
          <w:szCs w:val="20"/>
          <w:lang w:eastAsia="ru-RU"/>
        </w:rPr>
        <w:t>, входящее в состав передаваемого</w:t>
      </w:r>
      <w:r w:rsidR="005423F8" w:rsidRPr="00355537">
        <w:rPr>
          <w:rFonts w:ascii="Times New Roman" w:eastAsia="Times New Roman" w:hAnsi="Times New Roman" w:cs="Times New Roman"/>
          <w:color w:val="000000"/>
          <w:sz w:val="20"/>
          <w:szCs w:val="20"/>
          <w:lang w:eastAsia="ru-RU"/>
        </w:rPr>
        <w:t xml:space="preserve"> </w:t>
      </w:r>
      <w:r w:rsidR="00AD79E4" w:rsidRPr="00355537">
        <w:rPr>
          <w:rFonts w:ascii="Times New Roman" w:eastAsia="Times New Roman" w:hAnsi="Times New Roman" w:cs="Times New Roman"/>
          <w:color w:val="000000"/>
          <w:sz w:val="20"/>
          <w:szCs w:val="20"/>
          <w:lang w:eastAsia="ru-RU"/>
        </w:rPr>
        <w:t>Участнику долевого строительства Объекта долевого строительства, составляет</w:t>
      </w:r>
      <w:r w:rsidRPr="00355537">
        <w:rPr>
          <w:rFonts w:ascii="Times New Roman" w:eastAsia="Times New Roman" w:hAnsi="Times New Roman" w:cs="Times New Roman"/>
          <w:color w:val="000000"/>
          <w:sz w:val="20"/>
          <w:szCs w:val="20"/>
          <w:lang w:eastAsia="ru-RU"/>
        </w:rPr>
        <w:t xml:space="preserve"> 3 (т</w:t>
      </w:r>
      <w:r w:rsidR="005423F8" w:rsidRPr="00355537">
        <w:rPr>
          <w:rFonts w:ascii="Times New Roman" w:eastAsia="Times New Roman" w:hAnsi="Times New Roman" w:cs="Times New Roman"/>
          <w:color w:val="000000"/>
          <w:sz w:val="20"/>
          <w:szCs w:val="20"/>
          <w:lang w:eastAsia="ru-RU"/>
        </w:rPr>
        <w:t>ри) года. Указанный срок исчисляется со дня подписания первого Акта приема-передачи Объекта долевого строительства в многоквартирном жилом доме.</w:t>
      </w:r>
    </w:p>
    <w:p w14:paraId="7C0C8A08" w14:textId="27B3F5CC" w:rsidR="00DD0FCD"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6</w:t>
      </w:r>
      <w:r w:rsidR="005423F8" w:rsidRPr="00355537">
        <w:rPr>
          <w:rFonts w:ascii="Times New Roman" w:eastAsia="Times New Roman" w:hAnsi="Times New Roman" w:cs="Times New Roman"/>
          <w:color w:val="000000"/>
          <w:sz w:val="20"/>
          <w:szCs w:val="20"/>
          <w:lang w:eastAsia="ru-RU"/>
        </w:rPr>
        <w:t xml:space="preserve">.4. </w:t>
      </w:r>
      <w:r w:rsidR="00DD0FCD" w:rsidRPr="00DD0FCD">
        <w:rPr>
          <w:rFonts w:ascii="Times New Roman" w:eastAsia="Times New Roman" w:hAnsi="Times New Roman" w:cs="Times New Roman"/>
          <w:color w:val="000000"/>
          <w:sz w:val="20"/>
          <w:szCs w:val="20"/>
          <w:lang w:eastAsia="ru-RU"/>
        </w:rPr>
        <w:t>Гарантийный срок на результат пр</w:t>
      </w:r>
      <w:r w:rsidR="00DD0FCD">
        <w:rPr>
          <w:rFonts w:ascii="Times New Roman" w:eastAsia="Times New Roman" w:hAnsi="Times New Roman" w:cs="Times New Roman"/>
          <w:color w:val="000000"/>
          <w:sz w:val="20"/>
          <w:szCs w:val="20"/>
          <w:lang w:eastAsia="ru-RU"/>
        </w:rPr>
        <w:t>оизводства отделочных работ на О</w:t>
      </w:r>
      <w:r w:rsidR="00DD0FCD" w:rsidRPr="00DD0FCD">
        <w:rPr>
          <w:rFonts w:ascii="Times New Roman" w:eastAsia="Times New Roman" w:hAnsi="Times New Roman" w:cs="Times New Roman"/>
          <w:color w:val="000000"/>
          <w:sz w:val="20"/>
          <w:szCs w:val="20"/>
          <w:lang w:eastAsia="ru-RU"/>
        </w:rPr>
        <w:t>бъекте долевого строительс</w:t>
      </w:r>
      <w:r w:rsidR="00DD0FCD">
        <w:rPr>
          <w:rFonts w:ascii="Times New Roman" w:eastAsia="Times New Roman" w:hAnsi="Times New Roman" w:cs="Times New Roman"/>
          <w:color w:val="000000"/>
          <w:sz w:val="20"/>
          <w:szCs w:val="20"/>
          <w:lang w:eastAsia="ru-RU"/>
        </w:rPr>
        <w:t>тва и входящих в состав такого О</w:t>
      </w:r>
      <w:r w:rsidR="00DD0FCD" w:rsidRPr="00DD0FCD">
        <w:rPr>
          <w:rFonts w:ascii="Times New Roman" w:eastAsia="Times New Roman" w:hAnsi="Times New Roman" w:cs="Times New Roman"/>
          <w:color w:val="000000"/>
          <w:sz w:val="20"/>
          <w:szCs w:val="20"/>
          <w:lang w:eastAsia="ru-RU"/>
        </w:rPr>
        <w:t xml:space="preserve">бъекта долевого </w:t>
      </w:r>
      <w:r w:rsidR="00DD0FCD">
        <w:rPr>
          <w:rFonts w:ascii="Times New Roman" w:eastAsia="Times New Roman" w:hAnsi="Times New Roman" w:cs="Times New Roman"/>
          <w:color w:val="000000"/>
          <w:sz w:val="20"/>
          <w:szCs w:val="20"/>
          <w:lang w:eastAsia="ru-RU"/>
        </w:rPr>
        <w:t xml:space="preserve">строительства элементов отделки, составляет 1 (один) </w:t>
      </w:r>
      <w:r w:rsidR="00DD0FCD" w:rsidRPr="00DD0FCD">
        <w:rPr>
          <w:rFonts w:ascii="Times New Roman" w:eastAsia="Times New Roman" w:hAnsi="Times New Roman" w:cs="Times New Roman"/>
          <w:color w:val="000000"/>
          <w:sz w:val="20"/>
          <w:szCs w:val="20"/>
          <w:lang w:eastAsia="ru-RU"/>
        </w:rPr>
        <w:t xml:space="preserve">год. Указанный гарантийный срок исчисляется со дня передачи </w:t>
      </w:r>
      <w:r w:rsidR="00DD0FCD">
        <w:rPr>
          <w:rFonts w:ascii="Times New Roman" w:eastAsia="Times New Roman" w:hAnsi="Times New Roman" w:cs="Times New Roman"/>
          <w:color w:val="000000"/>
          <w:sz w:val="20"/>
          <w:szCs w:val="20"/>
          <w:lang w:eastAsia="ru-RU"/>
        </w:rPr>
        <w:t>объекта долевого строительства У</w:t>
      </w:r>
      <w:r w:rsidR="00DD0FCD" w:rsidRPr="00DD0FCD">
        <w:rPr>
          <w:rFonts w:ascii="Times New Roman" w:eastAsia="Times New Roman" w:hAnsi="Times New Roman" w:cs="Times New Roman"/>
          <w:color w:val="000000"/>
          <w:sz w:val="20"/>
          <w:szCs w:val="20"/>
          <w:lang w:eastAsia="ru-RU"/>
        </w:rPr>
        <w:t>частнику долевого строительства.</w:t>
      </w:r>
      <w:r w:rsidR="00D0576F">
        <w:rPr>
          <w:rFonts w:ascii="Times New Roman" w:eastAsia="Times New Roman" w:hAnsi="Times New Roman" w:cs="Times New Roman"/>
          <w:color w:val="000000"/>
          <w:sz w:val="20"/>
          <w:szCs w:val="20"/>
          <w:lang w:eastAsia="ru-RU"/>
        </w:rPr>
        <w:t xml:space="preserve"> </w:t>
      </w:r>
      <w:r w:rsidR="00D0576F" w:rsidRPr="00D0576F">
        <w:rPr>
          <w:rFonts w:ascii="Times New Roman" w:eastAsia="Times New Roman" w:hAnsi="Times New Roman" w:cs="Times New Roman"/>
          <w:color w:val="000000"/>
          <w:sz w:val="20"/>
          <w:szCs w:val="20"/>
          <w:lang w:eastAsia="ru-RU"/>
        </w:rPr>
        <w:t>Результат производства отделочных работ Застройщика не может быть ниже минимальных требований,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14:paraId="67221F83" w14:textId="6DCBBC5D" w:rsidR="00033DCE" w:rsidRPr="00355537" w:rsidRDefault="00DD0FCD"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 xml:space="preserve">6.5. </w:t>
      </w:r>
      <w:r w:rsidR="005423F8" w:rsidRPr="00355537">
        <w:rPr>
          <w:rFonts w:ascii="Times New Roman" w:eastAsia="Times New Roman" w:hAnsi="Times New Roman" w:cs="Times New Roman"/>
          <w:color w:val="000000"/>
          <w:sz w:val="20"/>
          <w:szCs w:val="20"/>
          <w:lang w:eastAsia="ru-RU"/>
        </w:rPr>
        <w:t>Участник долевого строительства вправе предъявить Застройщику требования в связи с ненадлежащим качеством Объекта долевого строительства – Квартиры- при условии, если докажет, что такое качество выявлено в течение гарантийного срока и при условии надлежащей эксплуатации объекта долевого строительства со стороны Участника долевого строительства.</w:t>
      </w:r>
    </w:p>
    <w:p w14:paraId="231FDB94" w14:textId="02B969A1"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6</w:t>
      </w:r>
      <w:r w:rsidR="00DD0FCD">
        <w:rPr>
          <w:rFonts w:ascii="Times New Roman" w:eastAsia="Times New Roman" w:hAnsi="Times New Roman" w:cs="Times New Roman"/>
          <w:color w:val="000000"/>
          <w:sz w:val="20"/>
          <w:szCs w:val="20"/>
          <w:lang w:eastAsia="ru-RU"/>
        </w:rPr>
        <w:t>.6</w:t>
      </w:r>
      <w:r w:rsidR="005423F8" w:rsidRPr="00355537">
        <w:rPr>
          <w:rFonts w:ascii="Times New Roman" w:eastAsia="Times New Roman" w:hAnsi="Times New Roman" w:cs="Times New Roman"/>
          <w:color w:val="000000"/>
          <w:sz w:val="20"/>
          <w:szCs w:val="20"/>
          <w:lang w:eastAsia="ru-RU"/>
        </w:rPr>
        <w:t>. Застройщик не несет ответственность за недостатки (дефекты) жилого помещения, обнаруженные в пределах гарантийного срока, если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жилого помещения или входящих в его состав элементов отделки,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предоставленных Участнику долевого строительства инструкцией по эксплуатации Жилого помещения правил и условий эффективного и безопасного использования такого помещения, входящих в его состав элементов отделки, систем инженерно-технического обеспечения, конструктивных элементов, изделий.</w:t>
      </w:r>
    </w:p>
    <w:p w14:paraId="11190F21" w14:textId="669B19D9" w:rsidR="00852175"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6</w:t>
      </w:r>
      <w:r w:rsidR="00DD0FCD">
        <w:rPr>
          <w:rFonts w:ascii="Times New Roman" w:eastAsia="Times New Roman" w:hAnsi="Times New Roman" w:cs="Times New Roman"/>
          <w:color w:val="000000"/>
          <w:sz w:val="20"/>
          <w:szCs w:val="20"/>
          <w:lang w:eastAsia="ru-RU"/>
        </w:rPr>
        <w:t>.7</w:t>
      </w:r>
      <w:r w:rsidR="00AD79E4" w:rsidRPr="00355537">
        <w:rPr>
          <w:rFonts w:ascii="Times New Roman" w:eastAsia="Times New Roman" w:hAnsi="Times New Roman" w:cs="Times New Roman"/>
          <w:color w:val="000000"/>
          <w:sz w:val="20"/>
          <w:szCs w:val="20"/>
          <w:lang w:eastAsia="ru-RU"/>
        </w:rPr>
        <w:t xml:space="preserve">. </w:t>
      </w:r>
      <w:r w:rsidR="0093377B" w:rsidRPr="00355537">
        <w:rPr>
          <w:rFonts w:ascii="Times New Roman" w:eastAsia="Times New Roman" w:hAnsi="Times New Roman" w:cs="Times New Roman"/>
          <w:color w:val="000000"/>
          <w:sz w:val="20"/>
          <w:szCs w:val="20"/>
          <w:lang w:eastAsia="ru-RU"/>
        </w:rPr>
        <w:t>Застройщик подтверждает, что Объект долевого строительства (права на него) никому не продан, не находится в залоге, в споре, под арестом не состоит, не обременено какими-либо другими обязательствами, за исключением тех, которые вызваны проектным финансированием.</w:t>
      </w:r>
    </w:p>
    <w:p w14:paraId="18378154" w14:textId="24F50AF8" w:rsidR="00033DCE" w:rsidRPr="00355537" w:rsidRDefault="00033DCE" w:rsidP="00355537">
      <w:pPr>
        <w:spacing w:after="0" w:line="240" w:lineRule="auto"/>
        <w:contextualSpacing/>
        <w:jc w:val="both"/>
        <w:rPr>
          <w:rFonts w:ascii="Times New Roman" w:eastAsia="Times New Roman" w:hAnsi="Times New Roman" w:cs="Times New Roman"/>
          <w:color w:val="000000"/>
          <w:sz w:val="20"/>
          <w:szCs w:val="20"/>
          <w:lang w:eastAsia="ru-RU"/>
        </w:rPr>
      </w:pPr>
    </w:p>
    <w:p w14:paraId="7231C29F" w14:textId="2F15F2F4" w:rsidR="00033DCE" w:rsidRPr="00AB6239" w:rsidRDefault="005423F8" w:rsidP="00AB6239">
      <w:pPr>
        <w:pStyle w:val="afa"/>
        <w:numPr>
          <w:ilvl w:val="0"/>
          <w:numId w:val="8"/>
        </w:numPr>
        <w:spacing w:after="0" w:line="240" w:lineRule="auto"/>
        <w:ind w:left="0" w:firstLine="0"/>
        <w:jc w:val="center"/>
        <w:rPr>
          <w:rFonts w:ascii="Times New Roman" w:eastAsia="Times New Roman" w:hAnsi="Times New Roman" w:cs="Times New Roman"/>
          <w:b/>
          <w:bCs/>
          <w:color w:val="000000"/>
          <w:sz w:val="20"/>
          <w:szCs w:val="20"/>
          <w:lang w:eastAsia="ru-RU"/>
        </w:rPr>
      </w:pPr>
      <w:r w:rsidRPr="00355537">
        <w:rPr>
          <w:rFonts w:ascii="Times New Roman" w:eastAsia="Times New Roman" w:hAnsi="Times New Roman" w:cs="Times New Roman"/>
          <w:b/>
          <w:bCs/>
          <w:color w:val="000000"/>
          <w:sz w:val="20"/>
          <w:szCs w:val="20"/>
          <w:lang w:eastAsia="ru-RU"/>
        </w:rPr>
        <w:t>ДЕЙСТВИЕ И ПРЕКРАЩЕНИЕ ДОГОВОРА</w:t>
      </w:r>
    </w:p>
    <w:p w14:paraId="7A044B0A" w14:textId="37098E37"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7</w:t>
      </w:r>
      <w:r w:rsidR="005423F8" w:rsidRPr="00355537">
        <w:rPr>
          <w:rFonts w:ascii="Times New Roman" w:eastAsia="Times New Roman" w:hAnsi="Times New Roman" w:cs="Times New Roman"/>
          <w:color w:val="000000"/>
          <w:sz w:val="20"/>
          <w:szCs w:val="20"/>
          <w:lang w:eastAsia="ru-RU"/>
        </w:rPr>
        <w:t>.1 Договор считается заключенным и вступает в силу с момента государственной регистрации в органе, осуществляющем государственную регистрацию прав на объекты недвижимого имущества и сделок с ним.</w:t>
      </w:r>
    </w:p>
    <w:p w14:paraId="11BFB373" w14:textId="27C7418F"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7</w:t>
      </w:r>
      <w:r w:rsidR="005423F8" w:rsidRPr="00355537">
        <w:rPr>
          <w:rFonts w:ascii="Times New Roman" w:eastAsia="Times New Roman" w:hAnsi="Times New Roman" w:cs="Times New Roman"/>
          <w:color w:val="000000"/>
          <w:sz w:val="20"/>
          <w:szCs w:val="20"/>
          <w:lang w:eastAsia="ru-RU"/>
        </w:rPr>
        <w:t>.2. Договор может быть расторгнут по взаимному соглашению Сторон, в одностороннем порядке, в судебном порядке по решению суда по основаниям, предусмотренным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253FD27" w14:textId="584B0446"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7</w:t>
      </w:r>
      <w:r w:rsidR="005423F8" w:rsidRPr="00355537">
        <w:rPr>
          <w:rFonts w:ascii="Times New Roman" w:eastAsia="Times New Roman" w:hAnsi="Times New Roman" w:cs="Times New Roman"/>
          <w:color w:val="000000"/>
          <w:sz w:val="20"/>
          <w:szCs w:val="20"/>
          <w:lang w:eastAsia="ru-RU"/>
        </w:rPr>
        <w:t>.3. Участник долевого строительства в одностороннем порядке в</w:t>
      </w:r>
      <w:r w:rsidR="00AD79E4" w:rsidRPr="00355537">
        <w:rPr>
          <w:rFonts w:ascii="Times New Roman" w:eastAsia="Times New Roman" w:hAnsi="Times New Roman" w:cs="Times New Roman"/>
          <w:color w:val="000000"/>
          <w:sz w:val="20"/>
          <w:szCs w:val="20"/>
          <w:lang w:eastAsia="ru-RU"/>
        </w:rPr>
        <w:t>праве отказаться от исполнения Д</w:t>
      </w:r>
      <w:r w:rsidR="005423F8" w:rsidRPr="00355537">
        <w:rPr>
          <w:rFonts w:ascii="Times New Roman" w:eastAsia="Times New Roman" w:hAnsi="Times New Roman" w:cs="Times New Roman"/>
          <w:color w:val="000000"/>
          <w:sz w:val="20"/>
          <w:szCs w:val="20"/>
          <w:lang w:eastAsia="ru-RU"/>
        </w:rPr>
        <w:t>огов</w:t>
      </w:r>
      <w:r w:rsidR="00D973B0" w:rsidRPr="00355537">
        <w:rPr>
          <w:rFonts w:ascii="Times New Roman" w:eastAsia="Times New Roman" w:hAnsi="Times New Roman" w:cs="Times New Roman"/>
          <w:color w:val="000000"/>
          <w:sz w:val="20"/>
          <w:szCs w:val="20"/>
          <w:lang w:eastAsia="ru-RU"/>
        </w:rPr>
        <w:t>ора в порядке, установленном ч.1 ст.</w:t>
      </w:r>
      <w:r w:rsidR="005423F8" w:rsidRPr="00355537">
        <w:rPr>
          <w:rFonts w:ascii="Times New Roman" w:eastAsia="Times New Roman" w:hAnsi="Times New Roman" w:cs="Times New Roman"/>
          <w:color w:val="000000"/>
          <w:sz w:val="20"/>
          <w:szCs w:val="20"/>
          <w:lang w:eastAsia="ru-RU"/>
        </w:rPr>
        <w:t>9 Фе</w:t>
      </w:r>
      <w:r w:rsidR="006D7AEA" w:rsidRPr="00355537">
        <w:rPr>
          <w:rFonts w:ascii="Times New Roman" w:eastAsia="Times New Roman" w:hAnsi="Times New Roman" w:cs="Times New Roman"/>
          <w:color w:val="000000"/>
          <w:sz w:val="20"/>
          <w:szCs w:val="20"/>
          <w:lang w:eastAsia="ru-RU"/>
        </w:rPr>
        <w:t>дерального закона от 30.12.2004</w:t>
      </w:r>
      <w:r w:rsidR="005423F8" w:rsidRPr="00355537">
        <w:rPr>
          <w:rFonts w:ascii="Times New Roman" w:eastAsia="Times New Roman" w:hAnsi="Times New Roman" w:cs="Times New Roman"/>
          <w:color w:val="000000"/>
          <w:sz w:val="20"/>
          <w:szCs w:val="20"/>
          <w:lang w:eastAsia="ru-RU"/>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только при наличии нарушений со стороны Застройщика.</w:t>
      </w:r>
    </w:p>
    <w:p w14:paraId="6B236163" w14:textId="5B228A97" w:rsidR="00033DCE" w:rsidRPr="001B12B9"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7</w:t>
      </w:r>
      <w:r w:rsidR="005423F8" w:rsidRPr="00355537">
        <w:rPr>
          <w:rFonts w:ascii="Times New Roman" w:eastAsia="Times New Roman" w:hAnsi="Times New Roman" w:cs="Times New Roman"/>
          <w:color w:val="000000"/>
          <w:sz w:val="20"/>
          <w:szCs w:val="20"/>
          <w:lang w:eastAsia="ru-RU"/>
        </w:rPr>
        <w:t>.4. По требованию Участника долевого строительства, договор может быть расторгнут в судебном порядке в порядке, установленном ч. 1.1 ст. 9 Федерал</w:t>
      </w:r>
      <w:r w:rsidR="006D7AEA" w:rsidRPr="00355537">
        <w:rPr>
          <w:rFonts w:ascii="Times New Roman" w:eastAsia="Times New Roman" w:hAnsi="Times New Roman" w:cs="Times New Roman"/>
          <w:color w:val="000000"/>
          <w:sz w:val="20"/>
          <w:szCs w:val="20"/>
          <w:lang w:eastAsia="ru-RU"/>
        </w:rPr>
        <w:t xml:space="preserve">ьного закона от </w:t>
      </w:r>
      <w:r w:rsidR="006D7AEA" w:rsidRPr="001B12B9">
        <w:rPr>
          <w:rFonts w:ascii="Times New Roman" w:eastAsia="Times New Roman" w:hAnsi="Times New Roman" w:cs="Times New Roman"/>
          <w:color w:val="000000"/>
          <w:sz w:val="20"/>
          <w:szCs w:val="20"/>
          <w:lang w:eastAsia="ru-RU"/>
        </w:rPr>
        <w:t xml:space="preserve">30.12.2004 </w:t>
      </w:r>
      <w:r w:rsidR="005423F8" w:rsidRPr="001B12B9">
        <w:rPr>
          <w:rFonts w:ascii="Times New Roman" w:eastAsia="Times New Roman" w:hAnsi="Times New Roman" w:cs="Times New Roman"/>
          <w:color w:val="000000"/>
          <w:sz w:val="20"/>
          <w:szCs w:val="20"/>
          <w:lang w:eastAsia="ru-RU"/>
        </w:rPr>
        <w:t>№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75BF0DA" w14:textId="567F4C5B" w:rsidR="00033DCE" w:rsidRPr="001B12B9" w:rsidRDefault="00A92781" w:rsidP="00355537">
      <w:pPr>
        <w:spacing w:after="0" w:line="240" w:lineRule="auto"/>
        <w:ind w:firstLine="426"/>
        <w:contextualSpacing/>
        <w:jc w:val="both"/>
        <w:rPr>
          <w:rFonts w:ascii="Times New Roman" w:eastAsia="Times New Roman" w:hAnsi="Times New Roman" w:cs="Times New Roman"/>
          <w:b/>
          <w:color w:val="000000"/>
          <w:sz w:val="20"/>
          <w:szCs w:val="20"/>
          <w:lang w:eastAsia="ru-RU"/>
        </w:rPr>
      </w:pPr>
      <w:r w:rsidRPr="001B12B9">
        <w:rPr>
          <w:rFonts w:ascii="Times New Roman" w:eastAsia="Times New Roman" w:hAnsi="Times New Roman" w:cs="Times New Roman"/>
          <w:color w:val="000000"/>
          <w:sz w:val="20"/>
          <w:szCs w:val="20"/>
          <w:lang w:eastAsia="ru-RU"/>
        </w:rPr>
        <w:t>7</w:t>
      </w:r>
      <w:r w:rsidR="005423F8" w:rsidRPr="001B12B9">
        <w:rPr>
          <w:rFonts w:ascii="Times New Roman" w:eastAsia="Times New Roman" w:hAnsi="Times New Roman" w:cs="Times New Roman"/>
          <w:color w:val="000000"/>
          <w:sz w:val="20"/>
          <w:szCs w:val="20"/>
          <w:lang w:eastAsia="ru-RU"/>
        </w:rPr>
        <w:t xml:space="preserve">.5. Застройщик вправе в одностороннем внесудебном порядке отказаться от исполнения </w:t>
      </w:r>
      <w:r w:rsidR="006852EF" w:rsidRPr="001B12B9">
        <w:rPr>
          <w:rFonts w:ascii="Times New Roman" w:eastAsia="Times New Roman" w:hAnsi="Times New Roman" w:cs="Times New Roman"/>
          <w:color w:val="000000"/>
          <w:sz w:val="20"/>
          <w:szCs w:val="20"/>
          <w:lang w:eastAsia="ru-RU"/>
        </w:rPr>
        <w:t>Д</w:t>
      </w:r>
      <w:r w:rsidR="005423F8" w:rsidRPr="001B12B9">
        <w:rPr>
          <w:rFonts w:ascii="Times New Roman" w:eastAsia="Times New Roman" w:hAnsi="Times New Roman" w:cs="Times New Roman"/>
          <w:color w:val="000000"/>
          <w:sz w:val="20"/>
          <w:szCs w:val="20"/>
          <w:lang w:eastAsia="ru-RU"/>
        </w:rPr>
        <w:t xml:space="preserve">оговора в случае, если просрочка внесения платежа Участником долевого строительства составит </w:t>
      </w:r>
      <w:r w:rsidR="005423F8" w:rsidRPr="001B12B9">
        <w:rPr>
          <w:rFonts w:ascii="Times New Roman" w:eastAsia="Times New Roman" w:hAnsi="Times New Roman" w:cs="Times New Roman"/>
          <w:b/>
          <w:color w:val="000000"/>
          <w:sz w:val="20"/>
          <w:szCs w:val="20"/>
          <w:lang w:eastAsia="ru-RU"/>
        </w:rPr>
        <w:t>более чем два месяца</w:t>
      </w:r>
      <w:r w:rsidR="00A04ED9" w:rsidRPr="001B12B9">
        <w:rPr>
          <w:rFonts w:ascii="Times New Roman" w:eastAsia="Times New Roman" w:hAnsi="Times New Roman" w:cs="Times New Roman"/>
          <w:b/>
          <w:color w:val="000000"/>
          <w:sz w:val="20"/>
          <w:szCs w:val="20"/>
          <w:lang w:eastAsia="ru-RU"/>
        </w:rPr>
        <w:t>.</w:t>
      </w:r>
    </w:p>
    <w:p w14:paraId="2D33BC87" w14:textId="02EE8790" w:rsidR="00033DCE" w:rsidRPr="00355537" w:rsidRDefault="005423F8"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Застройщик вправе отказаться в одностороннем внесудебном порядке от исполнения Договора по истечении 30 (Тридцати) дней с момента направления Участнику долевого строительства предупреждения о необходимости погашения задолженности и о последствиях неисполнения такого требования, сообщив об этом Участнику долевого строительства заказным письмом. При неисполнении Участником долевого строительства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в Договоре почтовому адресу Застройщик имеет право в одностороннем порядке от</w:t>
      </w:r>
      <w:r w:rsidR="00AD79E4" w:rsidRPr="001B12B9">
        <w:rPr>
          <w:rFonts w:ascii="Times New Roman" w:eastAsia="Times New Roman" w:hAnsi="Times New Roman" w:cs="Times New Roman"/>
          <w:color w:val="000000"/>
          <w:sz w:val="20"/>
          <w:szCs w:val="20"/>
          <w:lang w:eastAsia="ru-RU"/>
        </w:rPr>
        <w:t>казаться от исполнения Договора, при этом указанное предупреждение считается полученным Застройщиком.</w:t>
      </w:r>
      <w:r w:rsidR="00AD79E4" w:rsidRPr="00355537">
        <w:rPr>
          <w:rFonts w:ascii="Times New Roman" w:eastAsia="Times New Roman" w:hAnsi="Times New Roman" w:cs="Times New Roman"/>
          <w:color w:val="000000"/>
          <w:sz w:val="20"/>
          <w:szCs w:val="20"/>
          <w:lang w:eastAsia="ru-RU"/>
        </w:rPr>
        <w:t xml:space="preserve"> </w:t>
      </w:r>
    </w:p>
    <w:p w14:paraId="30B621BA" w14:textId="1C921048" w:rsidR="007D2191" w:rsidRPr="007D2191" w:rsidRDefault="007D2191" w:rsidP="007D2191">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7D2191">
        <w:rPr>
          <w:rFonts w:ascii="Times New Roman" w:eastAsia="Times New Roman" w:hAnsi="Times New Roman" w:cs="Times New Roman"/>
          <w:color w:val="000000"/>
          <w:sz w:val="20"/>
          <w:szCs w:val="20"/>
          <w:lang w:eastAsia="ru-RU"/>
        </w:rPr>
        <w:t>Договор считается расторгнутым со дня направления Застройщиком уведомления Участнику долевого строительства об одностороннем отказе от исполнения Договора. Указанное уведомление должно быть направлено по почте заказным письмом с описью вложения или составлено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направлено участнику долевого строительства по адресу э</w:t>
      </w:r>
      <w:r w:rsidR="00DD0FCD">
        <w:rPr>
          <w:rFonts w:ascii="Times New Roman" w:eastAsia="Times New Roman" w:hAnsi="Times New Roman" w:cs="Times New Roman"/>
          <w:color w:val="000000"/>
          <w:sz w:val="20"/>
          <w:szCs w:val="20"/>
          <w:lang w:eastAsia="ru-RU"/>
        </w:rPr>
        <w:t>лектронной почты, указанному в Д</w:t>
      </w:r>
      <w:r w:rsidRPr="007D2191">
        <w:rPr>
          <w:rFonts w:ascii="Times New Roman" w:eastAsia="Times New Roman" w:hAnsi="Times New Roman" w:cs="Times New Roman"/>
          <w:color w:val="000000"/>
          <w:sz w:val="20"/>
          <w:szCs w:val="20"/>
          <w:lang w:eastAsia="ru-RU"/>
        </w:rPr>
        <w:t>оговоре.</w:t>
      </w:r>
    </w:p>
    <w:p w14:paraId="69D5DAF1" w14:textId="227EAA69"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7</w:t>
      </w:r>
      <w:r w:rsidR="008775B9" w:rsidRPr="00355537">
        <w:rPr>
          <w:rFonts w:ascii="Times New Roman" w:eastAsia="Times New Roman" w:hAnsi="Times New Roman" w:cs="Times New Roman"/>
          <w:color w:val="000000"/>
          <w:sz w:val="20"/>
          <w:szCs w:val="20"/>
          <w:lang w:eastAsia="ru-RU"/>
        </w:rPr>
        <w:t>.6</w:t>
      </w:r>
      <w:r w:rsidR="005423F8" w:rsidRPr="00355537">
        <w:rPr>
          <w:rFonts w:ascii="Times New Roman" w:eastAsia="Times New Roman" w:hAnsi="Times New Roman" w:cs="Times New Roman"/>
          <w:color w:val="000000"/>
          <w:sz w:val="20"/>
          <w:szCs w:val="20"/>
          <w:lang w:eastAsia="ru-RU"/>
        </w:rPr>
        <w:t>.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14:paraId="4C3D4CFB" w14:textId="1EC7759F"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7</w:t>
      </w:r>
      <w:r w:rsidR="008775B9" w:rsidRPr="00355537">
        <w:rPr>
          <w:rFonts w:ascii="Times New Roman" w:eastAsia="Times New Roman" w:hAnsi="Times New Roman" w:cs="Times New Roman"/>
          <w:color w:val="000000"/>
          <w:sz w:val="20"/>
          <w:szCs w:val="20"/>
          <w:lang w:eastAsia="ru-RU"/>
        </w:rPr>
        <w:t>.7</w:t>
      </w:r>
      <w:r w:rsidR="005423F8" w:rsidRPr="00355537">
        <w:rPr>
          <w:rFonts w:ascii="Times New Roman" w:eastAsia="Times New Roman" w:hAnsi="Times New Roman" w:cs="Times New Roman"/>
          <w:color w:val="000000"/>
          <w:sz w:val="20"/>
          <w:szCs w:val="20"/>
          <w:lang w:eastAsia="ru-RU"/>
        </w:rPr>
        <w:t xml:space="preserve">. Если расторжение Договора осуществляется по инициативе Участника долевого строительства, регистрация Соглашения о расторжении осуществляется за счет инициатора и в соответствии с действующим </w:t>
      </w:r>
      <w:r w:rsidR="008D7921">
        <w:rPr>
          <w:rFonts w:ascii="Times New Roman" w:eastAsia="Times New Roman" w:hAnsi="Times New Roman" w:cs="Times New Roman"/>
          <w:color w:val="000000"/>
          <w:sz w:val="20"/>
          <w:szCs w:val="20"/>
          <w:lang w:eastAsia="ru-RU"/>
        </w:rPr>
        <w:t xml:space="preserve">                     </w:t>
      </w:r>
      <w:r w:rsidR="005423F8" w:rsidRPr="00355537">
        <w:rPr>
          <w:rFonts w:ascii="Times New Roman" w:eastAsia="Times New Roman" w:hAnsi="Times New Roman" w:cs="Times New Roman"/>
          <w:color w:val="000000"/>
          <w:sz w:val="20"/>
          <w:szCs w:val="20"/>
          <w:lang w:eastAsia="ru-RU"/>
        </w:rPr>
        <w:t>законодательством РФ.</w:t>
      </w:r>
    </w:p>
    <w:p w14:paraId="66BF1591" w14:textId="5180BF51" w:rsidR="0017234C" w:rsidRPr="00355537" w:rsidRDefault="00A92781" w:rsidP="00355537">
      <w:pPr>
        <w:spacing w:after="0" w:line="240" w:lineRule="auto"/>
        <w:ind w:firstLine="426"/>
        <w:contextualSpacing/>
        <w:jc w:val="both"/>
        <w:rPr>
          <w:rFonts w:ascii="Times New Roman" w:hAnsi="Times New Roman" w:cs="Times New Roman"/>
          <w:sz w:val="20"/>
          <w:szCs w:val="20"/>
        </w:rPr>
      </w:pPr>
      <w:r w:rsidRPr="00355537">
        <w:rPr>
          <w:rFonts w:ascii="Times New Roman" w:eastAsia="Times New Roman" w:hAnsi="Times New Roman" w:cs="Times New Roman"/>
          <w:color w:val="000000"/>
          <w:sz w:val="20"/>
          <w:szCs w:val="20"/>
          <w:lang w:eastAsia="ru-RU"/>
        </w:rPr>
        <w:t>7</w:t>
      </w:r>
      <w:r w:rsidR="008775B9" w:rsidRPr="00355537">
        <w:rPr>
          <w:rFonts w:ascii="Times New Roman" w:eastAsia="Times New Roman" w:hAnsi="Times New Roman" w:cs="Times New Roman"/>
          <w:color w:val="000000"/>
          <w:sz w:val="20"/>
          <w:szCs w:val="20"/>
          <w:lang w:eastAsia="ru-RU"/>
        </w:rPr>
        <w:t>.8</w:t>
      </w:r>
      <w:r w:rsidR="005423F8" w:rsidRPr="00355537">
        <w:rPr>
          <w:rFonts w:ascii="Times New Roman" w:eastAsia="Times New Roman" w:hAnsi="Times New Roman" w:cs="Times New Roman"/>
          <w:color w:val="000000"/>
          <w:sz w:val="20"/>
          <w:szCs w:val="20"/>
          <w:lang w:eastAsia="ru-RU"/>
        </w:rPr>
        <w:t xml:space="preserve">. При наступлении оснований для возврата Участнику долевого строительства денежных средств со счета </w:t>
      </w:r>
      <w:proofErr w:type="spellStart"/>
      <w:r w:rsidR="005423F8" w:rsidRPr="00355537">
        <w:rPr>
          <w:rFonts w:ascii="Times New Roman" w:eastAsia="Times New Roman" w:hAnsi="Times New Roman" w:cs="Times New Roman"/>
          <w:color w:val="000000"/>
          <w:sz w:val="20"/>
          <w:szCs w:val="20"/>
          <w:lang w:eastAsia="ru-RU"/>
        </w:rPr>
        <w:t>эскроу</w:t>
      </w:r>
      <w:proofErr w:type="spellEnd"/>
      <w:r w:rsidR="005423F8" w:rsidRPr="00355537">
        <w:rPr>
          <w:rFonts w:ascii="Times New Roman" w:eastAsia="Times New Roman" w:hAnsi="Times New Roman" w:cs="Times New Roman"/>
          <w:color w:val="000000"/>
          <w:sz w:val="20"/>
          <w:szCs w:val="20"/>
          <w:lang w:eastAsia="ru-RU"/>
        </w:rPr>
        <w:t xml:space="preserve"> (в том числе в случае расторжения/прекращения/отказа от исполнения договора сторонами) денежные средства со счета </w:t>
      </w:r>
      <w:proofErr w:type="spellStart"/>
      <w:r w:rsidR="005423F8" w:rsidRPr="00355537">
        <w:rPr>
          <w:rFonts w:ascii="Times New Roman" w:eastAsia="Times New Roman" w:hAnsi="Times New Roman" w:cs="Times New Roman"/>
          <w:color w:val="000000"/>
          <w:sz w:val="20"/>
          <w:szCs w:val="20"/>
          <w:lang w:eastAsia="ru-RU"/>
        </w:rPr>
        <w:t>эскроу</w:t>
      </w:r>
      <w:proofErr w:type="spellEnd"/>
      <w:r w:rsidR="005423F8" w:rsidRPr="00355537">
        <w:rPr>
          <w:rFonts w:ascii="Times New Roman" w:eastAsia="Times New Roman" w:hAnsi="Times New Roman" w:cs="Times New Roman"/>
          <w:color w:val="000000"/>
          <w:sz w:val="20"/>
          <w:szCs w:val="20"/>
          <w:lang w:eastAsia="ru-RU"/>
        </w:rPr>
        <w:t xml:space="preserve"> подлежат возврату Участнику долевого строительства в соответствии с условиями договора счета </w:t>
      </w:r>
      <w:proofErr w:type="spellStart"/>
      <w:r w:rsidR="005423F8" w:rsidRPr="00355537">
        <w:rPr>
          <w:rFonts w:ascii="Times New Roman" w:eastAsia="Times New Roman" w:hAnsi="Times New Roman" w:cs="Times New Roman"/>
          <w:color w:val="000000"/>
          <w:sz w:val="20"/>
          <w:szCs w:val="20"/>
          <w:lang w:eastAsia="ru-RU"/>
        </w:rPr>
        <w:t>эскроу</w:t>
      </w:r>
      <w:proofErr w:type="spellEnd"/>
      <w:r w:rsidR="005423F8" w:rsidRPr="00355537">
        <w:rPr>
          <w:rFonts w:ascii="Times New Roman" w:eastAsia="Times New Roman" w:hAnsi="Times New Roman" w:cs="Times New Roman"/>
          <w:color w:val="000000"/>
          <w:sz w:val="20"/>
          <w:szCs w:val="20"/>
          <w:lang w:eastAsia="ru-RU"/>
        </w:rPr>
        <w:t xml:space="preserve"> путем их перечисления </w:t>
      </w:r>
      <w:proofErr w:type="spellStart"/>
      <w:r w:rsidR="005423F8" w:rsidRPr="00355537">
        <w:rPr>
          <w:rFonts w:ascii="Times New Roman" w:eastAsia="Times New Roman" w:hAnsi="Times New Roman" w:cs="Times New Roman"/>
          <w:color w:val="000000"/>
          <w:sz w:val="20"/>
          <w:szCs w:val="20"/>
          <w:lang w:eastAsia="ru-RU"/>
        </w:rPr>
        <w:t>эскроу</w:t>
      </w:r>
      <w:proofErr w:type="spellEnd"/>
      <w:r w:rsidR="005423F8" w:rsidRPr="00355537">
        <w:rPr>
          <w:rFonts w:ascii="Times New Roman" w:eastAsia="Times New Roman" w:hAnsi="Times New Roman" w:cs="Times New Roman"/>
          <w:color w:val="000000"/>
          <w:sz w:val="20"/>
          <w:szCs w:val="20"/>
          <w:lang w:eastAsia="ru-RU"/>
        </w:rPr>
        <w:t xml:space="preserve">-агентом </w:t>
      </w:r>
      <w:r w:rsidR="005423F8" w:rsidRPr="00355537">
        <w:rPr>
          <w:rFonts w:ascii="Times New Roman" w:eastAsia="Times New Roman" w:hAnsi="Times New Roman" w:cs="Times New Roman"/>
          <w:b/>
          <w:color w:val="000000"/>
          <w:sz w:val="20"/>
          <w:szCs w:val="20"/>
          <w:lang w:eastAsia="ru-RU"/>
        </w:rPr>
        <w:t xml:space="preserve">на счет </w:t>
      </w:r>
      <w:r w:rsidR="00CA5D37" w:rsidRPr="00355537">
        <w:rPr>
          <w:rFonts w:ascii="Times New Roman" w:eastAsia="Times New Roman" w:hAnsi="Times New Roman" w:cs="Times New Roman"/>
          <w:b/>
          <w:color w:val="000000"/>
          <w:sz w:val="20"/>
          <w:szCs w:val="20"/>
          <w:lang w:eastAsia="ru-RU"/>
        </w:rPr>
        <w:t>возврата</w:t>
      </w:r>
      <w:r w:rsidR="0017234C" w:rsidRPr="00355537">
        <w:rPr>
          <w:rFonts w:ascii="Times New Roman" w:eastAsia="Times New Roman" w:hAnsi="Times New Roman" w:cs="Times New Roman"/>
          <w:color w:val="000000"/>
          <w:sz w:val="20"/>
          <w:szCs w:val="20"/>
          <w:lang w:eastAsia="ru-RU"/>
        </w:rPr>
        <w:t xml:space="preserve"> У</w:t>
      </w:r>
      <w:r w:rsidR="00AD79E4" w:rsidRPr="00355537">
        <w:rPr>
          <w:rFonts w:ascii="Times New Roman" w:eastAsia="Times New Roman" w:hAnsi="Times New Roman" w:cs="Times New Roman"/>
          <w:color w:val="000000"/>
          <w:sz w:val="20"/>
          <w:szCs w:val="20"/>
          <w:lang w:eastAsia="ru-RU"/>
        </w:rPr>
        <w:t>частника долевого строительства.</w:t>
      </w:r>
    </w:p>
    <w:p w14:paraId="2A58248E" w14:textId="1506566F" w:rsidR="007D2191" w:rsidRDefault="00A92781" w:rsidP="00AB6239">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7</w:t>
      </w:r>
      <w:r w:rsidR="008775B9" w:rsidRPr="00355537">
        <w:rPr>
          <w:rFonts w:ascii="Times New Roman" w:eastAsia="Times New Roman" w:hAnsi="Times New Roman" w:cs="Times New Roman"/>
          <w:color w:val="000000"/>
          <w:sz w:val="20"/>
          <w:szCs w:val="20"/>
          <w:lang w:eastAsia="ru-RU"/>
        </w:rPr>
        <w:t>.9</w:t>
      </w:r>
      <w:r w:rsidR="00CF5925" w:rsidRPr="00355537">
        <w:rPr>
          <w:rFonts w:ascii="Times New Roman" w:eastAsia="Times New Roman" w:hAnsi="Times New Roman" w:cs="Times New Roman"/>
          <w:color w:val="000000"/>
          <w:sz w:val="20"/>
          <w:szCs w:val="20"/>
          <w:lang w:eastAsia="ru-RU"/>
        </w:rPr>
        <w:t>. Застройщик обязуется информировать</w:t>
      </w:r>
      <w:r w:rsidR="006852EF" w:rsidRPr="00355537">
        <w:rPr>
          <w:rFonts w:ascii="Times New Roman" w:eastAsia="Times New Roman" w:hAnsi="Times New Roman" w:cs="Times New Roman"/>
          <w:color w:val="000000"/>
          <w:sz w:val="20"/>
          <w:szCs w:val="20"/>
          <w:lang w:eastAsia="ru-RU"/>
        </w:rPr>
        <w:t xml:space="preserve"> Банк о расторжении/прекращении</w:t>
      </w:r>
      <w:r w:rsidR="00355537">
        <w:rPr>
          <w:rFonts w:ascii="Times New Roman" w:eastAsia="Times New Roman" w:hAnsi="Times New Roman" w:cs="Times New Roman"/>
          <w:color w:val="000000"/>
          <w:sz w:val="20"/>
          <w:szCs w:val="20"/>
          <w:lang w:eastAsia="ru-RU"/>
        </w:rPr>
        <w:t xml:space="preserve"> Договора не позднее</w:t>
      </w:r>
      <w:r w:rsidRPr="00355537">
        <w:rPr>
          <w:rFonts w:ascii="Times New Roman" w:eastAsia="Times New Roman" w:hAnsi="Times New Roman" w:cs="Times New Roman"/>
          <w:color w:val="000000"/>
          <w:sz w:val="20"/>
          <w:szCs w:val="20"/>
          <w:lang w:eastAsia="ru-RU"/>
        </w:rPr>
        <w:t xml:space="preserve"> 3 (т</w:t>
      </w:r>
      <w:r w:rsidR="00CF5925" w:rsidRPr="00355537">
        <w:rPr>
          <w:rFonts w:ascii="Times New Roman" w:eastAsia="Times New Roman" w:hAnsi="Times New Roman" w:cs="Times New Roman"/>
          <w:color w:val="000000"/>
          <w:sz w:val="20"/>
          <w:szCs w:val="20"/>
          <w:lang w:eastAsia="ru-RU"/>
        </w:rPr>
        <w:t xml:space="preserve">рех) рабочих дней с момента расторжения/прекращения Договора. </w:t>
      </w:r>
    </w:p>
    <w:p w14:paraId="2F2EA363" w14:textId="0AF93E10" w:rsidR="00D92159" w:rsidRDefault="00D92159" w:rsidP="00AB6239">
      <w:pPr>
        <w:spacing w:after="0" w:line="240" w:lineRule="auto"/>
        <w:ind w:firstLine="426"/>
        <w:contextualSpacing/>
        <w:jc w:val="both"/>
        <w:rPr>
          <w:rFonts w:ascii="Times New Roman" w:eastAsia="Times New Roman" w:hAnsi="Times New Roman" w:cs="Times New Roman"/>
          <w:color w:val="000000"/>
          <w:sz w:val="20"/>
          <w:szCs w:val="20"/>
          <w:lang w:eastAsia="ru-RU"/>
        </w:rPr>
      </w:pPr>
    </w:p>
    <w:p w14:paraId="16CE9939" w14:textId="77777777" w:rsidR="00D92159" w:rsidRDefault="00D92159" w:rsidP="00AB6239">
      <w:pPr>
        <w:spacing w:after="0" w:line="240" w:lineRule="auto"/>
        <w:ind w:firstLine="426"/>
        <w:contextualSpacing/>
        <w:jc w:val="both"/>
        <w:rPr>
          <w:rFonts w:ascii="Times New Roman" w:eastAsia="Times New Roman" w:hAnsi="Times New Roman" w:cs="Times New Roman"/>
          <w:color w:val="000000"/>
          <w:sz w:val="20"/>
          <w:szCs w:val="20"/>
          <w:lang w:eastAsia="ru-RU"/>
        </w:rPr>
      </w:pPr>
    </w:p>
    <w:p w14:paraId="6BDE295E" w14:textId="77777777" w:rsidR="008D7921" w:rsidRPr="00355537" w:rsidRDefault="008D792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p>
    <w:p w14:paraId="2F908E49" w14:textId="75ADD74B" w:rsidR="00033DCE" w:rsidRPr="00AB6239" w:rsidRDefault="005423F8" w:rsidP="00AB6239">
      <w:pPr>
        <w:pStyle w:val="afa"/>
        <w:numPr>
          <w:ilvl w:val="0"/>
          <w:numId w:val="8"/>
        </w:numPr>
        <w:spacing w:after="0" w:line="240" w:lineRule="auto"/>
        <w:ind w:left="0" w:firstLine="0"/>
        <w:jc w:val="center"/>
        <w:rPr>
          <w:rFonts w:ascii="Times New Roman" w:eastAsia="Times New Roman" w:hAnsi="Times New Roman" w:cs="Times New Roman"/>
          <w:b/>
          <w:bCs/>
          <w:color w:val="000000"/>
          <w:sz w:val="20"/>
          <w:szCs w:val="20"/>
          <w:lang w:eastAsia="ru-RU"/>
        </w:rPr>
      </w:pPr>
      <w:r w:rsidRPr="00355537">
        <w:rPr>
          <w:rFonts w:ascii="Times New Roman" w:eastAsia="Times New Roman" w:hAnsi="Times New Roman" w:cs="Times New Roman"/>
          <w:b/>
          <w:bCs/>
          <w:color w:val="000000"/>
          <w:sz w:val="20"/>
          <w:szCs w:val="20"/>
          <w:lang w:eastAsia="ru-RU"/>
        </w:rPr>
        <w:lastRenderedPageBreak/>
        <w:t>ОБСТОЯТЕЛЬСТВА НЕПРЕОДОЛИМОЙ СИЛЫ (ФОРС-МАЖОР)</w:t>
      </w:r>
    </w:p>
    <w:p w14:paraId="57AF5079" w14:textId="74342ACD"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8</w:t>
      </w:r>
      <w:r w:rsidR="005423F8" w:rsidRPr="00355537">
        <w:rPr>
          <w:rFonts w:ascii="Times New Roman" w:eastAsia="Times New Roman" w:hAnsi="Times New Roman" w:cs="Times New Roman"/>
          <w:color w:val="000000"/>
          <w:sz w:val="20"/>
          <w:szCs w:val="20"/>
          <w:lang w:eastAsia="ru-RU"/>
        </w:rPr>
        <w:t>.1 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7BAF1682" w14:textId="48439CFC"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8</w:t>
      </w:r>
      <w:r w:rsidR="005423F8" w:rsidRPr="00355537">
        <w:rPr>
          <w:rFonts w:ascii="Times New Roman" w:eastAsia="Times New Roman" w:hAnsi="Times New Roman" w:cs="Times New Roman"/>
          <w:color w:val="000000"/>
          <w:sz w:val="20"/>
          <w:szCs w:val="20"/>
          <w:lang w:eastAsia="ru-RU"/>
        </w:rPr>
        <w:t xml:space="preserve">.2. К обстоятельствам непреодолимой силы Стороны Договора относятся: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Договору,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Договора; эпидемии, забастовки, </w:t>
      </w:r>
      <w:r w:rsidR="005423F8" w:rsidRPr="00355537">
        <w:rPr>
          <w:rFonts w:ascii="Times New Roman" w:hAnsi="Times New Roman" w:cs="Times New Roman"/>
          <w:sz w:val="20"/>
          <w:szCs w:val="20"/>
        </w:rPr>
        <w:t xml:space="preserve">мятежи, бунты, беспорядки, </w:t>
      </w:r>
      <w:r w:rsidR="005423F8" w:rsidRPr="00355537">
        <w:rPr>
          <w:rFonts w:ascii="Times New Roman" w:eastAsia="Times New Roman" w:hAnsi="Times New Roman" w:cs="Times New Roman"/>
          <w:color w:val="000000"/>
          <w:sz w:val="20"/>
          <w:szCs w:val="20"/>
          <w:lang w:eastAsia="ru-RU"/>
        </w:rPr>
        <w:t xml:space="preserve">боевые действия, террористические Акты, войны, военные действия, специальные военные операции; </w:t>
      </w:r>
      <w:proofErr w:type="spellStart"/>
      <w:r w:rsidR="00665CE9" w:rsidRPr="00355537">
        <w:rPr>
          <w:rFonts w:ascii="Times New Roman" w:eastAsia="Times New Roman" w:hAnsi="Times New Roman" w:cs="Times New Roman"/>
          <w:color w:val="000000"/>
          <w:sz w:val="20"/>
          <w:szCs w:val="20"/>
          <w:lang w:eastAsia="ru-RU"/>
        </w:rPr>
        <w:t>гипер</w:t>
      </w:r>
      <w:r w:rsidR="005423F8" w:rsidRPr="00355537">
        <w:rPr>
          <w:rFonts w:ascii="Times New Roman" w:eastAsia="Times New Roman" w:hAnsi="Times New Roman" w:cs="Times New Roman"/>
          <w:color w:val="000000"/>
          <w:sz w:val="20"/>
          <w:szCs w:val="20"/>
          <w:lang w:eastAsia="ru-RU"/>
        </w:rPr>
        <w:t>инфляционные</w:t>
      </w:r>
      <w:proofErr w:type="spellEnd"/>
      <w:r w:rsidR="005423F8" w:rsidRPr="00355537">
        <w:rPr>
          <w:rFonts w:ascii="Times New Roman" w:eastAsia="Times New Roman" w:hAnsi="Times New Roman" w:cs="Times New Roman"/>
          <w:color w:val="000000"/>
          <w:sz w:val="20"/>
          <w:szCs w:val="20"/>
          <w:lang w:eastAsia="ru-RU"/>
        </w:rPr>
        <w:t xml:space="preserve"> и девальвационные процессы, и другие обстоятельства, которые выходят за рамки разумного контроля Сторон. </w:t>
      </w:r>
    </w:p>
    <w:p w14:paraId="06FF704B" w14:textId="4E242D4F" w:rsidR="00033DCE" w:rsidRPr="00355537" w:rsidRDefault="00A92781"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8</w:t>
      </w:r>
      <w:r w:rsidR="005423F8" w:rsidRPr="00355537">
        <w:rPr>
          <w:rFonts w:ascii="Times New Roman" w:eastAsia="Times New Roman" w:hAnsi="Times New Roman" w:cs="Times New Roman"/>
          <w:color w:val="000000"/>
          <w:sz w:val="20"/>
          <w:szCs w:val="20"/>
          <w:lang w:eastAsia="ru-RU"/>
        </w:rPr>
        <w:t xml:space="preserve">.3.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w:t>
      </w:r>
    </w:p>
    <w:p w14:paraId="1083927D" w14:textId="6C779C38" w:rsidR="00033DCE" w:rsidRPr="00355537" w:rsidRDefault="00A92781" w:rsidP="00355537">
      <w:pPr>
        <w:spacing w:after="0" w:line="240" w:lineRule="auto"/>
        <w:ind w:firstLine="426"/>
        <w:contextualSpacing/>
        <w:jc w:val="both"/>
        <w:rPr>
          <w:rFonts w:ascii="Times New Roman" w:hAnsi="Times New Roman" w:cs="Times New Roman"/>
          <w:sz w:val="20"/>
          <w:szCs w:val="20"/>
        </w:rPr>
      </w:pPr>
      <w:r w:rsidRPr="00355537">
        <w:rPr>
          <w:rFonts w:ascii="Times New Roman" w:eastAsia="Times New Roman" w:hAnsi="Times New Roman" w:cs="Times New Roman"/>
          <w:color w:val="000000"/>
          <w:sz w:val="20"/>
          <w:szCs w:val="20"/>
          <w:lang w:eastAsia="ru-RU"/>
        </w:rPr>
        <w:t>8</w:t>
      </w:r>
      <w:r w:rsidR="005423F8" w:rsidRPr="00355537">
        <w:rPr>
          <w:rFonts w:ascii="Times New Roman" w:eastAsia="Times New Roman" w:hAnsi="Times New Roman" w:cs="Times New Roman"/>
          <w:color w:val="000000"/>
          <w:sz w:val="20"/>
          <w:szCs w:val="20"/>
          <w:lang w:eastAsia="ru-RU"/>
        </w:rPr>
        <w:t xml:space="preserve">.4. </w:t>
      </w:r>
      <w:r w:rsidR="005423F8" w:rsidRPr="00355537">
        <w:rPr>
          <w:rFonts w:ascii="Times New Roman" w:hAnsi="Times New Roman" w:cs="Times New Roman"/>
          <w:sz w:val="20"/>
          <w:szCs w:val="20"/>
        </w:rPr>
        <w:t>Если обстоятельства</w:t>
      </w:r>
      <w:r w:rsidR="00AD79E4" w:rsidRPr="00355537">
        <w:rPr>
          <w:rFonts w:ascii="Times New Roman" w:hAnsi="Times New Roman" w:cs="Times New Roman"/>
          <w:sz w:val="20"/>
          <w:szCs w:val="20"/>
        </w:rPr>
        <w:t xml:space="preserve"> непреодолимой силы</w:t>
      </w:r>
      <w:r w:rsidR="005423F8" w:rsidRPr="00355537">
        <w:rPr>
          <w:rFonts w:ascii="Times New Roman" w:hAnsi="Times New Roman" w:cs="Times New Roman"/>
          <w:sz w:val="20"/>
          <w:szCs w:val="20"/>
        </w:rPr>
        <w:t xml:space="preserve"> длятся более шести месяцев, Стороны имеют право расторгнуть</w:t>
      </w:r>
      <w:r w:rsidR="006852EF" w:rsidRPr="00355537">
        <w:rPr>
          <w:rFonts w:ascii="Times New Roman" w:hAnsi="Times New Roman" w:cs="Times New Roman"/>
          <w:sz w:val="20"/>
          <w:szCs w:val="20"/>
        </w:rPr>
        <w:t xml:space="preserve"> Д</w:t>
      </w:r>
      <w:r w:rsidR="005423F8" w:rsidRPr="00355537">
        <w:rPr>
          <w:rFonts w:ascii="Times New Roman" w:hAnsi="Times New Roman" w:cs="Times New Roman"/>
          <w:sz w:val="20"/>
          <w:szCs w:val="20"/>
        </w:rPr>
        <w:t>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22978374" w14:textId="1BE3D113" w:rsidR="00033DCE" w:rsidRPr="00355537" w:rsidRDefault="00A92781" w:rsidP="00355537">
      <w:pPr>
        <w:spacing w:after="0"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t>8</w:t>
      </w:r>
      <w:r w:rsidR="005423F8" w:rsidRPr="00355537">
        <w:rPr>
          <w:rFonts w:ascii="Times New Roman" w:hAnsi="Times New Roman" w:cs="Times New Roman"/>
          <w:sz w:val="20"/>
          <w:szCs w:val="20"/>
        </w:rPr>
        <w:t xml:space="preserve">.5. Сторона, оказавшаяся не в состоянии исполнить обязательство по Договору в следствие непреодолимой силы обязана в течение 20 </w:t>
      </w:r>
      <w:r w:rsidR="00665CE9" w:rsidRPr="00355537">
        <w:rPr>
          <w:rFonts w:ascii="Times New Roman" w:hAnsi="Times New Roman" w:cs="Times New Roman"/>
          <w:sz w:val="20"/>
          <w:szCs w:val="20"/>
        </w:rPr>
        <w:t xml:space="preserve">(двадцати) </w:t>
      </w:r>
      <w:r w:rsidR="005423F8" w:rsidRPr="00355537">
        <w:rPr>
          <w:rFonts w:ascii="Times New Roman" w:hAnsi="Times New Roman" w:cs="Times New Roman"/>
          <w:sz w:val="20"/>
          <w:szCs w:val="20"/>
        </w:rPr>
        <w:t>дней со дня прекращения обстоятельств известить другую Сторону о характере непреодолимой силы, степени разрушения и их влиянии на исполнение Договора в письменной форме.</w:t>
      </w:r>
    </w:p>
    <w:p w14:paraId="299ABBE7" w14:textId="77777777" w:rsidR="00033DCE" w:rsidRPr="00355537" w:rsidRDefault="00033DCE" w:rsidP="00355537">
      <w:pPr>
        <w:spacing w:after="0" w:line="240" w:lineRule="auto"/>
        <w:ind w:firstLine="426"/>
        <w:contextualSpacing/>
        <w:jc w:val="both"/>
        <w:rPr>
          <w:rFonts w:ascii="Times New Roman" w:hAnsi="Times New Roman" w:cs="Times New Roman"/>
          <w:sz w:val="20"/>
          <w:szCs w:val="20"/>
        </w:rPr>
      </w:pPr>
    </w:p>
    <w:p w14:paraId="71B51C9F" w14:textId="5C4A9997" w:rsidR="00033DCE" w:rsidRPr="00AB6239" w:rsidRDefault="005423F8" w:rsidP="00AB6239">
      <w:pPr>
        <w:pStyle w:val="afa"/>
        <w:numPr>
          <w:ilvl w:val="0"/>
          <w:numId w:val="8"/>
        </w:numPr>
        <w:spacing w:after="0" w:line="240" w:lineRule="auto"/>
        <w:jc w:val="center"/>
        <w:rPr>
          <w:rFonts w:ascii="Times New Roman" w:eastAsia="Times New Roman" w:hAnsi="Times New Roman" w:cs="Times New Roman"/>
          <w:b/>
          <w:color w:val="000000"/>
          <w:sz w:val="20"/>
          <w:szCs w:val="20"/>
          <w:lang w:val="ru" w:eastAsia="ru-RU"/>
        </w:rPr>
      </w:pPr>
      <w:r w:rsidRPr="00355537">
        <w:rPr>
          <w:rFonts w:ascii="Times New Roman" w:eastAsia="Times New Roman" w:hAnsi="Times New Roman" w:cs="Times New Roman"/>
          <w:b/>
          <w:color w:val="000000"/>
          <w:sz w:val="20"/>
          <w:szCs w:val="20"/>
          <w:lang w:val="ru" w:eastAsia="ru-RU"/>
        </w:rPr>
        <w:t>УСТУПКА ПРАВ ТРЕБОВАНИЙ ПО ДОГОВОРУ</w:t>
      </w:r>
    </w:p>
    <w:p w14:paraId="4C17F40D" w14:textId="02DEB87F"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val="ru" w:eastAsia="ru-RU"/>
        </w:rPr>
      </w:pPr>
      <w:r w:rsidRPr="00355537">
        <w:rPr>
          <w:rFonts w:ascii="Times New Roman" w:eastAsia="Times New Roman" w:hAnsi="Times New Roman" w:cs="Times New Roman"/>
          <w:color w:val="000000"/>
          <w:sz w:val="20"/>
          <w:szCs w:val="20"/>
          <w:lang w:val="ru" w:eastAsia="ru-RU"/>
        </w:rPr>
        <w:t>9</w:t>
      </w:r>
      <w:r w:rsidR="005423F8" w:rsidRPr="00355537">
        <w:rPr>
          <w:rFonts w:ascii="Times New Roman" w:eastAsia="Times New Roman" w:hAnsi="Times New Roman" w:cs="Times New Roman"/>
          <w:color w:val="000000"/>
          <w:sz w:val="20"/>
          <w:szCs w:val="20"/>
          <w:lang w:val="ru" w:eastAsia="ru-RU"/>
        </w:rPr>
        <w:t xml:space="preserve">.1. Уступка Участником долевого строительства прав требований по Договору (цессия) допускается после уплаты им цены Договора в полном объеме. Переуступка прав требования оформляется договором, заключенным между прежним и новым Участником долевого строительства. </w:t>
      </w:r>
    </w:p>
    <w:p w14:paraId="04E7B540" w14:textId="212BAB79" w:rsidR="00BA05A3"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val="ru" w:eastAsia="ru-RU"/>
        </w:rPr>
      </w:pPr>
      <w:r w:rsidRPr="00355537">
        <w:rPr>
          <w:rFonts w:ascii="Times New Roman" w:eastAsia="Times New Roman" w:hAnsi="Times New Roman" w:cs="Times New Roman"/>
          <w:color w:val="000000"/>
          <w:sz w:val="20"/>
          <w:szCs w:val="20"/>
          <w:lang w:val="ru" w:eastAsia="ru-RU"/>
        </w:rPr>
        <w:t>9</w:t>
      </w:r>
      <w:r w:rsidR="005423F8" w:rsidRPr="00355537">
        <w:rPr>
          <w:rFonts w:ascii="Times New Roman" w:eastAsia="Times New Roman" w:hAnsi="Times New Roman" w:cs="Times New Roman"/>
          <w:color w:val="000000"/>
          <w:sz w:val="20"/>
          <w:szCs w:val="20"/>
          <w:lang w:val="ru" w:eastAsia="ru-RU"/>
        </w:rPr>
        <w:t>.2.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Акта приема-передачи Квартиры.</w:t>
      </w:r>
      <w:r w:rsidR="00BA05A3" w:rsidRPr="00355537">
        <w:rPr>
          <w:rFonts w:ascii="Times New Roman" w:eastAsia="Times New Roman" w:hAnsi="Times New Roman" w:cs="Times New Roman"/>
          <w:color w:val="000000"/>
          <w:sz w:val="20"/>
          <w:szCs w:val="20"/>
          <w:lang w:val="ru" w:eastAsia="ru-RU"/>
        </w:rPr>
        <w:t xml:space="preserve"> У</w:t>
      </w:r>
      <w:r w:rsidR="008775B9" w:rsidRPr="00355537">
        <w:rPr>
          <w:rFonts w:ascii="Times New Roman" w:eastAsia="Times New Roman" w:hAnsi="Times New Roman" w:cs="Times New Roman"/>
          <w:color w:val="000000"/>
          <w:sz w:val="20"/>
          <w:szCs w:val="20"/>
          <w:lang w:val="ru" w:eastAsia="ru-RU"/>
        </w:rPr>
        <w:t>частник долевого строительства уведомляет</w:t>
      </w:r>
      <w:r w:rsidR="00BA05A3" w:rsidRPr="00355537">
        <w:rPr>
          <w:rFonts w:ascii="Times New Roman" w:eastAsia="Times New Roman" w:hAnsi="Times New Roman" w:cs="Times New Roman"/>
          <w:color w:val="000000"/>
          <w:sz w:val="20"/>
          <w:szCs w:val="20"/>
          <w:lang w:val="ru" w:eastAsia="ru-RU"/>
        </w:rPr>
        <w:t xml:space="preserve"> Застройщика о предс</w:t>
      </w:r>
      <w:r w:rsidR="008775B9" w:rsidRPr="00355537">
        <w:rPr>
          <w:rFonts w:ascii="Times New Roman" w:eastAsia="Times New Roman" w:hAnsi="Times New Roman" w:cs="Times New Roman"/>
          <w:color w:val="000000"/>
          <w:sz w:val="20"/>
          <w:szCs w:val="20"/>
          <w:lang w:val="ru" w:eastAsia="ru-RU"/>
        </w:rPr>
        <w:t>тоящей уступке права требования.</w:t>
      </w:r>
    </w:p>
    <w:p w14:paraId="12CD6330" w14:textId="23788D2D"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val="ru" w:eastAsia="ru-RU"/>
        </w:rPr>
      </w:pPr>
      <w:r w:rsidRPr="00355537">
        <w:rPr>
          <w:rFonts w:ascii="Times New Roman" w:eastAsia="Times New Roman" w:hAnsi="Times New Roman" w:cs="Times New Roman"/>
          <w:color w:val="000000"/>
          <w:sz w:val="20"/>
          <w:szCs w:val="20"/>
          <w:lang w:val="ru" w:eastAsia="ru-RU"/>
        </w:rPr>
        <w:t>9</w:t>
      </w:r>
      <w:r w:rsidR="005423F8" w:rsidRPr="00355537">
        <w:rPr>
          <w:rFonts w:ascii="Times New Roman" w:eastAsia="Times New Roman" w:hAnsi="Times New Roman" w:cs="Times New Roman"/>
          <w:color w:val="000000"/>
          <w:sz w:val="20"/>
          <w:szCs w:val="20"/>
          <w:lang w:val="ru" w:eastAsia="ru-RU"/>
        </w:rPr>
        <w:t>.3.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6C62E4AD" w14:textId="45CBC8B9"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val="ru" w:eastAsia="ru-RU"/>
        </w:rPr>
      </w:pPr>
      <w:r w:rsidRPr="00355537">
        <w:rPr>
          <w:rFonts w:ascii="Times New Roman" w:eastAsia="Times New Roman" w:hAnsi="Times New Roman" w:cs="Times New Roman"/>
          <w:color w:val="000000"/>
          <w:sz w:val="20"/>
          <w:szCs w:val="20"/>
          <w:lang w:val="ru" w:eastAsia="ru-RU"/>
        </w:rPr>
        <w:t>9</w:t>
      </w:r>
      <w:r w:rsidR="005423F8" w:rsidRPr="00355537">
        <w:rPr>
          <w:rFonts w:ascii="Times New Roman" w:eastAsia="Times New Roman" w:hAnsi="Times New Roman" w:cs="Times New Roman"/>
          <w:color w:val="000000"/>
          <w:sz w:val="20"/>
          <w:szCs w:val="20"/>
          <w:lang w:val="ru" w:eastAsia="ru-RU"/>
        </w:rPr>
        <w:t>.</w:t>
      </w:r>
      <w:r w:rsidR="00BA05A3" w:rsidRPr="00355537">
        <w:rPr>
          <w:rFonts w:ascii="Times New Roman" w:eastAsia="Times New Roman" w:hAnsi="Times New Roman" w:cs="Times New Roman"/>
          <w:color w:val="000000"/>
          <w:sz w:val="20"/>
          <w:szCs w:val="20"/>
          <w:lang w:val="ru" w:eastAsia="ru-RU"/>
        </w:rPr>
        <w:t>4</w:t>
      </w:r>
      <w:r w:rsidR="005423F8" w:rsidRPr="00355537">
        <w:rPr>
          <w:rFonts w:ascii="Times New Roman" w:eastAsia="Times New Roman" w:hAnsi="Times New Roman" w:cs="Times New Roman"/>
          <w:color w:val="000000"/>
          <w:sz w:val="20"/>
          <w:szCs w:val="20"/>
          <w:lang w:val="ru" w:eastAsia="ru-RU"/>
        </w:rPr>
        <w:t>. В случае уступки Участником долевого строит</w:t>
      </w:r>
      <w:r w:rsidR="005D719F" w:rsidRPr="00355537">
        <w:rPr>
          <w:rFonts w:ascii="Times New Roman" w:eastAsia="Times New Roman" w:hAnsi="Times New Roman" w:cs="Times New Roman"/>
          <w:color w:val="000000"/>
          <w:sz w:val="20"/>
          <w:szCs w:val="20"/>
          <w:lang w:val="ru" w:eastAsia="ru-RU"/>
        </w:rPr>
        <w:t xml:space="preserve">ельства, являющимся владельцем </w:t>
      </w:r>
      <w:proofErr w:type="spellStart"/>
      <w:r w:rsidR="005D719F" w:rsidRPr="00355537">
        <w:rPr>
          <w:rFonts w:ascii="Times New Roman" w:eastAsia="Times New Roman" w:hAnsi="Times New Roman" w:cs="Times New Roman"/>
          <w:color w:val="000000"/>
          <w:sz w:val="20"/>
          <w:szCs w:val="20"/>
          <w:lang w:val="ru" w:eastAsia="ru-RU"/>
        </w:rPr>
        <w:t>э</w:t>
      </w:r>
      <w:r w:rsidR="005423F8" w:rsidRPr="00355537">
        <w:rPr>
          <w:rFonts w:ascii="Times New Roman" w:eastAsia="Times New Roman" w:hAnsi="Times New Roman" w:cs="Times New Roman"/>
          <w:color w:val="000000"/>
          <w:sz w:val="20"/>
          <w:szCs w:val="20"/>
          <w:lang w:val="ru" w:eastAsia="ru-RU"/>
        </w:rPr>
        <w:t>скроу</w:t>
      </w:r>
      <w:proofErr w:type="spellEnd"/>
      <w:r w:rsidR="005423F8" w:rsidRPr="00355537">
        <w:rPr>
          <w:rFonts w:ascii="Times New Roman" w:eastAsia="Times New Roman" w:hAnsi="Times New Roman" w:cs="Times New Roman"/>
          <w:color w:val="000000"/>
          <w:sz w:val="20"/>
          <w:szCs w:val="20"/>
          <w:lang w:val="ru" w:eastAsia="ru-RU"/>
        </w:rPr>
        <w:t xml:space="preserve">-счета,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w:t>
      </w:r>
      <w:proofErr w:type="spellStart"/>
      <w:r w:rsidR="005423F8" w:rsidRPr="00355537">
        <w:rPr>
          <w:rFonts w:ascii="Times New Roman" w:eastAsia="Times New Roman" w:hAnsi="Times New Roman" w:cs="Times New Roman"/>
          <w:color w:val="000000"/>
          <w:sz w:val="20"/>
          <w:szCs w:val="20"/>
          <w:lang w:val="ru" w:eastAsia="ru-RU"/>
        </w:rPr>
        <w:t>Эскроу</w:t>
      </w:r>
      <w:proofErr w:type="spellEnd"/>
      <w:r w:rsidR="005423F8" w:rsidRPr="00355537">
        <w:rPr>
          <w:rFonts w:ascii="Times New Roman" w:eastAsia="Times New Roman" w:hAnsi="Times New Roman" w:cs="Times New Roman"/>
          <w:color w:val="000000"/>
          <w:sz w:val="20"/>
          <w:szCs w:val="20"/>
          <w:lang w:val="ru" w:eastAsia="ru-RU"/>
        </w:rPr>
        <w:t>-счета, заключенному прежним Участником долевого строительства.</w:t>
      </w:r>
    </w:p>
    <w:p w14:paraId="77935EE1" w14:textId="06AB6877" w:rsidR="00033DCE" w:rsidRDefault="00CF1839" w:rsidP="008D7921">
      <w:pPr>
        <w:spacing w:after="0" w:line="240" w:lineRule="auto"/>
        <w:ind w:firstLine="426"/>
        <w:contextualSpacing/>
        <w:jc w:val="both"/>
        <w:rPr>
          <w:rFonts w:ascii="Times New Roman" w:eastAsia="Times New Roman" w:hAnsi="Times New Roman" w:cs="Times New Roman"/>
          <w:color w:val="000000"/>
          <w:sz w:val="20"/>
          <w:szCs w:val="20"/>
          <w:lang w:val="ru" w:eastAsia="ru-RU"/>
        </w:rPr>
      </w:pPr>
      <w:r w:rsidRPr="00355537">
        <w:rPr>
          <w:rFonts w:ascii="Times New Roman" w:eastAsia="Times New Roman" w:hAnsi="Times New Roman" w:cs="Times New Roman"/>
          <w:color w:val="000000"/>
          <w:sz w:val="20"/>
          <w:szCs w:val="20"/>
          <w:lang w:val="ru" w:eastAsia="ru-RU"/>
        </w:rPr>
        <w:t>9</w:t>
      </w:r>
      <w:r w:rsidR="005423F8" w:rsidRPr="00355537">
        <w:rPr>
          <w:rFonts w:ascii="Times New Roman" w:eastAsia="Times New Roman" w:hAnsi="Times New Roman" w:cs="Times New Roman"/>
          <w:color w:val="000000"/>
          <w:sz w:val="20"/>
          <w:szCs w:val="20"/>
          <w:lang w:val="ru" w:eastAsia="ru-RU"/>
        </w:rPr>
        <w:t>.</w:t>
      </w:r>
      <w:r w:rsidR="00BA05A3" w:rsidRPr="00355537">
        <w:rPr>
          <w:rFonts w:ascii="Times New Roman" w:eastAsia="Times New Roman" w:hAnsi="Times New Roman" w:cs="Times New Roman"/>
          <w:color w:val="000000"/>
          <w:sz w:val="20"/>
          <w:szCs w:val="20"/>
          <w:lang w:val="ru" w:eastAsia="ru-RU"/>
        </w:rPr>
        <w:t>5</w:t>
      </w:r>
      <w:r w:rsidR="005423F8" w:rsidRPr="00355537">
        <w:rPr>
          <w:rFonts w:ascii="Times New Roman" w:eastAsia="Times New Roman" w:hAnsi="Times New Roman" w:cs="Times New Roman"/>
          <w:color w:val="000000"/>
          <w:sz w:val="20"/>
          <w:szCs w:val="20"/>
          <w:lang w:val="ru" w:eastAsia="ru-RU"/>
        </w:rPr>
        <w:t>. Участник долевого строительства обязуется уведомить Застройщика о зарегистрированном договоре уступке права требования (договор цессии) в отношении Договора в течение 3 (трёх) рабочих дней с момента регистрации такого договора цессии. Участник долевого строительства обязуется предоставить Застройщику экземпляр договора цессии.</w:t>
      </w:r>
    </w:p>
    <w:p w14:paraId="78D3434A" w14:textId="77777777" w:rsidR="008D7921" w:rsidRPr="00355537" w:rsidRDefault="008D7921" w:rsidP="008D7921">
      <w:pPr>
        <w:spacing w:after="0" w:line="240" w:lineRule="auto"/>
        <w:ind w:firstLine="426"/>
        <w:contextualSpacing/>
        <w:jc w:val="both"/>
        <w:rPr>
          <w:rFonts w:ascii="Times New Roman" w:eastAsia="Times New Roman" w:hAnsi="Times New Roman" w:cs="Times New Roman"/>
          <w:color w:val="000000"/>
          <w:sz w:val="20"/>
          <w:szCs w:val="20"/>
          <w:lang w:val="ru" w:eastAsia="ru-RU"/>
        </w:rPr>
      </w:pPr>
    </w:p>
    <w:p w14:paraId="3B8DD6F3" w14:textId="442F7E10" w:rsidR="00033DCE" w:rsidRPr="00AB6239" w:rsidRDefault="005423F8" w:rsidP="00AB6239">
      <w:pPr>
        <w:pStyle w:val="afa"/>
        <w:numPr>
          <w:ilvl w:val="0"/>
          <w:numId w:val="8"/>
        </w:numPr>
        <w:spacing w:after="0" w:line="240" w:lineRule="auto"/>
        <w:jc w:val="center"/>
        <w:rPr>
          <w:rFonts w:ascii="Times New Roman" w:eastAsia="Times New Roman" w:hAnsi="Times New Roman" w:cs="Times New Roman"/>
          <w:b/>
          <w:bCs/>
          <w:color w:val="000000"/>
          <w:sz w:val="20"/>
          <w:szCs w:val="20"/>
          <w:lang w:eastAsia="ru-RU"/>
        </w:rPr>
      </w:pPr>
      <w:r w:rsidRPr="00355537">
        <w:rPr>
          <w:rFonts w:ascii="Times New Roman" w:eastAsia="Times New Roman" w:hAnsi="Times New Roman" w:cs="Times New Roman"/>
          <w:b/>
          <w:bCs/>
          <w:color w:val="000000"/>
          <w:sz w:val="20"/>
          <w:szCs w:val="20"/>
          <w:lang w:eastAsia="ru-RU"/>
        </w:rPr>
        <w:t>ИНЫЕ УСЛОВИЯ</w:t>
      </w:r>
    </w:p>
    <w:p w14:paraId="4B7C08B6" w14:textId="26CD99F4"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10</w:t>
      </w:r>
      <w:r w:rsidR="005423F8" w:rsidRPr="00355537">
        <w:rPr>
          <w:rFonts w:ascii="Times New Roman" w:eastAsia="Times New Roman" w:hAnsi="Times New Roman" w:cs="Times New Roman"/>
          <w:color w:val="000000"/>
          <w:sz w:val="20"/>
          <w:szCs w:val="20"/>
          <w:lang w:eastAsia="ru-RU"/>
        </w:rPr>
        <w:t>.1.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7066FF30" w14:textId="18EF4E1A"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10</w:t>
      </w:r>
      <w:r w:rsidR="005423F8" w:rsidRPr="00355537">
        <w:rPr>
          <w:rFonts w:ascii="Times New Roman" w:eastAsia="Times New Roman" w:hAnsi="Times New Roman" w:cs="Times New Roman"/>
          <w:color w:val="000000"/>
          <w:sz w:val="20"/>
          <w:szCs w:val="20"/>
          <w:lang w:eastAsia="ru-RU"/>
        </w:rPr>
        <w:t>.2. Участник долевого строительства несет все имущественные риски, связанные с гибелью или порчей имущества, а также все расходы по их содержанию с даты подписания Акта приема-передачи Объекта долевого строительства (или с момента составления одностороннего Акта</w:t>
      </w:r>
      <w:r w:rsidR="008D7921">
        <w:rPr>
          <w:rFonts w:ascii="Times New Roman" w:eastAsia="Times New Roman" w:hAnsi="Times New Roman" w:cs="Times New Roman"/>
          <w:color w:val="000000"/>
          <w:sz w:val="20"/>
          <w:szCs w:val="20"/>
          <w:lang w:eastAsia="ru-RU"/>
        </w:rPr>
        <w:t xml:space="preserve"> в случаях, предусмотренных п.</w:t>
      </w:r>
      <w:r w:rsidR="00617E60" w:rsidRPr="00355537">
        <w:rPr>
          <w:rFonts w:ascii="Times New Roman" w:eastAsia="Times New Roman" w:hAnsi="Times New Roman" w:cs="Times New Roman"/>
          <w:color w:val="000000"/>
          <w:sz w:val="20"/>
          <w:szCs w:val="20"/>
          <w:lang w:eastAsia="ru-RU"/>
        </w:rPr>
        <w:t>5</w:t>
      </w:r>
      <w:r w:rsidR="005423F8" w:rsidRPr="00355537">
        <w:rPr>
          <w:rFonts w:ascii="Times New Roman" w:eastAsia="Times New Roman" w:hAnsi="Times New Roman" w:cs="Times New Roman"/>
          <w:color w:val="000000"/>
          <w:sz w:val="20"/>
          <w:szCs w:val="20"/>
          <w:lang w:eastAsia="ru-RU"/>
        </w:rPr>
        <w:t>.7 Договора) независимо от наличия или отсутствия у Участника долевого строительства зарегистрированного права собственности на Объект долевого строительства.</w:t>
      </w:r>
    </w:p>
    <w:p w14:paraId="3A58C2CF" w14:textId="5C122371"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10</w:t>
      </w:r>
      <w:r w:rsidR="005423F8" w:rsidRPr="00355537">
        <w:rPr>
          <w:rFonts w:ascii="Times New Roman" w:eastAsia="Times New Roman" w:hAnsi="Times New Roman" w:cs="Times New Roman"/>
          <w:color w:val="000000"/>
          <w:sz w:val="20"/>
          <w:szCs w:val="20"/>
          <w:lang w:eastAsia="ru-RU"/>
        </w:rPr>
        <w:t>.3.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w:t>
      </w:r>
      <w:r w:rsidR="008D7921">
        <w:rPr>
          <w:rFonts w:ascii="Times New Roman" w:eastAsia="Times New Roman" w:hAnsi="Times New Roman" w:cs="Times New Roman"/>
          <w:color w:val="000000"/>
          <w:sz w:val="20"/>
          <w:szCs w:val="20"/>
          <w:lang w:eastAsia="ru-RU"/>
        </w:rPr>
        <w:t>льного участка, указанного в п.</w:t>
      </w:r>
      <w:r w:rsidR="005423F8" w:rsidRPr="00355537">
        <w:rPr>
          <w:rFonts w:ascii="Times New Roman" w:eastAsia="Times New Roman" w:hAnsi="Times New Roman" w:cs="Times New Roman"/>
          <w:color w:val="000000"/>
          <w:sz w:val="20"/>
          <w:szCs w:val="20"/>
          <w:lang w:eastAsia="ru-RU"/>
        </w:rPr>
        <w:t>1.2. Договора.</w:t>
      </w:r>
    </w:p>
    <w:p w14:paraId="7A36481A" w14:textId="0CFA3974"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10</w:t>
      </w:r>
      <w:r w:rsidR="005423F8" w:rsidRPr="00355537">
        <w:rPr>
          <w:rFonts w:ascii="Times New Roman" w:eastAsia="Times New Roman" w:hAnsi="Times New Roman" w:cs="Times New Roman"/>
          <w:color w:val="000000"/>
          <w:sz w:val="20"/>
          <w:szCs w:val="20"/>
          <w:lang w:eastAsia="ru-RU"/>
        </w:rPr>
        <w:t>.4. Участник долевого строительства выражает свое согласие на распоряжение любым образом зем</w:t>
      </w:r>
      <w:r w:rsidR="008D7921">
        <w:rPr>
          <w:rFonts w:ascii="Times New Roman" w:eastAsia="Times New Roman" w:hAnsi="Times New Roman" w:cs="Times New Roman"/>
          <w:color w:val="000000"/>
          <w:sz w:val="20"/>
          <w:szCs w:val="20"/>
          <w:lang w:eastAsia="ru-RU"/>
        </w:rPr>
        <w:t>ельным участком, указанным в п.</w:t>
      </w:r>
      <w:r w:rsidR="005423F8" w:rsidRPr="00355537">
        <w:rPr>
          <w:rFonts w:ascii="Times New Roman" w:eastAsia="Times New Roman" w:hAnsi="Times New Roman" w:cs="Times New Roman"/>
          <w:color w:val="000000"/>
          <w:sz w:val="20"/>
          <w:szCs w:val="20"/>
          <w:lang w:eastAsia="ru-RU"/>
        </w:rPr>
        <w:t>1.2. Договора, включая объединение, перераспределение, раздел и выдел из указанного земельного участка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0F790389" w14:textId="5357C16D" w:rsidR="00033DCE" w:rsidRPr="00355537" w:rsidRDefault="00CF1839" w:rsidP="00355537">
      <w:pPr>
        <w:widowControl w:val="0"/>
        <w:spacing w:after="0" w:line="240" w:lineRule="auto"/>
        <w:ind w:firstLine="426"/>
        <w:contextualSpacing/>
        <w:jc w:val="both"/>
        <w:rPr>
          <w:rFonts w:ascii="Times New Roman" w:hAnsi="Times New Roman" w:cs="Times New Roman"/>
          <w:sz w:val="20"/>
          <w:szCs w:val="20"/>
        </w:rPr>
      </w:pPr>
      <w:bookmarkStart w:id="1" w:name="_Hlk126686640"/>
      <w:r w:rsidRPr="00355537">
        <w:rPr>
          <w:rFonts w:ascii="Times New Roman" w:eastAsia="Times New Roman" w:hAnsi="Times New Roman" w:cs="Times New Roman"/>
          <w:color w:val="000000"/>
          <w:sz w:val="20"/>
          <w:szCs w:val="20"/>
          <w:lang w:eastAsia="ru-RU"/>
        </w:rPr>
        <w:t>10</w:t>
      </w:r>
      <w:r w:rsidR="005423F8" w:rsidRPr="00355537">
        <w:rPr>
          <w:rFonts w:ascii="Times New Roman" w:eastAsia="Times New Roman" w:hAnsi="Times New Roman" w:cs="Times New Roman"/>
          <w:color w:val="000000"/>
          <w:sz w:val="20"/>
          <w:szCs w:val="20"/>
          <w:lang w:eastAsia="ru-RU"/>
        </w:rPr>
        <w:t>.5. У</w:t>
      </w:r>
      <w:r w:rsidR="005423F8" w:rsidRPr="00355537">
        <w:rPr>
          <w:rFonts w:ascii="Times New Roman" w:hAnsi="Times New Roman" w:cs="Times New Roman"/>
          <w:sz w:val="20"/>
          <w:szCs w:val="20"/>
        </w:rPr>
        <w:t xml:space="preserve">частник, подписывая Договор, дает свое согласие на обработку и использование своих персональных данных, представленных Застройщику, в соответствии с Федеральным </w:t>
      </w:r>
      <w:r w:rsidRPr="00355537">
        <w:rPr>
          <w:rFonts w:ascii="Times New Roman" w:hAnsi="Times New Roman" w:cs="Times New Roman"/>
          <w:sz w:val="20"/>
          <w:szCs w:val="20"/>
        </w:rPr>
        <w:t>законом от 27.07.2006 № 152-ФЗ «О персональных данных»</w:t>
      </w:r>
      <w:r w:rsidR="005423F8" w:rsidRPr="00355537">
        <w:rPr>
          <w:rFonts w:ascii="Times New Roman" w:hAnsi="Times New Roman" w:cs="Times New Roman"/>
          <w:sz w:val="20"/>
          <w:szCs w:val="20"/>
        </w:rPr>
        <w:t xml:space="preserve"> в целях заключения, государственной регистрации, исполнения Договора, государственной регистрации права собственности на Объект, надлежащей эксплуатации Многоквартирного дома, оказания коммунальных услуг, услуг связи, формирования данных жителей микрорайона, на территории которого будет расположен Многоквартирный дом, регистрационного учета по месту пребывания  по месту жительства, проведения общих собраний собственников помещений в Многоквартирном доме, обеспечения потребностей, связанных с проживанием Участника в Многоквартирном доме, соблюдения законов и иных нормативных правовых актов.</w:t>
      </w:r>
    </w:p>
    <w:p w14:paraId="30895C70" w14:textId="77777777" w:rsidR="00033DCE" w:rsidRPr="00355537" w:rsidRDefault="005423F8" w:rsidP="00355537">
      <w:pPr>
        <w:widowControl w:val="0"/>
        <w:spacing w:after="0" w:line="240" w:lineRule="auto"/>
        <w:ind w:firstLine="426"/>
        <w:contextualSpacing/>
        <w:jc w:val="both"/>
        <w:rPr>
          <w:rFonts w:ascii="Times New Roman" w:hAnsi="Times New Roman" w:cs="Times New Roman"/>
          <w:sz w:val="20"/>
          <w:szCs w:val="20"/>
        </w:rPr>
      </w:pPr>
      <w:r w:rsidRPr="00355537">
        <w:rPr>
          <w:rFonts w:ascii="Times New Roman" w:hAnsi="Times New Roman" w:cs="Times New Roman"/>
          <w:sz w:val="20"/>
          <w:szCs w:val="20"/>
        </w:rPr>
        <w:lastRenderedPageBreak/>
        <w:t xml:space="preserve">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в том числе органам государственной (муниципальной) власти, надзирающим органам, управляющей организации, </w:t>
      </w:r>
      <w:proofErr w:type="spellStart"/>
      <w:r w:rsidRPr="00355537">
        <w:rPr>
          <w:rFonts w:ascii="Times New Roman" w:hAnsi="Times New Roman" w:cs="Times New Roman"/>
          <w:sz w:val="20"/>
          <w:szCs w:val="20"/>
        </w:rPr>
        <w:t>ресурсоснабжающим</w:t>
      </w:r>
      <w:proofErr w:type="spellEnd"/>
      <w:r w:rsidRPr="00355537">
        <w:rPr>
          <w:rFonts w:ascii="Times New Roman" w:hAnsi="Times New Roman" w:cs="Times New Roman"/>
          <w:sz w:val="20"/>
          <w:szCs w:val="20"/>
        </w:rPr>
        <w:t xml:space="preserve"> организациям, кредитной организации, Управлению </w:t>
      </w:r>
      <w:proofErr w:type="spellStart"/>
      <w:r w:rsidRPr="00355537">
        <w:rPr>
          <w:rFonts w:ascii="Times New Roman" w:hAnsi="Times New Roman" w:cs="Times New Roman"/>
          <w:sz w:val="20"/>
          <w:szCs w:val="20"/>
        </w:rPr>
        <w:t>Росреестра</w:t>
      </w:r>
      <w:proofErr w:type="spellEnd"/>
      <w:r w:rsidRPr="00355537">
        <w:rPr>
          <w:rFonts w:ascii="Times New Roman" w:hAnsi="Times New Roman" w:cs="Times New Roman"/>
          <w:sz w:val="20"/>
          <w:szCs w:val="20"/>
        </w:rPr>
        <w:t xml:space="preserve"> по Приморскому краю, контрагентам Застройщика и иным третьим лицам при необходимости.</w:t>
      </w:r>
    </w:p>
    <w:p w14:paraId="20ABFAF9" w14:textId="77777777" w:rsidR="00033DCE" w:rsidRPr="00355537" w:rsidRDefault="005423F8" w:rsidP="00355537">
      <w:pPr>
        <w:pStyle w:val="27"/>
        <w:shd w:val="clear" w:color="auto" w:fill="auto"/>
        <w:spacing w:before="0" w:after="0" w:line="240" w:lineRule="auto"/>
        <w:ind w:firstLine="426"/>
        <w:contextualSpacing/>
        <w:rPr>
          <w:sz w:val="20"/>
          <w:szCs w:val="20"/>
        </w:rPr>
      </w:pPr>
      <w:r w:rsidRPr="00355537">
        <w:rPr>
          <w:sz w:val="20"/>
          <w:szCs w:val="20"/>
        </w:rPr>
        <w:t>Перечень персональных данных, на обработку которых дается согласие Участника (включая, но не ограничиваясь): фамилия, имя, отчество; дата рождения; место рождения; адрес о регистрации по месту жительства (по месту пребывания) и (или) о фактическом месте жительства (месте нахождения); гражданство; семейное положение; пол; номер контактного телефона; адрес электронной почты; идентификационный номер налогоплательщика, СНИЛС; все данные о приобретаемом Объекте; паспортные данные: вид документа; серия и номер документа; орган, выдавший документ; наименование; код-подразделения; дата выдачи документа.</w:t>
      </w:r>
    </w:p>
    <w:p w14:paraId="00C7E479" w14:textId="77777777" w:rsidR="00033DCE" w:rsidRPr="00355537" w:rsidRDefault="005423F8" w:rsidP="00355537">
      <w:pPr>
        <w:pStyle w:val="27"/>
        <w:shd w:val="clear" w:color="auto" w:fill="auto"/>
        <w:spacing w:before="0" w:after="0" w:line="240" w:lineRule="auto"/>
        <w:ind w:firstLine="426"/>
        <w:contextualSpacing/>
        <w:rPr>
          <w:sz w:val="20"/>
          <w:szCs w:val="20"/>
        </w:rPr>
      </w:pPr>
      <w:r w:rsidRPr="00355537">
        <w:rPr>
          <w:sz w:val="20"/>
          <w:szCs w:val="20"/>
        </w:rPr>
        <w:t>Участник вправе отозвать согласие на обработку его персональных данных путем подачи письменного заявления Застройщику, но не ранее истечения 5 (пяти) лет со дня получения Застройщиком в установленном законодательством порядке разрешения на ввод жилого дома в эксплуатацию.</w:t>
      </w:r>
    </w:p>
    <w:p w14:paraId="0F94AA69" w14:textId="77777777" w:rsidR="00033DCE" w:rsidRPr="00355537" w:rsidRDefault="005423F8" w:rsidP="00355537">
      <w:pPr>
        <w:pStyle w:val="27"/>
        <w:shd w:val="clear" w:color="auto" w:fill="auto"/>
        <w:spacing w:before="0" w:after="0" w:line="240" w:lineRule="auto"/>
        <w:ind w:firstLine="426"/>
        <w:contextualSpacing/>
        <w:rPr>
          <w:sz w:val="20"/>
          <w:szCs w:val="20"/>
        </w:rPr>
      </w:pPr>
      <w:r w:rsidRPr="00355537">
        <w:rPr>
          <w:sz w:val="20"/>
          <w:szCs w:val="20"/>
        </w:rPr>
        <w:t>Согласие Участника на обработку его персональных данных действует бессрочно.</w:t>
      </w:r>
      <w:bookmarkEnd w:id="1"/>
    </w:p>
    <w:p w14:paraId="0108F41C" w14:textId="777731B1" w:rsidR="00033DCE" w:rsidRPr="00355537" w:rsidRDefault="00B74500" w:rsidP="00AB6239">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w:t>
      </w:r>
      <w:r w:rsidR="00CF1839" w:rsidRPr="00355537">
        <w:rPr>
          <w:rFonts w:ascii="Times New Roman" w:eastAsia="Times New Roman" w:hAnsi="Times New Roman" w:cs="Times New Roman"/>
          <w:color w:val="000000"/>
          <w:sz w:val="20"/>
          <w:szCs w:val="20"/>
          <w:lang w:eastAsia="ru-RU"/>
        </w:rPr>
        <w:t>0</w:t>
      </w:r>
      <w:r w:rsidR="005423F8" w:rsidRPr="00355537">
        <w:rPr>
          <w:rFonts w:ascii="Times New Roman" w:eastAsia="Times New Roman" w:hAnsi="Times New Roman" w:cs="Times New Roman"/>
          <w:color w:val="000000"/>
          <w:sz w:val="20"/>
          <w:szCs w:val="20"/>
          <w:lang w:eastAsia="ru-RU"/>
        </w:rPr>
        <w:t>.6 Во всем остальном, что не предусмотрено Договором, Стороны руководствуются действующим законодательством РФ.</w:t>
      </w:r>
      <w:r w:rsidR="00AB6239">
        <w:rPr>
          <w:rFonts w:ascii="Times New Roman" w:eastAsia="Times New Roman" w:hAnsi="Times New Roman" w:cs="Times New Roman"/>
          <w:color w:val="000000"/>
          <w:sz w:val="20"/>
          <w:szCs w:val="20"/>
          <w:lang w:eastAsia="ru-RU"/>
        </w:rPr>
        <w:t xml:space="preserve"> </w:t>
      </w:r>
      <w:r w:rsidR="005423F8" w:rsidRPr="00355537">
        <w:rPr>
          <w:rFonts w:ascii="Times New Roman" w:eastAsia="Times New Roman" w:hAnsi="Times New Roman" w:cs="Times New Roman"/>
          <w:color w:val="000000"/>
          <w:sz w:val="20"/>
          <w:szCs w:val="20"/>
          <w:lang w:eastAsia="ru-RU"/>
        </w:rPr>
        <w:t>Стороны обязуются привести Договор в соответствие с требованиями органа, осуществляющего государственный кадастровый учет и государственную регистрацию прав, а также изданным позднее нормативными Актами, содержащими правила, обязательные для Сторон договора участия в долевом строительстве при его заключении и исполнении, если в указанных Актах будут предусматриваться условия, которые будут признаны обязательными к исполнению Сторонами, совершить для этого все необходимые действия.</w:t>
      </w:r>
    </w:p>
    <w:p w14:paraId="4F899184" w14:textId="664B6B5E"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10</w:t>
      </w:r>
      <w:r w:rsidR="005423F8" w:rsidRPr="00355537">
        <w:rPr>
          <w:rFonts w:ascii="Times New Roman" w:eastAsia="Times New Roman" w:hAnsi="Times New Roman" w:cs="Times New Roman"/>
          <w:color w:val="000000"/>
          <w:sz w:val="20"/>
          <w:szCs w:val="20"/>
          <w:lang w:eastAsia="ru-RU"/>
        </w:rPr>
        <w:t>.7.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6BA04965" w14:textId="162A6244"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10</w:t>
      </w:r>
      <w:r w:rsidR="005423F8" w:rsidRPr="00355537">
        <w:rPr>
          <w:rFonts w:ascii="Times New Roman" w:eastAsia="Times New Roman" w:hAnsi="Times New Roman" w:cs="Times New Roman"/>
          <w:color w:val="000000"/>
          <w:sz w:val="20"/>
          <w:szCs w:val="20"/>
          <w:lang w:eastAsia="ru-RU"/>
        </w:rPr>
        <w:t>.8. При невозможности решить спор путем переговоров, споры по Догово</w:t>
      </w:r>
      <w:r w:rsidR="00CC7288" w:rsidRPr="00355537">
        <w:rPr>
          <w:rFonts w:ascii="Times New Roman" w:eastAsia="Times New Roman" w:hAnsi="Times New Roman" w:cs="Times New Roman"/>
          <w:color w:val="000000"/>
          <w:sz w:val="20"/>
          <w:szCs w:val="20"/>
          <w:lang w:eastAsia="ru-RU"/>
        </w:rPr>
        <w:t>ру</w:t>
      </w:r>
      <w:r w:rsidR="008D7921">
        <w:rPr>
          <w:rFonts w:ascii="Times New Roman" w:eastAsia="Times New Roman" w:hAnsi="Times New Roman" w:cs="Times New Roman"/>
          <w:color w:val="000000"/>
          <w:sz w:val="20"/>
          <w:szCs w:val="20"/>
          <w:lang w:eastAsia="ru-RU"/>
        </w:rPr>
        <w:t xml:space="preserve"> будут рассматриваться</w:t>
      </w:r>
      <w:r w:rsidRPr="00355537">
        <w:rPr>
          <w:rFonts w:ascii="Times New Roman" w:eastAsia="Times New Roman" w:hAnsi="Times New Roman" w:cs="Times New Roman"/>
          <w:color w:val="000000"/>
          <w:sz w:val="20"/>
          <w:szCs w:val="20"/>
          <w:lang w:eastAsia="ru-RU"/>
        </w:rPr>
        <w:t xml:space="preserve"> </w:t>
      </w:r>
      <w:r w:rsidR="00DC7A40" w:rsidRPr="00355537">
        <w:rPr>
          <w:rFonts w:ascii="Times New Roman" w:eastAsia="Times New Roman" w:hAnsi="Times New Roman" w:cs="Times New Roman"/>
          <w:color w:val="000000"/>
          <w:sz w:val="20"/>
          <w:szCs w:val="20"/>
          <w:lang w:eastAsia="ru-RU"/>
        </w:rPr>
        <w:t>в суде.</w:t>
      </w:r>
    </w:p>
    <w:p w14:paraId="7F2CA831" w14:textId="25078546" w:rsidR="00033DCE" w:rsidRPr="00355537"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355537">
        <w:rPr>
          <w:rFonts w:ascii="Times New Roman" w:eastAsia="Times New Roman" w:hAnsi="Times New Roman" w:cs="Times New Roman"/>
          <w:color w:val="000000"/>
          <w:sz w:val="20"/>
          <w:szCs w:val="20"/>
          <w:lang w:eastAsia="ru-RU"/>
        </w:rPr>
        <w:t>10</w:t>
      </w:r>
      <w:r w:rsidR="005423F8" w:rsidRPr="00355537">
        <w:rPr>
          <w:rFonts w:ascii="Times New Roman" w:eastAsia="Times New Roman" w:hAnsi="Times New Roman" w:cs="Times New Roman"/>
          <w:color w:val="000000"/>
          <w:sz w:val="20"/>
          <w:szCs w:val="20"/>
          <w:lang w:eastAsia="ru-RU"/>
        </w:rPr>
        <w:t>.9. Все вносимые в Договор изменения и дополнения оформляются в письменной форме и являются неотъемлемой частью Договора.</w:t>
      </w:r>
    </w:p>
    <w:p w14:paraId="6F3D4D6B" w14:textId="1978E6ED" w:rsidR="00033DCE" w:rsidRPr="001B12B9" w:rsidRDefault="00CF1839" w:rsidP="00355537">
      <w:pPr>
        <w:spacing w:after="0" w:line="240" w:lineRule="auto"/>
        <w:ind w:firstLine="426"/>
        <w:contextualSpacing/>
        <w:jc w:val="both"/>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color w:val="000000"/>
          <w:sz w:val="20"/>
          <w:szCs w:val="20"/>
          <w:lang w:eastAsia="ru-RU"/>
        </w:rPr>
        <w:t>10</w:t>
      </w:r>
      <w:r w:rsidR="005423F8" w:rsidRPr="001B12B9">
        <w:rPr>
          <w:rFonts w:ascii="Times New Roman" w:eastAsia="Times New Roman" w:hAnsi="Times New Roman" w:cs="Times New Roman"/>
          <w:color w:val="000000"/>
          <w:sz w:val="20"/>
          <w:szCs w:val="20"/>
          <w:lang w:eastAsia="ru-RU"/>
        </w:rPr>
        <w:t xml:space="preserve">.10. Уведомления, извещения, запросы, письма и иная переписка по Договору направляются по указанным в Договоре </w:t>
      </w:r>
      <w:proofErr w:type="gramStart"/>
      <w:r w:rsidR="005423F8" w:rsidRPr="001B12B9">
        <w:rPr>
          <w:rFonts w:ascii="Times New Roman" w:eastAsia="Times New Roman" w:hAnsi="Times New Roman" w:cs="Times New Roman"/>
          <w:color w:val="000000"/>
          <w:sz w:val="20"/>
          <w:szCs w:val="20"/>
          <w:lang w:eastAsia="ru-RU"/>
        </w:rPr>
        <w:t xml:space="preserve">почтовым </w:t>
      </w:r>
      <w:r w:rsidR="00DC3C57" w:rsidRPr="001B12B9">
        <w:rPr>
          <w:rFonts w:ascii="Times New Roman" w:eastAsia="Times New Roman" w:hAnsi="Times New Roman" w:cs="Times New Roman"/>
          <w:color w:val="000000"/>
          <w:sz w:val="20"/>
          <w:szCs w:val="20"/>
          <w:lang w:eastAsia="ru-RU"/>
        </w:rPr>
        <w:t xml:space="preserve"> и</w:t>
      </w:r>
      <w:proofErr w:type="gramEnd"/>
      <w:r w:rsidR="00DC3C57" w:rsidRPr="001B12B9">
        <w:rPr>
          <w:rFonts w:ascii="Times New Roman" w:eastAsia="Times New Roman" w:hAnsi="Times New Roman" w:cs="Times New Roman"/>
          <w:color w:val="000000"/>
          <w:sz w:val="20"/>
          <w:szCs w:val="20"/>
          <w:lang w:eastAsia="ru-RU"/>
        </w:rPr>
        <w:t xml:space="preserve"> электронным </w:t>
      </w:r>
      <w:r w:rsidR="005423F8" w:rsidRPr="001B12B9">
        <w:rPr>
          <w:rFonts w:ascii="Times New Roman" w:eastAsia="Times New Roman" w:hAnsi="Times New Roman" w:cs="Times New Roman"/>
          <w:color w:val="000000"/>
          <w:sz w:val="20"/>
          <w:szCs w:val="20"/>
          <w:lang w:eastAsia="ru-RU"/>
        </w:rPr>
        <w:t>адресам.</w:t>
      </w:r>
    </w:p>
    <w:p w14:paraId="4BAC16DA" w14:textId="07DBE1FA" w:rsidR="008775B9" w:rsidRPr="001B12B9" w:rsidRDefault="00CF1839" w:rsidP="008D7921">
      <w:pPr>
        <w:widowControl w:val="0"/>
        <w:shd w:val="clear" w:color="auto" w:fill="FFFFFF"/>
        <w:tabs>
          <w:tab w:val="left" w:pos="1440"/>
        </w:tabs>
        <w:spacing w:after="0" w:line="240" w:lineRule="auto"/>
        <w:ind w:right="14" w:firstLine="426"/>
        <w:contextualSpacing/>
        <w:jc w:val="both"/>
        <w:rPr>
          <w:rFonts w:ascii="Times New Roman" w:eastAsia="Times New Roman" w:hAnsi="Times New Roman" w:cs="Times New Roman"/>
          <w:color w:val="000000" w:themeColor="text1"/>
          <w:sz w:val="20"/>
          <w:szCs w:val="20"/>
          <w:lang w:eastAsia="ru-RU"/>
        </w:rPr>
      </w:pPr>
      <w:r w:rsidRPr="001B12B9">
        <w:rPr>
          <w:rFonts w:ascii="Times New Roman" w:hAnsi="Times New Roman" w:cs="Times New Roman"/>
          <w:color w:val="000000"/>
          <w:sz w:val="20"/>
          <w:szCs w:val="20"/>
        </w:rPr>
        <w:t>10</w:t>
      </w:r>
      <w:r w:rsidR="005423F8" w:rsidRPr="001B12B9">
        <w:rPr>
          <w:rFonts w:ascii="Times New Roman" w:hAnsi="Times New Roman" w:cs="Times New Roman"/>
          <w:color w:val="000000"/>
          <w:sz w:val="20"/>
          <w:szCs w:val="20"/>
        </w:rPr>
        <w:t>.11</w:t>
      </w:r>
      <w:r w:rsidR="005423F8" w:rsidRPr="001B12B9">
        <w:rPr>
          <w:rFonts w:ascii="Times New Roman" w:hAnsi="Times New Roman" w:cs="Times New Roman"/>
          <w:sz w:val="20"/>
          <w:szCs w:val="20"/>
        </w:rPr>
        <w:t>.</w:t>
      </w:r>
      <w:r w:rsidR="006852EF" w:rsidRPr="001B12B9">
        <w:rPr>
          <w:rFonts w:ascii="Times New Roman" w:hAnsi="Times New Roman" w:cs="Times New Roman"/>
          <w:sz w:val="20"/>
          <w:szCs w:val="20"/>
        </w:rPr>
        <w:t xml:space="preserve"> </w:t>
      </w:r>
      <w:r w:rsidR="00AD79E4" w:rsidRPr="001B12B9">
        <w:rPr>
          <w:rFonts w:ascii="Times New Roman" w:eastAsia="Times New Roman" w:hAnsi="Times New Roman" w:cs="Times New Roman"/>
          <w:color w:val="000000" w:themeColor="text1"/>
          <w:spacing w:val="-1"/>
          <w:sz w:val="20"/>
          <w:szCs w:val="20"/>
          <w:lang w:eastAsia="ru-RU"/>
        </w:rPr>
        <w:t>Договор составлен в</w:t>
      </w:r>
      <w:r w:rsidR="00DE24DD" w:rsidRPr="001B12B9">
        <w:rPr>
          <w:rFonts w:ascii="Times New Roman" w:eastAsia="Times New Roman" w:hAnsi="Times New Roman" w:cs="Times New Roman"/>
          <w:color w:val="000000" w:themeColor="text1"/>
          <w:spacing w:val="-1"/>
          <w:sz w:val="20"/>
          <w:szCs w:val="20"/>
          <w:lang w:eastAsia="ru-RU"/>
        </w:rPr>
        <w:t xml:space="preserve"> </w:t>
      </w:r>
      <w:r w:rsidR="00DC3C57" w:rsidRPr="001B12B9">
        <w:rPr>
          <w:rFonts w:ascii="Times New Roman" w:eastAsia="Times New Roman" w:hAnsi="Times New Roman" w:cs="Times New Roman"/>
          <w:color w:val="000000" w:themeColor="text1"/>
          <w:spacing w:val="-1"/>
          <w:sz w:val="20"/>
          <w:szCs w:val="20"/>
          <w:lang w:eastAsia="ru-RU"/>
        </w:rPr>
        <w:t>двух</w:t>
      </w:r>
      <w:r w:rsidR="00DE24DD" w:rsidRPr="001B12B9">
        <w:rPr>
          <w:rFonts w:ascii="Times New Roman" w:eastAsia="Times New Roman" w:hAnsi="Times New Roman" w:cs="Times New Roman"/>
          <w:color w:val="000000" w:themeColor="text1"/>
          <w:spacing w:val="-1"/>
          <w:sz w:val="20"/>
          <w:szCs w:val="20"/>
          <w:lang w:eastAsia="ru-RU"/>
        </w:rPr>
        <w:t xml:space="preserve"> экземплярах, по одному для каждой из Сторон</w:t>
      </w:r>
      <w:r w:rsidR="00DC3C57" w:rsidRPr="001B12B9">
        <w:rPr>
          <w:rFonts w:ascii="Times New Roman" w:eastAsia="Times New Roman" w:hAnsi="Times New Roman" w:cs="Times New Roman"/>
          <w:color w:val="000000" w:themeColor="text1"/>
          <w:spacing w:val="-1"/>
          <w:sz w:val="20"/>
          <w:szCs w:val="20"/>
          <w:lang w:eastAsia="ru-RU"/>
        </w:rPr>
        <w:t>.</w:t>
      </w:r>
      <w:r w:rsidR="00AD79E4" w:rsidRPr="001B12B9">
        <w:rPr>
          <w:rFonts w:ascii="Times New Roman" w:eastAsia="Times New Roman" w:hAnsi="Times New Roman" w:cs="Times New Roman"/>
          <w:color w:val="000000" w:themeColor="text1"/>
          <w:sz w:val="20"/>
          <w:szCs w:val="20"/>
          <w:lang w:eastAsia="ru-RU"/>
        </w:rPr>
        <w:t xml:space="preserve"> </w:t>
      </w:r>
    </w:p>
    <w:p w14:paraId="5619B8C1" w14:textId="77777777" w:rsidR="008775B9" w:rsidRPr="001B12B9" w:rsidRDefault="008775B9" w:rsidP="00355537">
      <w:pPr>
        <w:widowControl w:val="0"/>
        <w:shd w:val="clear" w:color="auto" w:fill="FFFFFF"/>
        <w:tabs>
          <w:tab w:val="left" w:pos="1440"/>
        </w:tabs>
        <w:spacing w:after="0" w:line="240" w:lineRule="auto"/>
        <w:ind w:right="14" w:firstLine="426"/>
        <w:contextualSpacing/>
        <w:jc w:val="both"/>
        <w:rPr>
          <w:rFonts w:ascii="Times New Roman" w:eastAsia="Times New Roman" w:hAnsi="Times New Roman" w:cs="Times New Roman"/>
          <w:color w:val="000000" w:themeColor="text1"/>
          <w:sz w:val="20"/>
          <w:szCs w:val="20"/>
          <w:lang w:eastAsia="ru-RU"/>
        </w:rPr>
      </w:pPr>
    </w:p>
    <w:p w14:paraId="608AE5EA" w14:textId="3977797E" w:rsidR="00CF1839" w:rsidRPr="001B12B9" w:rsidRDefault="005423F8" w:rsidP="00AB6239">
      <w:pPr>
        <w:pStyle w:val="afa"/>
        <w:numPr>
          <w:ilvl w:val="0"/>
          <w:numId w:val="8"/>
        </w:numPr>
        <w:spacing w:after="0" w:line="240" w:lineRule="auto"/>
        <w:jc w:val="center"/>
        <w:rPr>
          <w:rFonts w:ascii="Times New Roman" w:eastAsia="Times New Roman" w:hAnsi="Times New Roman" w:cs="Times New Roman"/>
          <w:b/>
          <w:bCs/>
          <w:color w:val="000000"/>
          <w:sz w:val="20"/>
          <w:szCs w:val="20"/>
          <w:lang w:eastAsia="ru-RU"/>
        </w:rPr>
      </w:pPr>
      <w:r w:rsidRPr="001B12B9">
        <w:rPr>
          <w:rFonts w:ascii="Times New Roman" w:eastAsia="Times New Roman" w:hAnsi="Times New Roman" w:cs="Times New Roman"/>
          <w:b/>
          <w:bCs/>
          <w:color w:val="000000"/>
          <w:sz w:val="20"/>
          <w:szCs w:val="20"/>
          <w:lang w:eastAsia="ru-RU"/>
        </w:rPr>
        <w:t>РЕКВИЗИТЫ И ПОДПИСИ СТОРОН</w:t>
      </w:r>
    </w:p>
    <w:tbl>
      <w:tblPr>
        <w:tblStyle w:val="aff5"/>
        <w:tblpPr w:leftFromText="180" w:rightFromText="180" w:vertAnchor="text" w:horzAnchor="margin" w:tblpY="35"/>
        <w:tblW w:w="9918" w:type="dxa"/>
        <w:tblLayout w:type="fixed"/>
        <w:tblLook w:val="04A0" w:firstRow="1" w:lastRow="0" w:firstColumn="1" w:lastColumn="0" w:noHBand="0" w:noVBand="1"/>
      </w:tblPr>
      <w:tblGrid>
        <w:gridCol w:w="4531"/>
        <w:gridCol w:w="5387"/>
      </w:tblGrid>
      <w:tr w:rsidR="00033DCE" w:rsidRPr="001B12B9" w14:paraId="5438E8B4" w14:textId="77777777" w:rsidTr="007E09B1">
        <w:trPr>
          <w:cnfStyle w:val="100000000000" w:firstRow="1" w:lastRow="0" w:firstColumn="0" w:lastColumn="0" w:oddVBand="0" w:evenVBand="0" w:oddHBand="0" w:evenHBand="0" w:firstRowFirstColumn="0" w:firstRowLastColumn="0" w:lastRowFirstColumn="0" w:lastRowLastColumn="0"/>
          <w:trHeight w:val="132"/>
        </w:trPr>
        <w:tc>
          <w:tcPr>
            <w:tcW w:w="4531" w:type="dxa"/>
          </w:tcPr>
          <w:p w14:paraId="5E8F7B18" w14:textId="77777777" w:rsidR="00033DCE" w:rsidRPr="001B12B9" w:rsidRDefault="005423F8" w:rsidP="00355537">
            <w:pPr>
              <w:jc w:val="center"/>
              <w:rPr>
                <w:rFonts w:ascii="Times New Roman" w:hAnsi="Times New Roman" w:cs="Times New Roman"/>
                <w:b/>
                <w:bCs/>
                <w:sz w:val="20"/>
                <w:szCs w:val="20"/>
              </w:rPr>
            </w:pPr>
            <w:r w:rsidRPr="001B12B9">
              <w:rPr>
                <w:rFonts w:ascii="Times New Roman" w:hAnsi="Times New Roman" w:cs="Times New Roman"/>
                <w:b/>
                <w:bCs/>
                <w:sz w:val="20"/>
                <w:szCs w:val="20"/>
              </w:rPr>
              <w:t>Застройщик</w:t>
            </w:r>
          </w:p>
        </w:tc>
        <w:tc>
          <w:tcPr>
            <w:tcW w:w="5387" w:type="dxa"/>
          </w:tcPr>
          <w:p w14:paraId="41722D19" w14:textId="6A4C95C8" w:rsidR="00033DCE" w:rsidRPr="001B12B9" w:rsidRDefault="005423F8" w:rsidP="00355537">
            <w:pPr>
              <w:jc w:val="center"/>
              <w:rPr>
                <w:rFonts w:ascii="Times New Roman" w:hAnsi="Times New Roman" w:cs="Times New Roman"/>
                <w:b/>
                <w:bCs/>
                <w:sz w:val="20"/>
                <w:szCs w:val="20"/>
              </w:rPr>
            </w:pPr>
            <w:r w:rsidRPr="001B12B9">
              <w:rPr>
                <w:rFonts w:ascii="Times New Roman" w:hAnsi="Times New Roman" w:cs="Times New Roman"/>
                <w:b/>
                <w:bCs/>
                <w:sz w:val="20"/>
                <w:szCs w:val="20"/>
              </w:rPr>
              <w:t>Участник долевого строительства</w:t>
            </w:r>
          </w:p>
        </w:tc>
      </w:tr>
      <w:tr w:rsidR="00033DCE" w:rsidRPr="00355537" w14:paraId="01776414" w14:textId="77777777" w:rsidTr="007E09B1">
        <w:trPr>
          <w:trHeight w:val="2476"/>
        </w:trPr>
        <w:tc>
          <w:tcPr>
            <w:tcW w:w="4531" w:type="dxa"/>
          </w:tcPr>
          <w:p w14:paraId="43133550" w14:textId="3E728FCE" w:rsidR="00AB6239" w:rsidRPr="001B12B9" w:rsidRDefault="00AB6239" w:rsidP="00AB6239">
            <w:pPr>
              <w:ind w:right="182"/>
              <w:jc w:val="center"/>
              <w:rPr>
                <w:rFonts w:ascii="Times New Roman" w:hAnsi="Times New Roman" w:cs="Times New Roman"/>
                <w:b/>
                <w:bCs/>
                <w:sz w:val="20"/>
                <w:szCs w:val="20"/>
              </w:rPr>
            </w:pPr>
            <w:r w:rsidRPr="001B12B9">
              <w:rPr>
                <w:rFonts w:ascii="Times New Roman" w:hAnsi="Times New Roman" w:cs="Times New Roman"/>
                <w:b/>
                <w:bCs/>
                <w:sz w:val="20"/>
                <w:szCs w:val="20"/>
              </w:rPr>
              <w:t>Общество с ограниченной ответственностью Специализированный застройщик «РУМ-СТРОЙ» (ООО СЗ «РУМ-СТРОЙ»)</w:t>
            </w:r>
          </w:p>
          <w:p w14:paraId="4C03A229" w14:textId="77777777" w:rsidR="00AB6239" w:rsidRPr="001B12B9" w:rsidRDefault="00AB6239" w:rsidP="00AB6239">
            <w:pPr>
              <w:ind w:right="182"/>
              <w:jc w:val="center"/>
              <w:rPr>
                <w:rFonts w:ascii="Times New Roman" w:hAnsi="Times New Roman" w:cs="Times New Roman"/>
                <w:bCs/>
                <w:sz w:val="20"/>
                <w:szCs w:val="20"/>
              </w:rPr>
            </w:pPr>
          </w:p>
          <w:p w14:paraId="6DA57530" w14:textId="77777777" w:rsidR="00AB6239" w:rsidRPr="001B12B9" w:rsidRDefault="00AB6239" w:rsidP="00355537">
            <w:pPr>
              <w:ind w:right="182"/>
              <w:rPr>
                <w:rFonts w:ascii="Times New Roman" w:hAnsi="Times New Roman" w:cs="Times New Roman"/>
                <w:bCs/>
                <w:sz w:val="20"/>
                <w:szCs w:val="20"/>
              </w:rPr>
            </w:pPr>
            <w:r w:rsidRPr="001B12B9">
              <w:rPr>
                <w:rFonts w:ascii="Times New Roman" w:hAnsi="Times New Roman" w:cs="Times New Roman"/>
                <w:bCs/>
                <w:sz w:val="20"/>
                <w:szCs w:val="20"/>
              </w:rPr>
              <w:t>ИНН 2543154705</w:t>
            </w:r>
          </w:p>
          <w:p w14:paraId="0A0B879C" w14:textId="1B7B8B8E" w:rsidR="00AB6239" w:rsidRPr="001B12B9" w:rsidRDefault="00AB6239" w:rsidP="00355537">
            <w:pPr>
              <w:ind w:right="182"/>
              <w:rPr>
                <w:rFonts w:ascii="Times New Roman" w:hAnsi="Times New Roman" w:cs="Times New Roman"/>
                <w:bCs/>
                <w:sz w:val="20"/>
                <w:szCs w:val="20"/>
              </w:rPr>
            </w:pPr>
            <w:r w:rsidRPr="001B12B9">
              <w:rPr>
                <w:rFonts w:ascii="Times New Roman" w:hAnsi="Times New Roman" w:cs="Times New Roman"/>
                <w:bCs/>
                <w:sz w:val="20"/>
                <w:szCs w:val="20"/>
              </w:rPr>
              <w:t>ОГРН 1212500000613</w:t>
            </w:r>
          </w:p>
          <w:p w14:paraId="520722BF" w14:textId="77777777" w:rsidR="00AB6239" w:rsidRPr="001B12B9" w:rsidRDefault="00CF6F36" w:rsidP="00AB6239">
            <w:pPr>
              <w:ind w:right="182"/>
              <w:jc w:val="both"/>
              <w:rPr>
                <w:rFonts w:ascii="Times New Roman" w:hAnsi="Times New Roman" w:cs="Times New Roman"/>
                <w:bCs/>
                <w:sz w:val="20"/>
                <w:szCs w:val="20"/>
              </w:rPr>
            </w:pPr>
            <w:r w:rsidRPr="001B12B9">
              <w:rPr>
                <w:rFonts w:ascii="Times New Roman" w:hAnsi="Times New Roman" w:cs="Times New Roman"/>
                <w:bCs/>
                <w:sz w:val="20"/>
                <w:szCs w:val="20"/>
              </w:rPr>
              <w:t xml:space="preserve">Адрес юридического лица: </w:t>
            </w:r>
            <w:r w:rsidR="00AB6239" w:rsidRPr="001B12B9">
              <w:rPr>
                <w:rFonts w:ascii="Times New Roman" w:hAnsi="Times New Roman" w:cs="Times New Roman"/>
                <w:bCs/>
                <w:sz w:val="20"/>
                <w:szCs w:val="20"/>
              </w:rPr>
              <w:t xml:space="preserve">690002, Приморский край, г. Владивосток, </w:t>
            </w:r>
            <w:proofErr w:type="spellStart"/>
            <w:r w:rsidR="00AB6239" w:rsidRPr="001B12B9">
              <w:rPr>
                <w:rFonts w:ascii="Times New Roman" w:hAnsi="Times New Roman" w:cs="Times New Roman"/>
                <w:bCs/>
                <w:sz w:val="20"/>
                <w:szCs w:val="20"/>
              </w:rPr>
              <w:t>пр-кт</w:t>
            </w:r>
            <w:proofErr w:type="spellEnd"/>
            <w:r w:rsidR="00AB6239" w:rsidRPr="001B12B9">
              <w:rPr>
                <w:rFonts w:ascii="Times New Roman" w:hAnsi="Times New Roman" w:cs="Times New Roman"/>
                <w:bCs/>
                <w:sz w:val="20"/>
                <w:szCs w:val="20"/>
              </w:rPr>
              <w:t xml:space="preserve">. Океанский, д.157, офис 5 </w:t>
            </w:r>
          </w:p>
          <w:p w14:paraId="032F06F0" w14:textId="323C654E" w:rsidR="00AB6239" w:rsidRPr="001B12B9" w:rsidRDefault="00AB6239" w:rsidP="00AB6239">
            <w:pPr>
              <w:ind w:right="182"/>
              <w:jc w:val="both"/>
              <w:rPr>
                <w:rFonts w:ascii="Times New Roman" w:hAnsi="Times New Roman" w:cs="Times New Roman"/>
                <w:bCs/>
                <w:sz w:val="20"/>
                <w:szCs w:val="20"/>
              </w:rPr>
            </w:pPr>
            <w:r w:rsidRPr="001B12B9">
              <w:rPr>
                <w:rFonts w:ascii="Times New Roman" w:hAnsi="Times New Roman" w:cs="Times New Roman"/>
                <w:bCs/>
                <w:sz w:val="20"/>
                <w:szCs w:val="20"/>
              </w:rPr>
              <w:t xml:space="preserve"> </w:t>
            </w:r>
          </w:p>
          <w:p w14:paraId="2606AAC4" w14:textId="77777777" w:rsidR="00AB26BD" w:rsidRPr="001B12B9" w:rsidRDefault="00AB26BD" w:rsidP="00AB6239">
            <w:pPr>
              <w:ind w:right="182"/>
              <w:rPr>
                <w:rFonts w:ascii="Times New Roman" w:hAnsi="Times New Roman" w:cs="Times New Roman"/>
                <w:bCs/>
                <w:sz w:val="20"/>
                <w:szCs w:val="20"/>
              </w:rPr>
            </w:pPr>
            <w:r w:rsidRPr="001B12B9">
              <w:rPr>
                <w:rFonts w:ascii="Times New Roman" w:hAnsi="Times New Roman" w:cs="Times New Roman"/>
                <w:bCs/>
                <w:sz w:val="20"/>
                <w:szCs w:val="20"/>
              </w:rPr>
              <w:t xml:space="preserve">Банк: АО «Банк ДОМ.РФ» </w:t>
            </w:r>
          </w:p>
          <w:p w14:paraId="6D1AD2BD" w14:textId="77777777" w:rsidR="00AB26BD" w:rsidRPr="001B12B9" w:rsidRDefault="00AB26BD" w:rsidP="00AB6239">
            <w:pPr>
              <w:ind w:right="182"/>
              <w:rPr>
                <w:rFonts w:ascii="Times New Roman" w:hAnsi="Times New Roman" w:cs="Times New Roman"/>
                <w:bCs/>
                <w:sz w:val="20"/>
                <w:szCs w:val="20"/>
              </w:rPr>
            </w:pPr>
            <w:r w:rsidRPr="001B12B9">
              <w:rPr>
                <w:rFonts w:ascii="Times New Roman" w:hAnsi="Times New Roman" w:cs="Times New Roman"/>
                <w:bCs/>
                <w:sz w:val="20"/>
                <w:szCs w:val="20"/>
              </w:rPr>
              <w:t xml:space="preserve">БИК 044525266 </w:t>
            </w:r>
          </w:p>
          <w:p w14:paraId="2B2B4070" w14:textId="4055FD61" w:rsidR="00AB26BD" w:rsidRPr="001B12B9" w:rsidRDefault="00AB26BD" w:rsidP="00AB6239">
            <w:pPr>
              <w:ind w:right="182"/>
              <w:rPr>
                <w:rFonts w:ascii="Times New Roman" w:hAnsi="Times New Roman" w:cs="Times New Roman"/>
                <w:bCs/>
                <w:sz w:val="20"/>
                <w:szCs w:val="20"/>
              </w:rPr>
            </w:pPr>
            <w:r w:rsidRPr="001B12B9">
              <w:rPr>
                <w:rFonts w:ascii="Times New Roman" w:hAnsi="Times New Roman" w:cs="Times New Roman"/>
                <w:bCs/>
                <w:sz w:val="20"/>
                <w:szCs w:val="20"/>
              </w:rPr>
              <w:t xml:space="preserve">р/с 40702810100580080301 </w:t>
            </w:r>
          </w:p>
          <w:p w14:paraId="655C6E77" w14:textId="3553DB8F" w:rsidR="00D55101" w:rsidRPr="001B12B9" w:rsidRDefault="00AB26BD" w:rsidP="00AB6239">
            <w:pPr>
              <w:ind w:right="182"/>
              <w:rPr>
                <w:rFonts w:ascii="Times New Roman" w:hAnsi="Times New Roman" w:cs="Times New Roman"/>
                <w:bCs/>
                <w:sz w:val="20"/>
                <w:szCs w:val="20"/>
              </w:rPr>
            </w:pPr>
            <w:r w:rsidRPr="001B12B9">
              <w:rPr>
                <w:rFonts w:ascii="Times New Roman" w:hAnsi="Times New Roman" w:cs="Times New Roman"/>
                <w:bCs/>
                <w:sz w:val="20"/>
                <w:szCs w:val="20"/>
              </w:rPr>
              <w:t xml:space="preserve">к/с 30101810345250000266 </w:t>
            </w:r>
          </w:p>
          <w:p w14:paraId="7514A084" w14:textId="31EA4616" w:rsidR="00AB26BD" w:rsidRPr="001B12B9" w:rsidRDefault="00AB26BD" w:rsidP="00AB6239">
            <w:pPr>
              <w:ind w:right="182"/>
              <w:rPr>
                <w:rFonts w:ascii="Times New Roman" w:hAnsi="Times New Roman" w:cs="Times New Roman"/>
                <w:bCs/>
                <w:sz w:val="20"/>
                <w:szCs w:val="20"/>
              </w:rPr>
            </w:pPr>
          </w:p>
        </w:tc>
        <w:tc>
          <w:tcPr>
            <w:tcW w:w="5387" w:type="dxa"/>
          </w:tcPr>
          <w:p w14:paraId="5F37F9CF" w14:textId="487E56B7" w:rsidR="00CE043E" w:rsidRPr="001B12B9" w:rsidRDefault="00DC37BA" w:rsidP="00AB6239">
            <w:pPr>
              <w:jc w:val="both"/>
              <w:rPr>
                <w:rFonts w:ascii="Times New Roman" w:hAnsi="Times New Roman" w:cs="Times New Roman"/>
                <w:b/>
                <w:bCs/>
                <w:sz w:val="20"/>
                <w:szCs w:val="20"/>
              </w:rPr>
            </w:pPr>
            <w:r w:rsidRPr="001B12B9">
              <w:rPr>
                <w:rFonts w:ascii="Times New Roman" w:hAnsi="Times New Roman" w:cs="Times New Roman"/>
                <w:b/>
                <w:bCs/>
                <w:sz w:val="20"/>
                <w:szCs w:val="20"/>
              </w:rPr>
              <w:t>Гражданин РФ</w:t>
            </w:r>
            <w:r w:rsidR="00AB6239" w:rsidRPr="001B12B9">
              <w:rPr>
                <w:rFonts w:ascii="Times New Roman" w:hAnsi="Times New Roman" w:cs="Times New Roman"/>
                <w:b/>
                <w:bCs/>
                <w:sz w:val="20"/>
                <w:szCs w:val="20"/>
              </w:rPr>
              <w:t>________________</w:t>
            </w:r>
            <w:r w:rsidRPr="001B12B9">
              <w:rPr>
                <w:rFonts w:ascii="Times New Roman" w:hAnsi="Times New Roman" w:cs="Times New Roman"/>
                <w:b/>
                <w:bCs/>
                <w:sz w:val="20"/>
                <w:szCs w:val="20"/>
              </w:rPr>
              <w:t xml:space="preserve"> </w:t>
            </w:r>
          </w:p>
        </w:tc>
      </w:tr>
      <w:tr w:rsidR="00033DCE" w:rsidRPr="00355537" w14:paraId="265A12EE" w14:textId="77777777" w:rsidTr="00D92159">
        <w:trPr>
          <w:trHeight w:val="985"/>
        </w:trPr>
        <w:tc>
          <w:tcPr>
            <w:tcW w:w="4531" w:type="dxa"/>
          </w:tcPr>
          <w:p w14:paraId="5C46F9A1" w14:textId="299139D6" w:rsidR="00033DCE" w:rsidRPr="00355537" w:rsidRDefault="00594001" w:rsidP="00355537">
            <w:pPr>
              <w:jc w:val="both"/>
              <w:rPr>
                <w:rFonts w:ascii="Times New Roman" w:hAnsi="Times New Roman" w:cs="Times New Roman"/>
                <w:bCs/>
                <w:sz w:val="20"/>
                <w:szCs w:val="20"/>
              </w:rPr>
            </w:pPr>
            <w:r w:rsidRPr="00355537">
              <w:rPr>
                <w:rFonts w:ascii="Times New Roman" w:hAnsi="Times New Roman" w:cs="Times New Roman"/>
                <w:bCs/>
                <w:sz w:val="20"/>
                <w:szCs w:val="20"/>
              </w:rPr>
              <w:t>Генеральный д</w:t>
            </w:r>
            <w:r w:rsidR="005423F8" w:rsidRPr="00355537">
              <w:rPr>
                <w:rFonts w:ascii="Times New Roman" w:hAnsi="Times New Roman" w:cs="Times New Roman"/>
                <w:bCs/>
                <w:sz w:val="20"/>
                <w:szCs w:val="20"/>
              </w:rPr>
              <w:t>иректор</w:t>
            </w:r>
          </w:p>
          <w:p w14:paraId="43649677" w14:textId="77777777" w:rsidR="00CF1839" w:rsidRPr="00355537" w:rsidRDefault="00CF1839" w:rsidP="00355537">
            <w:pPr>
              <w:jc w:val="both"/>
              <w:rPr>
                <w:rFonts w:ascii="Times New Roman" w:hAnsi="Times New Roman" w:cs="Times New Roman"/>
                <w:bCs/>
                <w:sz w:val="20"/>
                <w:szCs w:val="20"/>
              </w:rPr>
            </w:pPr>
          </w:p>
          <w:p w14:paraId="29E36F55" w14:textId="38FB9506" w:rsidR="00033DCE" w:rsidRPr="00355537" w:rsidRDefault="00D37C9E" w:rsidP="00355537">
            <w:pPr>
              <w:jc w:val="both"/>
              <w:rPr>
                <w:rFonts w:ascii="Times New Roman" w:hAnsi="Times New Roman" w:cs="Times New Roman"/>
                <w:bCs/>
                <w:sz w:val="20"/>
                <w:szCs w:val="20"/>
              </w:rPr>
            </w:pPr>
            <w:r w:rsidRPr="00355537">
              <w:rPr>
                <w:rFonts w:ascii="Times New Roman" w:hAnsi="Times New Roman" w:cs="Times New Roman"/>
                <w:bCs/>
                <w:sz w:val="20"/>
                <w:szCs w:val="20"/>
              </w:rPr>
              <w:t>____________________</w:t>
            </w:r>
            <w:r w:rsidR="005423F8" w:rsidRPr="00355537">
              <w:rPr>
                <w:rFonts w:ascii="Times New Roman" w:hAnsi="Times New Roman" w:cs="Times New Roman"/>
                <w:bCs/>
                <w:sz w:val="20"/>
                <w:szCs w:val="20"/>
              </w:rPr>
              <w:t xml:space="preserve">_/ </w:t>
            </w:r>
            <w:proofErr w:type="spellStart"/>
            <w:r w:rsidR="00AB6239">
              <w:rPr>
                <w:rFonts w:ascii="Times New Roman" w:hAnsi="Times New Roman" w:cs="Times New Roman"/>
                <w:bCs/>
                <w:sz w:val="20"/>
                <w:szCs w:val="20"/>
              </w:rPr>
              <w:t>Везовский</w:t>
            </w:r>
            <w:proofErr w:type="spellEnd"/>
            <w:r w:rsidR="00AB6239">
              <w:rPr>
                <w:rFonts w:ascii="Times New Roman" w:hAnsi="Times New Roman" w:cs="Times New Roman"/>
                <w:bCs/>
                <w:sz w:val="20"/>
                <w:szCs w:val="20"/>
              </w:rPr>
              <w:t xml:space="preserve"> Д</w:t>
            </w:r>
            <w:r w:rsidR="00594001" w:rsidRPr="00355537">
              <w:rPr>
                <w:rFonts w:ascii="Times New Roman" w:hAnsi="Times New Roman" w:cs="Times New Roman"/>
                <w:bCs/>
                <w:sz w:val="20"/>
                <w:szCs w:val="20"/>
              </w:rPr>
              <w:t>.В</w:t>
            </w:r>
            <w:r w:rsidR="005423F8" w:rsidRPr="00355537">
              <w:rPr>
                <w:rFonts w:ascii="Times New Roman" w:hAnsi="Times New Roman" w:cs="Times New Roman"/>
                <w:bCs/>
                <w:sz w:val="20"/>
                <w:szCs w:val="20"/>
              </w:rPr>
              <w:t>./</w:t>
            </w:r>
          </w:p>
          <w:p w14:paraId="57FBC60A" w14:textId="732F8485" w:rsidR="00033DCE" w:rsidRPr="00AB6239" w:rsidRDefault="00AB6239" w:rsidP="00AB6239">
            <w:pPr>
              <w:jc w:val="both"/>
              <w:rPr>
                <w:rFonts w:ascii="Times New Roman" w:hAnsi="Times New Roman" w:cs="Times New Roman"/>
                <w:b/>
                <w:bCs/>
                <w:sz w:val="16"/>
                <w:szCs w:val="16"/>
              </w:rPr>
            </w:pPr>
            <w:r>
              <w:rPr>
                <w:rFonts w:ascii="Times New Roman" w:hAnsi="Times New Roman" w:cs="Times New Roman"/>
                <w:bCs/>
                <w:sz w:val="20"/>
                <w:szCs w:val="20"/>
              </w:rPr>
              <w:t xml:space="preserve">      </w:t>
            </w:r>
            <w:r w:rsidR="005423F8" w:rsidRPr="00AB6239">
              <w:rPr>
                <w:rFonts w:ascii="Times New Roman" w:hAnsi="Times New Roman" w:cs="Times New Roman"/>
                <w:bCs/>
                <w:sz w:val="16"/>
                <w:szCs w:val="16"/>
              </w:rPr>
              <w:t>М.П.</w:t>
            </w:r>
          </w:p>
        </w:tc>
        <w:tc>
          <w:tcPr>
            <w:tcW w:w="5387" w:type="dxa"/>
          </w:tcPr>
          <w:p w14:paraId="698A0F56" w14:textId="77777777" w:rsidR="00CF1839" w:rsidRPr="00355537" w:rsidRDefault="00CF1839" w:rsidP="00355537">
            <w:pPr>
              <w:jc w:val="both"/>
              <w:rPr>
                <w:rFonts w:ascii="Times New Roman" w:hAnsi="Times New Roman" w:cs="Times New Roman"/>
                <w:bCs/>
                <w:sz w:val="20"/>
                <w:szCs w:val="20"/>
              </w:rPr>
            </w:pPr>
          </w:p>
          <w:p w14:paraId="1A3936F1" w14:textId="35005A04" w:rsidR="00CE043E" w:rsidRPr="00355537" w:rsidRDefault="00CE043E" w:rsidP="00355537">
            <w:pPr>
              <w:jc w:val="both"/>
              <w:rPr>
                <w:rFonts w:ascii="Times New Roman" w:hAnsi="Times New Roman" w:cs="Times New Roman"/>
                <w:bCs/>
                <w:sz w:val="20"/>
                <w:szCs w:val="20"/>
              </w:rPr>
            </w:pPr>
            <w:r w:rsidRPr="00355537">
              <w:rPr>
                <w:rFonts w:ascii="Times New Roman" w:hAnsi="Times New Roman" w:cs="Times New Roman"/>
                <w:bCs/>
                <w:sz w:val="20"/>
                <w:szCs w:val="20"/>
              </w:rPr>
              <w:t xml:space="preserve">______________________________/  </w:t>
            </w:r>
            <w:r w:rsidRPr="00355537">
              <w:rPr>
                <w:rFonts w:ascii="Times New Roman" w:hAnsi="Times New Roman" w:cs="Times New Roman"/>
                <w:b/>
                <w:sz w:val="20"/>
                <w:szCs w:val="20"/>
              </w:rPr>
              <w:t xml:space="preserve"> </w:t>
            </w:r>
            <w:r w:rsidRPr="00355537">
              <w:rPr>
                <w:rFonts w:ascii="Times New Roman" w:hAnsi="Times New Roman" w:cs="Times New Roman"/>
                <w:b/>
                <w:bCs/>
                <w:sz w:val="20"/>
                <w:szCs w:val="20"/>
              </w:rPr>
              <w:t>_______</w:t>
            </w:r>
            <w:r w:rsidRPr="00355537">
              <w:rPr>
                <w:rFonts w:ascii="Times New Roman" w:hAnsi="Times New Roman" w:cs="Times New Roman"/>
                <w:bCs/>
                <w:sz w:val="20"/>
                <w:szCs w:val="20"/>
              </w:rPr>
              <w:t xml:space="preserve"> /</w:t>
            </w:r>
          </w:p>
          <w:p w14:paraId="1FE46D3B" w14:textId="77777777" w:rsidR="005C2CAD" w:rsidRPr="00355537" w:rsidRDefault="005C2CAD" w:rsidP="00355537">
            <w:pPr>
              <w:jc w:val="both"/>
              <w:rPr>
                <w:rFonts w:ascii="Times New Roman" w:hAnsi="Times New Roman" w:cs="Times New Roman"/>
                <w:bCs/>
                <w:sz w:val="20"/>
                <w:szCs w:val="20"/>
              </w:rPr>
            </w:pPr>
          </w:p>
          <w:p w14:paraId="193F2423" w14:textId="77777777" w:rsidR="00033DCE" w:rsidRPr="00355537" w:rsidRDefault="00033DCE" w:rsidP="00355537">
            <w:pPr>
              <w:jc w:val="both"/>
              <w:rPr>
                <w:rFonts w:ascii="Times New Roman" w:hAnsi="Times New Roman" w:cs="Times New Roman"/>
                <w:bCs/>
                <w:sz w:val="20"/>
                <w:szCs w:val="20"/>
                <w:highlight w:val="yellow"/>
              </w:rPr>
            </w:pPr>
          </w:p>
        </w:tc>
      </w:tr>
    </w:tbl>
    <w:p w14:paraId="2EC98E74" w14:textId="7CC76F0F" w:rsidR="00AB6239" w:rsidRDefault="00AB6239" w:rsidP="00AB6239">
      <w:pPr>
        <w:spacing w:after="0" w:line="240" w:lineRule="auto"/>
        <w:rPr>
          <w:rFonts w:ascii="Times New Roman" w:eastAsia="Times New Roman" w:hAnsi="Times New Roman" w:cs="Times New Roman"/>
          <w:b/>
          <w:color w:val="000000"/>
          <w:sz w:val="20"/>
          <w:szCs w:val="20"/>
          <w:lang w:eastAsia="ru-RU"/>
        </w:rPr>
      </w:pPr>
    </w:p>
    <w:p w14:paraId="5960DE6C" w14:textId="19796D89" w:rsidR="00C363DE" w:rsidRDefault="00C363DE" w:rsidP="00AB6239">
      <w:pPr>
        <w:spacing w:after="0" w:line="240" w:lineRule="auto"/>
        <w:rPr>
          <w:rFonts w:ascii="Times New Roman" w:eastAsia="Times New Roman" w:hAnsi="Times New Roman" w:cs="Times New Roman"/>
          <w:b/>
          <w:color w:val="000000"/>
          <w:sz w:val="20"/>
          <w:szCs w:val="20"/>
          <w:lang w:eastAsia="ru-RU"/>
        </w:rPr>
      </w:pPr>
    </w:p>
    <w:p w14:paraId="626BF297" w14:textId="2982E2B1" w:rsidR="00D92159" w:rsidRDefault="00D92159" w:rsidP="00AB6239">
      <w:pPr>
        <w:spacing w:after="0" w:line="240" w:lineRule="auto"/>
        <w:rPr>
          <w:rFonts w:ascii="Times New Roman" w:eastAsia="Times New Roman" w:hAnsi="Times New Roman" w:cs="Times New Roman"/>
          <w:b/>
          <w:color w:val="000000"/>
          <w:sz w:val="20"/>
          <w:szCs w:val="20"/>
          <w:lang w:eastAsia="ru-RU"/>
        </w:rPr>
      </w:pPr>
    </w:p>
    <w:p w14:paraId="1D3F66D0" w14:textId="46A7AE93" w:rsidR="00D92159" w:rsidRDefault="00D92159" w:rsidP="00AB6239">
      <w:pPr>
        <w:spacing w:after="0" w:line="240" w:lineRule="auto"/>
        <w:rPr>
          <w:rFonts w:ascii="Times New Roman" w:eastAsia="Times New Roman" w:hAnsi="Times New Roman" w:cs="Times New Roman"/>
          <w:b/>
          <w:color w:val="000000"/>
          <w:sz w:val="20"/>
          <w:szCs w:val="20"/>
          <w:lang w:eastAsia="ru-RU"/>
        </w:rPr>
      </w:pPr>
    </w:p>
    <w:p w14:paraId="29E116A5" w14:textId="1D9037EF" w:rsidR="00D92159" w:rsidRDefault="00D92159" w:rsidP="00AB6239">
      <w:pPr>
        <w:spacing w:after="0" w:line="240" w:lineRule="auto"/>
        <w:rPr>
          <w:rFonts w:ascii="Times New Roman" w:eastAsia="Times New Roman" w:hAnsi="Times New Roman" w:cs="Times New Roman"/>
          <w:b/>
          <w:color w:val="000000"/>
          <w:sz w:val="20"/>
          <w:szCs w:val="20"/>
          <w:lang w:eastAsia="ru-RU"/>
        </w:rPr>
      </w:pPr>
    </w:p>
    <w:p w14:paraId="50A0F7CB" w14:textId="77777777" w:rsidR="00D0576F" w:rsidRDefault="00D0576F" w:rsidP="00AB6239">
      <w:pPr>
        <w:spacing w:after="0" w:line="240" w:lineRule="auto"/>
        <w:rPr>
          <w:rFonts w:ascii="Times New Roman" w:eastAsia="Times New Roman" w:hAnsi="Times New Roman" w:cs="Times New Roman"/>
          <w:b/>
          <w:color w:val="000000"/>
          <w:sz w:val="20"/>
          <w:szCs w:val="20"/>
          <w:lang w:eastAsia="ru-RU"/>
        </w:rPr>
      </w:pPr>
    </w:p>
    <w:p w14:paraId="4A4F0947" w14:textId="77777777" w:rsidR="00D0576F" w:rsidRDefault="00D0576F" w:rsidP="00AB6239">
      <w:pPr>
        <w:spacing w:after="0" w:line="240" w:lineRule="auto"/>
        <w:rPr>
          <w:rFonts w:ascii="Times New Roman" w:eastAsia="Times New Roman" w:hAnsi="Times New Roman" w:cs="Times New Roman"/>
          <w:b/>
          <w:color w:val="000000"/>
          <w:sz w:val="20"/>
          <w:szCs w:val="20"/>
          <w:lang w:eastAsia="ru-RU"/>
        </w:rPr>
      </w:pPr>
    </w:p>
    <w:p w14:paraId="5523BD29" w14:textId="77777777" w:rsidR="00D0576F" w:rsidRDefault="00D0576F" w:rsidP="00AB6239">
      <w:pPr>
        <w:spacing w:after="0" w:line="240" w:lineRule="auto"/>
        <w:rPr>
          <w:rFonts w:ascii="Times New Roman" w:eastAsia="Times New Roman" w:hAnsi="Times New Roman" w:cs="Times New Roman"/>
          <w:b/>
          <w:color w:val="000000"/>
          <w:sz w:val="20"/>
          <w:szCs w:val="20"/>
          <w:lang w:eastAsia="ru-RU"/>
        </w:rPr>
      </w:pPr>
    </w:p>
    <w:p w14:paraId="571CBBF7" w14:textId="77777777" w:rsidR="00D0576F" w:rsidRDefault="00D0576F" w:rsidP="00AB6239">
      <w:pPr>
        <w:spacing w:after="0" w:line="240" w:lineRule="auto"/>
        <w:rPr>
          <w:rFonts w:ascii="Times New Roman" w:eastAsia="Times New Roman" w:hAnsi="Times New Roman" w:cs="Times New Roman"/>
          <w:b/>
          <w:color w:val="000000"/>
          <w:sz w:val="20"/>
          <w:szCs w:val="20"/>
          <w:lang w:eastAsia="ru-RU"/>
        </w:rPr>
      </w:pPr>
    </w:p>
    <w:p w14:paraId="0463C60E" w14:textId="77777777" w:rsidR="00D0576F" w:rsidRDefault="00D0576F" w:rsidP="00AB6239">
      <w:pPr>
        <w:spacing w:after="0" w:line="240" w:lineRule="auto"/>
        <w:rPr>
          <w:rFonts w:ascii="Times New Roman" w:eastAsia="Times New Roman" w:hAnsi="Times New Roman" w:cs="Times New Roman"/>
          <w:b/>
          <w:color w:val="000000"/>
          <w:sz w:val="20"/>
          <w:szCs w:val="20"/>
          <w:lang w:eastAsia="ru-RU"/>
        </w:rPr>
      </w:pPr>
    </w:p>
    <w:p w14:paraId="40BE7E54" w14:textId="77777777" w:rsidR="00D92159" w:rsidRDefault="00D92159" w:rsidP="00AB6239">
      <w:pPr>
        <w:spacing w:after="0" w:line="240" w:lineRule="auto"/>
        <w:rPr>
          <w:rFonts w:ascii="Times New Roman" w:eastAsia="Times New Roman" w:hAnsi="Times New Roman" w:cs="Times New Roman"/>
          <w:b/>
          <w:color w:val="000000"/>
          <w:sz w:val="20"/>
          <w:szCs w:val="20"/>
          <w:lang w:eastAsia="ru-RU"/>
        </w:rPr>
      </w:pPr>
    </w:p>
    <w:p w14:paraId="1B5F1195" w14:textId="77777777" w:rsidR="00AB6239" w:rsidRDefault="00AB6239" w:rsidP="00AB6239">
      <w:pPr>
        <w:spacing w:after="0" w:line="240" w:lineRule="auto"/>
        <w:rPr>
          <w:rFonts w:ascii="Times New Roman" w:eastAsia="Times New Roman" w:hAnsi="Times New Roman" w:cs="Times New Roman"/>
          <w:b/>
          <w:color w:val="000000"/>
          <w:sz w:val="20"/>
          <w:szCs w:val="20"/>
          <w:lang w:eastAsia="ru-RU"/>
        </w:rPr>
      </w:pPr>
    </w:p>
    <w:p w14:paraId="6B5C79FE" w14:textId="69672430" w:rsidR="00033DCE" w:rsidRPr="001B12B9" w:rsidRDefault="005423F8" w:rsidP="00384EAF">
      <w:pPr>
        <w:spacing w:after="0" w:line="240" w:lineRule="auto"/>
        <w:jc w:val="right"/>
        <w:rPr>
          <w:rFonts w:ascii="Times New Roman" w:eastAsia="Times New Roman" w:hAnsi="Times New Roman" w:cs="Times New Roman"/>
          <w:color w:val="000000"/>
          <w:sz w:val="20"/>
          <w:szCs w:val="20"/>
          <w:lang w:eastAsia="ru-RU"/>
        </w:rPr>
      </w:pPr>
      <w:r w:rsidRPr="001B12B9">
        <w:rPr>
          <w:rFonts w:ascii="Times New Roman" w:eastAsia="Times New Roman" w:hAnsi="Times New Roman" w:cs="Times New Roman"/>
          <w:b/>
          <w:color w:val="000000"/>
          <w:sz w:val="20"/>
          <w:szCs w:val="20"/>
          <w:lang w:eastAsia="ru-RU"/>
        </w:rPr>
        <w:t>Приложение № 1</w:t>
      </w:r>
      <w:r w:rsidRPr="001B12B9">
        <w:rPr>
          <w:rFonts w:ascii="Times New Roman" w:eastAsia="Times New Roman" w:hAnsi="Times New Roman" w:cs="Times New Roman"/>
          <w:color w:val="000000"/>
          <w:sz w:val="20"/>
          <w:szCs w:val="20"/>
          <w:lang w:eastAsia="ru-RU"/>
        </w:rPr>
        <w:t xml:space="preserve"> к Договору участия в долевом строительстве от </w:t>
      </w:r>
      <w:r w:rsidR="00AB6239" w:rsidRPr="001B12B9">
        <w:rPr>
          <w:rFonts w:ascii="Times New Roman" w:eastAsia="Times New Roman" w:hAnsi="Times New Roman" w:cs="Times New Roman"/>
          <w:color w:val="000000"/>
          <w:sz w:val="20"/>
          <w:szCs w:val="20"/>
          <w:lang w:eastAsia="ru-RU"/>
        </w:rPr>
        <w:t>«</w:t>
      </w:r>
      <w:r w:rsidR="003F0A93" w:rsidRPr="001B12B9">
        <w:rPr>
          <w:rFonts w:ascii="Times New Roman" w:eastAsia="Times New Roman" w:hAnsi="Times New Roman" w:cs="Times New Roman"/>
          <w:color w:val="000000"/>
          <w:sz w:val="20"/>
          <w:szCs w:val="20"/>
          <w:lang w:eastAsia="ru-RU"/>
        </w:rPr>
        <w:t>»</w:t>
      </w:r>
      <w:r w:rsidR="00AB6239" w:rsidRPr="001B12B9">
        <w:rPr>
          <w:rFonts w:ascii="Times New Roman" w:eastAsia="Times New Roman" w:hAnsi="Times New Roman" w:cs="Times New Roman"/>
          <w:color w:val="000000"/>
          <w:sz w:val="20"/>
          <w:szCs w:val="20"/>
          <w:lang w:eastAsia="ru-RU"/>
        </w:rPr>
        <w:t xml:space="preserve"> мая</w:t>
      </w:r>
      <w:r w:rsidR="003F217C" w:rsidRPr="001B12B9">
        <w:rPr>
          <w:rFonts w:ascii="Times New Roman" w:eastAsia="Times New Roman" w:hAnsi="Times New Roman" w:cs="Times New Roman"/>
          <w:color w:val="000000"/>
          <w:sz w:val="20"/>
          <w:szCs w:val="20"/>
          <w:lang w:eastAsia="ru-RU"/>
        </w:rPr>
        <w:t xml:space="preserve"> </w:t>
      </w:r>
      <w:r w:rsidR="00AB6239" w:rsidRPr="001B12B9">
        <w:rPr>
          <w:rFonts w:ascii="Times New Roman" w:eastAsia="Times New Roman" w:hAnsi="Times New Roman" w:cs="Times New Roman"/>
          <w:color w:val="000000"/>
          <w:sz w:val="20"/>
          <w:szCs w:val="20"/>
          <w:lang w:eastAsia="ru-RU"/>
        </w:rPr>
        <w:t>2025</w:t>
      </w:r>
      <w:r w:rsidRPr="001B12B9">
        <w:rPr>
          <w:rFonts w:ascii="Times New Roman" w:eastAsia="Times New Roman" w:hAnsi="Times New Roman" w:cs="Times New Roman"/>
          <w:color w:val="000000"/>
          <w:sz w:val="20"/>
          <w:szCs w:val="20"/>
          <w:lang w:eastAsia="ru-RU"/>
        </w:rPr>
        <w:t xml:space="preserve"> года</w:t>
      </w:r>
    </w:p>
    <w:p w14:paraId="55C1040D" w14:textId="77777777" w:rsidR="00033DCE" w:rsidRPr="001B12B9" w:rsidRDefault="00033DCE">
      <w:pPr>
        <w:spacing w:after="0" w:line="240" w:lineRule="auto"/>
        <w:jc w:val="right"/>
        <w:rPr>
          <w:rFonts w:ascii="Times New Roman" w:eastAsia="Times New Roman" w:hAnsi="Times New Roman" w:cs="Times New Roman"/>
          <w:color w:val="000000"/>
          <w:sz w:val="20"/>
          <w:szCs w:val="20"/>
          <w:lang w:eastAsia="ru-RU"/>
        </w:rPr>
      </w:pPr>
    </w:p>
    <w:p w14:paraId="68C54D72" w14:textId="77777777" w:rsidR="00033DCE" w:rsidRPr="00355537" w:rsidRDefault="005423F8">
      <w:pPr>
        <w:spacing w:after="0" w:line="240" w:lineRule="auto"/>
        <w:jc w:val="center"/>
        <w:rPr>
          <w:rFonts w:ascii="Times New Roman" w:eastAsia="Times New Roman" w:hAnsi="Times New Roman" w:cs="Times New Roman"/>
          <w:b/>
          <w:color w:val="000000"/>
          <w:sz w:val="20"/>
          <w:szCs w:val="20"/>
          <w:lang w:eastAsia="ru-RU"/>
        </w:rPr>
      </w:pPr>
      <w:r w:rsidRPr="001B12B9">
        <w:rPr>
          <w:rFonts w:ascii="Times New Roman" w:eastAsia="Times New Roman" w:hAnsi="Times New Roman" w:cs="Times New Roman"/>
          <w:b/>
          <w:color w:val="000000"/>
          <w:sz w:val="20"/>
          <w:szCs w:val="20"/>
          <w:lang w:eastAsia="ru-RU"/>
        </w:rPr>
        <w:t>План объекта долевого строительства и его характеристики</w:t>
      </w:r>
    </w:p>
    <w:p w14:paraId="74390FBD" w14:textId="77777777" w:rsidR="00033DCE" w:rsidRPr="00355537" w:rsidRDefault="00033DCE">
      <w:pPr>
        <w:spacing w:after="0" w:line="240" w:lineRule="auto"/>
        <w:jc w:val="right"/>
        <w:rPr>
          <w:rFonts w:ascii="Times New Roman" w:eastAsia="Times New Roman" w:hAnsi="Times New Roman" w:cs="Times New Roman"/>
          <w:color w:val="000000"/>
          <w:sz w:val="20"/>
          <w:szCs w:val="20"/>
          <w:lang w:eastAsia="ru-RU"/>
        </w:rPr>
      </w:pPr>
    </w:p>
    <w:p w14:paraId="4C1DB321" w14:textId="2CFF921B" w:rsidR="00033DCE" w:rsidRPr="00355537" w:rsidRDefault="005423F8">
      <w:pPr>
        <w:pStyle w:val="34"/>
        <w:shd w:val="clear" w:color="auto" w:fill="auto"/>
        <w:tabs>
          <w:tab w:val="left" w:leader="underscore" w:pos="5211"/>
          <w:tab w:val="left" w:leader="underscore" w:pos="7102"/>
          <w:tab w:val="left" w:leader="underscore" w:pos="9651"/>
        </w:tabs>
        <w:spacing w:before="0" w:line="240" w:lineRule="auto"/>
        <w:ind w:firstLine="567"/>
        <w:rPr>
          <w:b w:val="0"/>
          <w:sz w:val="20"/>
          <w:szCs w:val="20"/>
        </w:rPr>
      </w:pPr>
      <w:r w:rsidRPr="00355537">
        <w:rPr>
          <w:sz w:val="20"/>
          <w:szCs w:val="20"/>
        </w:rPr>
        <w:t xml:space="preserve">Объект долевого строительства </w:t>
      </w:r>
      <w:r w:rsidRPr="00355537">
        <w:rPr>
          <w:rStyle w:val="35"/>
          <w:sz w:val="20"/>
          <w:szCs w:val="20"/>
        </w:rPr>
        <w:t xml:space="preserve">- </w:t>
      </w:r>
      <w:r w:rsidR="00594001" w:rsidRPr="00355537">
        <w:rPr>
          <w:b w:val="0"/>
          <w:sz w:val="20"/>
          <w:szCs w:val="20"/>
        </w:rPr>
        <w:t>квартира</w:t>
      </w:r>
      <w:r w:rsidR="00594001" w:rsidRPr="00355537">
        <w:rPr>
          <w:sz w:val="20"/>
          <w:szCs w:val="20"/>
        </w:rPr>
        <w:t xml:space="preserve"> № </w:t>
      </w:r>
      <w:r w:rsidR="00AB6239">
        <w:rPr>
          <w:bCs w:val="0"/>
          <w:sz w:val="20"/>
          <w:szCs w:val="20"/>
        </w:rPr>
        <w:t>12</w:t>
      </w:r>
      <w:r w:rsidR="00D81442" w:rsidRPr="00355537">
        <w:rPr>
          <w:b w:val="0"/>
          <w:bCs w:val="0"/>
          <w:sz w:val="20"/>
          <w:szCs w:val="20"/>
        </w:rPr>
        <w:t>,</w:t>
      </w:r>
      <w:r w:rsidR="007E09B1" w:rsidRPr="00355537">
        <w:rPr>
          <w:sz w:val="20"/>
          <w:szCs w:val="20"/>
        </w:rPr>
        <w:t xml:space="preserve"> </w:t>
      </w:r>
      <w:r w:rsidR="007E09B1" w:rsidRPr="00355537">
        <w:rPr>
          <w:b w:val="0"/>
          <w:sz w:val="20"/>
          <w:szCs w:val="20"/>
        </w:rPr>
        <w:t>общей площадью</w:t>
      </w:r>
      <w:r w:rsidR="007E09B1" w:rsidRPr="00355537">
        <w:rPr>
          <w:sz w:val="20"/>
          <w:szCs w:val="20"/>
        </w:rPr>
        <w:t xml:space="preserve"> </w:t>
      </w:r>
      <w:r w:rsidR="00AB6239">
        <w:rPr>
          <w:sz w:val="20"/>
          <w:szCs w:val="20"/>
        </w:rPr>
        <w:t>40,01</w:t>
      </w:r>
      <w:r w:rsidR="0044105F" w:rsidRPr="00355537">
        <w:rPr>
          <w:sz w:val="20"/>
          <w:szCs w:val="20"/>
        </w:rPr>
        <w:t xml:space="preserve"> </w:t>
      </w:r>
      <w:r w:rsidRPr="00355537">
        <w:rPr>
          <w:sz w:val="20"/>
          <w:szCs w:val="20"/>
        </w:rPr>
        <w:t>кв.</w:t>
      </w:r>
      <w:r w:rsidR="005F18A9" w:rsidRPr="00355537">
        <w:rPr>
          <w:sz w:val="20"/>
          <w:szCs w:val="20"/>
        </w:rPr>
        <w:t xml:space="preserve"> </w:t>
      </w:r>
      <w:r w:rsidRPr="00355537">
        <w:rPr>
          <w:sz w:val="20"/>
          <w:szCs w:val="20"/>
        </w:rPr>
        <w:t xml:space="preserve">м </w:t>
      </w:r>
      <w:r w:rsidRPr="00355537">
        <w:rPr>
          <w:rStyle w:val="25"/>
          <w:sz w:val="20"/>
          <w:szCs w:val="20"/>
        </w:rPr>
        <w:t>(Общая приведе</w:t>
      </w:r>
      <w:r w:rsidR="005C2CAD" w:rsidRPr="00355537">
        <w:rPr>
          <w:rStyle w:val="25"/>
          <w:sz w:val="20"/>
          <w:szCs w:val="20"/>
        </w:rPr>
        <w:t>нная площадь –</w:t>
      </w:r>
      <w:r w:rsidR="003F0A93" w:rsidRPr="00355537">
        <w:rPr>
          <w:rStyle w:val="25"/>
          <w:sz w:val="20"/>
          <w:szCs w:val="20"/>
        </w:rPr>
        <w:t xml:space="preserve"> </w:t>
      </w:r>
      <w:r w:rsidR="00AB6239">
        <w:rPr>
          <w:sz w:val="20"/>
          <w:szCs w:val="20"/>
        </w:rPr>
        <w:t>40,70</w:t>
      </w:r>
      <w:r w:rsidR="00DC37BA" w:rsidRPr="00355537">
        <w:rPr>
          <w:sz w:val="20"/>
          <w:szCs w:val="20"/>
        </w:rPr>
        <w:t xml:space="preserve"> </w:t>
      </w:r>
      <w:r w:rsidR="00DF4E30" w:rsidRPr="00355537">
        <w:rPr>
          <w:rStyle w:val="25"/>
          <w:sz w:val="20"/>
          <w:szCs w:val="20"/>
        </w:rPr>
        <w:t>кв. м.</w:t>
      </w:r>
      <w:r w:rsidRPr="00355537">
        <w:rPr>
          <w:rStyle w:val="25"/>
          <w:sz w:val="20"/>
          <w:szCs w:val="20"/>
        </w:rPr>
        <w:t xml:space="preserve">), </w:t>
      </w:r>
      <w:r w:rsidR="005F18A9" w:rsidRPr="00355537">
        <w:rPr>
          <w:b w:val="0"/>
          <w:sz w:val="20"/>
          <w:szCs w:val="20"/>
        </w:rPr>
        <w:t>расположенная на</w:t>
      </w:r>
      <w:r w:rsidR="005F18A9" w:rsidRPr="00355537">
        <w:rPr>
          <w:sz w:val="20"/>
          <w:szCs w:val="20"/>
        </w:rPr>
        <w:t xml:space="preserve"> 0</w:t>
      </w:r>
      <w:r w:rsidR="00AB6239">
        <w:rPr>
          <w:sz w:val="20"/>
          <w:szCs w:val="20"/>
        </w:rPr>
        <w:t>1</w:t>
      </w:r>
      <w:r w:rsidR="00D81442" w:rsidRPr="00355537">
        <w:rPr>
          <w:sz w:val="20"/>
          <w:szCs w:val="20"/>
        </w:rPr>
        <w:t xml:space="preserve"> этаже </w:t>
      </w:r>
      <w:r w:rsidR="00D81442" w:rsidRPr="00355537">
        <w:rPr>
          <w:b w:val="0"/>
          <w:sz w:val="20"/>
          <w:szCs w:val="20"/>
        </w:rPr>
        <w:t>(далее – к</w:t>
      </w:r>
      <w:r w:rsidRPr="00355537">
        <w:rPr>
          <w:b w:val="0"/>
          <w:sz w:val="20"/>
          <w:szCs w:val="20"/>
        </w:rPr>
        <w:t>вартира).</w:t>
      </w:r>
    </w:p>
    <w:p w14:paraId="2A6DE15D" w14:textId="77777777" w:rsidR="00033DCE" w:rsidRPr="00355537" w:rsidRDefault="00033DCE">
      <w:pPr>
        <w:pStyle w:val="27"/>
        <w:shd w:val="clear" w:color="auto" w:fill="auto"/>
        <w:spacing w:before="0" w:after="0" w:line="240" w:lineRule="auto"/>
        <w:ind w:firstLine="0"/>
        <w:jc w:val="left"/>
        <w:rPr>
          <w:sz w:val="20"/>
          <w:szCs w:val="20"/>
        </w:rPr>
      </w:pPr>
    </w:p>
    <w:p w14:paraId="546B8799" w14:textId="77777777" w:rsidR="00033DCE" w:rsidRPr="00355537" w:rsidRDefault="005423F8" w:rsidP="00A04ED9">
      <w:pPr>
        <w:pStyle w:val="afa"/>
        <w:numPr>
          <w:ilvl w:val="0"/>
          <w:numId w:val="5"/>
        </w:numPr>
        <w:spacing w:after="0" w:line="240" w:lineRule="auto"/>
        <w:rPr>
          <w:rFonts w:ascii="Times New Roman" w:eastAsia="Times New Roman" w:hAnsi="Times New Roman" w:cs="Times New Roman"/>
          <w:color w:val="000000"/>
          <w:sz w:val="20"/>
          <w:szCs w:val="20"/>
          <w:lang w:eastAsia="ru-RU"/>
        </w:rPr>
      </w:pPr>
      <w:r w:rsidRPr="00355537">
        <w:rPr>
          <w:rFonts w:ascii="Times New Roman" w:hAnsi="Times New Roman" w:cs="Times New Roman"/>
          <w:sz w:val="20"/>
          <w:szCs w:val="20"/>
        </w:rPr>
        <w:t xml:space="preserve">Графическое расположение квартиры на поэтажном плане </w:t>
      </w:r>
    </w:p>
    <w:tbl>
      <w:tblPr>
        <w:tblStyle w:val="afc"/>
        <w:tblW w:w="10554" w:type="dxa"/>
        <w:tblLook w:val="04A0" w:firstRow="1" w:lastRow="0" w:firstColumn="1" w:lastColumn="0" w:noHBand="0" w:noVBand="1"/>
      </w:tblPr>
      <w:tblGrid>
        <w:gridCol w:w="10554"/>
      </w:tblGrid>
      <w:tr w:rsidR="00EE29B7" w:rsidRPr="00355537" w14:paraId="014E8892" w14:textId="77777777" w:rsidTr="003F217C">
        <w:trPr>
          <w:trHeight w:val="6996"/>
        </w:trPr>
        <w:tc>
          <w:tcPr>
            <w:tcW w:w="10554" w:type="dxa"/>
          </w:tcPr>
          <w:p w14:paraId="6AA97085" w14:textId="116F3011" w:rsidR="00EE29B7" w:rsidRPr="00355537" w:rsidRDefault="003F217C" w:rsidP="00D973B0">
            <w:pPr>
              <w:rPr>
                <w:rFonts w:ascii="Times New Roman" w:eastAsia="Times New Roman" w:hAnsi="Times New Roman" w:cs="Times New Roman"/>
                <w:noProof/>
                <w:color w:val="000000"/>
                <w:sz w:val="20"/>
                <w:szCs w:val="20"/>
                <w:lang w:eastAsia="ru-RU"/>
              </w:rPr>
            </w:pPr>
            <w:r w:rsidRPr="003F217C">
              <w:rPr>
                <w:rFonts w:ascii="Times New Roman" w:eastAsia="Times New Roman" w:hAnsi="Times New Roman" w:cs="Times New Roman"/>
                <w:noProof/>
                <w:color w:val="000000"/>
                <w:sz w:val="20"/>
                <w:szCs w:val="20"/>
                <w:lang w:eastAsia="ru-RU"/>
              </w:rPr>
              <w:drawing>
                <wp:inline distT="0" distB="0" distL="0" distR="0" wp14:anchorId="0893A36D" wp14:editId="22364EFA">
                  <wp:extent cx="6527165" cy="5340096"/>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40670" cy="5351145"/>
                          </a:xfrm>
                          <a:prstGeom prst="rect">
                            <a:avLst/>
                          </a:prstGeom>
                          <a:noFill/>
                          <a:ln>
                            <a:noFill/>
                          </a:ln>
                        </pic:spPr>
                      </pic:pic>
                    </a:graphicData>
                  </a:graphic>
                </wp:inline>
              </w:drawing>
            </w:r>
          </w:p>
        </w:tc>
      </w:tr>
      <w:tr w:rsidR="00082467" w:rsidRPr="00355537" w14:paraId="65D57C40" w14:textId="77777777" w:rsidTr="003F217C">
        <w:trPr>
          <w:trHeight w:val="3184"/>
        </w:trPr>
        <w:tc>
          <w:tcPr>
            <w:tcW w:w="10554" w:type="dxa"/>
            <w:vAlign w:val="center"/>
          </w:tcPr>
          <w:p w14:paraId="0F3B0257" w14:textId="388A2E01" w:rsidR="00082467" w:rsidRPr="00355537" w:rsidRDefault="003F217C" w:rsidP="00D973B0">
            <w:pPr>
              <w:jc w:val="center"/>
              <w:rPr>
                <w:rFonts w:ascii="Times New Roman" w:eastAsia="Times New Roman" w:hAnsi="Times New Roman" w:cs="Times New Roman"/>
                <w:color w:val="000000"/>
                <w:sz w:val="20"/>
                <w:szCs w:val="20"/>
                <w:lang w:eastAsia="ru-RU"/>
              </w:rPr>
            </w:pPr>
            <w:r w:rsidRPr="003F217C">
              <w:rPr>
                <w:rFonts w:ascii="Times New Roman" w:eastAsia="Times New Roman" w:hAnsi="Times New Roman" w:cs="Times New Roman"/>
                <w:noProof/>
                <w:color w:val="000000"/>
                <w:sz w:val="20"/>
                <w:szCs w:val="20"/>
                <w:lang w:eastAsia="ru-RU"/>
              </w:rPr>
              <w:lastRenderedPageBreak/>
              <w:drawing>
                <wp:inline distT="0" distB="0" distL="0" distR="0" wp14:anchorId="7C04084F" wp14:editId="5B719C6F">
                  <wp:extent cx="2355494" cy="2735175"/>
                  <wp:effectExtent l="0" t="0" r="6985" b="825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8226" cy="2749959"/>
                          </a:xfrm>
                          <a:prstGeom prst="rect">
                            <a:avLst/>
                          </a:prstGeom>
                          <a:noFill/>
                          <a:ln>
                            <a:noFill/>
                          </a:ln>
                        </pic:spPr>
                      </pic:pic>
                    </a:graphicData>
                  </a:graphic>
                </wp:inline>
              </w:drawing>
            </w:r>
            <w:r w:rsidR="005B5C0B" w:rsidRPr="005B5C0B">
              <w:rPr>
                <w:rFonts w:ascii="Times New Roman" w:eastAsia="Times New Roman" w:hAnsi="Times New Roman" w:cs="Times New Roman"/>
                <w:noProof/>
                <w:color w:val="000000"/>
                <w:sz w:val="20"/>
                <w:szCs w:val="20"/>
                <w:lang w:eastAsia="ru-RU"/>
              </w:rPr>
              <w:drawing>
                <wp:inline distT="0" distB="0" distL="0" distR="0" wp14:anchorId="6E06CC93" wp14:editId="6CD13E76">
                  <wp:extent cx="2790825" cy="147395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4057" cy="1491509"/>
                          </a:xfrm>
                          <a:prstGeom prst="rect">
                            <a:avLst/>
                          </a:prstGeom>
                          <a:noFill/>
                          <a:ln>
                            <a:noFill/>
                          </a:ln>
                        </pic:spPr>
                      </pic:pic>
                    </a:graphicData>
                  </a:graphic>
                </wp:inline>
              </w:drawing>
            </w:r>
          </w:p>
        </w:tc>
      </w:tr>
    </w:tbl>
    <w:p w14:paraId="0F88FFB8" w14:textId="525ADCBE" w:rsidR="00CE043E" w:rsidRPr="00355537" w:rsidRDefault="00CE043E" w:rsidP="00CE043E">
      <w:pPr>
        <w:spacing w:after="0" w:line="240" w:lineRule="auto"/>
        <w:rPr>
          <w:rFonts w:ascii="Times New Roman" w:eastAsia="Times New Roman" w:hAnsi="Times New Roman" w:cs="Times New Roman"/>
          <w:noProof/>
          <w:color w:val="000000"/>
          <w:sz w:val="20"/>
          <w:szCs w:val="20"/>
          <w:lang w:eastAsia="ru-RU"/>
        </w:rPr>
      </w:pPr>
    </w:p>
    <w:p w14:paraId="361F17BC" w14:textId="07911F8C" w:rsidR="002152AF" w:rsidRPr="001B12B9" w:rsidRDefault="005423F8" w:rsidP="00D81442">
      <w:pPr>
        <w:pStyle w:val="afa"/>
        <w:numPr>
          <w:ilvl w:val="0"/>
          <w:numId w:val="5"/>
        </w:numPr>
        <w:tabs>
          <w:tab w:val="left" w:pos="567"/>
        </w:tabs>
        <w:ind w:right="84" w:hanging="501"/>
        <w:jc w:val="both"/>
        <w:rPr>
          <w:rFonts w:ascii="Times New Roman" w:hAnsi="Times New Roman" w:cs="Times New Roman"/>
          <w:sz w:val="20"/>
          <w:szCs w:val="20"/>
        </w:rPr>
      </w:pPr>
      <w:r w:rsidRPr="001B12B9">
        <w:rPr>
          <w:rFonts w:ascii="Times New Roman" w:hAnsi="Times New Roman" w:cs="Times New Roman"/>
          <w:b/>
          <w:bCs/>
          <w:sz w:val="20"/>
          <w:szCs w:val="20"/>
        </w:rPr>
        <w:t>Хара</w:t>
      </w:r>
      <w:r w:rsidR="002152AF" w:rsidRPr="001B12B9">
        <w:rPr>
          <w:rFonts w:ascii="Times New Roman" w:hAnsi="Times New Roman" w:cs="Times New Roman"/>
          <w:b/>
          <w:bCs/>
          <w:sz w:val="20"/>
          <w:szCs w:val="20"/>
        </w:rPr>
        <w:t>ктеристика передаваемого объекта</w:t>
      </w:r>
      <w:r w:rsidR="00382DB4" w:rsidRPr="001B12B9">
        <w:rPr>
          <w:rFonts w:ascii="Times New Roman" w:hAnsi="Times New Roman" w:cs="Times New Roman"/>
          <w:sz w:val="20"/>
          <w:szCs w:val="20"/>
          <w:lang w:val="en-US"/>
        </w:rPr>
        <w:t>:</w:t>
      </w:r>
    </w:p>
    <w:p w14:paraId="4B18821C" w14:textId="44FA412A" w:rsidR="002152AF" w:rsidRPr="001B12B9" w:rsidRDefault="002152AF" w:rsidP="00CF1839">
      <w:pPr>
        <w:pStyle w:val="afa"/>
        <w:numPr>
          <w:ilvl w:val="3"/>
          <w:numId w:val="5"/>
        </w:numPr>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Дом оснащен центр</w:t>
      </w:r>
      <w:r w:rsidR="00382DB4" w:rsidRPr="001B12B9">
        <w:rPr>
          <w:rFonts w:ascii="Times New Roman" w:hAnsi="Times New Roman" w:cs="Times New Roman"/>
          <w:sz w:val="20"/>
          <w:szCs w:val="20"/>
        </w:rPr>
        <w:t>альной системой водоснабжения и ливневой системой водоотведения</w:t>
      </w:r>
      <w:r w:rsidRPr="001B12B9">
        <w:rPr>
          <w:rFonts w:ascii="Times New Roman" w:hAnsi="Times New Roman" w:cs="Times New Roman"/>
          <w:sz w:val="20"/>
          <w:szCs w:val="20"/>
        </w:rPr>
        <w:t xml:space="preserve">. Предусмотрено электрическое отопление. Мусоропровод в здании не предусмотрен. </w:t>
      </w:r>
    </w:p>
    <w:p w14:paraId="65C10503" w14:textId="08BE00C9" w:rsidR="002152AF" w:rsidRPr="001B12B9" w:rsidRDefault="002152AF" w:rsidP="00CF1839">
      <w:pPr>
        <w:pStyle w:val="afa"/>
        <w:numPr>
          <w:ilvl w:val="3"/>
          <w:numId w:val="5"/>
        </w:numPr>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Оконные блоки предусмотрены с применением систем безопасности для предотвращения открывания оконных блоков детьми и предупреждения случ</w:t>
      </w:r>
      <w:bookmarkStart w:id="2" w:name="_GoBack"/>
      <w:bookmarkEnd w:id="2"/>
      <w:r w:rsidRPr="001B12B9">
        <w:rPr>
          <w:rFonts w:ascii="Times New Roman" w:hAnsi="Times New Roman" w:cs="Times New Roman"/>
          <w:sz w:val="20"/>
          <w:szCs w:val="20"/>
        </w:rPr>
        <w:t>айного выпадения детей из окон</w:t>
      </w:r>
      <w:r w:rsidR="00BA05A3" w:rsidRPr="001B12B9">
        <w:rPr>
          <w:rFonts w:ascii="Times New Roman" w:hAnsi="Times New Roman" w:cs="Times New Roman"/>
          <w:sz w:val="20"/>
          <w:szCs w:val="20"/>
        </w:rPr>
        <w:t>.</w:t>
      </w:r>
    </w:p>
    <w:p w14:paraId="76CC519E" w14:textId="598139F9" w:rsidR="002152AF" w:rsidRPr="001B12B9" w:rsidRDefault="002152AF" w:rsidP="00CF1839">
      <w:pPr>
        <w:pStyle w:val="afa"/>
        <w:numPr>
          <w:ilvl w:val="3"/>
          <w:numId w:val="5"/>
        </w:numPr>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Стяжка полов: не выполняется</w:t>
      </w:r>
      <w:r w:rsidR="00B47E08" w:rsidRPr="001B12B9">
        <w:rPr>
          <w:rFonts w:ascii="Times New Roman" w:hAnsi="Times New Roman" w:cs="Times New Roman"/>
          <w:sz w:val="20"/>
          <w:szCs w:val="20"/>
        </w:rPr>
        <w:t>.</w:t>
      </w:r>
    </w:p>
    <w:p w14:paraId="5C986582" w14:textId="42CF846F" w:rsidR="002152AF" w:rsidRPr="001B12B9" w:rsidRDefault="002152AF" w:rsidP="00CF1839">
      <w:pPr>
        <w:pStyle w:val="afa"/>
        <w:numPr>
          <w:ilvl w:val="3"/>
          <w:numId w:val="5"/>
        </w:numPr>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Возведение перегородок в квартирах и в помещениях бытового обслуживания: не выполняется</w:t>
      </w:r>
      <w:r w:rsidR="00B47E08" w:rsidRPr="001B12B9">
        <w:rPr>
          <w:rFonts w:ascii="Times New Roman" w:hAnsi="Times New Roman" w:cs="Times New Roman"/>
          <w:sz w:val="20"/>
          <w:szCs w:val="20"/>
        </w:rPr>
        <w:t>.</w:t>
      </w:r>
    </w:p>
    <w:p w14:paraId="756D2A94" w14:textId="74A7DE9F" w:rsidR="002152AF" w:rsidRPr="001B12B9" w:rsidRDefault="002152AF" w:rsidP="00CF1839">
      <w:pPr>
        <w:pStyle w:val="afa"/>
        <w:numPr>
          <w:ilvl w:val="3"/>
          <w:numId w:val="5"/>
        </w:numPr>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Вентиляционные блоки: возводятся</w:t>
      </w:r>
      <w:r w:rsidR="00B47E08" w:rsidRPr="001B12B9">
        <w:rPr>
          <w:rFonts w:ascii="Times New Roman" w:hAnsi="Times New Roman" w:cs="Times New Roman"/>
          <w:sz w:val="20"/>
          <w:szCs w:val="20"/>
        </w:rPr>
        <w:t>.</w:t>
      </w:r>
    </w:p>
    <w:p w14:paraId="3BDCBFD6" w14:textId="77777777" w:rsidR="00CF1839" w:rsidRPr="001B12B9" w:rsidRDefault="002152AF" w:rsidP="00CF1839">
      <w:pPr>
        <w:pStyle w:val="afa"/>
        <w:numPr>
          <w:ilvl w:val="3"/>
          <w:numId w:val="5"/>
        </w:numPr>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Входные двери в квартиры: устанавливаются</w:t>
      </w:r>
      <w:r w:rsidR="00B47E08" w:rsidRPr="001B12B9">
        <w:rPr>
          <w:rFonts w:ascii="Times New Roman" w:hAnsi="Times New Roman" w:cs="Times New Roman"/>
          <w:sz w:val="20"/>
          <w:szCs w:val="20"/>
        </w:rPr>
        <w:t>.</w:t>
      </w:r>
    </w:p>
    <w:p w14:paraId="2CE832A2" w14:textId="51BC3226" w:rsidR="00B47E08" w:rsidRPr="001B12B9" w:rsidRDefault="00B47E08" w:rsidP="00CF1839">
      <w:pPr>
        <w:pStyle w:val="afa"/>
        <w:numPr>
          <w:ilvl w:val="3"/>
          <w:numId w:val="5"/>
        </w:numPr>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Система электроснабжения</w:t>
      </w:r>
      <w:r w:rsidRPr="001B12B9">
        <w:rPr>
          <w:rFonts w:ascii="Times New Roman" w:hAnsi="Times New Roman" w:cs="Times New Roman"/>
          <w:sz w:val="20"/>
          <w:szCs w:val="20"/>
          <w:lang w:val="en-US"/>
        </w:rPr>
        <w:t>:</w:t>
      </w:r>
    </w:p>
    <w:p w14:paraId="3EA2FB62" w14:textId="5CF74F51" w:rsidR="004D1F7C" w:rsidRPr="001B12B9" w:rsidRDefault="00B47E08" w:rsidP="00CF1839">
      <w:pPr>
        <w:pStyle w:val="afa"/>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 xml:space="preserve">7.1 Электроснабжение жилого комплекса выполнено в соответствии с техническими условиями на технологическое присоединение </w:t>
      </w:r>
      <w:proofErr w:type="spellStart"/>
      <w:r w:rsidRPr="001B12B9">
        <w:rPr>
          <w:rFonts w:ascii="Times New Roman" w:hAnsi="Times New Roman" w:cs="Times New Roman"/>
          <w:sz w:val="20"/>
          <w:szCs w:val="20"/>
        </w:rPr>
        <w:t>энергопринимающих</w:t>
      </w:r>
      <w:proofErr w:type="spellEnd"/>
      <w:r w:rsidRPr="001B12B9">
        <w:rPr>
          <w:rFonts w:ascii="Times New Roman" w:hAnsi="Times New Roman" w:cs="Times New Roman"/>
          <w:sz w:val="20"/>
          <w:szCs w:val="20"/>
        </w:rPr>
        <w:t xml:space="preserve"> устройств.</w:t>
      </w:r>
    </w:p>
    <w:p w14:paraId="3DA19213" w14:textId="0761CE57" w:rsidR="004D1F7C" w:rsidRPr="001B12B9" w:rsidRDefault="006A5682" w:rsidP="00CF1839">
      <w:pPr>
        <w:pStyle w:val="afa"/>
        <w:numPr>
          <w:ilvl w:val="3"/>
          <w:numId w:val="5"/>
        </w:numPr>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 xml:space="preserve"> Система водоснабжения</w:t>
      </w:r>
      <w:r w:rsidRPr="001B12B9">
        <w:rPr>
          <w:rFonts w:ascii="Times New Roman" w:hAnsi="Times New Roman" w:cs="Times New Roman"/>
          <w:sz w:val="20"/>
          <w:szCs w:val="20"/>
          <w:lang w:val="en-US"/>
        </w:rPr>
        <w:t>:</w:t>
      </w:r>
    </w:p>
    <w:p w14:paraId="65A05BBE" w14:textId="6FC1A02A" w:rsidR="006A5682" w:rsidRPr="001B12B9" w:rsidRDefault="006A5682" w:rsidP="00CF1839">
      <w:pPr>
        <w:pStyle w:val="afa"/>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 xml:space="preserve">8.1 Система водоснабжения установлена в соответствии с </w:t>
      </w:r>
      <w:r w:rsidR="00BA05A3" w:rsidRPr="001B12B9">
        <w:rPr>
          <w:rFonts w:ascii="Times New Roman" w:hAnsi="Times New Roman" w:cs="Times New Roman"/>
          <w:sz w:val="20"/>
          <w:szCs w:val="20"/>
        </w:rPr>
        <w:t>т</w:t>
      </w:r>
      <w:r w:rsidRPr="001B12B9">
        <w:rPr>
          <w:rFonts w:ascii="Times New Roman" w:hAnsi="Times New Roman" w:cs="Times New Roman"/>
          <w:sz w:val="20"/>
          <w:szCs w:val="20"/>
        </w:rPr>
        <w:t>ехническими условиями подключения (технологического присоединения) объекта к централизованной системе холодного водоснабжения</w:t>
      </w:r>
      <w:r w:rsidR="00BA05A3" w:rsidRPr="001B12B9">
        <w:rPr>
          <w:rFonts w:ascii="Times New Roman" w:hAnsi="Times New Roman" w:cs="Times New Roman"/>
          <w:sz w:val="20"/>
          <w:szCs w:val="20"/>
        </w:rPr>
        <w:t>.</w:t>
      </w:r>
    </w:p>
    <w:p w14:paraId="7FC7DDCE" w14:textId="559DF341" w:rsidR="00033DCE" w:rsidRPr="00355537" w:rsidRDefault="000548BC" w:rsidP="00CF1839">
      <w:pPr>
        <w:pStyle w:val="afa"/>
        <w:tabs>
          <w:tab w:val="left" w:pos="567"/>
        </w:tabs>
        <w:ind w:left="0" w:right="85" w:firstLine="426"/>
        <w:jc w:val="both"/>
        <w:rPr>
          <w:rFonts w:ascii="Times New Roman" w:hAnsi="Times New Roman" w:cs="Times New Roman"/>
          <w:sz w:val="20"/>
          <w:szCs w:val="20"/>
        </w:rPr>
      </w:pPr>
      <w:r w:rsidRPr="001B12B9">
        <w:rPr>
          <w:rFonts w:ascii="Times New Roman" w:hAnsi="Times New Roman" w:cs="Times New Roman"/>
          <w:sz w:val="20"/>
          <w:szCs w:val="20"/>
        </w:rPr>
        <w:t>8.2</w:t>
      </w:r>
      <w:r w:rsidR="004D1F7C" w:rsidRPr="001B12B9">
        <w:rPr>
          <w:rFonts w:ascii="Times New Roman" w:hAnsi="Times New Roman" w:cs="Times New Roman"/>
          <w:sz w:val="20"/>
          <w:szCs w:val="20"/>
        </w:rPr>
        <w:t xml:space="preserve"> Горячая вода приготавливается в индивидуальных </w:t>
      </w:r>
      <w:proofErr w:type="spellStart"/>
      <w:r w:rsidR="004D1F7C" w:rsidRPr="001B12B9">
        <w:rPr>
          <w:rFonts w:ascii="Times New Roman" w:hAnsi="Times New Roman" w:cs="Times New Roman"/>
          <w:sz w:val="20"/>
          <w:szCs w:val="20"/>
        </w:rPr>
        <w:t>электроводонагревателях</w:t>
      </w:r>
      <w:proofErr w:type="spellEnd"/>
      <w:r w:rsidR="004D1F7C" w:rsidRPr="001B12B9">
        <w:rPr>
          <w:rFonts w:ascii="Times New Roman" w:hAnsi="Times New Roman" w:cs="Times New Roman"/>
          <w:sz w:val="20"/>
          <w:szCs w:val="20"/>
        </w:rPr>
        <w:t>, размещенных в санитарных узлах жилых квартир и коммерческих помещений</w:t>
      </w:r>
      <w:r w:rsidR="00E43F2C" w:rsidRPr="001B12B9">
        <w:rPr>
          <w:rFonts w:ascii="Times New Roman" w:hAnsi="Times New Roman" w:cs="Times New Roman"/>
          <w:sz w:val="20"/>
          <w:szCs w:val="20"/>
        </w:rPr>
        <w:t>. Приобретается собственниками самостоятельно.</w:t>
      </w:r>
    </w:p>
    <w:p w14:paraId="319537C6" w14:textId="77777777" w:rsidR="00033DCE" w:rsidRPr="00355537" w:rsidRDefault="00033DCE">
      <w:pPr>
        <w:spacing w:after="0" w:line="240" w:lineRule="auto"/>
        <w:jc w:val="right"/>
        <w:rPr>
          <w:rFonts w:ascii="Times New Roman" w:eastAsia="Times New Roman" w:hAnsi="Times New Roman" w:cs="Times New Roman"/>
          <w:color w:val="000000"/>
          <w:sz w:val="20"/>
          <w:szCs w:val="20"/>
          <w:lang w:eastAsia="ru-RU"/>
        </w:rPr>
      </w:pPr>
    </w:p>
    <w:tbl>
      <w:tblPr>
        <w:tblStyle w:val="aff5"/>
        <w:tblpPr w:leftFromText="180" w:rightFromText="180" w:vertAnchor="text" w:horzAnchor="margin" w:tblpY="-48"/>
        <w:tblW w:w="9918" w:type="dxa"/>
        <w:tblLayout w:type="fixed"/>
        <w:tblLook w:val="04A0" w:firstRow="1" w:lastRow="0" w:firstColumn="1" w:lastColumn="0" w:noHBand="0" w:noVBand="1"/>
      </w:tblPr>
      <w:tblGrid>
        <w:gridCol w:w="4959"/>
        <w:gridCol w:w="4959"/>
      </w:tblGrid>
      <w:tr w:rsidR="00033DCE" w:rsidRPr="00355537" w14:paraId="707D0844" w14:textId="77777777">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44897E39" w14:textId="77777777" w:rsidR="00033DCE" w:rsidRPr="00355537" w:rsidRDefault="005423F8" w:rsidP="00CF1839">
            <w:pPr>
              <w:jc w:val="center"/>
              <w:rPr>
                <w:rFonts w:ascii="Times New Roman" w:hAnsi="Times New Roman" w:cs="Times New Roman"/>
                <w:b/>
                <w:bCs/>
                <w:sz w:val="20"/>
                <w:szCs w:val="20"/>
              </w:rPr>
            </w:pPr>
            <w:r w:rsidRPr="00355537">
              <w:rPr>
                <w:rFonts w:ascii="Times New Roman" w:hAnsi="Times New Roman" w:cs="Times New Roman"/>
                <w:b/>
                <w:bCs/>
                <w:sz w:val="20"/>
                <w:szCs w:val="20"/>
              </w:rPr>
              <w:t>Застройщик</w:t>
            </w:r>
          </w:p>
        </w:tc>
        <w:tc>
          <w:tcPr>
            <w:tcW w:w="4959" w:type="dxa"/>
          </w:tcPr>
          <w:p w14:paraId="69BC1BA2" w14:textId="77777777" w:rsidR="00033DCE" w:rsidRPr="00355537" w:rsidRDefault="005423F8" w:rsidP="00CF1839">
            <w:pPr>
              <w:jc w:val="center"/>
              <w:rPr>
                <w:rFonts w:ascii="Times New Roman" w:hAnsi="Times New Roman" w:cs="Times New Roman"/>
                <w:b/>
                <w:bCs/>
                <w:sz w:val="20"/>
                <w:szCs w:val="20"/>
              </w:rPr>
            </w:pPr>
            <w:r w:rsidRPr="00355537">
              <w:rPr>
                <w:rFonts w:ascii="Times New Roman" w:hAnsi="Times New Roman" w:cs="Times New Roman"/>
                <w:b/>
                <w:bCs/>
                <w:sz w:val="20"/>
                <w:szCs w:val="20"/>
              </w:rPr>
              <w:t>Участник долевого строительства</w:t>
            </w:r>
          </w:p>
        </w:tc>
      </w:tr>
      <w:tr w:rsidR="00033DCE" w:rsidRPr="00355537" w14:paraId="1727EAAA" w14:textId="77777777">
        <w:trPr>
          <w:trHeight w:val="634"/>
        </w:trPr>
        <w:tc>
          <w:tcPr>
            <w:tcW w:w="4959" w:type="dxa"/>
          </w:tcPr>
          <w:p w14:paraId="537F242F" w14:textId="77777777" w:rsidR="003F217C" w:rsidRPr="003F217C" w:rsidRDefault="003F217C" w:rsidP="003F217C">
            <w:pPr>
              <w:ind w:right="182"/>
              <w:rPr>
                <w:rFonts w:ascii="Times New Roman" w:hAnsi="Times New Roman" w:cs="Times New Roman"/>
                <w:b/>
                <w:bCs/>
                <w:sz w:val="20"/>
                <w:szCs w:val="20"/>
              </w:rPr>
            </w:pPr>
            <w:r w:rsidRPr="003F217C">
              <w:rPr>
                <w:rFonts w:ascii="Times New Roman" w:hAnsi="Times New Roman" w:cs="Times New Roman"/>
                <w:b/>
                <w:bCs/>
                <w:sz w:val="20"/>
                <w:szCs w:val="20"/>
              </w:rPr>
              <w:t>Общество с ограниченной ответственностью Специализированный застройщик «РУМ-СТРОЙ» (ООО СЗ «РУМ-СТРОЙ»)</w:t>
            </w:r>
          </w:p>
          <w:p w14:paraId="388FB44F" w14:textId="77777777" w:rsidR="00033DCE" w:rsidRPr="00355537" w:rsidRDefault="00033DCE">
            <w:pPr>
              <w:ind w:right="182"/>
              <w:jc w:val="both"/>
              <w:rPr>
                <w:rFonts w:ascii="Times New Roman" w:hAnsi="Times New Roman" w:cs="Times New Roman"/>
                <w:bCs/>
                <w:sz w:val="20"/>
                <w:szCs w:val="20"/>
              </w:rPr>
            </w:pPr>
          </w:p>
        </w:tc>
        <w:tc>
          <w:tcPr>
            <w:tcW w:w="4959" w:type="dxa"/>
          </w:tcPr>
          <w:p w14:paraId="5A1FF5DC" w14:textId="43CBFFE0" w:rsidR="00CE043E" w:rsidRPr="003F217C" w:rsidRDefault="003F217C" w:rsidP="00D81442">
            <w:pPr>
              <w:ind w:right="182"/>
              <w:rPr>
                <w:rFonts w:ascii="Times New Roman" w:hAnsi="Times New Roman" w:cs="Times New Roman"/>
                <w:b/>
                <w:bCs/>
                <w:sz w:val="20"/>
                <w:szCs w:val="20"/>
                <w:highlight w:val="yellow"/>
              </w:rPr>
            </w:pPr>
            <w:r w:rsidRPr="003F217C">
              <w:rPr>
                <w:rFonts w:ascii="Times New Roman" w:hAnsi="Times New Roman" w:cs="Times New Roman"/>
                <w:b/>
                <w:bCs/>
                <w:sz w:val="20"/>
                <w:szCs w:val="20"/>
              </w:rPr>
              <w:t>ФИО</w:t>
            </w:r>
          </w:p>
        </w:tc>
      </w:tr>
      <w:tr w:rsidR="00033DCE" w:rsidRPr="00355537" w14:paraId="5C38D18C" w14:textId="77777777">
        <w:tc>
          <w:tcPr>
            <w:tcW w:w="4959" w:type="dxa"/>
          </w:tcPr>
          <w:p w14:paraId="15828629" w14:textId="77777777" w:rsidR="003F217C" w:rsidRPr="003F217C" w:rsidRDefault="003F217C" w:rsidP="003F217C">
            <w:pPr>
              <w:rPr>
                <w:rFonts w:ascii="Times New Roman" w:hAnsi="Times New Roman" w:cs="Times New Roman"/>
                <w:bCs/>
                <w:sz w:val="20"/>
                <w:szCs w:val="20"/>
              </w:rPr>
            </w:pPr>
            <w:r w:rsidRPr="003F217C">
              <w:rPr>
                <w:rFonts w:ascii="Times New Roman" w:hAnsi="Times New Roman" w:cs="Times New Roman"/>
                <w:bCs/>
                <w:sz w:val="20"/>
                <w:szCs w:val="20"/>
              </w:rPr>
              <w:t>Генеральный директор</w:t>
            </w:r>
          </w:p>
          <w:p w14:paraId="4B618745" w14:textId="77777777" w:rsidR="003F217C" w:rsidRPr="003F217C" w:rsidRDefault="003F217C" w:rsidP="003F217C">
            <w:pPr>
              <w:rPr>
                <w:rFonts w:ascii="Times New Roman" w:hAnsi="Times New Roman" w:cs="Times New Roman"/>
                <w:bCs/>
                <w:sz w:val="20"/>
                <w:szCs w:val="20"/>
              </w:rPr>
            </w:pPr>
          </w:p>
          <w:p w14:paraId="778F3AA1" w14:textId="77777777" w:rsidR="003F217C" w:rsidRPr="003F217C" w:rsidRDefault="003F217C" w:rsidP="003F217C">
            <w:pPr>
              <w:rPr>
                <w:rFonts w:ascii="Times New Roman" w:hAnsi="Times New Roman" w:cs="Times New Roman"/>
                <w:bCs/>
                <w:sz w:val="20"/>
                <w:szCs w:val="20"/>
              </w:rPr>
            </w:pPr>
            <w:r w:rsidRPr="003F217C">
              <w:rPr>
                <w:rFonts w:ascii="Times New Roman" w:hAnsi="Times New Roman" w:cs="Times New Roman"/>
                <w:bCs/>
                <w:sz w:val="20"/>
                <w:szCs w:val="20"/>
              </w:rPr>
              <w:t xml:space="preserve">_____________________/ </w:t>
            </w:r>
            <w:proofErr w:type="spellStart"/>
            <w:r w:rsidRPr="003F217C">
              <w:rPr>
                <w:rFonts w:ascii="Times New Roman" w:hAnsi="Times New Roman" w:cs="Times New Roman"/>
                <w:bCs/>
                <w:sz w:val="20"/>
                <w:szCs w:val="20"/>
              </w:rPr>
              <w:t>Везовский</w:t>
            </w:r>
            <w:proofErr w:type="spellEnd"/>
            <w:r w:rsidRPr="003F217C">
              <w:rPr>
                <w:rFonts w:ascii="Times New Roman" w:hAnsi="Times New Roman" w:cs="Times New Roman"/>
                <w:bCs/>
                <w:sz w:val="20"/>
                <w:szCs w:val="20"/>
              </w:rPr>
              <w:t xml:space="preserve"> Д.В./</w:t>
            </w:r>
          </w:p>
          <w:p w14:paraId="51F0339B" w14:textId="4CC92727" w:rsidR="00033DCE" w:rsidRPr="00355537" w:rsidRDefault="003F217C" w:rsidP="003F217C">
            <w:pPr>
              <w:ind w:right="182"/>
              <w:jc w:val="both"/>
              <w:rPr>
                <w:rFonts w:ascii="Times New Roman" w:hAnsi="Times New Roman" w:cs="Times New Roman"/>
                <w:bCs/>
                <w:sz w:val="20"/>
                <w:szCs w:val="20"/>
              </w:rPr>
            </w:pPr>
            <w:r w:rsidRPr="003F217C">
              <w:rPr>
                <w:rFonts w:ascii="Times New Roman" w:hAnsi="Times New Roman" w:cs="Times New Roman"/>
                <w:bCs/>
                <w:sz w:val="20"/>
                <w:szCs w:val="20"/>
              </w:rPr>
              <w:t xml:space="preserve">      М.П.</w:t>
            </w:r>
          </w:p>
        </w:tc>
        <w:tc>
          <w:tcPr>
            <w:tcW w:w="4959" w:type="dxa"/>
          </w:tcPr>
          <w:p w14:paraId="06F8A6B1" w14:textId="77777777" w:rsidR="003E357A" w:rsidRPr="00355537" w:rsidRDefault="003E357A">
            <w:pPr>
              <w:rPr>
                <w:rFonts w:ascii="Times New Roman" w:hAnsi="Times New Roman" w:cs="Times New Roman"/>
                <w:bCs/>
                <w:sz w:val="20"/>
                <w:szCs w:val="20"/>
              </w:rPr>
            </w:pPr>
          </w:p>
          <w:p w14:paraId="6F217851" w14:textId="678C013C" w:rsidR="009C7EBB" w:rsidRPr="00355537" w:rsidRDefault="009C7EBB" w:rsidP="009C7EBB">
            <w:pPr>
              <w:rPr>
                <w:rFonts w:ascii="Times New Roman" w:hAnsi="Times New Roman" w:cs="Times New Roman"/>
                <w:bCs/>
                <w:sz w:val="20"/>
                <w:szCs w:val="20"/>
              </w:rPr>
            </w:pPr>
            <w:r w:rsidRPr="00355537">
              <w:rPr>
                <w:rFonts w:ascii="Times New Roman" w:hAnsi="Times New Roman" w:cs="Times New Roman"/>
                <w:bCs/>
                <w:sz w:val="20"/>
                <w:szCs w:val="20"/>
              </w:rPr>
              <w:t xml:space="preserve">_____________________________/  </w:t>
            </w:r>
            <w:r w:rsidRPr="00355537">
              <w:rPr>
                <w:rFonts w:ascii="Times New Roman" w:hAnsi="Times New Roman" w:cs="Times New Roman"/>
                <w:b/>
                <w:sz w:val="20"/>
                <w:szCs w:val="20"/>
              </w:rPr>
              <w:t xml:space="preserve"> </w:t>
            </w:r>
            <w:r w:rsidRPr="00355537">
              <w:rPr>
                <w:rFonts w:ascii="Times New Roman" w:hAnsi="Times New Roman" w:cs="Times New Roman"/>
                <w:b/>
                <w:bCs/>
                <w:sz w:val="20"/>
                <w:szCs w:val="20"/>
              </w:rPr>
              <w:t>_______</w:t>
            </w:r>
            <w:r w:rsidRPr="00355537">
              <w:rPr>
                <w:rFonts w:ascii="Times New Roman" w:hAnsi="Times New Roman" w:cs="Times New Roman"/>
                <w:bCs/>
                <w:sz w:val="20"/>
                <w:szCs w:val="20"/>
              </w:rPr>
              <w:t xml:space="preserve"> </w:t>
            </w:r>
            <w:r w:rsidR="00CE043E" w:rsidRPr="00355537">
              <w:rPr>
                <w:rFonts w:ascii="Times New Roman" w:hAnsi="Times New Roman" w:cs="Times New Roman"/>
                <w:bCs/>
                <w:sz w:val="20"/>
                <w:szCs w:val="20"/>
              </w:rPr>
              <w:t>/</w:t>
            </w:r>
          </w:p>
          <w:p w14:paraId="2F471EE0" w14:textId="77777777" w:rsidR="005C2CAD" w:rsidRPr="00355537" w:rsidRDefault="005C2CAD">
            <w:pPr>
              <w:rPr>
                <w:rFonts w:ascii="Times New Roman" w:hAnsi="Times New Roman" w:cs="Times New Roman"/>
                <w:bCs/>
                <w:sz w:val="20"/>
                <w:szCs w:val="20"/>
              </w:rPr>
            </w:pPr>
          </w:p>
          <w:p w14:paraId="56783291" w14:textId="77777777" w:rsidR="00033DCE" w:rsidRPr="00355537" w:rsidRDefault="00033DCE" w:rsidP="003F0A93">
            <w:pPr>
              <w:rPr>
                <w:rFonts w:ascii="Times New Roman" w:hAnsi="Times New Roman" w:cs="Times New Roman"/>
                <w:bCs/>
                <w:sz w:val="20"/>
                <w:szCs w:val="20"/>
                <w:highlight w:val="yellow"/>
              </w:rPr>
            </w:pPr>
          </w:p>
        </w:tc>
      </w:tr>
    </w:tbl>
    <w:p w14:paraId="0ACBBEC8" w14:textId="77777777" w:rsidR="00033DCE" w:rsidRPr="00355537" w:rsidRDefault="00033DCE">
      <w:pPr>
        <w:spacing w:after="0" w:line="240" w:lineRule="auto"/>
        <w:jc w:val="right"/>
        <w:rPr>
          <w:rFonts w:ascii="Times New Roman" w:eastAsia="Times New Roman" w:hAnsi="Times New Roman" w:cs="Times New Roman"/>
          <w:color w:val="000000"/>
          <w:sz w:val="20"/>
          <w:szCs w:val="20"/>
          <w:lang w:eastAsia="ru-RU"/>
        </w:rPr>
      </w:pPr>
    </w:p>
    <w:p w14:paraId="4562A6BE" w14:textId="77777777" w:rsidR="00033DCE" w:rsidRPr="00355537" w:rsidRDefault="00033DCE">
      <w:pPr>
        <w:spacing w:after="0" w:line="240" w:lineRule="auto"/>
        <w:jc w:val="right"/>
        <w:rPr>
          <w:rFonts w:ascii="Times New Roman" w:eastAsia="Times New Roman" w:hAnsi="Times New Roman" w:cs="Times New Roman"/>
          <w:color w:val="000000"/>
          <w:sz w:val="20"/>
          <w:szCs w:val="20"/>
          <w:lang w:eastAsia="ru-RU"/>
        </w:rPr>
      </w:pPr>
    </w:p>
    <w:p w14:paraId="74A3A7AE" w14:textId="77777777" w:rsidR="00033DCE" w:rsidRPr="00355537" w:rsidRDefault="00033DCE">
      <w:pPr>
        <w:spacing w:after="0" w:line="240" w:lineRule="auto"/>
        <w:rPr>
          <w:rFonts w:ascii="Times New Roman" w:eastAsia="Times New Roman" w:hAnsi="Times New Roman" w:cs="Times New Roman"/>
          <w:color w:val="000000"/>
          <w:sz w:val="20"/>
          <w:szCs w:val="20"/>
          <w:lang w:eastAsia="ru-RU"/>
        </w:rPr>
      </w:pPr>
    </w:p>
    <w:p w14:paraId="4564A430" w14:textId="77777777" w:rsidR="00033DCE" w:rsidRPr="00355537" w:rsidRDefault="00033DCE">
      <w:pPr>
        <w:spacing w:after="0" w:line="240" w:lineRule="auto"/>
        <w:jc w:val="right"/>
        <w:rPr>
          <w:rFonts w:ascii="Times New Roman" w:eastAsia="Times New Roman" w:hAnsi="Times New Roman" w:cs="Times New Roman"/>
          <w:color w:val="000000"/>
          <w:sz w:val="20"/>
          <w:szCs w:val="20"/>
          <w:lang w:eastAsia="ru-RU"/>
        </w:rPr>
      </w:pPr>
    </w:p>
    <w:p w14:paraId="13EAC163" w14:textId="77777777" w:rsidR="00CC7288" w:rsidRDefault="00CC7288">
      <w:pPr>
        <w:spacing w:after="0" w:line="240" w:lineRule="auto"/>
        <w:jc w:val="right"/>
        <w:rPr>
          <w:rFonts w:ascii="Times New Roman" w:eastAsia="Times New Roman" w:hAnsi="Times New Roman" w:cs="Times New Roman"/>
          <w:color w:val="000000"/>
          <w:sz w:val="18"/>
          <w:szCs w:val="18"/>
          <w:lang w:eastAsia="ru-RU"/>
        </w:rPr>
      </w:pPr>
    </w:p>
    <w:sectPr w:rsidR="00CC7288" w:rsidSect="00355537">
      <w:footerReference w:type="default" r:id="rId11"/>
      <w:headerReference w:type="first" r:id="rId12"/>
      <w:pgSz w:w="11906" w:h="16838"/>
      <w:pgMar w:top="851" w:right="566"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4014B" w14:textId="77777777" w:rsidR="00041081" w:rsidRDefault="00041081">
      <w:pPr>
        <w:spacing w:after="0" w:line="240" w:lineRule="auto"/>
      </w:pPr>
      <w:r>
        <w:separator/>
      </w:r>
    </w:p>
  </w:endnote>
  <w:endnote w:type="continuationSeparator" w:id="0">
    <w:p w14:paraId="5D27E681" w14:textId="77777777" w:rsidR="00041081" w:rsidRDefault="00041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sig w:usb0="00000201" w:usb1="00000000" w:usb2="00000000" w:usb3="00000000" w:csb0="00000004" w:csb1="00000000"/>
  </w:font>
  <w:font w:name="CIDFont+F5">
    <w:altName w:val="Times New Roman"/>
    <w:panose1 w:val="00000000000000000000"/>
    <w:charset w:val="00"/>
    <w:family w:val="roman"/>
    <w:notTrueType/>
    <w:pitch w:val="default"/>
  </w:font>
  <w:font w:name="CIDFont+F6">
    <w:altName w:val="Times New Roman"/>
    <w:panose1 w:val="00000000000000000000"/>
    <w:charset w:val="00"/>
    <w:family w:val="roman"/>
    <w:notTrueType/>
    <w:pitch w:val="default"/>
  </w:font>
  <w:font w:name="CIDFont+F8">
    <w:altName w:val="Times New Roman"/>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700320"/>
      <w:docPartObj>
        <w:docPartGallery w:val="Page Numbers (Bottom of Page)"/>
        <w:docPartUnique/>
      </w:docPartObj>
    </w:sdtPr>
    <w:sdtEndPr/>
    <w:sdtContent>
      <w:p w14:paraId="074042A3" w14:textId="34D544D8" w:rsidR="0074178E" w:rsidRDefault="0074178E">
        <w:pPr>
          <w:pStyle w:val="aff"/>
          <w:jc w:val="right"/>
        </w:pPr>
        <w:r>
          <w:fldChar w:fldCharType="begin"/>
        </w:r>
        <w:r>
          <w:instrText>PAGE   \* MERGEFORMAT</w:instrText>
        </w:r>
        <w:r>
          <w:fldChar w:fldCharType="separate"/>
        </w:r>
        <w:r w:rsidR="001B12B9">
          <w:rPr>
            <w:noProof/>
          </w:rPr>
          <w:t>13</w:t>
        </w:r>
        <w:r>
          <w:fldChar w:fldCharType="end"/>
        </w:r>
      </w:p>
    </w:sdtContent>
  </w:sdt>
  <w:p w14:paraId="47491E83" w14:textId="77777777" w:rsidR="0074178E" w:rsidRDefault="0074178E">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FFC8C4" w14:textId="77777777" w:rsidR="00041081" w:rsidRDefault="00041081">
      <w:pPr>
        <w:spacing w:after="0" w:line="240" w:lineRule="auto"/>
      </w:pPr>
      <w:r>
        <w:separator/>
      </w:r>
    </w:p>
  </w:footnote>
  <w:footnote w:type="continuationSeparator" w:id="0">
    <w:p w14:paraId="543F5C27" w14:textId="77777777" w:rsidR="00041081" w:rsidRDefault="000410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54746" w14:textId="77777777" w:rsidR="0074178E" w:rsidRDefault="0074178E">
    <w:pPr>
      <w:pBdr>
        <w:bottom w:val="single" w:sz="12" w:space="1" w:color="auto"/>
      </w:pBdr>
      <w:spacing w:after="0" w:line="240" w:lineRule="auto"/>
      <w:ind w:firstLine="357"/>
      <w:jc w:val="center"/>
      <w:rPr>
        <w:rFonts w:ascii="Times New Roman" w:eastAsia="Times New Roman" w:hAnsi="Times New Roman" w:cs="Times New Roman"/>
        <w:b/>
        <w:bCs/>
        <w:szCs w:val="24"/>
        <w:lang w:val="en-US"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47315"/>
    <w:multiLevelType w:val="hybridMultilevel"/>
    <w:tmpl w:val="9ECC621A"/>
    <w:lvl w:ilvl="0" w:tplc="04190001">
      <w:start w:val="1"/>
      <w:numFmt w:val="bullet"/>
      <w:lvlText w:val=""/>
      <w:lvlJc w:val="left"/>
      <w:pPr>
        <w:ind w:left="644" w:hanging="360"/>
      </w:pPr>
      <w:rPr>
        <w:rFonts w:ascii="Symbol" w:hAnsi="Symbol" w:hint="default"/>
      </w:rPr>
    </w:lvl>
    <w:lvl w:ilvl="1" w:tplc="04190001">
      <w:start w:val="1"/>
      <w:numFmt w:val="bullet"/>
      <w:lvlText w:val=""/>
      <w:lvlJc w:val="left"/>
      <w:pPr>
        <w:ind w:left="644" w:hanging="360"/>
      </w:pPr>
      <w:rPr>
        <w:rFonts w:ascii="Symbol" w:hAnsi="Symbol" w:hint="default"/>
      </w:rPr>
    </w:lvl>
    <w:lvl w:ilvl="2" w:tplc="04190009">
      <w:start w:val="1"/>
      <w:numFmt w:val="bullet"/>
      <w:lvlText w:val=""/>
      <w:lvlJc w:val="left"/>
      <w:pPr>
        <w:ind w:left="1211"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nsid w:val="0DF94DDD"/>
    <w:multiLevelType w:val="multilevel"/>
    <w:tmpl w:val="0318F838"/>
    <w:lvl w:ilvl="0">
      <w:start w:val="5"/>
      <w:numFmt w:val="decimal"/>
      <w:lvlText w:val="%1."/>
      <w:lvlJc w:val="left"/>
      <w:pPr>
        <w:ind w:left="1080" w:hanging="360"/>
      </w:pPr>
      <w:rPr>
        <w:rFonts w:eastAsiaTheme="minorHAnsi" w:hint="default"/>
        <w:color w:val="auto"/>
      </w:rPr>
    </w:lvl>
    <w:lvl w:ilvl="1">
      <w:start w:val="9"/>
      <w:numFmt w:val="decimal"/>
      <w:isLgl/>
      <w:lvlText w:val="%1.%2."/>
      <w:lvlJc w:val="left"/>
      <w:pPr>
        <w:ind w:left="1080" w:hanging="360"/>
      </w:pPr>
      <w:rPr>
        <w:rFonts w:hint="default"/>
        <w:lang w:val="ru-RU"/>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151448BB"/>
    <w:multiLevelType w:val="hybridMultilevel"/>
    <w:tmpl w:val="F3DA7C24"/>
    <w:lvl w:ilvl="0" w:tplc="04190005">
      <w:start w:val="1"/>
      <w:numFmt w:val="bullet"/>
      <w:lvlText w:val=""/>
      <w:lvlJc w:val="left"/>
      <w:pPr>
        <w:ind w:left="1335" w:hanging="360"/>
      </w:pPr>
      <w:rPr>
        <w:rFonts w:ascii="Wingdings" w:hAnsi="Wingdings"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3">
    <w:nsid w:val="193A0470"/>
    <w:multiLevelType w:val="hybridMultilevel"/>
    <w:tmpl w:val="17EC061C"/>
    <w:lvl w:ilvl="0" w:tplc="9112D2AE">
      <w:start w:val="1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20BC05F6"/>
    <w:multiLevelType w:val="hybridMultilevel"/>
    <w:tmpl w:val="A9803AF6"/>
    <w:lvl w:ilvl="0" w:tplc="519A116A">
      <w:start w:val="1"/>
      <w:numFmt w:val="bullet"/>
      <w:lvlText w:val=""/>
      <w:lvlJc w:val="left"/>
      <w:pPr>
        <w:ind w:left="1352" w:hanging="360"/>
      </w:pPr>
      <w:rPr>
        <w:rFonts w:ascii="Symbol" w:hAnsi="Symbol" w:hint="default"/>
      </w:rPr>
    </w:lvl>
    <w:lvl w:ilvl="1" w:tplc="838C1EC6">
      <w:start w:val="1"/>
      <w:numFmt w:val="bullet"/>
      <w:lvlText w:val="o"/>
      <w:lvlJc w:val="left"/>
      <w:pPr>
        <w:ind w:left="1866" w:hanging="360"/>
      </w:pPr>
      <w:rPr>
        <w:rFonts w:ascii="Courier New" w:hAnsi="Courier New" w:cs="Courier New" w:hint="default"/>
      </w:rPr>
    </w:lvl>
    <w:lvl w:ilvl="2" w:tplc="1BF6194E">
      <w:start w:val="1"/>
      <w:numFmt w:val="bullet"/>
      <w:lvlText w:val=""/>
      <w:lvlJc w:val="left"/>
      <w:pPr>
        <w:ind w:left="2586" w:hanging="360"/>
      </w:pPr>
      <w:rPr>
        <w:rFonts w:ascii="Wingdings" w:hAnsi="Wingdings" w:hint="default"/>
      </w:rPr>
    </w:lvl>
    <w:lvl w:ilvl="3" w:tplc="3F7493EA">
      <w:start w:val="1"/>
      <w:numFmt w:val="bullet"/>
      <w:lvlText w:val=""/>
      <w:lvlJc w:val="left"/>
      <w:pPr>
        <w:ind w:left="3306" w:hanging="360"/>
      </w:pPr>
      <w:rPr>
        <w:rFonts w:ascii="Symbol" w:hAnsi="Symbol" w:hint="default"/>
      </w:rPr>
    </w:lvl>
    <w:lvl w:ilvl="4" w:tplc="07AE068A">
      <w:start w:val="1"/>
      <w:numFmt w:val="bullet"/>
      <w:lvlText w:val="o"/>
      <w:lvlJc w:val="left"/>
      <w:pPr>
        <w:ind w:left="4026" w:hanging="360"/>
      </w:pPr>
      <w:rPr>
        <w:rFonts w:ascii="Courier New" w:hAnsi="Courier New" w:cs="Courier New" w:hint="default"/>
      </w:rPr>
    </w:lvl>
    <w:lvl w:ilvl="5" w:tplc="2AE8935E">
      <w:start w:val="1"/>
      <w:numFmt w:val="bullet"/>
      <w:lvlText w:val=""/>
      <w:lvlJc w:val="left"/>
      <w:pPr>
        <w:ind w:left="4746" w:hanging="360"/>
      </w:pPr>
      <w:rPr>
        <w:rFonts w:ascii="Wingdings" w:hAnsi="Wingdings" w:hint="default"/>
      </w:rPr>
    </w:lvl>
    <w:lvl w:ilvl="6" w:tplc="06B49E32">
      <w:start w:val="1"/>
      <w:numFmt w:val="bullet"/>
      <w:lvlText w:val=""/>
      <w:lvlJc w:val="left"/>
      <w:pPr>
        <w:ind w:left="5466" w:hanging="360"/>
      </w:pPr>
      <w:rPr>
        <w:rFonts w:ascii="Symbol" w:hAnsi="Symbol" w:hint="default"/>
      </w:rPr>
    </w:lvl>
    <w:lvl w:ilvl="7" w:tplc="931C3502">
      <w:start w:val="1"/>
      <w:numFmt w:val="bullet"/>
      <w:lvlText w:val="o"/>
      <w:lvlJc w:val="left"/>
      <w:pPr>
        <w:ind w:left="6186" w:hanging="360"/>
      </w:pPr>
      <w:rPr>
        <w:rFonts w:ascii="Courier New" w:hAnsi="Courier New" w:cs="Courier New" w:hint="default"/>
      </w:rPr>
    </w:lvl>
    <w:lvl w:ilvl="8" w:tplc="073E1040">
      <w:start w:val="1"/>
      <w:numFmt w:val="bullet"/>
      <w:lvlText w:val=""/>
      <w:lvlJc w:val="left"/>
      <w:pPr>
        <w:ind w:left="6906" w:hanging="360"/>
      </w:pPr>
      <w:rPr>
        <w:rFonts w:ascii="Wingdings" w:hAnsi="Wingdings" w:hint="default"/>
      </w:rPr>
    </w:lvl>
  </w:abstractNum>
  <w:abstractNum w:abstractNumId="5">
    <w:nsid w:val="27E4157B"/>
    <w:multiLevelType w:val="hybridMultilevel"/>
    <w:tmpl w:val="87DCAE40"/>
    <w:lvl w:ilvl="0" w:tplc="545CB1FE">
      <w:start w:val="1"/>
      <w:numFmt w:val="bullet"/>
      <w:lvlText w:val=""/>
      <w:lvlJc w:val="left"/>
      <w:pPr>
        <w:ind w:left="1146" w:hanging="360"/>
      </w:pPr>
      <w:rPr>
        <w:rFonts w:ascii="Symbol" w:hAnsi="Symbol" w:hint="default"/>
      </w:rPr>
    </w:lvl>
    <w:lvl w:ilvl="1" w:tplc="F11EAE14">
      <w:start w:val="1"/>
      <w:numFmt w:val="bullet"/>
      <w:lvlText w:val="o"/>
      <w:lvlJc w:val="left"/>
      <w:pPr>
        <w:ind w:left="1866" w:hanging="360"/>
      </w:pPr>
      <w:rPr>
        <w:rFonts w:ascii="Courier New" w:hAnsi="Courier New" w:cs="Courier New" w:hint="default"/>
      </w:rPr>
    </w:lvl>
    <w:lvl w:ilvl="2" w:tplc="C87A7126">
      <w:start w:val="1"/>
      <w:numFmt w:val="bullet"/>
      <w:lvlText w:val=""/>
      <w:lvlJc w:val="left"/>
      <w:pPr>
        <w:ind w:left="2586" w:hanging="360"/>
      </w:pPr>
      <w:rPr>
        <w:rFonts w:ascii="Wingdings" w:hAnsi="Wingdings" w:hint="default"/>
      </w:rPr>
    </w:lvl>
    <w:lvl w:ilvl="3" w:tplc="1CC61D0E">
      <w:start w:val="1"/>
      <w:numFmt w:val="bullet"/>
      <w:lvlText w:val=""/>
      <w:lvlJc w:val="left"/>
      <w:pPr>
        <w:ind w:left="3306" w:hanging="360"/>
      </w:pPr>
      <w:rPr>
        <w:rFonts w:ascii="Symbol" w:hAnsi="Symbol" w:hint="default"/>
      </w:rPr>
    </w:lvl>
    <w:lvl w:ilvl="4" w:tplc="ECF4F092">
      <w:start w:val="1"/>
      <w:numFmt w:val="bullet"/>
      <w:lvlText w:val="o"/>
      <w:lvlJc w:val="left"/>
      <w:pPr>
        <w:ind w:left="4026" w:hanging="360"/>
      </w:pPr>
      <w:rPr>
        <w:rFonts w:ascii="Courier New" w:hAnsi="Courier New" w:cs="Courier New" w:hint="default"/>
      </w:rPr>
    </w:lvl>
    <w:lvl w:ilvl="5" w:tplc="8FC28D1A">
      <w:start w:val="1"/>
      <w:numFmt w:val="bullet"/>
      <w:lvlText w:val=""/>
      <w:lvlJc w:val="left"/>
      <w:pPr>
        <w:ind w:left="4746" w:hanging="360"/>
      </w:pPr>
      <w:rPr>
        <w:rFonts w:ascii="Wingdings" w:hAnsi="Wingdings" w:hint="default"/>
      </w:rPr>
    </w:lvl>
    <w:lvl w:ilvl="6" w:tplc="869EEF7E">
      <w:start w:val="1"/>
      <w:numFmt w:val="bullet"/>
      <w:lvlText w:val=""/>
      <w:lvlJc w:val="left"/>
      <w:pPr>
        <w:ind w:left="5466" w:hanging="360"/>
      </w:pPr>
      <w:rPr>
        <w:rFonts w:ascii="Symbol" w:hAnsi="Symbol" w:hint="default"/>
      </w:rPr>
    </w:lvl>
    <w:lvl w:ilvl="7" w:tplc="6EC846F6">
      <w:start w:val="1"/>
      <w:numFmt w:val="bullet"/>
      <w:lvlText w:val="o"/>
      <w:lvlJc w:val="left"/>
      <w:pPr>
        <w:ind w:left="6186" w:hanging="360"/>
      </w:pPr>
      <w:rPr>
        <w:rFonts w:ascii="Courier New" w:hAnsi="Courier New" w:cs="Courier New" w:hint="default"/>
      </w:rPr>
    </w:lvl>
    <w:lvl w:ilvl="8" w:tplc="CF36F072">
      <w:start w:val="1"/>
      <w:numFmt w:val="bullet"/>
      <w:lvlText w:val=""/>
      <w:lvlJc w:val="left"/>
      <w:pPr>
        <w:ind w:left="6906" w:hanging="360"/>
      </w:pPr>
      <w:rPr>
        <w:rFonts w:ascii="Wingdings" w:hAnsi="Wingdings" w:hint="default"/>
      </w:rPr>
    </w:lvl>
  </w:abstractNum>
  <w:abstractNum w:abstractNumId="6">
    <w:nsid w:val="46DD4067"/>
    <w:multiLevelType w:val="hybridMultilevel"/>
    <w:tmpl w:val="D4320CE0"/>
    <w:lvl w:ilvl="0" w:tplc="04190001">
      <w:start w:val="1"/>
      <w:numFmt w:val="bullet"/>
      <w:lvlText w:val=""/>
      <w:lvlJc w:val="left"/>
      <w:pPr>
        <w:ind w:left="1590" w:hanging="360"/>
      </w:pPr>
      <w:rPr>
        <w:rFonts w:ascii="Symbol" w:hAnsi="Symbol"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7">
    <w:nsid w:val="5AFD6945"/>
    <w:multiLevelType w:val="multilevel"/>
    <w:tmpl w:val="E366787E"/>
    <w:lvl w:ilvl="0">
      <w:start w:val="1"/>
      <w:numFmt w:val="decimal"/>
      <w:lvlText w:val="%1."/>
      <w:lvlJc w:val="left"/>
      <w:pPr>
        <w:ind w:left="720" w:hanging="360"/>
      </w:pPr>
      <w:rPr>
        <w:rFonts w:hint="default"/>
      </w:rPr>
    </w:lvl>
    <w:lvl w:ilvl="1">
      <w:start w:val="2"/>
      <w:numFmt w:val="decimal"/>
      <w:isLgl/>
      <w:lvlText w:val="%1.%2."/>
      <w:lvlJc w:val="left"/>
      <w:pPr>
        <w:ind w:left="816" w:hanging="39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8">
    <w:nsid w:val="642103D9"/>
    <w:multiLevelType w:val="hybridMultilevel"/>
    <w:tmpl w:val="2458A3E8"/>
    <w:lvl w:ilvl="0" w:tplc="9AE48FEA">
      <w:start w:val="1"/>
      <w:numFmt w:val="decimal"/>
      <w:lvlText w:val="%1."/>
      <w:lvlJc w:val="left"/>
      <w:pPr>
        <w:ind w:left="927" w:hanging="360"/>
      </w:pPr>
      <w:rPr>
        <w:rFonts w:eastAsiaTheme="minorHAnsi" w:hint="default"/>
        <w:color w:val="auto"/>
      </w:rPr>
    </w:lvl>
    <w:lvl w:ilvl="1" w:tplc="985C9746">
      <w:start w:val="1"/>
      <w:numFmt w:val="lowerLetter"/>
      <w:lvlText w:val="%2."/>
      <w:lvlJc w:val="left"/>
      <w:pPr>
        <w:ind w:left="1647" w:hanging="360"/>
      </w:pPr>
    </w:lvl>
    <w:lvl w:ilvl="2" w:tplc="DF2E9A78">
      <w:start w:val="1"/>
      <w:numFmt w:val="lowerRoman"/>
      <w:lvlText w:val="%3."/>
      <w:lvlJc w:val="right"/>
      <w:pPr>
        <w:ind w:left="2367" w:hanging="180"/>
      </w:pPr>
    </w:lvl>
    <w:lvl w:ilvl="3" w:tplc="78C48124">
      <w:start w:val="1"/>
      <w:numFmt w:val="decimal"/>
      <w:lvlText w:val="%4."/>
      <w:lvlJc w:val="left"/>
      <w:pPr>
        <w:ind w:left="3087" w:hanging="360"/>
      </w:pPr>
    </w:lvl>
    <w:lvl w:ilvl="4" w:tplc="BA725798">
      <w:start w:val="1"/>
      <w:numFmt w:val="lowerLetter"/>
      <w:lvlText w:val="%5."/>
      <w:lvlJc w:val="left"/>
      <w:pPr>
        <w:ind w:left="3807" w:hanging="360"/>
      </w:pPr>
    </w:lvl>
    <w:lvl w:ilvl="5" w:tplc="F63E2934">
      <w:start w:val="1"/>
      <w:numFmt w:val="lowerRoman"/>
      <w:lvlText w:val="%6."/>
      <w:lvlJc w:val="right"/>
      <w:pPr>
        <w:ind w:left="4527" w:hanging="180"/>
      </w:pPr>
    </w:lvl>
    <w:lvl w:ilvl="6" w:tplc="3432EECA">
      <w:start w:val="1"/>
      <w:numFmt w:val="decimal"/>
      <w:lvlText w:val="%7."/>
      <w:lvlJc w:val="left"/>
      <w:pPr>
        <w:ind w:left="5247" w:hanging="360"/>
      </w:pPr>
    </w:lvl>
    <w:lvl w:ilvl="7" w:tplc="3A9E2AC8">
      <w:start w:val="1"/>
      <w:numFmt w:val="lowerLetter"/>
      <w:lvlText w:val="%8."/>
      <w:lvlJc w:val="left"/>
      <w:pPr>
        <w:ind w:left="5967" w:hanging="360"/>
      </w:pPr>
    </w:lvl>
    <w:lvl w:ilvl="8" w:tplc="A080D15E">
      <w:start w:val="1"/>
      <w:numFmt w:val="lowerRoman"/>
      <w:lvlText w:val="%9."/>
      <w:lvlJc w:val="right"/>
      <w:pPr>
        <w:ind w:left="6687" w:hanging="180"/>
      </w:pPr>
    </w:lvl>
  </w:abstractNum>
  <w:abstractNum w:abstractNumId="9">
    <w:nsid w:val="64AB4ACB"/>
    <w:multiLevelType w:val="hybridMultilevel"/>
    <w:tmpl w:val="0D34E2AC"/>
    <w:lvl w:ilvl="0" w:tplc="9196CDD8">
      <w:start w:val="1"/>
      <w:numFmt w:val="bullet"/>
      <w:lvlText w:val=""/>
      <w:lvlJc w:val="left"/>
      <w:pPr>
        <w:ind w:left="1146" w:hanging="360"/>
      </w:pPr>
      <w:rPr>
        <w:rFonts w:ascii="Wingdings" w:hAnsi="Wingdings" w:hint="default"/>
      </w:rPr>
    </w:lvl>
    <w:lvl w:ilvl="1" w:tplc="5BA43906">
      <w:start w:val="1"/>
      <w:numFmt w:val="bullet"/>
      <w:lvlText w:val="o"/>
      <w:lvlJc w:val="left"/>
      <w:pPr>
        <w:ind w:left="1866" w:hanging="360"/>
      </w:pPr>
      <w:rPr>
        <w:rFonts w:ascii="Courier New" w:hAnsi="Courier New" w:cs="Courier New" w:hint="default"/>
      </w:rPr>
    </w:lvl>
    <w:lvl w:ilvl="2" w:tplc="06EE42DC">
      <w:start w:val="1"/>
      <w:numFmt w:val="bullet"/>
      <w:lvlText w:val=""/>
      <w:lvlJc w:val="left"/>
      <w:pPr>
        <w:ind w:left="2586" w:hanging="360"/>
      </w:pPr>
      <w:rPr>
        <w:rFonts w:ascii="Wingdings" w:hAnsi="Wingdings" w:hint="default"/>
      </w:rPr>
    </w:lvl>
    <w:lvl w:ilvl="3" w:tplc="6D2E1348">
      <w:start w:val="1"/>
      <w:numFmt w:val="bullet"/>
      <w:lvlText w:val=""/>
      <w:lvlJc w:val="left"/>
      <w:pPr>
        <w:ind w:left="3306" w:hanging="360"/>
      </w:pPr>
      <w:rPr>
        <w:rFonts w:ascii="Symbol" w:hAnsi="Symbol" w:hint="default"/>
      </w:rPr>
    </w:lvl>
    <w:lvl w:ilvl="4" w:tplc="13BA325A">
      <w:start w:val="1"/>
      <w:numFmt w:val="bullet"/>
      <w:lvlText w:val="o"/>
      <w:lvlJc w:val="left"/>
      <w:pPr>
        <w:ind w:left="4026" w:hanging="360"/>
      </w:pPr>
      <w:rPr>
        <w:rFonts w:ascii="Courier New" w:hAnsi="Courier New" w:cs="Courier New" w:hint="default"/>
      </w:rPr>
    </w:lvl>
    <w:lvl w:ilvl="5" w:tplc="FCA00F50">
      <w:start w:val="1"/>
      <w:numFmt w:val="bullet"/>
      <w:lvlText w:val=""/>
      <w:lvlJc w:val="left"/>
      <w:pPr>
        <w:ind w:left="4746" w:hanging="360"/>
      </w:pPr>
      <w:rPr>
        <w:rFonts w:ascii="Wingdings" w:hAnsi="Wingdings" w:hint="default"/>
      </w:rPr>
    </w:lvl>
    <w:lvl w:ilvl="6" w:tplc="B2BA3BF8">
      <w:start w:val="1"/>
      <w:numFmt w:val="bullet"/>
      <w:lvlText w:val=""/>
      <w:lvlJc w:val="left"/>
      <w:pPr>
        <w:ind w:left="5466" w:hanging="360"/>
      </w:pPr>
      <w:rPr>
        <w:rFonts w:ascii="Symbol" w:hAnsi="Symbol" w:hint="default"/>
      </w:rPr>
    </w:lvl>
    <w:lvl w:ilvl="7" w:tplc="28AA55C2">
      <w:start w:val="1"/>
      <w:numFmt w:val="bullet"/>
      <w:lvlText w:val="o"/>
      <w:lvlJc w:val="left"/>
      <w:pPr>
        <w:ind w:left="6186" w:hanging="360"/>
      </w:pPr>
      <w:rPr>
        <w:rFonts w:ascii="Courier New" w:hAnsi="Courier New" w:cs="Courier New" w:hint="default"/>
      </w:rPr>
    </w:lvl>
    <w:lvl w:ilvl="8" w:tplc="43CEA686">
      <w:start w:val="1"/>
      <w:numFmt w:val="bullet"/>
      <w:lvlText w:val=""/>
      <w:lvlJc w:val="left"/>
      <w:pPr>
        <w:ind w:left="6906" w:hanging="360"/>
      </w:pPr>
      <w:rPr>
        <w:rFonts w:ascii="Wingdings" w:hAnsi="Wingdings" w:hint="default"/>
      </w:rPr>
    </w:lvl>
  </w:abstractNum>
  <w:abstractNum w:abstractNumId="10">
    <w:nsid w:val="68D177F9"/>
    <w:multiLevelType w:val="multilevel"/>
    <w:tmpl w:val="C7DA69F8"/>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nsid w:val="6E0917BF"/>
    <w:multiLevelType w:val="hybridMultilevel"/>
    <w:tmpl w:val="4F74A69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729D397B"/>
    <w:multiLevelType w:val="hybridMultilevel"/>
    <w:tmpl w:val="B96CE4F6"/>
    <w:lvl w:ilvl="0" w:tplc="65BE950E">
      <w:start w:val="1"/>
      <w:numFmt w:val="bullet"/>
      <w:lvlText w:val=""/>
      <w:lvlJc w:val="left"/>
      <w:pPr>
        <w:ind w:left="644" w:hanging="360"/>
      </w:pPr>
      <w:rPr>
        <w:rFonts w:ascii="Wingdings" w:hAnsi="Wingdings" w:hint="default"/>
      </w:rPr>
    </w:lvl>
    <w:lvl w:ilvl="1" w:tplc="B600D486">
      <w:start w:val="1"/>
      <w:numFmt w:val="bullet"/>
      <w:lvlText w:val="o"/>
      <w:lvlJc w:val="left"/>
      <w:pPr>
        <w:ind w:left="1364" w:hanging="360"/>
      </w:pPr>
      <w:rPr>
        <w:rFonts w:ascii="Courier New" w:hAnsi="Courier New" w:cs="Courier New" w:hint="default"/>
      </w:rPr>
    </w:lvl>
    <w:lvl w:ilvl="2" w:tplc="A3880B86">
      <w:start w:val="1"/>
      <w:numFmt w:val="bullet"/>
      <w:lvlText w:val=""/>
      <w:lvlJc w:val="left"/>
      <w:pPr>
        <w:ind w:left="2084" w:hanging="360"/>
      </w:pPr>
      <w:rPr>
        <w:rFonts w:ascii="Wingdings" w:hAnsi="Wingdings" w:hint="default"/>
      </w:rPr>
    </w:lvl>
    <w:lvl w:ilvl="3" w:tplc="5E58CF54">
      <w:start w:val="1"/>
      <w:numFmt w:val="bullet"/>
      <w:lvlText w:val=""/>
      <w:lvlJc w:val="left"/>
      <w:pPr>
        <w:ind w:left="2804" w:hanging="360"/>
      </w:pPr>
      <w:rPr>
        <w:rFonts w:ascii="Symbol" w:hAnsi="Symbol" w:hint="default"/>
      </w:rPr>
    </w:lvl>
    <w:lvl w:ilvl="4" w:tplc="7E96CFCE">
      <w:start w:val="1"/>
      <w:numFmt w:val="bullet"/>
      <w:lvlText w:val="o"/>
      <w:lvlJc w:val="left"/>
      <w:pPr>
        <w:ind w:left="3524" w:hanging="360"/>
      </w:pPr>
      <w:rPr>
        <w:rFonts w:ascii="Courier New" w:hAnsi="Courier New" w:cs="Courier New" w:hint="default"/>
      </w:rPr>
    </w:lvl>
    <w:lvl w:ilvl="5" w:tplc="8988BC26">
      <w:start w:val="1"/>
      <w:numFmt w:val="bullet"/>
      <w:lvlText w:val=""/>
      <w:lvlJc w:val="left"/>
      <w:pPr>
        <w:ind w:left="4244" w:hanging="360"/>
      </w:pPr>
      <w:rPr>
        <w:rFonts w:ascii="Wingdings" w:hAnsi="Wingdings" w:hint="default"/>
      </w:rPr>
    </w:lvl>
    <w:lvl w:ilvl="6" w:tplc="776290B8">
      <w:start w:val="1"/>
      <w:numFmt w:val="bullet"/>
      <w:lvlText w:val=""/>
      <w:lvlJc w:val="left"/>
      <w:pPr>
        <w:ind w:left="4964" w:hanging="360"/>
      </w:pPr>
      <w:rPr>
        <w:rFonts w:ascii="Symbol" w:hAnsi="Symbol" w:hint="default"/>
      </w:rPr>
    </w:lvl>
    <w:lvl w:ilvl="7" w:tplc="7C66C8E2">
      <w:start w:val="1"/>
      <w:numFmt w:val="bullet"/>
      <w:lvlText w:val="o"/>
      <w:lvlJc w:val="left"/>
      <w:pPr>
        <w:ind w:left="5684" w:hanging="360"/>
      </w:pPr>
      <w:rPr>
        <w:rFonts w:ascii="Courier New" w:hAnsi="Courier New" w:cs="Courier New" w:hint="default"/>
      </w:rPr>
    </w:lvl>
    <w:lvl w:ilvl="8" w:tplc="3CFE68CE">
      <w:start w:val="1"/>
      <w:numFmt w:val="bullet"/>
      <w:lvlText w:val=""/>
      <w:lvlJc w:val="left"/>
      <w:pPr>
        <w:ind w:left="6404" w:hanging="360"/>
      </w:pPr>
      <w:rPr>
        <w:rFonts w:ascii="Wingdings" w:hAnsi="Wingdings" w:hint="default"/>
      </w:rPr>
    </w:lvl>
  </w:abstractNum>
  <w:abstractNum w:abstractNumId="13">
    <w:nsid w:val="7A822C38"/>
    <w:multiLevelType w:val="hybridMultilevel"/>
    <w:tmpl w:val="5074C3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FDF570D"/>
    <w:multiLevelType w:val="multilevel"/>
    <w:tmpl w:val="E366787E"/>
    <w:lvl w:ilvl="0">
      <w:start w:val="1"/>
      <w:numFmt w:val="decimal"/>
      <w:lvlText w:val="%1."/>
      <w:lvlJc w:val="left"/>
      <w:pPr>
        <w:ind w:left="720" w:hanging="360"/>
      </w:pPr>
      <w:rPr>
        <w:rFonts w:hint="default"/>
      </w:rPr>
    </w:lvl>
    <w:lvl w:ilvl="1">
      <w:start w:val="2"/>
      <w:numFmt w:val="decimal"/>
      <w:isLgl/>
      <w:lvlText w:val="%1.%2."/>
      <w:lvlJc w:val="left"/>
      <w:pPr>
        <w:ind w:left="816" w:hanging="39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num w:numId="1">
    <w:abstractNumId w:val="5"/>
  </w:num>
  <w:num w:numId="2">
    <w:abstractNumId w:val="4"/>
  </w:num>
  <w:num w:numId="3">
    <w:abstractNumId w:val="9"/>
  </w:num>
  <w:num w:numId="4">
    <w:abstractNumId w:val="12"/>
  </w:num>
  <w:num w:numId="5">
    <w:abstractNumId w:val="8"/>
  </w:num>
  <w:num w:numId="6">
    <w:abstractNumId w:val="0"/>
  </w:num>
  <w:num w:numId="7">
    <w:abstractNumId w:val="11"/>
  </w:num>
  <w:num w:numId="8">
    <w:abstractNumId w:val="7"/>
  </w:num>
  <w:num w:numId="9">
    <w:abstractNumId w:val="6"/>
  </w:num>
  <w:num w:numId="10">
    <w:abstractNumId w:val="10"/>
  </w:num>
  <w:num w:numId="11">
    <w:abstractNumId w:val="1"/>
  </w:num>
  <w:num w:numId="12">
    <w:abstractNumId w:val="3"/>
  </w:num>
  <w:num w:numId="13">
    <w:abstractNumId w:val="2"/>
  </w:num>
  <w:num w:numId="14">
    <w:abstractNumId w:val="13"/>
  </w:num>
  <w:num w:numId="1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DCE"/>
    <w:rsid w:val="0001272D"/>
    <w:rsid w:val="00015BC2"/>
    <w:rsid w:val="00020079"/>
    <w:rsid w:val="00021E13"/>
    <w:rsid w:val="00033DCE"/>
    <w:rsid w:val="0003532E"/>
    <w:rsid w:val="00040A4B"/>
    <w:rsid w:val="00041081"/>
    <w:rsid w:val="000535C5"/>
    <w:rsid w:val="000548BC"/>
    <w:rsid w:val="000675BA"/>
    <w:rsid w:val="0007434C"/>
    <w:rsid w:val="00082467"/>
    <w:rsid w:val="00085521"/>
    <w:rsid w:val="0008608E"/>
    <w:rsid w:val="000C4A3E"/>
    <w:rsid w:val="000C58BC"/>
    <w:rsid w:val="000D0939"/>
    <w:rsid w:val="000E74FB"/>
    <w:rsid w:val="00100EDA"/>
    <w:rsid w:val="00143225"/>
    <w:rsid w:val="00147CCE"/>
    <w:rsid w:val="001556BB"/>
    <w:rsid w:val="0017234C"/>
    <w:rsid w:val="00173603"/>
    <w:rsid w:val="0017712B"/>
    <w:rsid w:val="0018195C"/>
    <w:rsid w:val="00190BF8"/>
    <w:rsid w:val="001B12B9"/>
    <w:rsid w:val="001B178C"/>
    <w:rsid w:val="001C79C7"/>
    <w:rsid w:val="00213AB7"/>
    <w:rsid w:val="002152AF"/>
    <w:rsid w:val="002264A3"/>
    <w:rsid w:val="002323E2"/>
    <w:rsid w:val="00240AD6"/>
    <w:rsid w:val="00241668"/>
    <w:rsid w:val="00263DD7"/>
    <w:rsid w:val="00266C51"/>
    <w:rsid w:val="00272755"/>
    <w:rsid w:val="00274063"/>
    <w:rsid w:val="00291F13"/>
    <w:rsid w:val="002A40AA"/>
    <w:rsid w:val="002B362B"/>
    <w:rsid w:val="002C0CF0"/>
    <w:rsid w:val="002C4458"/>
    <w:rsid w:val="002C727F"/>
    <w:rsid w:val="002D1E54"/>
    <w:rsid w:val="002E19A7"/>
    <w:rsid w:val="00316030"/>
    <w:rsid w:val="00316D5E"/>
    <w:rsid w:val="0032079A"/>
    <w:rsid w:val="00330F31"/>
    <w:rsid w:val="00346249"/>
    <w:rsid w:val="00355537"/>
    <w:rsid w:val="003555E7"/>
    <w:rsid w:val="0036539B"/>
    <w:rsid w:val="0037276A"/>
    <w:rsid w:val="003757A7"/>
    <w:rsid w:val="00382DB4"/>
    <w:rsid w:val="00384EAF"/>
    <w:rsid w:val="00387F65"/>
    <w:rsid w:val="003926E2"/>
    <w:rsid w:val="003B579A"/>
    <w:rsid w:val="003B643C"/>
    <w:rsid w:val="003B6710"/>
    <w:rsid w:val="003C033C"/>
    <w:rsid w:val="003C5F21"/>
    <w:rsid w:val="003E2CF6"/>
    <w:rsid w:val="003E357A"/>
    <w:rsid w:val="003F0A93"/>
    <w:rsid w:val="003F217C"/>
    <w:rsid w:val="003F42CE"/>
    <w:rsid w:val="003F5EA8"/>
    <w:rsid w:val="00400AAB"/>
    <w:rsid w:val="00404871"/>
    <w:rsid w:val="0041734A"/>
    <w:rsid w:val="00424BFA"/>
    <w:rsid w:val="00433651"/>
    <w:rsid w:val="00433728"/>
    <w:rsid w:val="00434F45"/>
    <w:rsid w:val="0044105F"/>
    <w:rsid w:val="00445581"/>
    <w:rsid w:val="0045652E"/>
    <w:rsid w:val="00472234"/>
    <w:rsid w:val="004809B2"/>
    <w:rsid w:val="00481DB8"/>
    <w:rsid w:val="004A2BA7"/>
    <w:rsid w:val="004C24FB"/>
    <w:rsid w:val="004D1F7C"/>
    <w:rsid w:val="004F4E71"/>
    <w:rsid w:val="00500DE5"/>
    <w:rsid w:val="00507FED"/>
    <w:rsid w:val="0051614D"/>
    <w:rsid w:val="00516576"/>
    <w:rsid w:val="00536766"/>
    <w:rsid w:val="00541D0D"/>
    <w:rsid w:val="005423F8"/>
    <w:rsid w:val="0054324C"/>
    <w:rsid w:val="005577E6"/>
    <w:rsid w:val="00563533"/>
    <w:rsid w:val="0057043A"/>
    <w:rsid w:val="00572304"/>
    <w:rsid w:val="005860DC"/>
    <w:rsid w:val="005875B0"/>
    <w:rsid w:val="00593EEE"/>
    <w:rsid w:val="00594001"/>
    <w:rsid w:val="005B3AAA"/>
    <w:rsid w:val="005B5C0B"/>
    <w:rsid w:val="005C2CAD"/>
    <w:rsid w:val="005D0041"/>
    <w:rsid w:val="005D3309"/>
    <w:rsid w:val="005D43D7"/>
    <w:rsid w:val="005D719F"/>
    <w:rsid w:val="005E45B5"/>
    <w:rsid w:val="005F0A23"/>
    <w:rsid w:val="005F18A9"/>
    <w:rsid w:val="0060571C"/>
    <w:rsid w:val="006103F0"/>
    <w:rsid w:val="00617E60"/>
    <w:rsid w:val="00625611"/>
    <w:rsid w:val="006265DB"/>
    <w:rsid w:val="0062739C"/>
    <w:rsid w:val="00634CAB"/>
    <w:rsid w:val="006351DA"/>
    <w:rsid w:val="006424FD"/>
    <w:rsid w:val="00650818"/>
    <w:rsid w:val="00665B16"/>
    <w:rsid w:val="00665CE9"/>
    <w:rsid w:val="006830FF"/>
    <w:rsid w:val="00684C53"/>
    <w:rsid w:val="006852EF"/>
    <w:rsid w:val="006A53E9"/>
    <w:rsid w:val="006A5682"/>
    <w:rsid w:val="006A7F30"/>
    <w:rsid w:val="006B0874"/>
    <w:rsid w:val="006B4560"/>
    <w:rsid w:val="006D7AEA"/>
    <w:rsid w:val="006E09C0"/>
    <w:rsid w:val="006F6AF3"/>
    <w:rsid w:val="006F72AE"/>
    <w:rsid w:val="00707D8A"/>
    <w:rsid w:val="00713753"/>
    <w:rsid w:val="007150F9"/>
    <w:rsid w:val="0074178E"/>
    <w:rsid w:val="007456C4"/>
    <w:rsid w:val="00765407"/>
    <w:rsid w:val="007662FD"/>
    <w:rsid w:val="00773A05"/>
    <w:rsid w:val="00775CEA"/>
    <w:rsid w:val="00781122"/>
    <w:rsid w:val="007A463D"/>
    <w:rsid w:val="007A5F72"/>
    <w:rsid w:val="007B3BB9"/>
    <w:rsid w:val="007B4E4A"/>
    <w:rsid w:val="007C5D55"/>
    <w:rsid w:val="007D2191"/>
    <w:rsid w:val="007E09B1"/>
    <w:rsid w:val="007E1DE7"/>
    <w:rsid w:val="00823EFC"/>
    <w:rsid w:val="0083485E"/>
    <w:rsid w:val="00836947"/>
    <w:rsid w:val="0083734B"/>
    <w:rsid w:val="00845B0B"/>
    <w:rsid w:val="008505B1"/>
    <w:rsid w:val="00852175"/>
    <w:rsid w:val="008720BB"/>
    <w:rsid w:val="008775B9"/>
    <w:rsid w:val="00884EF4"/>
    <w:rsid w:val="00892834"/>
    <w:rsid w:val="008B7EF2"/>
    <w:rsid w:val="008C0FFC"/>
    <w:rsid w:val="008C4403"/>
    <w:rsid w:val="008C5229"/>
    <w:rsid w:val="008C5DFD"/>
    <w:rsid w:val="008D30B4"/>
    <w:rsid w:val="008D73FF"/>
    <w:rsid w:val="008D7921"/>
    <w:rsid w:val="008E5B68"/>
    <w:rsid w:val="008F3D93"/>
    <w:rsid w:val="008F65E5"/>
    <w:rsid w:val="009031B3"/>
    <w:rsid w:val="00912F3F"/>
    <w:rsid w:val="00916789"/>
    <w:rsid w:val="00916D0D"/>
    <w:rsid w:val="009254D5"/>
    <w:rsid w:val="00930EE8"/>
    <w:rsid w:val="0093377B"/>
    <w:rsid w:val="00935807"/>
    <w:rsid w:val="0095046E"/>
    <w:rsid w:val="00951764"/>
    <w:rsid w:val="00952F3B"/>
    <w:rsid w:val="00957A30"/>
    <w:rsid w:val="00962AE8"/>
    <w:rsid w:val="009631E5"/>
    <w:rsid w:val="009646C6"/>
    <w:rsid w:val="00973B4C"/>
    <w:rsid w:val="00973DCE"/>
    <w:rsid w:val="0098539E"/>
    <w:rsid w:val="0099046A"/>
    <w:rsid w:val="00992EB5"/>
    <w:rsid w:val="009A172C"/>
    <w:rsid w:val="009A6309"/>
    <w:rsid w:val="009A6EA9"/>
    <w:rsid w:val="009B22D7"/>
    <w:rsid w:val="009C7EBB"/>
    <w:rsid w:val="009D249C"/>
    <w:rsid w:val="009D6943"/>
    <w:rsid w:val="009E65AA"/>
    <w:rsid w:val="009F6132"/>
    <w:rsid w:val="00A04DD7"/>
    <w:rsid w:val="00A04ED9"/>
    <w:rsid w:val="00A15213"/>
    <w:rsid w:val="00A15A5E"/>
    <w:rsid w:val="00A21DA9"/>
    <w:rsid w:val="00A33C94"/>
    <w:rsid w:val="00A35F4B"/>
    <w:rsid w:val="00A61CE6"/>
    <w:rsid w:val="00A70F2D"/>
    <w:rsid w:val="00A85125"/>
    <w:rsid w:val="00A86838"/>
    <w:rsid w:val="00A92781"/>
    <w:rsid w:val="00AB26BD"/>
    <w:rsid w:val="00AB6239"/>
    <w:rsid w:val="00AC201E"/>
    <w:rsid w:val="00AC6C34"/>
    <w:rsid w:val="00AD1458"/>
    <w:rsid w:val="00AD2F8B"/>
    <w:rsid w:val="00AD79E4"/>
    <w:rsid w:val="00AE17E2"/>
    <w:rsid w:val="00AE5EF9"/>
    <w:rsid w:val="00B105DA"/>
    <w:rsid w:val="00B114DD"/>
    <w:rsid w:val="00B2288D"/>
    <w:rsid w:val="00B24364"/>
    <w:rsid w:val="00B31320"/>
    <w:rsid w:val="00B31DE0"/>
    <w:rsid w:val="00B359B2"/>
    <w:rsid w:val="00B441C0"/>
    <w:rsid w:val="00B47E08"/>
    <w:rsid w:val="00B64642"/>
    <w:rsid w:val="00B741A1"/>
    <w:rsid w:val="00B74500"/>
    <w:rsid w:val="00BA05A3"/>
    <w:rsid w:val="00BB2F89"/>
    <w:rsid w:val="00BC1A03"/>
    <w:rsid w:val="00BD5FB1"/>
    <w:rsid w:val="00BE4DAC"/>
    <w:rsid w:val="00BE5E6E"/>
    <w:rsid w:val="00C071EF"/>
    <w:rsid w:val="00C12B6B"/>
    <w:rsid w:val="00C17484"/>
    <w:rsid w:val="00C27E45"/>
    <w:rsid w:val="00C3442D"/>
    <w:rsid w:val="00C363DE"/>
    <w:rsid w:val="00C51066"/>
    <w:rsid w:val="00C61226"/>
    <w:rsid w:val="00C6209B"/>
    <w:rsid w:val="00C67818"/>
    <w:rsid w:val="00C748B4"/>
    <w:rsid w:val="00C75DAF"/>
    <w:rsid w:val="00C800E9"/>
    <w:rsid w:val="00C96812"/>
    <w:rsid w:val="00CA3A94"/>
    <w:rsid w:val="00CA3CDF"/>
    <w:rsid w:val="00CA4802"/>
    <w:rsid w:val="00CA5D37"/>
    <w:rsid w:val="00CA7EA6"/>
    <w:rsid w:val="00CB3542"/>
    <w:rsid w:val="00CB3F16"/>
    <w:rsid w:val="00CC6854"/>
    <w:rsid w:val="00CC7288"/>
    <w:rsid w:val="00CC72BF"/>
    <w:rsid w:val="00CC7BC5"/>
    <w:rsid w:val="00CE043E"/>
    <w:rsid w:val="00CE7D1F"/>
    <w:rsid w:val="00CF1839"/>
    <w:rsid w:val="00CF3725"/>
    <w:rsid w:val="00CF5925"/>
    <w:rsid w:val="00CF6F36"/>
    <w:rsid w:val="00D0576F"/>
    <w:rsid w:val="00D11264"/>
    <w:rsid w:val="00D248DE"/>
    <w:rsid w:val="00D37C9E"/>
    <w:rsid w:val="00D4532B"/>
    <w:rsid w:val="00D55101"/>
    <w:rsid w:val="00D56787"/>
    <w:rsid w:val="00D6125B"/>
    <w:rsid w:val="00D73703"/>
    <w:rsid w:val="00D73878"/>
    <w:rsid w:val="00D740BC"/>
    <w:rsid w:val="00D758B6"/>
    <w:rsid w:val="00D80332"/>
    <w:rsid w:val="00D81442"/>
    <w:rsid w:val="00D86CA9"/>
    <w:rsid w:val="00D90F76"/>
    <w:rsid w:val="00D92159"/>
    <w:rsid w:val="00D973B0"/>
    <w:rsid w:val="00DB544F"/>
    <w:rsid w:val="00DC37BA"/>
    <w:rsid w:val="00DC3C57"/>
    <w:rsid w:val="00DC7A40"/>
    <w:rsid w:val="00DD0FCD"/>
    <w:rsid w:val="00DD4512"/>
    <w:rsid w:val="00DD526E"/>
    <w:rsid w:val="00DE0E49"/>
    <w:rsid w:val="00DE24DD"/>
    <w:rsid w:val="00DF40CB"/>
    <w:rsid w:val="00DF4E30"/>
    <w:rsid w:val="00E131B3"/>
    <w:rsid w:val="00E159AF"/>
    <w:rsid w:val="00E1775E"/>
    <w:rsid w:val="00E20FB2"/>
    <w:rsid w:val="00E21320"/>
    <w:rsid w:val="00E21D39"/>
    <w:rsid w:val="00E35EB4"/>
    <w:rsid w:val="00E43F2C"/>
    <w:rsid w:val="00E540E4"/>
    <w:rsid w:val="00E54134"/>
    <w:rsid w:val="00E976B5"/>
    <w:rsid w:val="00EB652D"/>
    <w:rsid w:val="00EC0C36"/>
    <w:rsid w:val="00ED16C9"/>
    <w:rsid w:val="00EE064B"/>
    <w:rsid w:val="00EE29B7"/>
    <w:rsid w:val="00F003D4"/>
    <w:rsid w:val="00F03B8D"/>
    <w:rsid w:val="00F12F14"/>
    <w:rsid w:val="00F17C54"/>
    <w:rsid w:val="00F26F76"/>
    <w:rsid w:val="00F334C3"/>
    <w:rsid w:val="00F37364"/>
    <w:rsid w:val="00F467C5"/>
    <w:rsid w:val="00F50DF7"/>
    <w:rsid w:val="00F511CE"/>
    <w:rsid w:val="00F53B2C"/>
    <w:rsid w:val="00F60008"/>
    <w:rsid w:val="00F65F8C"/>
    <w:rsid w:val="00F92594"/>
    <w:rsid w:val="00FA20B9"/>
    <w:rsid w:val="00FB029D"/>
    <w:rsid w:val="00FC3946"/>
    <w:rsid w:val="00FD2083"/>
    <w:rsid w:val="00FE1C58"/>
    <w:rsid w:val="00FE4336"/>
    <w:rsid w:val="00FE7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BB68"/>
  <w15:docId w15:val="{A9EC9842-70B9-409B-BC14-EB9F05C5F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603"/>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fontstyle01">
    <w:name w:val="fontstyle01"/>
    <w:basedOn w:val="a0"/>
    <w:rPr>
      <w:rFonts w:ascii="CIDFont+F2" w:hAnsi="CIDFont+F2" w:hint="default"/>
      <w:b/>
      <w:bCs/>
      <w:color w:val="000000"/>
      <w:sz w:val="24"/>
      <w:szCs w:val="24"/>
    </w:rPr>
  </w:style>
  <w:style w:type="character" w:customStyle="1" w:styleId="fontstyle21">
    <w:name w:val="fontstyle21"/>
    <w:basedOn w:val="a0"/>
    <w:rPr>
      <w:rFonts w:ascii="CIDFont+F1" w:hAnsi="CIDFont+F1" w:hint="default"/>
      <w:color w:val="000000"/>
      <w:sz w:val="24"/>
      <w:szCs w:val="24"/>
    </w:rPr>
  </w:style>
  <w:style w:type="character" w:customStyle="1" w:styleId="fontstyle31">
    <w:name w:val="fontstyle31"/>
    <w:basedOn w:val="a0"/>
    <w:rPr>
      <w:rFonts w:ascii="CIDFont+F5" w:hAnsi="CIDFont+F5" w:hint="default"/>
      <w:b/>
      <w:bCs/>
      <w:i/>
      <w:iCs/>
      <w:color w:val="000000"/>
      <w:sz w:val="24"/>
      <w:szCs w:val="24"/>
    </w:rPr>
  </w:style>
  <w:style w:type="character" w:customStyle="1" w:styleId="fontstyle41">
    <w:name w:val="fontstyle41"/>
    <w:basedOn w:val="a0"/>
    <w:rPr>
      <w:rFonts w:ascii="CIDFont+F6" w:hAnsi="CIDFont+F6" w:hint="default"/>
      <w:i/>
      <w:iCs/>
      <w:color w:val="000000"/>
      <w:sz w:val="24"/>
      <w:szCs w:val="24"/>
    </w:rPr>
  </w:style>
  <w:style w:type="character" w:customStyle="1" w:styleId="fontstyle51">
    <w:name w:val="fontstyle51"/>
    <w:basedOn w:val="a0"/>
    <w:rPr>
      <w:rFonts w:ascii="CIDFont+F8" w:hAnsi="CIDFont+F8" w:hint="default"/>
      <w:color w:val="000000"/>
      <w:sz w:val="24"/>
      <w:szCs w:val="24"/>
    </w:rPr>
  </w:style>
  <w:style w:type="character" w:styleId="af2">
    <w:name w:val="Hyperlink"/>
    <w:basedOn w:val="a0"/>
    <w:uiPriority w:val="99"/>
    <w:unhideWhenUsed/>
    <w:rPr>
      <w:color w:val="0563C1" w:themeColor="hyperlink"/>
      <w:u w:val="single"/>
    </w:rPr>
  </w:style>
  <w:style w:type="character" w:styleId="af3">
    <w:name w:val="annotation reference"/>
    <w:basedOn w:val="a0"/>
    <w:uiPriority w:val="99"/>
    <w:semiHidden/>
    <w:unhideWhenUsed/>
    <w:rPr>
      <w:sz w:val="16"/>
      <w:szCs w:val="16"/>
    </w:rPr>
  </w:style>
  <w:style w:type="paragraph" w:styleId="af4">
    <w:name w:val="annotation text"/>
    <w:basedOn w:val="a"/>
    <w:link w:val="af5"/>
    <w:uiPriority w:val="99"/>
    <w:unhideWhenUsed/>
    <w:pPr>
      <w:spacing w:line="240" w:lineRule="auto"/>
    </w:pPr>
    <w:rPr>
      <w:sz w:val="20"/>
      <w:szCs w:val="20"/>
    </w:rPr>
  </w:style>
  <w:style w:type="character" w:customStyle="1" w:styleId="af5">
    <w:name w:val="Текст примечания Знак"/>
    <w:basedOn w:val="a0"/>
    <w:link w:val="af4"/>
    <w:uiPriority w:val="99"/>
    <w:rPr>
      <w:sz w:val="20"/>
      <w:szCs w:val="20"/>
    </w:rPr>
  </w:style>
  <w:style w:type="paragraph" w:styleId="af6">
    <w:name w:val="annotation subject"/>
    <w:basedOn w:val="af4"/>
    <w:next w:val="af4"/>
    <w:link w:val="af7"/>
    <w:uiPriority w:val="99"/>
    <w:semiHidden/>
    <w:unhideWhenUsed/>
    <w:rPr>
      <w:b/>
      <w:bCs/>
    </w:rPr>
  </w:style>
  <w:style w:type="character" w:customStyle="1" w:styleId="af7">
    <w:name w:val="Тема примечания Знак"/>
    <w:basedOn w:val="af5"/>
    <w:link w:val="af6"/>
    <w:uiPriority w:val="99"/>
    <w:semiHidden/>
    <w:rPr>
      <w:b/>
      <w:bCs/>
      <w:sz w:val="20"/>
      <w:szCs w:val="20"/>
    </w:rPr>
  </w:style>
  <w:style w:type="paragraph" w:styleId="af8">
    <w:name w:val="Balloon Text"/>
    <w:basedOn w:val="a"/>
    <w:link w:val="af9"/>
    <w:uiPriority w:val="99"/>
    <w:semiHidden/>
    <w:unhideWhenUsed/>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Pr>
      <w:rFonts w:ascii="Segoe UI" w:hAnsi="Segoe UI" w:cs="Segoe UI"/>
      <w:sz w:val="18"/>
      <w:szCs w:val="18"/>
    </w:rPr>
  </w:style>
  <w:style w:type="paragraph" w:styleId="afa">
    <w:name w:val="List Paragraph"/>
    <w:basedOn w:val="a"/>
    <w:uiPriority w:val="34"/>
    <w:qFormat/>
    <w:pPr>
      <w:ind w:left="720"/>
      <w:contextualSpacing/>
    </w:pPr>
  </w:style>
  <w:style w:type="character" w:styleId="afb">
    <w:name w:val="Strong"/>
    <w:basedOn w:val="a0"/>
    <w:uiPriority w:val="22"/>
    <w:qFormat/>
    <w:rPr>
      <w:b/>
      <w:bCs/>
    </w:rPr>
  </w:style>
  <w:style w:type="table" w:customStyle="1" w:styleId="13">
    <w:name w:val="Сетка таблицы1"/>
    <w:basedOn w:val="a1"/>
    <w:next w:val="afc"/>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c">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basedOn w:val="a"/>
    <w:link w:val="afe"/>
    <w:uiPriority w:val="99"/>
    <w:unhideWhenUsed/>
    <w:pPr>
      <w:tabs>
        <w:tab w:val="center" w:pos="4677"/>
        <w:tab w:val="right" w:pos="9355"/>
      </w:tabs>
      <w:spacing w:after="0" w:line="240" w:lineRule="auto"/>
    </w:pPr>
  </w:style>
  <w:style w:type="character" w:customStyle="1" w:styleId="afe">
    <w:name w:val="Верхний колонтитул Знак"/>
    <w:basedOn w:val="a0"/>
    <w:link w:val="afd"/>
    <w:uiPriority w:val="99"/>
  </w:style>
  <w:style w:type="paragraph" w:styleId="aff">
    <w:name w:val="footer"/>
    <w:basedOn w:val="a"/>
    <w:link w:val="aff0"/>
    <w:uiPriority w:val="99"/>
    <w:unhideWhenUsed/>
    <w:pPr>
      <w:tabs>
        <w:tab w:val="center" w:pos="4677"/>
        <w:tab w:val="right" w:pos="9355"/>
      </w:tabs>
      <w:spacing w:after="0" w:line="240" w:lineRule="auto"/>
    </w:pPr>
  </w:style>
  <w:style w:type="character" w:customStyle="1" w:styleId="aff0">
    <w:name w:val="Нижний колонтитул Знак"/>
    <w:basedOn w:val="a0"/>
    <w:link w:val="aff"/>
    <w:uiPriority w:val="99"/>
  </w:style>
  <w:style w:type="character" w:customStyle="1" w:styleId="14">
    <w:name w:val="Неразрешенное упоминание1"/>
    <w:basedOn w:val="a0"/>
    <w:uiPriority w:val="99"/>
    <w:semiHidden/>
    <w:unhideWhenUsed/>
    <w:rPr>
      <w:color w:val="605E5C"/>
      <w:shd w:val="clear" w:color="auto" w:fill="E1DFDD"/>
    </w:rPr>
  </w:style>
  <w:style w:type="character" w:styleId="aff1">
    <w:name w:val="Placeholder Text"/>
    <w:basedOn w:val="a0"/>
    <w:uiPriority w:val="99"/>
    <w:semiHidden/>
    <w:rPr>
      <w:color w:val="808080"/>
    </w:rPr>
  </w:style>
  <w:style w:type="paragraph" w:styleId="aff2">
    <w:name w:val="No Spacing"/>
    <w:uiPriority w:val="1"/>
    <w:qFormat/>
    <w:pPr>
      <w:spacing w:after="0" w:line="240" w:lineRule="auto"/>
    </w:pPr>
  </w:style>
  <w:style w:type="paragraph" w:customStyle="1" w:styleId="15">
    <w:name w:val="Обычный1"/>
    <w:pPr>
      <w:spacing w:after="0" w:line="240" w:lineRule="auto"/>
    </w:pPr>
    <w:rPr>
      <w:rFonts w:ascii="Times New Roman" w:eastAsia="Times New Roman" w:hAnsi="Times New Roman" w:cs="Times New Roman"/>
      <w:sz w:val="20"/>
      <w:szCs w:val="20"/>
      <w:lang w:eastAsia="ru-RU"/>
    </w:rPr>
  </w:style>
  <w:style w:type="paragraph" w:styleId="aff3">
    <w:name w:val="Plain Text"/>
    <w:basedOn w:val="a"/>
    <w:link w:val="aff4"/>
    <w:uiPriority w:val="99"/>
    <w:unhideWhenUsed/>
    <w:pPr>
      <w:spacing w:after="0" w:line="240" w:lineRule="auto"/>
    </w:pPr>
    <w:rPr>
      <w:rFonts w:ascii="Consolas" w:hAnsi="Consolas"/>
      <w:sz w:val="21"/>
      <w:szCs w:val="21"/>
    </w:rPr>
  </w:style>
  <w:style w:type="character" w:customStyle="1" w:styleId="aff4">
    <w:name w:val="Текст Знак"/>
    <w:basedOn w:val="a0"/>
    <w:link w:val="aff3"/>
    <w:uiPriority w:val="99"/>
    <w:rPr>
      <w:rFonts w:ascii="Consolas" w:hAnsi="Consolas"/>
      <w:sz w:val="21"/>
      <w:szCs w:val="21"/>
    </w:rPr>
  </w:style>
  <w:style w:type="table" w:customStyle="1" w:styleId="aff5">
    <w:name w:val="ГРЦ реквизиты"/>
    <w:basedOn w:val="a1"/>
    <w:uiPriority w:val="99"/>
    <w:pPr>
      <w:spacing w:after="0" w:line="240" w:lineRule="auto"/>
      <w:contextualSpacing/>
    </w:pPr>
    <w:rPr>
      <w:sz w:val="18"/>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pPr>
        <w:spacing w:before="120" w:beforeAutospacing="0" w:after="120" w:afterAutospacing="0"/>
      </w:pPr>
    </w:tblStylePr>
  </w:style>
  <w:style w:type="character" w:customStyle="1" w:styleId="25">
    <w:name w:val="Основной текст (2) + Полужирный"/>
    <w:rPr>
      <w:rFonts w:ascii="Times New Roman" w:eastAsia="Times New Roman" w:hAnsi="Times New Roman" w:cs="Times New Roman" w:hint="default"/>
      <w:b/>
      <w:bCs/>
      <w:color w:val="000000"/>
      <w:spacing w:val="0"/>
      <w:position w:val="0"/>
      <w:sz w:val="22"/>
      <w:szCs w:val="22"/>
      <w:u w:val="none"/>
      <w:lang w:val="ru-RU" w:eastAsia="ru-RU" w:bidi="ru-RU"/>
    </w:rPr>
  </w:style>
  <w:style w:type="paragraph" w:customStyle="1" w:styleId="ConsNormal">
    <w:name w:val="ConsNormal"/>
    <w:pPr>
      <w:widowControl w:val="0"/>
      <w:spacing w:after="0" w:line="240" w:lineRule="auto"/>
      <w:ind w:firstLine="720"/>
    </w:pPr>
    <w:rPr>
      <w:rFonts w:ascii="Arial" w:eastAsia="Times New Roman" w:hAnsi="Arial" w:cs="Arial"/>
      <w:sz w:val="24"/>
      <w:szCs w:val="24"/>
      <w:lang w:eastAsia="ru-RU"/>
    </w:rPr>
  </w:style>
  <w:style w:type="character" w:customStyle="1" w:styleId="26">
    <w:name w:val="Основной текст (2)_"/>
    <w:link w:val="27"/>
    <w:rPr>
      <w:rFonts w:ascii="Times New Roman" w:eastAsia="Times New Roman" w:hAnsi="Times New Roman" w:cs="Times New Roman"/>
      <w:shd w:val="clear" w:color="auto" w:fill="FFFFFF"/>
    </w:rPr>
  </w:style>
  <w:style w:type="paragraph" w:customStyle="1" w:styleId="27">
    <w:name w:val="Основной текст (2)"/>
    <w:basedOn w:val="a"/>
    <w:link w:val="26"/>
    <w:pPr>
      <w:widowControl w:val="0"/>
      <w:shd w:val="clear" w:color="auto" w:fill="FFFFFF"/>
      <w:spacing w:before="240" w:after="300" w:line="0" w:lineRule="atLeast"/>
      <w:ind w:hanging="360"/>
      <w:jc w:val="both"/>
    </w:pPr>
    <w:rPr>
      <w:rFonts w:ascii="Times New Roman" w:eastAsia="Times New Roman" w:hAnsi="Times New Roman" w:cs="Times New Roman"/>
    </w:rPr>
  </w:style>
  <w:style w:type="character" w:customStyle="1" w:styleId="33">
    <w:name w:val="Основной текст (3)_"/>
    <w:link w:val="34"/>
    <w:rPr>
      <w:rFonts w:ascii="Times New Roman" w:eastAsia="Times New Roman" w:hAnsi="Times New Roman" w:cs="Times New Roman"/>
      <w:b/>
      <w:bCs/>
      <w:shd w:val="clear" w:color="auto" w:fill="FFFFFF"/>
    </w:rPr>
  </w:style>
  <w:style w:type="paragraph" w:customStyle="1" w:styleId="34">
    <w:name w:val="Основной текст (3)"/>
    <w:basedOn w:val="a"/>
    <w:link w:val="33"/>
    <w:pPr>
      <w:widowControl w:val="0"/>
      <w:shd w:val="clear" w:color="auto" w:fill="FFFFFF"/>
      <w:spacing w:before="780" w:after="0" w:line="274" w:lineRule="exact"/>
      <w:jc w:val="both"/>
    </w:pPr>
    <w:rPr>
      <w:rFonts w:ascii="Times New Roman" w:eastAsia="Times New Roman" w:hAnsi="Times New Roman" w:cs="Times New Roman"/>
      <w:b/>
      <w:bCs/>
    </w:rPr>
  </w:style>
  <w:style w:type="character" w:customStyle="1" w:styleId="35">
    <w:name w:val="Основной текст (3) + Не полужирный"/>
    <w:rPr>
      <w:rFonts w:ascii="Times New Roman" w:eastAsia="Times New Roman" w:hAnsi="Times New Roman" w:cs="Times New Roman" w:hint="default"/>
      <w:color w:val="000000"/>
      <w:spacing w:val="0"/>
      <w:position w:val="0"/>
      <w:sz w:val="22"/>
      <w:szCs w:val="22"/>
      <w:u w:val="none"/>
      <w:lang w:val="ru-RU" w:eastAsia="ru-RU" w:bidi="ru-RU"/>
    </w:rPr>
  </w:style>
  <w:style w:type="character" w:customStyle="1" w:styleId="aff6">
    <w:name w:val="Основной текст_"/>
    <w:link w:val="16"/>
    <w:rPr>
      <w:shd w:val="clear" w:color="auto" w:fill="FFFFFF"/>
    </w:rPr>
  </w:style>
  <w:style w:type="paragraph" w:customStyle="1" w:styleId="16">
    <w:name w:val="Основной текст1"/>
    <w:basedOn w:val="a"/>
    <w:link w:val="aff6"/>
    <w:pPr>
      <w:widowControl w:val="0"/>
      <w:shd w:val="clear" w:color="auto" w:fill="FFFFFF"/>
      <w:spacing w:before="240" w:after="300" w:line="0" w:lineRule="atLeast"/>
      <w:jc w:val="both"/>
    </w:pPr>
  </w:style>
  <w:style w:type="paragraph" w:customStyle="1" w:styleId="0-">
    <w:name w:val="ХДВ 0-й отступ"/>
    <w:basedOn w:val="a"/>
    <w:qFormat/>
    <w:pPr>
      <w:widowControl w:val="0"/>
      <w:spacing w:before="60" w:after="0" w:line="240" w:lineRule="auto"/>
      <w:ind w:left="567" w:hanging="567"/>
      <w:jc w:val="both"/>
    </w:pPr>
    <w:rPr>
      <w:rFonts w:ascii="Times New Roman" w:eastAsia="Times New Roman" w:hAnsi="Times New Roman" w:cs="Arial"/>
      <w:spacing w:val="-4"/>
      <w:sz w:val="24"/>
      <w:szCs w:val="24"/>
      <w:lang w:eastAsia="ru-RU"/>
    </w:rPr>
  </w:style>
  <w:style w:type="paragraph" w:styleId="aff7">
    <w:name w:val="Body Text"/>
    <w:basedOn w:val="a"/>
    <w:link w:val="aff8"/>
    <w:rsid w:val="00B441C0"/>
    <w:pPr>
      <w:spacing w:before="60" w:after="120" w:line="240" w:lineRule="auto"/>
    </w:pPr>
    <w:rPr>
      <w:rFonts w:ascii="Times New Roman" w:eastAsia="Calibri" w:hAnsi="Times New Roman" w:cs="Times New Roman"/>
      <w:spacing w:val="-4"/>
      <w:sz w:val="24"/>
      <w:szCs w:val="24"/>
    </w:rPr>
  </w:style>
  <w:style w:type="character" w:customStyle="1" w:styleId="aff8">
    <w:name w:val="Основной текст Знак"/>
    <w:basedOn w:val="a0"/>
    <w:link w:val="aff7"/>
    <w:rsid w:val="00B441C0"/>
    <w:rPr>
      <w:rFonts w:ascii="Times New Roman" w:eastAsia="Calibri" w:hAnsi="Times New Roman" w:cs="Times New Roman"/>
      <w:spacing w:val="-4"/>
      <w:sz w:val="24"/>
      <w:szCs w:val="24"/>
    </w:rPr>
  </w:style>
  <w:style w:type="character" w:customStyle="1" w:styleId="28">
    <w:name w:val="Неразрешенное упоминание2"/>
    <w:basedOn w:val="a0"/>
    <w:uiPriority w:val="99"/>
    <w:semiHidden/>
    <w:unhideWhenUsed/>
    <w:rsid w:val="00B105DA"/>
    <w:rPr>
      <w:color w:val="605E5C"/>
      <w:shd w:val="clear" w:color="auto" w:fill="E1DFDD"/>
    </w:rPr>
  </w:style>
  <w:style w:type="character" w:customStyle="1" w:styleId="UnresolvedMention">
    <w:name w:val="Unresolved Mention"/>
    <w:basedOn w:val="a0"/>
    <w:uiPriority w:val="99"/>
    <w:semiHidden/>
    <w:unhideWhenUsed/>
    <w:rsid w:val="00DF4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3134">
      <w:bodyDiv w:val="1"/>
      <w:marLeft w:val="0"/>
      <w:marRight w:val="0"/>
      <w:marTop w:val="0"/>
      <w:marBottom w:val="0"/>
      <w:divBdr>
        <w:top w:val="none" w:sz="0" w:space="0" w:color="auto"/>
        <w:left w:val="none" w:sz="0" w:space="0" w:color="auto"/>
        <w:bottom w:val="none" w:sz="0" w:space="0" w:color="auto"/>
        <w:right w:val="none" w:sz="0" w:space="0" w:color="auto"/>
      </w:divBdr>
    </w:div>
    <w:div w:id="72554769">
      <w:bodyDiv w:val="1"/>
      <w:marLeft w:val="0"/>
      <w:marRight w:val="0"/>
      <w:marTop w:val="0"/>
      <w:marBottom w:val="0"/>
      <w:divBdr>
        <w:top w:val="none" w:sz="0" w:space="0" w:color="auto"/>
        <w:left w:val="none" w:sz="0" w:space="0" w:color="auto"/>
        <w:bottom w:val="none" w:sz="0" w:space="0" w:color="auto"/>
        <w:right w:val="none" w:sz="0" w:space="0" w:color="auto"/>
      </w:divBdr>
    </w:div>
    <w:div w:id="95290407">
      <w:bodyDiv w:val="1"/>
      <w:marLeft w:val="0"/>
      <w:marRight w:val="0"/>
      <w:marTop w:val="0"/>
      <w:marBottom w:val="0"/>
      <w:divBdr>
        <w:top w:val="none" w:sz="0" w:space="0" w:color="auto"/>
        <w:left w:val="none" w:sz="0" w:space="0" w:color="auto"/>
        <w:bottom w:val="none" w:sz="0" w:space="0" w:color="auto"/>
        <w:right w:val="none" w:sz="0" w:space="0" w:color="auto"/>
      </w:divBdr>
    </w:div>
    <w:div w:id="471824806">
      <w:bodyDiv w:val="1"/>
      <w:marLeft w:val="0"/>
      <w:marRight w:val="0"/>
      <w:marTop w:val="0"/>
      <w:marBottom w:val="0"/>
      <w:divBdr>
        <w:top w:val="none" w:sz="0" w:space="0" w:color="auto"/>
        <w:left w:val="none" w:sz="0" w:space="0" w:color="auto"/>
        <w:bottom w:val="none" w:sz="0" w:space="0" w:color="auto"/>
        <w:right w:val="none" w:sz="0" w:space="0" w:color="auto"/>
      </w:divBdr>
    </w:div>
    <w:div w:id="508719108">
      <w:bodyDiv w:val="1"/>
      <w:marLeft w:val="0"/>
      <w:marRight w:val="0"/>
      <w:marTop w:val="0"/>
      <w:marBottom w:val="0"/>
      <w:divBdr>
        <w:top w:val="none" w:sz="0" w:space="0" w:color="auto"/>
        <w:left w:val="none" w:sz="0" w:space="0" w:color="auto"/>
        <w:bottom w:val="none" w:sz="0" w:space="0" w:color="auto"/>
        <w:right w:val="none" w:sz="0" w:space="0" w:color="auto"/>
      </w:divBdr>
    </w:div>
    <w:div w:id="739060994">
      <w:bodyDiv w:val="1"/>
      <w:marLeft w:val="0"/>
      <w:marRight w:val="0"/>
      <w:marTop w:val="0"/>
      <w:marBottom w:val="0"/>
      <w:divBdr>
        <w:top w:val="none" w:sz="0" w:space="0" w:color="auto"/>
        <w:left w:val="none" w:sz="0" w:space="0" w:color="auto"/>
        <w:bottom w:val="none" w:sz="0" w:space="0" w:color="auto"/>
        <w:right w:val="none" w:sz="0" w:space="0" w:color="auto"/>
      </w:divBdr>
    </w:div>
    <w:div w:id="978801156">
      <w:bodyDiv w:val="1"/>
      <w:marLeft w:val="0"/>
      <w:marRight w:val="0"/>
      <w:marTop w:val="0"/>
      <w:marBottom w:val="0"/>
      <w:divBdr>
        <w:top w:val="none" w:sz="0" w:space="0" w:color="auto"/>
        <w:left w:val="none" w:sz="0" w:space="0" w:color="auto"/>
        <w:bottom w:val="none" w:sz="0" w:space="0" w:color="auto"/>
        <w:right w:val="none" w:sz="0" w:space="0" w:color="auto"/>
      </w:divBdr>
    </w:div>
    <w:div w:id="1031420775">
      <w:bodyDiv w:val="1"/>
      <w:marLeft w:val="0"/>
      <w:marRight w:val="0"/>
      <w:marTop w:val="0"/>
      <w:marBottom w:val="0"/>
      <w:divBdr>
        <w:top w:val="none" w:sz="0" w:space="0" w:color="auto"/>
        <w:left w:val="none" w:sz="0" w:space="0" w:color="auto"/>
        <w:bottom w:val="none" w:sz="0" w:space="0" w:color="auto"/>
        <w:right w:val="none" w:sz="0" w:space="0" w:color="auto"/>
      </w:divBdr>
    </w:div>
    <w:div w:id="1067729118">
      <w:bodyDiv w:val="1"/>
      <w:marLeft w:val="0"/>
      <w:marRight w:val="0"/>
      <w:marTop w:val="0"/>
      <w:marBottom w:val="0"/>
      <w:divBdr>
        <w:top w:val="none" w:sz="0" w:space="0" w:color="auto"/>
        <w:left w:val="none" w:sz="0" w:space="0" w:color="auto"/>
        <w:bottom w:val="none" w:sz="0" w:space="0" w:color="auto"/>
        <w:right w:val="none" w:sz="0" w:space="0" w:color="auto"/>
      </w:divBdr>
    </w:div>
    <w:div w:id="1383482318">
      <w:bodyDiv w:val="1"/>
      <w:marLeft w:val="0"/>
      <w:marRight w:val="0"/>
      <w:marTop w:val="0"/>
      <w:marBottom w:val="0"/>
      <w:divBdr>
        <w:top w:val="none" w:sz="0" w:space="0" w:color="auto"/>
        <w:left w:val="none" w:sz="0" w:space="0" w:color="auto"/>
        <w:bottom w:val="none" w:sz="0" w:space="0" w:color="auto"/>
        <w:right w:val="none" w:sz="0" w:space="0" w:color="auto"/>
      </w:divBdr>
      <w:divsChild>
        <w:div w:id="156383978">
          <w:marLeft w:val="0"/>
          <w:marRight w:val="0"/>
          <w:marTop w:val="0"/>
          <w:marBottom w:val="0"/>
          <w:divBdr>
            <w:top w:val="none" w:sz="0" w:space="0" w:color="auto"/>
            <w:left w:val="none" w:sz="0" w:space="0" w:color="auto"/>
            <w:bottom w:val="none" w:sz="0" w:space="0" w:color="auto"/>
            <w:right w:val="none" w:sz="0" w:space="0" w:color="auto"/>
          </w:divBdr>
        </w:div>
        <w:div w:id="1185485353">
          <w:marLeft w:val="0"/>
          <w:marRight w:val="0"/>
          <w:marTop w:val="0"/>
          <w:marBottom w:val="0"/>
          <w:divBdr>
            <w:top w:val="none" w:sz="0" w:space="0" w:color="auto"/>
            <w:left w:val="none" w:sz="0" w:space="0" w:color="auto"/>
            <w:bottom w:val="none" w:sz="0" w:space="0" w:color="auto"/>
            <w:right w:val="none" w:sz="0" w:space="0" w:color="auto"/>
          </w:divBdr>
        </w:div>
        <w:div w:id="1034310778">
          <w:marLeft w:val="0"/>
          <w:marRight w:val="0"/>
          <w:marTop w:val="0"/>
          <w:marBottom w:val="0"/>
          <w:divBdr>
            <w:top w:val="none" w:sz="0" w:space="0" w:color="auto"/>
            <w:left w:val="none" w:sz="0" w:space="0" w:color="auto"/>
            <w:bottom w:val="none" w:sz="0" w:space="0" w:color="auto"/>
            <w:right w:val="none" w:sz="0" w:space="0" w:color="auto"/>
          </w:divBdr>
        </w:div>
        <w:div w:id="1577282966">
          <w:marLeft w:val="0"/>
          <w:marRight w:val="0"/>
          <w:marTop w:val="0"/>
          <w:marBottom w:val="0"/>
          <w:divBdr>
            <w:top w:val="none" w:sz="0" w:space="0" w:color="auto"/>
            <w:left w:val="none" w:sz="0" w:space="0" w:color="auto"/>
            <w:bottom w:val="none" w:sz="0" w:space="0" w:color="auto"/>
            <w:right w:val="none" w:sz="0" w:space="0" w:color="auto"/>
          </w:divBdr>
        </w:div>
        <w:div w:id="869757595">
          <w:marLeft w:val="0"/>
          <w:marRight w:val="0"/>
          <w:marTop w:val="0"/>
          <w:marBottom w:val="0"/>
          <w:divBdr>
            <w:top w:val="none" w:sz="0" w:space="0" w:color="auto"/>
            <w:left w:val="none" w:sz="0" w:space="0" w:color="auto"/>
            <w:bottom w:val="none" w:sz="0" w:space="0" w:color="auto"/>
            <w:right w:val="none" w:sz="0" w:space="0" w:color="auto"/>
          </w:divBdr>
        </w:div>
        <w:div w:id="1344940588">
          <w:marLeft w:val="0"/>
          <w:marRight w:val="0"/>
          <w:marTop w:val="0"/>
          <w:marBottom w:val="0"/>
          <w:divBdr>
            <w:top w:val="none" w:sz="0" w:space="0" w:color="auto"/>
            <w:left w:val="none" w:sz="0" w:space="0" w:color="auto"/>
            <w:bottom w:val="none" w:sz="0" w:space="0" w:color="auto"/>
            <w:right w:val="none" w:sz="0" w:space="0" w:color="auto"/>
          </w:divBdr>
        </w:div>
        <w:div w:id="2074961863">
          <w:marLeft w:val="0"/>
          <w:marRight w:val="0"/>
          <w:marTop w:val="0"/>
          <w:marBottom w:val="0"/>
          <w:divBdr>
            <w:top w:val="none" w:sz="0" w:space="0" w:color="auto"/>
            <w:left w:val="none" w:sz="0" w:space="0" w:color="auto"/>
            <w:bottom w:val="none" w:sz="0" w:space="0" w:color="auto"/>
            <w:right w:val="none" w:sz="0" w:space="0" w:color="auto"/>
          </w:divBdr>
        </w:div>
      </w:divsChild>
    </w:div>
    <w:div w:id="1553034223">
      <w:bodyDiv w:val="1"/>
      <w:marLeft w:val="0"/>
      <w:marRight w:val="0"/>
      <w:marTop w:val="0"/>
      <w:marBottom w:val="0"/>
      <w:divBdr>
        <w:top w:val="none" w:sz="0" w:space="0" w:color="auto"/>
        <w:left w:val="none" w:sz="0" w:space="0" w:color="auto"/>
        <w:bottom w:val="none" w:sz="0" w:space="0" w:color="auto"/>
        <w:right w:val="none" w:sz="0" w:space="0" w:color="auto"/>
      </w:divBdr>
    </w:div>
    <w:div w:id="1954090583">
      <w:bodyDiv w:val="1"/>
      <w:marLeft w:val="0"/>
      <w:marRight w:val="0"/>
      <w:marTop w:val="0"/>
      <w:marBottom w:val="0"/>
      <w:divBdr>
        <w:top w:val="none" w:sz="0" w:space="0" w:color="auto"/>
        <w:left w:val="none" w:sz="0" w:space="0" w:color="auto"/>
        <w:bottom w:val="none" w:sz="0" w:space="0" w:color="auto"/>
        <w:right w:val="none" w:sz="0" w:space="0" w:color="auto"/>
      </w:divBdr>
    </w:div>
    <w:div w:id="2076968263">
      <w:bodyDiv w:val="1"/>
      <w:marLeft w:val="0"/>
      <w:marRight w:val="0"/>
      <w:marTop w:val="0"/>
      <w:marBottom w:val="0"/>
      <w:divBdr>
        <w:top w:val="none" w:sz="0" w:space="0" w:color="auto"/>
        <w:left w:val="none" w:sz="0" w:space="0" w:color="auto"/>
        <w:bottom w:val="none" w:sz="0" w:space="0" w:color="auto"/>
        <w:right w:val="none" w:sz="0" w:space="0" w:color="auto"/>
      </w:divBdr>
      <w:divsChild>
        <w:div w:id="904995119">
          <w:marLeft w:val="0"/>
          <w:marRight w:val="0"/>
          <w:marTop w:val="0"/>
          <w:marBottom w:val="0"/>
          <w:divBdr>
            <w:top w:val="none" w:sz="0" w:space="0" w:color="auto"/>
            <w:left w:val="none" w:sz="0" w:space="0" w:color="auto"/>
            <w:bottom w:val="none" w:sz="0" w:space="0" w:color="auto"/>
            <w:right w:val="none" w:sz="0" w:space="0" w:color="auto"/>
          </w:divBdr>
        </w:div>
        <w:div w:id="325979812">
          <w:marLeft w:val="0"/>
          <w:marRight w:val="0"/>
          <w:marTop w:val="0"/>
          <w:marBottom w:val="0"/>
          <w:divBdr>
            <w:top w:val="none" w:sz="0" w:space="0" w:color="auto"/>
            <w:left w:val="none" w:sz="0" w:space="0" w:color="auto"/>
            <w:bottom w:val="none" w:sz="0" w:space="0" w:color="auto"/>
            <w:right w:val="none" w:sz="0" w:space="0" w:color="auto"/>
          </w:divBdr>
        </w:div>
        <w:div w:id="935094511">
          <w:marLeft w:val="0"/>
          <w:marRight w:val="0"/>
          <w:marTop w:val="0"/>
          <w:marBottom w:val="0"/>
          <w:divBdr>
            <w:top w:val="none" w:sz="0" w:space="0" w:color="auto"/>
            <w:left w:val="none" w:sz="0" w:space="0" w:color="auto"/>
            <w:bottom w:val="none" w:sz="0" w:space="0" w:color="auto"/>
            <w:right w:val="none" w:sz="0" w:space="0" w:color="auto"/>
          </w:divBdr>
        </w:div>
        <w:div w:id="797838017">
          <w:marLeft w:val="0"/>
          <w:marRight w:val="0"/>
          <w:marTop w:val="0"/>
          <w:marBottom w:val="0"/>
          <w:divBdr>
            <w:top w:val="none" w:sz="0" w:space="0" w:color="auto"/>
            <w:left w:val="none" w:sz="0" w:space="0" w:color="auto"/>
            <w:bottom w:val="none" w:sz="0" w:space="0" w:color="auto"/>
            <w:right w:val="none" w:sz="0" w:space="0" w:color="auto"/>
          </w:divBdr>
        </w:div>
        <w:div w:id="602808983">
          <w:marLeft w:val="0"/>
          <w:marRight w:val="0"/>
          <w:marTop w:val="0"/>
          <w:marBottom w:val="0"/>
          <w:divBdr>
            <w:top w:val="none" w:sz="0" w:space="0" w:color="auto"/>
            <w:left w:val="none" w:sz="0" w:space="0" w:color="auto"/>
            <w:bottom w:val="none" w:sz="0" w:space="0" w:color="auto"/>
            <w:right w:val="none" w:sz="0" w:space="0" w:color="auto"/>
          </w:divBdr>
        </w:div>
        <w:div w:id="195971058">
          <w:marLeft w:val="0"/>
          <w:marRight w:val="0"/>
          <w:marTop w:val="0"/>
          <w:marBottom w:val="0"/>
          <w:divBdr>
            <w:top w:val="none" w:sz="0" w:space="0" w:color="auto"/>
            <w:left w:val="none" w:sz="0" w:space="0" w:color="auto"/>
            <w:bottom w:val="none" w:sz="0" w:space="0" w:color="auto"/>
            <w:right w:val="none" w:sz="0" w:space="0" w:color="auto"/>
          </w:divBdr>
        </w:div>
        <w:div w:id="586964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EB21-B039-4E6C-9256-D24198695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8794</Words>
  <Characters>50131</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Мичуров Михаил Владимирович</dc:creator>
  <cp:keywords/>
  <dc:description/>
  <cp:lastModifiedBy>Учетная запись Майкрософт</cp:lastModifiedBy>
  <cp:revision>4</cp:revision>
  <cp:lastPrinted>2025-01-16T02:25:00Z</cp:lastPrinted>
  <dcterms:created xsi:type="dcterms:W3CDTF">2025-04-30T09:00:00Z</dcterms:created>
  <dcterms:modified xsi:type="dcterms:W3CDTF">2025-05-26T13:22:00Z</dcterms:modified>
</cp:coreProperties>
</file>