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730E" w14:textId="371BC635" w:rsidR="001C1AAF" w:rsidRPr="00FF4705" w:rsidRDefault="002D3889" w:rsidP="007A1E7B">
      <w:pPr>
        <w:pStyle w:val="1"/>
        <w:tabs>
          <w:tab w:val="left" w:pos="1276"/>
          <w:tab w:val="left" w:pos="2116"/>
        </w:tabs>
        <w:spacing w:before="63" w:line="253" w:lineRule="exact"/>
        <w:ind w:firstLine="567"/>
        <w:jc w:val="center"/>
        <w:rPr>
          <w:b w:val="0"/>
        </w:rPr>
      </w:pPr>
      <w:r w:rsidRPr="00FF4705">
        <w:t>ДОГОВОР</w:t>
      </w:r>
      <w:r w:rsidR="00341547">
        <w:t xml:space="preserve"> </w:t>
      </w:r>
    </w:p>
    <w:p w14:paraId="1AE7C71D" w14:textId="732ADC42" w:rsidR="001C1AAF" w:rsidRPr="00FF4705" w:rsidRDefault="002D3889" w:rsidP="007A1E7B">
      <w:pPr>
        <w:tabs>
          <w:tab w:val="left" w:pos="1276"/>
        </w:tabs>
        <w:spacing w:line="253" w:lineRule="exact"/>
        <w:ind w:firstLine="567"/>
        <w:jc w:val="center"/>
        <w:rPr>
          <w:b/>
        </w:rPr>
      </w:pPr>
      <w:r w:rsidRPr="00FF4705">
        <w:rPr>
          <w:b/>
        </w:rPr>
        <w:t>УЧАСТИЯ</w:t>
      </w:r>
      <w:r w:rsidR="00341547">
        <w:rPr>
          <w:b/>
          <w:spacing w:val="-3"/>
        </w:rPr>
        <w:t xml:space="preserve"> </w:t>
      </w:r>
      <w:r w:rsidRPr="00FF4705">
        <w:rPr>
          <w:b/>
        </w:rPr>
        <w:t>В</w:t>
      </w:r>
      <w:r w:rsidR="00341547">
        <w:rPr>
          <w:b/>
          <w:spacing w:val="-4"/>
        </w:rPr>
        <w:t xml:space="preserve"> </w:t>
      </w:r>
      <w:r w:rsidRPr="00FF4705">
        <w:rPr>
          <w:b/>
        </w:rPr>
        <w:t>ДОЛЕВОМ</w:t>
      </w:r>
      <w:r w:rsidR="00341547">
        <w:rPr>
          <w:b/>
          <w:spacing w:val="-2"/>
        </w:rPr>
        <w:t xml:space="preserve"> </w:t>
      </w:r>
      <w:r w:rsidRPr="00FF4705">
        <w:rPr>
          <w:b/>
        </w:rPr>
        <w:t>СТРОИТЕЛЬСТВЕ</w:t>
      </w:r>
      <w:r w:rsidR="00341547">
        <w:rPr>
          <w:b/>
        </w:rPr>
        <w:t xml:space="preserve"> </w:t>
      </w:r>
      <w:r w:rsidR="002663BC" w:rsidRPr="002663BC">
        <w:rPr>
          <w:b/>
          <w:bCs/>
        </w:rPr>
        <w:t>№</w:t>
      </w:r>
      <w:r w:rsidR="00341547">
        <w:rPr>
          <w:b/>
          <w:bCs/>
        </w:rPr>
        <w:t xml:space="preserve"> </w:t>
      </w:r>
      <w:r w:rsidR="008860E8">
        <w:rPr>
          <w:b/>
          <w:bCs/>
        </w:rPr>
        <w:t>_____</w:t>
      </w:r>
    </w:p>
    <w:p w14:paraId="48CE7402" w14:textId="77777777" w:rsidR="001C1AAF" w:rsidRPr="00FF4705" w:rsidRDefault="001C1AAF" w:rsidP="007A1E7B">
      <w:pPr>
        <w:pStyle w:val="ad"/>
        <w:tabs>
          <w:tab w:val="left" w:pos="1276"/>
        </w:tabs>
        <w:spacing w:before="1"/>
        <w:ind w:left="0" w:firstLine="567"/>
        <w:rPr>
          <w:b/>
        </w:rPr>
      </w:pPr>
    </w:p>
    <w:p w14:paraId="33454DB7" w14:textId="34D5EB22" w:rsidR="001C1AAF" w:rsidRPr="00FF4705" w:rsidRDefault="002D3889" w:rsidP="007A1E7B">
      <w:pPr>
        <w:pStyle w:val="ad"/>
        <w:tabs>
          <w:tab w:val="left" w:pos="1276"/>
          <w:tab w:val="left" w:pos="7838"/>
          <w:tab w:val="left" w:pos="9588"/>
        </w:tabs>
        <w:spacing w:before="1"/>
        <w:ind w:left="0" w:firstLine="567"/>
      </w:pPr>
      <w:r w:rsidRPr="00FF4705">
        <w:t>Ростовская</w:t>
      </w:r>
      <w:r w:rsidR="00341547">
        <w:rPr>
          <w:spacing w:val="-4"/>
        </w:rPr>
        <w:t xml:space="preserve"> </w:t>
      </w:r>
      <w:r w:rsidRPr="00FF4705">
        <w:t>обл.,</w:t>
      </w:r>
      <w:r w:rsidR="00341547">
        <w:rPr>
          <w:spacing w:val="-5"/>
        </w:rPr>
        <w:t xml:space="preserve"> </w:t>
      </w:r>
      <w:r w:rsidRPr="00FF4705">
        <w:t>г.</w:t>
      </w:r>
      <w:r w:rsidR="00341547">
        <w:rPr>
          <w:spacing w:val="-5"/>
        </w:rPr>
        <w:t xml:space="preserve"> </w:t>
      </w:r>
      <w:r w:rsidRPr="00FF4705">
        <w:t>Батайск</w:t>
      </w:r>
      <w:r w:rsidRPr="00FF4705">
        <w:tab/>
      </w:r>
      <w:r w:rsidRPr="00B00AAA">
        <w:t>«</w:t>
      </w:r>
      <w:r w:rsidR="006A0D4A">
        <w:t>___</w:t>
      </w:r>
      <w:r w:rsidR="003952FD" w:rsidRPr="00B00AAA">
        <w:t>»</w:t>
      </w:r>
      <w:r w:rsidR="003952FD">
        <w:t xml:space="preserve"> </w:t>
      </w:r>
      <w:r w:rsidR="006A0D4A">
        <w:t>______</w:t>
      </w:r>
      <w:r w:rsidR="00341547">
        <w:t xml:space="preserve"> </w:t>
      </w:r>
      <w:r w:rsidRPr="00B00AAA">
        <w:t>20</w:t>
      </w:r>
      <w:r w:rsidR="006A0D4A">
        <w:t>__</w:t>
      </w:r>
      <w:r w:rsidRPr="00B00AAA">
        <w:t>года</w:t>
      </w:r>
    </w:p>
    <w:p w14:paraId="04C328EB" w14:textId="77777777" w:rsidR="001C1AAF" w:rsidRPr="00FF4705" w:rsidRDefault="001C1AAF" w:rsidP="007A1E7B">
      <w:pPr>
        <w:tabs>
          <w:tab w:val="left" w:pos="1276"/>
        </w:tabs>
        <w:ind w:firstLine="567"/>
        <w:jc w:val="both"/>
        <w:rPr>
          <w:b/>
        </w:rPr>
      </w:pPr>
    </w:p>
    <w:p w14:paraId="44D120F3" w14:textId="0FA54335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rPr>
          <w:b/>
        </w:rPr>
        <w:t>Общество</w:t>
      </w:r>
      <w:r w:rsidR="00341547">
        <w:rPr>
          <w:b/>
        </w:rPr>
        <w:t xml:space="preserve"> </w:t>
      </w:r>
      <w:r w:rsidRPr="00FF4705">
        <w:rPr>
          <w:b/>
        </w:rPr>
        <w:t>с</w:t>
      </w:r>
      <w:r w:rsidR="00341547">
        <w:rPr>
          <w:b/>
        </w:rPr>
        <w:t xml:space="preserve"> </w:t>
      </w:r>
      <w:r w:rsidRPr="00FF4705">
        <w:rPr>
          <w:b/>
        </w:rPr>
        <w:t>ограниченной</w:t>
      </w:r>
      <w:r w:rsidR="00341547">
        <w:rPr>
          <w:b/>
        </w:rPr>
        <w:t xml:space="preserve"> </w:t>
      </w:r>
      <w:r w:rsidRPr="00FF4705">
        <w:rPr>
          <w:b/>
        </w:rPr>
        <w:t>ответственностью</w:t>
      </w:r>
      <w:r w:rsidR="00341547">
        <w:rPr>
          <w:b/>
        </w:rPr>
        <w:t xml:space="preserve"> </w:t>
      </w:r>
      <w:r w:rsidRPr="00FF4705">
        <w:rPr>
          <w:b/>
        </w:rPr>
        <w:t>Специализированный</w:t>
      </w:r>
      <w:r w:rsidR="00341547">
        <w:rPr>
          <w:b/>
        </w:rPr>
        <w:t xml:space="preserve"> </w:t>
      </w:r>
      <w:r w:rsidRPr="00FF4705">
        <w:rPr>
          <w:b/>
        </w:rPr>
        <w:t>застройщик</w:t>
      </w:r>
      <w:r w:rsidR="00341547">
        <w:rPr>
          <w:b/>
        </w:rPr>
        <w:t xml:space="preserve"> </w:t>
      </w:r>
      <w:r w:rsidR="00EB143F" w:rsidRPr="00FF4705">
        <w:rPr>
          <w:b/>
        </w:rPr>
        <w:t>«Западный</w:t>
      </w:r>
      <w:r w:rsidR="00341547">
        <w:rPr>
          <w:b/>
        </w:rPr>
        <w:t xml:space="preserve"> </w:t>
      </w:r>
      <w:r w:rsidR="00EB143F" w:rsidRPr="00FF4705">
        <w:rPr>
          <w:b/>
        </w:rPr>
        <w:t>парк»</w:t>
      </w:r>
      <w:r w:rsidRPr="00FF4705">
        <w:rPr>
          <w:b/>
        </w:rPr>
        <w:t>»</w:t>
      </w:r>
      <w:r w:rsidR="00341547">
        <w:rPr>
          <w:b/>
        </w:rPr>
        <w:t xml:space="preserve"> </w:t>
      </w:r>
      <w:r w:rsidRPr="00FF4705">
        <w:rPr>
          <w:b/>
        </w:rPr>
        <w:t>(ООО</w:t>
      </w:r>
      <w:r w:rsidR="00341547">
        <w:rPr>
          <w:b/>
          <w:spacing w:val="1"/>
        </w:rPr>
        <w:t xml:space="preserve"> </w:t>
      </w:r>
      <w:r w:rsidR="00EB143F" w:rsidRPr="00FF4705">
        <w:rPr>
          <w:b/>
        </w:rPr>
        <w:t>СЗ</w:t>
      </w:r>
      <w:r w:rsidR="00341547">
        <w:rPr>
          <w:b/>
        </w:rPr>
        <w:t xml:space="preserve"> </w:t>
      </w:r>
      <w:r w:rsidR="00EB143F" w:rsidRPr="00FF4705">
        <w:rPr>
          <w:b/>
        </w:rPr>
        <w:t>«Западный</w:t>
      </w:r>
      <w:r w:rsidR="00341547">
        <w:rPr>
          <w:b/>
        </w:rPr>
        <w:t xml:space="preserve"> </w:t>
      </w:r>
      <w:r w:rsidR="00EB143F" w:rsidRPr="00FF4705">
        <w:rPr>
          <w:b/>
        </w:rPr>
        <w:t>парк»</w:t>
      </w:r>
      <w:r w:rsidRPr="00FF4705">
        <w:rPr>
          <w:b/>
        </w:rPr>
        <w:t>),</w:t>
      </w:r>
      <w:r w:rsidR="00341547">
        <w:rPr>
          <w:b/>
        </w:rPr>
        <w:t xml:space="preserve"> </w:t>
      </w:r>
      <w:r w:rsidRPr="00FF4705">
        <w:t>именуемое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дальнейшем</w:t>
      </w:r>
      <w:r w:rsidR="00341547">
        <w:t xml:space="preserve"> </w:t>
      </w:r>
      <w:r w:rsidRPr="00FF4705">
        <w:t>«Застройщик»,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лице</w:t>
      </w:r>
      <w:r w:rsidR="00341547">
        <w:t xml:space="preserve"> </w:t>
      </w:r>
      <w:r w:rsidRPr="00FF4705">
        <w:t>Генерального</w:t>
      </w:r>
      <w:r w:rsidR="00341547">
        <w:t xml:space="preserve"> </w:t>
      </w:r>
      <w:r w:rsidRPr="00FF4705">
        <w:t>директора</w:t>
      </w:r>
      <w:r w:rsidR="00341547">
        <w:t xml:space="preserve"> </w:t>
      </w:r>
      <w:r w:rsidR="00EB143F" w:rsidRPr="00FF4705">
        <w:t>Дегтярева</w:t>
      </w:r>
      <w:r w:rsidR="00341547">
        <w:t xml:space="preserve"> </w:t>
      </w:r>
      <w:r w:rsidR="00EB143F" w:rsidRPr="00FF4705">
        <w:t>Леонида</w:t>
      </w:r>
      <w:r w:rsidR="00341547">
        <w:t xml:space="preserve"> </w:t>
      </w:r>
      <w:r w:rsidR="00EB143F" w:rsidRPr="00FF4705">
        <w:t>Олеговича</w:t>
      </w:r>
      <w:r w:rsidRPr="00FF4705">
        <w:t>,</w:t>
      </w:r>
      <w:r w:rsidR="00341547">
        <w:t xml:space="preserve"> </w:t>
      </w:r>
      <w:r w:rsidRPr="00FF4705">
        <w:t>действующей</w:t>
      </w:r>
      <w:r w:rsidR="00341547">
        <w:rPr>
          <w:spacing w:val="43"/>
        </w:rPr>
        <w:t xml:space="preserve"> </w:t>
      </w:r>
      <w:r w:rsidRPr="00FF4705">
        <w:t>на</w:t>
      </w:r>
      <w:r w:rsidR="00341547">
        <w:rPr>
          <w:spacing w:val="40"/>
        </w:rPr>
        <w:t xml:space="preserve"> </w:t>
      </w:r>
      <w:r w:rsidRPr="00FF4705">
        <w:t>основании</w:t>
      </w:r>
      <w:r w:rsidR="00341547">
        <w:rPr>
          <w:spacing w:val="41"/>
        </w:rPr>
        <w:t xml:space="preserve"> </w:t>
      </w:r>
      <w:r w:rsidRPr="00FF4705">
        <w:t>Устава,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одной</w:t>
      </w:r>
      <w:r w:rsidR="00341547">
        <w:t xml:space="preserve"> </w:t>
      </w:r>
      <w:r w:rsidRPr="00FF4705">
        <w:t>стороны</w:t>
      </w:r>
      <w:r w:rsidR="00341547">
        <w:rPr>
          <w:spacing w:val="47"/>
        </w:rPr>
        <w:t xml:space="preserve"> </w:t>
      </w:r>
      <w:r w:rsidR="00EB143F" w:rsidRPr="00FF4705">
        <w:rPr>
          <w:spacing w:val="47"/>
        </w:rPr>
        <w:t>и</w:t>
      </w:r>
      <w:r w:rsidR="00341547">
        <w:rPr>
          <w:spacing w:val="47"/>
        </w:rPr>
        <w:t xml:space="preserve"> </w:t>
      </w:r>
      <w:r w:rsidR="004C64C7" w:rsidRPr="004C64C7">
        <w:t xml:space="preserve">гражданин(ка) РФ </w:t>
      </w:r>
      <w:r w:rsidR="006A0D4A" w:rsidRPr="004C64C7">
        <w:t>Ф.И.О.</w:t>
      </w:r>
      <w:r w:rsidR="00F60EE4" w:rsidRPr="004C64C7">
        <w:t>,</w:t>
      </w:r>
      <w:r w:rsidR="00341547">
        <w:rPr>
          <w:b/>
          <w:bCs/>
        </w:rPr>
        <w:t xml:space="preserve"> </w:t>
      </w:r>
      <w:r w:rsidR="006A0D4A">
        <w:rPr>
          <w:b/>
          <w:bCs/>
        </w:rPr>
        <w:t>дата</w:t>
      </w:r>
      <w:r w:rsidR="00341547">
        <w:t xml:space="preserve"> </w:t>
      </w:r>
      <w:r w:rsidR="00EB143F" w:rsidRPr="00FF4705">
        <w:t>рождения,</w:t>
      </w:r>
      <w:r w:rsidR="00341547">
        <w:t xml:space="preserve"> </w:t>
      </w:r>
      <w:r w:rsidR="00EB143F" w:rsidRPr="00FF4705">
        <w:t>место</w:t>
      </w:r>
      <w:r w:rsidR="00341547">
        <w:t xml:space="preserve"> </w:t>
      </w:r>
      <w:r w:rsidR="00EB143F" w:rsidRPr="00FF4705">
        <w:t>рождения</w:t>
      </w:r>
      <w:r w:rsidR="00F60EE4">
        <w:t>:</w:t>
      </w:r>
      <w:r w:rsidR="00341547">
        <w:t xml:space="preserve"> </w:t>
      </w:r>
      <w:r w:rsidR="006A0D4A">
        <w:t>____________________</w:t>
      </w:r>
      <w:r w:rsidR="00341547">
        <w:t xml:space="preserve"> </w:t>
      </w:r>
      <w:r w:rsidR="00D15F42" w:rsidRPr="00FF4705">
        <w:t>паспорт</w:t>
      </w:r>
      <w:r w:rsidR="00341547">
        <w:t xml:space="preserve"> </w:t>
      </w:r>
      <w:r w:rsidR="00EB143F" w:rsidRPr="00FF4705">
        <w:t>гражданина</w:t>
      </w:r>
      <w:r w:rsidR="00341547">
        <w:t xml:space="preserve"> </w:t>
      </w:r>
      <w:r w:rsidR="00EB143F" w:rsidRPr="00FF4705">
        <w:t>РФ:</w:t>
      </w:r>
      <w:r w:rsidR="00341547">
        <w:t xml:space="preserve"> </w:t>
      </w:r>
      <w:r w:rsidR="00EB143F" w:rsidRPr="00FF4705">
        <w:t>серия:</w:t>
      </w:r>
      <w:r w:rsidR="00341547">
        <w:t xml:space="preserve"> </w:t>
      </w:r>
      <w:r w:rsidR="006A0D4A">
        <w:t>____</w:t>
      </w:r>
      <w:r w:rsidR="00341547">
        <w:t xml:space="preserve"> </w:t>
      </w:r>
      <w:r w:rsidR="001F6B55" w:rsidRPr="00FF4705">
        <w:t>№</w:t>
      </w:r>
      <w:r w:rsidR="00341547">
        <w:t xml:space="preserve"> </w:t>
      </w:r>
      <w:r w:rsidR="006A0D4A">
        <w:t>___________</w:t>
      </w:r>
      <w:r w:rsidR="001F6B55" w:rsidRPr="00FF4705">
        <w:t>,</w:t>
      </w:r>
      <w:r w:rsidR="00341547">
        <w:t xml:space="preserve"> </w:t>
      </w:r>
      <w:r w:rsidR="001F6B55" w:rsidRPr="00FF4705">
        <w:t>выдан:</w:t>
      </w:r>
      <w:r w:rsidR="00341547">
        <w:t xml:space="preserve"> </w:t>
      </w:r>
      <w:r w:rsidR="006A0D4A">
        <w:t xml:space="preserve">__________________________, </w:t>
      </w:r>
      <w:r w:rsidR="001F6B55" w:rsidRPr="00FF4705">
        <w:t>код</w:t>
      </w:r>
      <w:r w:rsidR="00341547">
        <w:t xml:space="preserve"> </w:t>
      </w:r>
      <w:r w:rsidR="001F6B55" w:rsidRPr="00FF4705">
        <w:t>подразделения</w:t>
      </w:r>
      <w:r w:rsidR="006A0D4A">
        <w:t>________</w:t>
      </w:r>
      <w:r w:rsidR="001F6B55" w:rsidRPr="00FF4705">
        <w:t>,</w:t>
      </w:r>
      <w:r w:rsidR="00341547">
        <w:t xml:space="preserve"> </w:t>
      </w:r>
      <w:r w:rsidR="001F6B55" w:rsidRPr="00FF4705">
        <w:t>зарегистрирован</w:t>
      </w:r>
      <w:r w:rsidR="00341547">
        <w:t xml:space="preserve"> </w:t>
      </w:r>
      <w:r w:rsidR="001F6B55" w:rsidRPr="00FF4705">
        <w:t>по</w:t>
      </w:r>
      <w:r w:rsidR="00341547">
        <w:t xml:space="preserve"> </w:t>
      </w:r>
      <w:r w:rsidR="001F6B55" w:rsidRPr="00FF4705">
        <w:t>адресу</w:t>
      </w:r>
      <w:r w:rsidR="001F6B55" w:rsidRPr="001A295B">
        <w:t>:</w:t>
      </w:r>
      <w:r w:rsidR="00341547">
        <w:t xml:space="preserve"> </w:t>
      </w:r>
      <w:r w:rsidR="006A0D4A">
        <w:t>_______________________________</w:t>
      </w:r>
      <w:r w:rsidR="00F60EE4" w:rsidRPr="001A295B">
        <w:t>,</w:t>
      </w:r>
      <w:r w:rsidR="00341547">
        <w:t xml:space="preserve"> </w:t>
      </w:r>
      <w:r w:rsidR="001F6B55" w:rsidRPr="001A295B">
        <w:t>СНИЛС</w:t>
      </w:r>
      <w:r w:rsidR="00341547">
        <w:t xml:space="preserve"> </w:t>
      </w:r>
      <w:r w:rsidR="006A0D4A">
        <w:t>___________________</w:t>
      </w:r>
      <w:r w:rsidR="001F6B55" w:rsidRPr="00FF4705">
        <w:t>,</w:t>
      </w:r>
      <w:r w:rsidR="00341547">
        <w:t xml:space="preserve"> </w:t>
      </w:r>
      <w:r w:rsidR="001F6B55" w:rsidRPr="00FF4705">
        <w:t>номер</w:t>
      </w:r>
      <w:r w:rsidR="00341547">
        <w:t xml:space="preserve"> </w:t>
      </w:r>
      <w:r w:rsidR="001F6B55" w:rsidRPr="00FF4705">
        <w:t>телефона:</w:t>
      </w:r>
      <w:r w:rsidR="00341547">
        <w:t xml:space="preserve"> </w:t>
      </w:r>
      <w:r w:rsidR="006A0D4A">
        <w:t>__________________</w:t>
      </w:r>
      <w:r w:rsidR="004C64C7">
        <w:t xml:space="preserve">, </w:t>
      </w:r>
      <w:r w:rsidR="004C64C7" w:rsidRPr="00744ECA">
        <w:rPr>
          <w:sz w:val="24"/>
          <w:szCs w:val="24"/>
        </w:rPr>
        <w:t>эл.</w:t>
      </w:r>
      <w:r w:rsidR="004C64C7" w:rsidRPr="00744ECA">
        <w:rPr>
          <w:spacing w:val="99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почта:</w:t>
      </w:r>
      <w:r w:rsidR="004C64C7" w:rsidRPr="00744ECA">
        <w:rPr>
          <w:sz w:val="24"/>
          <w:szCs w:val="24"/>
          <w:u w:val="single"/>
        </w:rPr>
        <w:tab/>
      </w:r>
      <w:r w:rsidR="004C64C7" w:rsidRPr="00744ECA">
        <w:rPr>
          <w:sz w:val="24"/>
          <w:szCs w:val="24"/>
        </w:rPr>
        <w:t>@</w:t>
      </w:r>
      <w:r w:rsidR="004C64C7" w:rsidRPr="00744ECA">
        <w:rPr>
          <w:sz w:val="24"/>
          <w:szCs w:val="24"/>
          <w:u w:val="single"/>
        </w:rPr>
        <w:tab/>
      </w:r>
      <w:r w:rsidR="004C64C7" w:rsidRPr="00744ECA">
        <w:rPr>
          <w:sz w:val="24"/>
          <w:szCs w:val="24"/>
        </w:rPr>
        <w:t>.</w:t>
      </w:r>
      <w:proofErr w:type="spellStart"/>
      <w:r w:rsidR="004C64C7" w:rsidRPr="00744ECA">
        <w:rPr>
          <w:sz w:val="24"/>
          <w:szCs w:val="24"/>
        </w:rPr>
        <w:t>ru</w:t>
      </w:r>
      <w:proofErr w:type="spellEnd"/>
      <w:r w:rsidR="004C64C7" w:rsidRPr="00744ECA">
        <w:rPr>
          <w:sz w:val="24"/>
          <w:szCs w:val="24"/>
        </w:rPr>
        <w:t>,</w:t>
      </w:r>
      <w:r w:rsidR="00341547">
        <w:rPr>
          <w:rFonts w:ascii="Segoe UI" w:hAnsi="Segoe UI" w:cs="Segoe UI"/>
          <w:color w:val="A8ACB3"/>
          <w:sz w:val="20"/>
          <w:szCs w:val="20"/>
          <w:shd w:val="clear" w:color="auto" w:fill="FFFFFF"/>
        </w:rPr>
        <w:t xml:space="preserve"> </w:t>
      </w:r>
      <w:r w:rsidR="00D55AF9" w:rsidRPr="00FF4705">
        <w:t>именуемый</w:t>
      </w:r>
      <w:r w:rsidR="006A4C66">
        <w:t>(</w:t>
      </w:r>
      <w:proofErr w:type="spellStart"/>
      <w:r w:rsidR="006A4C66">
        <w:t>ая</w:t>
      </w:r>
      <w:proofErr w:type="spellEnd"/>
      <w:r w:rsidR="006A4C66">
        <w:t>)</w:t>
      </w:r>
      <w:r w:rsidR="00341547">
        <w:t xml:space="preserve"> </w:t>
      </w:r>
      <w:r w:rsidR="00D55AF9" w:rsidRPr="00FF4705">
        <w:t>в</w:t>
      </w:r>
      <w:r w:rsidR="00341547">
        <w:t xml:space="preserve">  </w:t>
      </w:r>
      <w:r w:rsidRPr="00FF4705">
        <w:t>дальнейшем</w:t>
      </w:r>
      <w:r w:rsidR="00341547">
        <w:t xml:space="preserve"> </w:t>
      </w:r>
      <w:r w:rsidRPr="00FF4705">
        <w:t>«Участник</w:t>
      </w:r>
      <w:r w:rsidR="00341547">
        <w:rPr>
          <w:spacing w:val="46"/>
        </w:rPr>
        <w:t xml:space="preserve"> </w:t>
      </w:r>
      <w:r w:rsidRPr="00FF4705">
        <w:t>долевого</w:t>
      </w:r>
      <w:r w:rsidR="00341547">
        <w:rPr>
          <w:spacing w:val="47"/>
        </w:rPr>
        <w:t xml:space="preserve"> </w:t>
      </w:r>
      <w:r w:rsidRPr="00FF4705">
        <w:t>строительства»,</w:t>
      </w:r>
      <w:r w:rsidR="00341547">
        <w:rPr>
          <w:spacing w:val="46"/>
        </w:rPr>
        <w:t xml:space="preserve"> </w:t>
      </w:r>
      <w:r w:rsidRPr="00FF4705">
        <w:t>с</w:t>
      </w:r>
      <w:r w:rsidR="00341547">
        <w:rPr>
          <w:spacing w:val="44"/>
        </w:rPr>
        <w:t xml:space="preserve"> </w:t>
      </w:r>
      <w:r w:rsidRPr="00FF4705">
        <w:t>другой</w:t>
      </w:r>
      <w:r w:rsidR="00341547">
        <w:rPr>
          <w:spacing w:val="43"/>
        </w:rPr>
        <w:t xml:space="preserve"> </w:t>
      </w:r>
      <w:r w:rsidRPr="00FF4705">
        <w:t>стороны,</w:t>
      </w:r>
      <w:r w:rsidR="00341547">
        <w:rPr>
          <w:spacing w:val="54"/>
        </w:rPr>
        <w:t xml:space="preserve"> </w:t>
      </w:r>
      <w:r w:rsidRPr="00FF4705">
        <w:t>вместе</w:t>
      </w:r>
      <w:r w:rsidR="00341547">
        <w:rPr>
          <w:spacing w:val="43"/>
        </w:rPr>
        <w:t xml:space="preserve"> </w:t>
      </w:r>
      <w:r w:rsidRPr="00FF4705">
        <w:t>именуемые</w:t>
      </w:r>
      <w:r w:rsidR="00341547">
        <w:rPr>
          <w:spacing w:val="44"/>
        </w:rPr>
        <w:t xml:space="preserve"> </w:t>
      </w:r>
      <w:r w:rsidRPr="00FF4705">
        <w:t>«Стороны»,</w:t>
      </w:r>
      <w:r w:rsidR="00341547">
        <w:rPr>
          <w:spacing w:val="51"/>
        </w:rPr>
        <w:t xml:space="preserve"> </w:t>
      </w:r>
      <w:r w:rsidRPr="00FF4705">
        <w:t>заключили</w:t>
      </w:r>
      <w:r w:rsidR="00341547">
        <w:rPr>
          <w:spacing w:val="-52"/>
        </w:rPr>
        <w:t xml:space="preserve"> </w:t>
      </w:r>
      <w:r w:rsidRPr="00FF4705">
        <w:t>настоящий</w:t>
      </w:r>
      <w:r w:rsidR="00341547">
        <w:rPr>
          <w:spacing w:val="-2"/>
        </w:rPr>
        <w:t xml:space="preserve"> </w:t>
      </w:r>
      <w:r w:rsidRPr="00FF4705">
        <w:t>Договор</w:t>
      </w:r>
      <w:r w:rsidR="00341547">
        <w:rPr>
          <w:spacing w:val="2"/>
        </w:rPr>
        <w:t xml:space="preserve"> </w:t>
      </w:r>
      <w:r w:rsidRPr="00FF4705">
        <w:t>(далее</w:t>
      </w:r>
      <w:r w:rsidR="00341547">
        <w:rPr>
          <w:spacing w:val="-1"/>
        </w:rPr>
        <w:t xml:space="preserve"> </w:t>
      </w:r>
      <w:r w:rsidRPr="00FF4705">
        <w:t>–</w:t>
      </w:r>
      <w:r w:rsidR="00341547">
        <w:rPr>
          <w:spacing w:val="2"/>
        </w:rPr>
        <w:t xml:space="preserve"> </w:t>
      </w:r>
      <w:r w:rsidRPr="00FF4705">
        <w:t>Договор),</w:t>
      </w:r>
      <w:r w:rsidR="00341547">
        <w:rPr>
          <w:spacing w:val="-3"/>
        </w:rPr>
        <w:t xml:space="preserve"> </w:t>
      </w:r>
      <w:r w:rsidRPr="00FF4705">
        <w:t>о</w:t>
      </w:r>
      <w:r w:rsidR="00341547">
        <w:rPr>
          <w:spacing w:val="2"/>
        </w:rPr>
        <w:t xml:space="preserve"> </w:t>
      </w:r>
      <w:r w:rsidRPr="00FF4705">
        <w:t>нижеследующем:</w:t>
      </w:r>
    </w:p>
    <w:p w14:paraId="25E9DB94" w14:textId="77777777" w:rsidR="001C1AAF" w:rsidRPr="00FF4705" w:rsidRDefault="001C1AAF" w:rsidP="007A1E7B">
      <w:pPr>
        <w:tabs>
          <w:tab w:val="left" w:pos="1276"/>
        </w:tabs>
        <w:ind w:firstLine="567"/>
        <w:jc w:val="both"/>
      </w:pPr>
    </w:p>
    <w:p w14:paraId="17997351" w14:textId="7D5DCA8C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220"/>
          <w:tab w:val="left" w:pos="1276"/>
        </w:tabs>
        <w:ind w:left="0" w:firstLine="567"/>
        <w:jc w:val="center"/>
      </w:pPr>
      <w:r w:rsidRPr="00FF4705">
        <w:t>ОБЩИЕ</w:t>
      </w:r>
      <w:r w:rsidR="00341547">
        <w:rPr>
          <w:spacing w:val="-4"/>
        </w:rPr>
        <w:t xml:space="preserve"> </w:t>
      </w:r>
      <w:r w:rsidRPr="00FF4705">
        <w:t>ПОЛОЖЕНИЯ</w:t>
      </w:r>
    </w:p>
    <w:p w14:paraId="45F8E9C8" w14:textId="0FE8999F" w:rsidR="005E54C8" w:rsidRPr="005702F8" w:rsidRDefault="002D3889" w:rsidP="007A1E7B">
      <w:pPr>
        <w:pStyle w:val="af3"/>
        <w:widowControl/>
        <w:numPr>
          <w:ilvl w:val="1"/>
          <w:numId w:val="21"/>
        </w:numPr>
        <w:tabs>
          <w:tab w:val="left" w:pos="1276"/>
        </w:tabs>
        <w:autoSpaceDE/>
        <w:autoSpaceDN/>
        <w:spacing w:after="60"/>
        <w:ind w:left="0" w:firstLine="567"/>
        <w:contextualSpacing/>
        <w:rPr>
          <w:lang w:eastAsia="ru-RU"/>
        </w:rPr>
      </w:pPr>
      <w:r w:rsidRPr="00C0528A">
        <w:rPr>
          <w:b/>
        </w:rPr>
        <w:t>Земельный</w:t>
      </w:r>
      <w:r w:rsidR="00341547">
        <w:rPr>
          <w:b/>
        </w:rPr>
        <w:t xml:space="preserve"> </w:t>
      </w:r>
      <w:r w:rsidRPr="00C0528A">
        <w:rPr>
          <w:b/>
        </w:rPr>
        <w:t>участок</w:t>
      </w:r>
      <w:r w:rsidR="00341547">
        <w:t xml:space="preserve"> </w:t>
      </w:r>
      <w:r w:rsidRPr="00FF4705">
        <w:t>-</w:t>
      </w:r>
      <w:r w:rsidR="00341547">
        <w:t xml:space="preserve"> </w:t>
      </w:r>
      <w:r w:rsidRPr="00FF4705">
        <w:t>земельный</w:t>
      </w:r>
      <w:r w:rsidR="00341547">
        <w:t xml:space="preserve"> </w:t>
      </w:r>
      <w:r w:rsidRPr="00FF4705">
        <w:t>участок,</w:t>
      </w:r>
      <w:r w:rsidR="00341547">
        <w:t xml:space="preserve"> </w:t>
      </w:r>
      <w:r w:rsidRPr="00FF4705">
        <w:t>расположенный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C9483B">
        <w:t>адресу:</w:t>
      </w:r>
      <w:r w:rsidR="00341547">
        <w:t xml:space="preserve"> </w:t>
      </w:r>
      <w:r w:rsidR="00972A64" w:rsidRPr="00C0528A">
        <w:rPr>
          <w:b/>
          <w:bCs/>
        </w:rPr>
        <w:t>Российская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Федерация,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Ростовская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область,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г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Батайск,</w:t>
      </w:r>
      <w:r w:rsidR="00341547">
        <w:rPr>
          <w:b/>
          <w:bCs/>
        </w:rPr>
        <w:t xml:space="preserve"> </w:t>
      </w:r>
      <w:proofErr w:type="spellStart"/>
      <w:r w:rsidR="00972A64" w:rsidRPr="00C0528A">
        <w:rPr>
          <w:b/>
          <w:bCs/>
        </w:rPr>
        <w:t>мкр</w:t>
      </w:r>
      <w:proofErr w:type="spellEnd"/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Авиагородок</w:t>
      </w:r>
      <w:r w:rsidRPr="00C9483B">
        <w:t>,</w:t>
      </w:r>
      <w:r w:rsidR="00341547">
        <w:t xml:space="preserve"> </w:t>
      </w:r>
      <w:r w:rsidRPr="00C9483B">
        <w:t>имеющий</w:t>
      </w:r>
      <w:r w:rsidR="00341547">
        <w:t xml:space="preserve"> </w:t>
      </w:r>
      <w:r w:rsidRPr="00C9483B">
        <w:t>общую</w:t>
      </w:r>
      <w:r w:rsidR="00341547">
        <w:t xml:space="preserve"> </w:t>
      </w:r>
      <w:r w:rsidRPr="00C9483B">
        <w:t>площадь</w:t>
      </w:r>
      <w:r w:rsidR="00341547">
        <w:t xml:space="preserve"> </w:t>
      </w:r>
      <w:proofErr w:type="spellStart"/>
      <w:r w:rsidRPr="00C9483B">
        <w:t>кв.м</w:t>
      </w:r>
      <w:proofErr w:type="spellEnd"/>
      <w:r w:rsidR="00341547">
        <w:t xml:space="preserve"> </w:t>
      </w:r>
      <w:r w:rsidR="006A0D4A" w:rsidRPr="006A0D4A">
        <w:rPr>
          <w:b/>
        </w:rPr>
        <w:t>2100</w:t>
      </w:r>
      <w:r w:rsidR="009F4DDD" w:rsidRPr="006A0D4A">
        <w:rPr>
          <w:b/>
        </w:rPr>
        <w:t>+/-1</w:t>
      </w:r>
      <w:r w:rsidR="005702F8">
        <w:rPr>
          <w:b/>
        </w:rPr>
        <w:t>5</w:t>
      </w:r>
      <w:r w:rsidR="00341547" w:rsidRPr="006A0D4A">
        <w:rPr>
          <w:b/>
        </w:rPr>
        <w:t xml:space="preserve"> </w:t>
      </w:r>
      <w:proofErr w:type="spellStart"/>
      <w:r w:rsidRPr="006A0D4A">
        <w:rPr>
          <w:b/>
        </w:rPr>
        <w:t>кв.м</w:t>
      </w:r>
      <w:proofErr w:type="spellEnd"/>
      <w:r w:rsidRPr="00C9483B">
        <w:t>,</w:t>
      </w:r>
      <w:r w:rsidR="00341547">
        <w:t xml:space="preserve"> </w:t>
      </w:r>
      <w:r w:rsidRPr="00C9483B">
        <w:t>кадастровый</w:t>
      </w:r>
      <w:r w:rsidR="00341547">
        <w:t xml:space="preserve"> </w:t>
      </w:r>
      <w:r w:rsidRPr="00C9483B">
        <w:t>номер:</w:t>
      </w:r>
      <w:r w:rsidR="00341547">
        <w:t xml:space="preserve"> </w:t>
      </w:r>
      <w:r w:rsidRPr="00C9483B">
        <w:t>61:46:0012201:</w:t>
      </w:r>
      <w:r w:rsidR="009F4DDD" w:rsidRPr="00C9483B">
        <w:t>47</w:t>
      </w:r>
      <w:r w:rsidR="006A0D4A">
        <w:t>96</w:t>
      </w:r>
      <w:r w:rsidRPr="00C9483B">
        <w:t>,</w:t>
      </w:r>
      <w:r w:rsidR="00341547">
        <w:t xml:space="preserve"> </w:t>
      </w:r>
      <w:r w:rsidRPr="00C9483B">
        <w:t>категория</w:t>
      </w:r>
      <w:r w:rsidR="00341547">
        <w:t xml:space="preserve"> </w:t>
      </w:r>
      <w:r w:rsidRPr="00C9483B">
        <w:t>земель:</w:t>
      </w:r>
      <w:r w:rsidR="00341547">
        <w:t xml:space="preserve"> </w:t>
      </w:r>
      <w:r w:rsidRPr="00C9483B">
        <w:t>земли</w:t>
      </w:r>
      <w:r w:rsidR="00341547">
        <w:t xml:space="preserve"> </w:t>
      </w:r>
      <w:r w:rsidRPr="00C9483B">
        <w:t>населенных</w:t>
      </w:r>
      <w:r w:rsidR="00341547">
        <w:t xml:space="preserve"> </w:t>
      </w:r>
      <w:r w:rsidRPr="00C9483B">
        <w:t>пунктов;</w:t>
      </w:r>
      <w:r w:rsidR="00341547">
        <w:t xml:space="preserve"> </w:t>
      </w:r>
      <w:r w:rsidRPr="00C9483B">
        <w:t>вид</w:t>
      </w:r>
      <w:r w:rsidR="00341547">
        <w:t xml:space="preserve"> </w:t>
      </w:r>
      <w:r w:rsidRPr="00C9483B">
        <w:t>разрешенного</w:t>
      </w:r>
      <w:r w:rsidR="00341547">
        <w:t xml:space="preserve"> </w:t>
      </w:r>
      <w:r w:rsidRPr="00C9483B">
        <w:t>использования</w:t>
      </w:r>
      <w:r w:rsidR="00341547">
        <w:t xml:space="preserve"> </w:t>
      </w:r>
      <w:r w:rsidRPr="00C9483B">
        <w:t>земельного</w:t>
      </w:r>
      <w:r w:rsidR="00341547">
        <w:t xml:space="preserve"> </w:t>
      </w:r>
      <w:r w:rsidRPr="00C9483B">
        <w:t>участка:</w:t>
      </w:r>
      <w:r w:rsidR="00341547">
        <w:t xml:space="preserve"> </w:t>
      </w:r>
      <w:r w:rsidR="009F4DDD" w:rsidRPr="00C9483B">
        <w:t>Малоэтажная</w:t>
      </w:r>
      <w:r w:rsidR="00341547">
        <w:t xml:space="preserve"> </w:t>
      </w:r>
      <w:r w:rsidR="009F4DDD" w:rsidRPr="00C9483B">
        <w:t>многоквартирная</w:t>
      </w:r>
      <w:r w:rsidR="00341547">
        <w:t xml:space="preserve"> </w:t>
      </w:r>
      <w:r w:rsidR="009F4DDD" w:rsidRPr="00C9483B">
        <w:t>жилая</w:t>
      </w:r>
      <w:r w:rsidR="00341547">
        <w:t xml:space="preserve"> </w:t>
      </w:r>
      <w:r w:rsidR="009F4DDD" w:rsidRPr="00C9483B">
        <w:t>застройка;</w:t>
      </w:r>
      <w:r w:rsidR="00341547">
        <w:t xml:space="preserve"> </w:t>
      </w:r>
      <w:proofErr w:type="spellStart"/>
      <w:r w:rsidR="009F4DDD" w:rsidRPr="00C9483B">
        <w:t>Среднеэтажная</w:t>
      </w:r>
      <w:proofErr w:type="spellEnd"/>
      <w:r w:rsidR="00341547">
        <w:t xml:space="preserve"> </w:t>
      </w:r>
      <w:r w:rsidR="009F4DDD" w:rsidRPr="00C9483B">
        <w:t>жилая</w:t>
      </w:r>
      <w:r w:rsidR="00341547">
        <w:t xml:space="preserve"> </w:t>
      </w:r>
      <w:r w:rsidR="009F4DDD" w:rsidRPr="00C9483B">
        <w:t>застройка;</w:t>
      </w:r>
      <w:r w:rsidR="00341547">
        <w:t xml:space="preserve"> </w:t>
      </w:r>
      <w:r w:rsidR="009F4DDD" w:rsidRPr="00C9483B">
        <w:t>Обслуживание</w:t>
      </w:r>
      <w:r w:rsidR="00341547">
        <w:t xml:space="preserve"> </w:t>
      </w:r>
      <w:r w:rsidR="009F4DDD" w:rsidRPr="00C9483B">
        <w:t>жилой</w:t>
      </w:r>
      <w:r w:rsidR="00341547">
        <w:t xml:space="preserve"> </w:t>
      </w:r>
      <w:r w:rsidR="005702F8">
        <w:t xml:space="preserve">застройки </w:t>
      </w:r>
      <w:r w:rsidR="00341547">
        <w:t xml:space="preserve"> </w:t>
      </w:r>
      <w:r w:rsidRPr="00C9483B">
        <w:t>на</w:t>
      </w:r>
      <w:r w:rsidR="00341547">
        <w:t xml:space="preserve"> </w:t>
      </w:r>
      <w:r w:rsidRPr="00C9483B">
        <w:t>праве</w:t>
      </w:r>
      <w:r w:rsidR="00341547">
        <w:t xml:space="preserve"> </w:t>
      </w:r>
      <w:r w:rsidR="00D7391F" w:rsidRPr="00C9483B">
        <w:t>аренды</w:t>
      </w:r>
      <w:r w:rsidR="005702F8">
        <w:t>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что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подтверждается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Договором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аренды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от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20.06.2022г.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№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6809,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зарегистрированный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Управлением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Федеральной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службы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государственной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регистрации,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кадастра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и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картографии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по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Ростовской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области,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о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чем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в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Едином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государственном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реестре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недвижимости</w:t>
      </w:r>
      <w:r w:rsidR="00341547">
        <w:rPr>
          <w:bCs/>
          <w:lang w:eastAsia="ru-RU"/>
        </w:rPr>
        <w:t xml:space="preserve"> </w:t>
      </w:r>
      <w:r w:rsidR="005702F8" w:rsidRPr="005702F8">
        <w:rPr>
          <w:bCs/>
          <w:lang w:eastAsia="ru-RU"/>
        </w:rPr>
        <w:t>04</w:t>
      </w:r>
      <w:r w:rsidR="005E54C8" w:rsidRPr="005702F8">
        <w:rPr>
          <w:bCs/>
          <w:lang w:eastAsia="ru-RU"/>
        </w:rPr>
        <w:t>.</w:t>
      </w:r>
      <w:r w:rsidR="005702F8" w:rsidRPr="005702F8">
        <w:rPr>
          <w:bCs/>
          <w:lang w:eastAsia="ru-RU"/>
        </w:rPr>
        <w:t>10</w:t>
      </w:r>
      <w:r w:rsidR="005E54C8" w:rsidRPr="005702F8">
        <w:rPr>
          <w:bCs/>
          <w:lang w:eastAsia="ru-RU"/>
        </w:rPr>
        <w:t>.2022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года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сделана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запись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регистрации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№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61:46:0012201:47</w:t>
      </w:r>
      <w:r w:rsidR="005702F8" w:rsidRPr="005702F8">
        <w:rPr>
          <w:bCs/>
          <w:lang w:eastAsia="ru-RU"/>
        </w:rPr>
        <w:t>96</w:t>
      </w:r>
      <w:r w:rsidR="00341547" w:rsidRPr="005702F8">
        <w:rPr>
          <w:lang w:eastAsia="ru-RU"/>
        </w:rPr>
        <w:t xml:space="preserve"> </w:t>
      </w:r>
      <w:r w:rsidR="005E54C8" w:rsidRPr="005702F8">
        <w:rPr>
          <w:lang w:eastAsia="ru-RU"/>
        </w:rPr>
        <w:t>–</w:t>
      </w:r>
      <w:r w:rsidR="00341547" w:rsidRPr="005702F8">
        <w:rPr>
          <w:lang w:eastAsia="ru-RU"/>
        </w:rPr>
        <w:t xml:space="preserve"> </w:t>
      </w:r>
      <w:r w:rsidR="005E54C8" w:rsidRPr="005702F8">
        <w:rPr>
          <w:lang w:eastAsia="ru-RU"/>
        </w:rPr>
        <w:t>61/183/2022-</w:t>
      </w:r>
      <w:r w:rsidR="005702F8" w:rsidRPr="005702F8">
        <w:rPr>
          <w:lang w:eastAsia="ru-RU"/>
        </w:rPr>
        <w:t>2</w:t>
      </w:r>
      <w:r w:rsidR="005E54C8" w:rsidRPr="005702F8">
        <w:rPr>
          <w:lang w:eastAsia="ru-RU"/>
        </w:rPr>
        <w:t>.</w:t>
      </w:r>
      <w:r w:rsidR="00341547" w:rsidRPr="005702F8">
        <w:rPr>
          <w:lang w:eastAsia="ru-RU"/>
        </w:rPr>
        <w:t xml:space="preserve"> </w:t>
      </w:r>
    </w:p>
    <w:p w14:paraId="792D78FE" w14:textId="2EF7DB47" w:rsidR="005E54C8" w:rsidRPr="00C9483B" w:rsidRDefault="005E54C8" w:rsidP="007A1E7B">
      <w:pPr>
        <w:widowControl/>
        <w:tabs>
          <w:tab w:val="left" w:pos="1276"/>
        </w:tabs>
        <w:autoSpaceDE/>
        <w:autoSpaceDN/>
        <w:spacing w:after="60"/>
        <w:ind w:firstLine="567"/>
        <w:contextualSpacing/>
        <w:jc w:val="both"/>
        <w:rPr>
          <w:lang w:eastAsia="ru-RU"/>
        </w:rPr>
      </w:pP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соответствии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ч.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1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ст.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3.1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№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214-ФЗ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Застройщик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осуществляет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раскрытие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информации,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предусмотренной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№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214-ФЗ,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путем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ее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размещения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единой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информационной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системе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жилищного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строительства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сети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«Интернет»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(адрес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сайта</w:t>
      </w:r>
      <w:r w:rsidR="00341547">
        <w:rPr>
          <w:lang w:eastAsia="ru-RU"/>
        </w:rPr>
        <w:t xml:space="preserve"> </w:t>
      </w:r>
      <w:hyperlink r:id="rId9" w:history="1">
        <w:r w:rsidRPr="00C9483B">
          <w:rPr>
            <w:lang w:eastAsia="ru-RU"/>
          </w:rPr>
          <w:t>https://наш.дом.рф/</w:t>
        </w:r>
      </w:hyperlink>
      <w:r w:rsidRPr="00C9483B">
        <w:rPr>
          <w:lang w:eastAsia="ru-RU"/>
        </w:rPr>
        <w:t>).</w:t>
      </w:r>
    </w:p>
    <w:p w14:paraId="274A2130" w14:textId="095B6DD5" w:rsidR="001C1AAF" w:rsidRPr="00FF4705" w:rsidRDefault="002D3889" w:rsidP="007A1E7B">
      <w:pPr>
        <w:pStyle w:val="af3"/>
        <w:widowControl/>
        <w:numPr>
          <w:ilvl w:val="1"/>
          <w:numId w:val="21"/>
        </w:numPr>
        <w:tabs>
          <w:tab w:val="left" w:pos="1276"/>
        </w:tabs>
        <w:autoSpaceDE/>
        <w:autoSpaceDN/>
        <w:ind w:left="0" w:firstLine="567"/>
      </w:pPr>
      <w:r w:rsidRPr="006D6C7F">
        <w:rPr>
          <w:b/>
        </w:rPr>
        <w:t>Объект</w:t>
      </w:r>
      <w:r w:rsidR="00341547">
        <w:rPr>
          <w:b/>
          <w:spacing w:val="1"/>
        </w:rPr>
        <w:t xml:space="preserve"> </w:t>
      </w:r>
      <w:r w:rsidRPr="006D6C7F">
        <w:rPr>
          <w:b/>
        </w:rPr>
        <w:t>недвижимости</w:t>
      </w:r>
      <w:r w:rsidR="00341547">
        <w:rPr>
          <w:b/>
          <w:spacing w:val="1"/>
        </w:rPr>
        <w:t xml:space="preserve"> </w:t>
      </w:r>
      <w:r w:rsidRPr="00C9483B">
        <w:t>–</w:t>
      </w:r>
      <w:r w:rsidR="00341547">
        <w:t xml:space="preserve"> </w:t>
      </w:r>
      <w:r w:rsidRPr="00C9483B">
        <w:t>«</w:t>
      </w:r>
      <w:r w:rsidR="00C0528A">
        <w:t>Многоэтажный</w:t>
      </w:r>
      <w:r w:rsidR="00341547">
        <w:t xml:space="preserve"> </w:t>
      </w:r>
      <w:r w:rsidR="00905FD4" w:rsidRPr="00C9483B">
        <w:t>жилой</w:t>
      </w:r>
      <w:r w:rsidR="00341547">
        <w:t xml:space="preserve"> </w:t>
      </w:r>
      <w:r w:rsidR="00905FD4" w:rsidRPr="00C9483B">
        <w:t>дом</w:t>
      </w:r>
      <w:r w:rsidR="00341547">
        <w:t xml:space="preserve"> </w:t>
      </w:r>
      <w:r w:rsidRPr="00C9483B">
        <w:t>по</w:t>
      </w:r>
      <w:r w:rsidR="00341547">
        <w:rPr>
          <w:spacing w:val="1"/>
        </w:rPr>
        <w:t xml:space="preserve"> </w:t>
      </w:r>
      <w:r w:rsidRPr="00C9483B">
        <w:t>адресу:</w:t>
      </w:r>
      <w:r w:rsidR="00341547">
        <w:t xml:space="preserve"> </w:t>
      </w:r>
      <w:r w:rsidRPr="00C9483B">
        <w:t>Ростовская</w:t>
      </w:r>
      <w:r w:rsidR="00341547">
        <w:t xml:space="preserve"> </w:t>
      </w:r>
      <w:r w:rsidRPr="00C9483B">
        <w:t>область,</w:t>
      </w:r>
      <w:r w:rsidR="00341547">
        <w:rPr>
          <w:spacing w:val="1"/>
        </w:rPr>
        <w:t xml:space="preserve"> </w:t>
      </w:r>
      <w:r w:rsidRPr="00C9483B">
        <w:t>г.</w:t>
      </w:r>
      <w:r w:rsidR="00341547">
        <w:rPr>
          <w:spacing w:val="1"/>
        </w:rPr>
        <w:t xml:space="preserve"> </w:t>
      </w:r>
      <w:r w:rsidRPr="00C9483B">
        <w:t>Батайск,</w:t>
      </w:r>
      <w:r w:rsidR="00341547">
        <w:t xml:space="preserve"> </w:t>
      </w:r>
      <w:proofErr w:type="spellStart"/>
      <w:r w:rsidR="00905FD4" w:rsidRPr="00C9483B">
        <w:t>мкр</w:t>
      </w:r>
      <w:proofErr w:type="spellEnd"/>
      <w:r w:rsidR="00905FD4" w:rsidRPr="00C9483B">
        <w:t>.</w:t>
      </w:r>
      <w:r w:rsidR="00341547">
        <w:t xml:space="preserve"> </w:t>
      </w:r>
      <w:r w:rsidR="00905FD4" w:rsidRPr="00C9483B">
        <w:t>Авиагородок,</w:t>
      </w:r>
      <w:r w:rsidR="00341547">
        <w:t xml:space="preserve"> </w:t>
      </w:r>
      <w:r w:rsidR="009537C7">
        <w:t>91</w:t>
      </w:r>
      <w:r w:rsidR="00112F03" w:rsidRPr="00C9483B">
        <w:t>,</w:t>
      </w:r>
      <w:r w:rsidR="00341547">
        <w:t xml:space="preserve"> </w:t>
      </w:r>
      <w:r w:rsidR="00112F03" w:rsidRPr="00C9483B">
        <w:t>строящийся</w:t>
      </w:r>
      <w:r w:rsidR="00341547">
        <w:t xml:space="preserve"> </w:t>
      </w:r>
      <w:r w:rsidRPr="00C9483B">
        <w:t>с</w:t>
      </w:r>
      <w:r w:rsidR="00341547">
        <w:t xml:space="preserve"> </w:t>
      </w:r>
      <w:r w:rsidRPr="00C9483B">
        <w:t>привлечением</w:t>
      </w:r>
      <w:r w:rsidR="00341547">
        <w:t xml:space="preserve"> </w:t>
      </w:r>
      <w:r w:rsidRPr="00C9483B">
        <w:t>денежных</w:t>
      </w:r>
      <w:r w:rsidR="00341547">
        <w:t xml:space="preserve"> </w:t>
      </w:r>
      <w:r w:rsidRPr="00C9483B">
        <w:t>средств</w:t>
      </w:r>
      <w:r w:rsidR="00341547">
        <w:t xml:space="preserve"> </w:t>
      </w:r>
      <w:r w:rsidRPr="00C9483B">
        <w:t>Участников</w:t>
      </w:r>
      <w:r w:rsidR="00341547"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4"/>
        </w:rPr>
        <w:t xml:space="preserve"> </w:t>
      </w:r>
      <w:r w:rsidRPr="00FF4705">
        <w:t>на</w:t>
      </w:r>
      <w:r w:rsidR="00341547">
        <w:rPr>
          <w:spacing w:val="4"/>
        </w:rPr>
        <w:t xml:space="preserve"> </w:t>
      </w:r>
      <w:r w:rsidRPr="00FF4705">
        <w:t>Земельном</w:t>
      </w:r>
      <w:r w:rsidR="00341547">
        <w:rPr>
          <w:spacing w:val="6"/>
        </w:rPr>
        <w:t xml:space="preserve"> </w:t>
      </w:r>
      <w:r w:rsidRPr="00FF4705">
        <w:t>участке</w:t>
      </w:r>
      <w:r w:rsidR="004C64C7">
        <w:t xml:space="preserve"> </w:t>
      </w:r>
      <w:r w:rsidR="004C64C7" w:rsidRPr="00744ECA">
        <w:rPr>
          <w:sz w:val="24"/>
          <w:szCs w:val="24"/>
        </w:rPr>
        <w:t>и</w:t>
      </w:r>
      <w:r w:rsidR="004C64C7" w:rsidRPr="00744ECA">
        <w:rPr>
          <w:spacing w:val="4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состоящий</w:t>
      </w:r>
      <w:r w:rsidR="004C64C7" w:rsidRPr="00744ECA">
        <w:rPr>
          <w:spacing w:val="5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из одного объекта</w:t>
      </w:r>
      <w:r w:rsidR="004C64C7" w:rsidRPr="00744ECA">
        <w:rPr>
          <w:spacing w:val="5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капитального</w:t>
      </w:r>
      <w:r w:rsidR="004C64C7" w:rsidRPr="00744ECA">
        <w:rPr>
          <w:spacing w:val="6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строительства,</w:t>
      </w:r>
      <w:r w:rsidR="004C64C7" w:rsidRPr="00744ECA">
        <w:rPr>
          <w:spacing w:val="6"/>
          <w:sz w:val="24"/>
          <w:szCs w:val="24"/>
        </w:rPr>
        <w:t xml:space="preserve"> входящего в состав</w:t>
      </w:r>
      <w:r w:rsidR="004C64C7" w:rsidRPr="00744ECA">
        <w:rPr>
          <w:sz w:val="24"/>
          <w:szCs w:val="24"/>
        </w:rPr>
        <w:t xml:space="preserve"> имущественного комплекса, в соответствии с проектной документацией</w:t>
      </w:r>
      <w:r w:rsidRPr="00FF4705">
        <w:t>.</w:t>
      </w:r>
    </w:p>
    <w:p w14:paraId="1A22C50B" w14:textId="33E91D0B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Таблица</w:t>
      </w:r>
      <w:r w:rsidR="00341547">
        <w:rPr>
          <w:spacing w:val="-3"/>
        </w:rPr>
        <w:t xml:space="preserve"> </w:t>
      </w:r>
      <w:r w:rsidRPr="00FF4705">
        <w:t>1</w:t>
      </w:r>
      <w:r w:rsidR="00341547">
        <w:rPr>
          <w:spacing w:val="2"/>
        </w:rPr>
        <w:t xml:space="preserve"> </w:t>
      </w:r>
      <w:r w:rsidRPr="00FF4705">
        <w:t>-</w:t>
      </w:r>
      <w:r w:rsidR="00341547">
        <w:rPr>
          <w:spacing w:val="-3"/>
        </w:rPr>
        <w:t xml:space="preserve"> </w:t>
      </w:r>
      <w:r w:rsidRPr="00FF4705">
        <w:t>Описание</w:t>
      </w:r>
      <w:r w:rsidR="00341547">
        <w:rPr>
          <w:spacing w:val="-3"/>
        </w:rPr>
        <w:t xml:space="preserve"> </w:t>
      </w:r>
      <w:r w:rsidRPr="00FF4705">
        <w:t>объекта</w:t>
      </w:r>
      <w:r w:rsidR="00341547">
        <w:rPr>
          <w:spacing w:val="-3"/>
        </w:rPr>
        <w:t xml:space="preserve"> </w:t>
      </w:r>
      <w:r w:rsidRPr="00FF4705">
        <w:t>недвижимости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FF4705" w:rsidRPr="00FF4705" w14:paraId="464A11C3" w14:textId="77777777" w:rsidTr="002A491F">
        <w:trPr>
          <w:trHeight w:val="253"/>
        </w:trPr>
        <w:tc>
          <w:tcPr>
            <w:tcW w:w="4395" w:type="dxa"/>
          </w:tcPr>
          <w:p w14:paraId="0445C95E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Вид</w:t>
            </w:r>
          </w:p>
        </w:tc>
        <w:tc>
          <w:tcPr>
            <w:tcW w:w="5670" w:type="dxa"/>
          </w:tcPr>
          <w:p w14:paraId="044AD7EB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Здание</w:t>
            </w:r>
          </w:p>
        </w:tc>
      </w:tr>
      <w:tr w:rsidR="00FF4705" w:rsidRPr="00FF4705" w14:paraId="1471B115" w14:textId="77777777" w:rsidTr="002A491F">
        <w:trPr>
          <w:trHeight w:val="250"/>
        </w:trPr>
        <w:tc>
          <w:tcPr>
            <w:tcW w:w="4395" w:type="dxa"/>
          </w:tcPr>
          <w:p w14:paraId="229832F1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Назначение</w:t>
            </w:r>
          </w:p>
        </w:tc>
        <w:tc>
          <w:tcPr>
            <w:tcW w:w="5670" w:type="dxa"/>
          </w:tcPr>
          <w:p w14:paraId="43E71DDE" w14:textId="16F51D52" w:rsidR="001C1AAF" w:rsidRPr="00FF4705" w:rsidRDefault="00C0528A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>
              <w:t>Много</w:t>
            </w:r>
            <w:r w:rsidR="006D6C7F">
              <w:t>квартирный</w:t>
            </w:r>
            <w:r w:rsidR="00341547">
              <w:t xml:space="preserve"> </w:t>
            </w:r>
            <w:r w:rsidR="00CB3725" w:rsidRPr="00FF4705">
              <w:t>дом</w:t>
            </w:r>
          </w:p>
        </w:tc>
      </w:tr>
      <w:tr w:rsidR="00FF4705" w:rsidRPr="00FF4705" w14:paraId="156E4300" w14:textId="77777777" w:rsidTr="002A491F">
        <w:trPr>
          <w:trHeight w:val="254"/>
        </w:trPr>
        <w:tc>
          <w:tcPr>
            <w:tcW w:w="4395" w:type="dxa"/>
          </w:tcPr>
          <w:p w14:paraId="68A32787" w14:textId="1D53919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3" w:lineRule="exact"/>
              <w:ind w:left="0" w:firstLine="567"/>
              <w:jc w:val="both"/>
            </w:pPr>
            <w:r w:rsidRPr="00FF4705">
              <w:t>Общая</w:t>
            </w:r>
            <w:r w:rsidR="00341547">
              <w:rPr>
                <w:spacing w:val="-4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3"/>
              </w:rPr>
              <w:t xml:space="preserve"> </w:t>
            </w:r>
            <w:r w:rsidRPr="00FF4705">
              <w:t>здания</w:t>
            </w:r>
            <w:r w:rsidR="00341547">
              <w:rPr>
                <w:spacing w:val="-4"/>
              </w:rPr>
              <w:t xml:space="preserve"> </w:t>
            </w:r>
            <w:r w:rsidRPr="00FF4705">
              <w:t>(</w:t>
            </w:r>
            <w:proofErr w:type="spellStart"/>
            <w:r w:rsidRPr="00FF4705">
              <w:t>кв.м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56304906" w14:textId="224A1EEA" w:rsidR="001C1AAF" w:rsidRPr="00FF4705" w:rsidRDefault="0029473A" w:rsidP="007A1E7B">
            <w:pPr>
              <w:pStyle w:val="TableParagraph"/>
              <w:tabs>
                <w:tab w:val="left" w:pos="1276"/>
              </w:tabs>
              <w:spacing w:before="1" w:line="233" w:lineRule="exact"/>
              <w:ind w:left="0" w:firstLine="567"/>
              <w:jc w:val="both"/>
            </w:pPr>
            <w:r w:rsidRPr="0029473A">
              <w:t>4038,67</w:t>
            </w:r>
          </w:p>
        </w:tc>
      </w:tr>
      <w:tr w:rsidR="00FF4705" w:rsidRPr="00FF4705" w14:paraId="2D530739" w14:textId="77777777" w:rsidTr="002A491F">
        <w:trPr>
          <w:trHeight w:val="254"/>
        </w:trPr>
        <w:tc>
          <w:tcPr>
            <w:tcW w:w="4395" w:type="dxa"/>
          </w:tcPr>
          <w:p w14:paraId="420D05FB" w14:textId="1285C4FE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3"/>
              </w:rPr>
              <w:t xml:space="preserve"> </w:t>
            </w:r>
            <w:r w:rsidRPr="00FF4705">
              <w:t>этажей:</w:t>
            </w:r>
          </w:p>
        </w:tc>
        <w:tc>
          <w:tcPr>
            <w:tcW w:w="5670" w:type="dxa"/>
          </w:tcPr>
          <w:p w14:paraId="08AB43C1" w14:textId="487E6F39" w:rsidR="001C1AAF" w:rsidRPr="00FF4705" w:rsidRDefault="001C1AAF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</w:p>
        </w:tc>
      </w:tr>
      <w:tr w:rsidR="00FF4705" w:rsidRPr="00FF4705" w14:paraId="38149190" w14:textId="77777777" w:rsidTr="002A491F">
        <w:trPr>
          <w:trHeight w:val="253"/>
        </w:trPr>
        <w:tc>
          <w:tcPr>
            <w:tcW w:w="4395" w:type="dxa"/>
          </w:tcPr>
          <w:p w14:paraId="6548F3D1" w14:textId="4CC61D74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4"/>
              </w:rPr>
              <w:t xml:space="preserve"> </w:t>
            </w:r>
            <w:r w:rsidRPr="00FF4705">
              <w:t>минимальное</w:t>
            </w:r>
            <w:r w:rsidR="00341547">
              <w:rPr>
                <w:spacing w:val="-4"/>
              </w:rPr>
              <w:t xml:space="preserve"> </w:t>
            </w: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</w:p>
        </w:tc>
        <w:tc>
          <w:tcPr>
            <w:tcW w:w="5670" w:type="dxa"/>
          </w:tcPr>
          <w:p w14:paraId="3ABE7829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8</w:t>
            </w:r>
          </w:p>
        </w:tc>
      </w:tr>
      <w:tr w:rsidR="00FF4705" w:rsidRPr="00FF4705" w14:paraId="2DB96F48" w14:textId="77777777" w:rsidTr="002A491F">
        <w:trPr>
          <w:trHeight w:val="254"/>
        </w:trPr>
        <w:tc>
          <w:tcPr>
            <w:tcW w:w="4395" w:type="dxa"/>
          </w:tcPr>
          <w:p w14:paraId="082124E5" w14:textId="4C911ED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5"/>
              </w:rPr>
              <w:t xml:space="preserve"> </w:t>
            </w:r>
            <w:r w:rsidRPr="00FF4705">
              <w:t>максимальное</w:t>
            </w:r>
            <w:r w:rsidR="00341547">
              <w:rPr>
                <w:spacing w:val="-5"/>
              </w:rPr>
              <w:t xml:space="preserve"> </w:t>
            </w: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</w:p>
        </w:tc>
        <w:tc>
          <w:tcPr>
            <w:tcW w:w="5670" w:type="dxa"/>
          </w:tcPr>
          <w:p w14:paraId="7A912806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8</w:t>
            </w:r>
          </w:p>
        </w:tc>
      </w:tr>
      <w:tr w:rsidR="00FF4705" w:rsidRPr="00FF4705" w14:paraId="41A91FD7" w14:textId="77777777" w:rsidTr="002A491F">
        <w:trPr>
          <w:trHeight w:val="250"/>
        </w:trPr>
        <w:tc>
          <w:tcPr>
            <w:tcW w:w="4395" w:type="dxa"/>
          </w:tcPr>
          <w:p w14:paraId="3DEEF5CC" w14:textId="0717F622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3"/>
              </w:rPr>
              <w:t xml:space="preserve"> </w:t>
            </w:r>
            <w:r w:rsidRPr="00FF4705">
              <w:t>подземных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  <w:r w:rsidR="00341547">
              <w:rPr>
                <w:spacing w:val="-4"/>
              </w:rPr>
              <w:t xml:space="preserve"> </w:t>
            </w:r>
            <w:r w:rsidRPr="00FF4705">
              <w:t>(</w:t>
            </w:r>
            <w:proofErr w:type="spellStart"/>
            <w:r w:rsidRPr="00FF4705">
              <w:t>шт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13586861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–</w:t>
            </w:r>
          </w:p>
        </w:tc>
      </w:tr>
      <w:tr w:rsidR="00FF4705" w:rsidRPr="00FF4705" w14:paraId="4AE7B493" w14:textId="77777777" w:rsidTr="002A491F">
        <w:trPr>
          <w:trHeight w:val="250"/>
        </w:trPr>
        <w:tc>
          <w:tcPr>
            <w:tcW w:w="4395" w:type="dxa"/>
          </w:tcPr>
          <w:p w14:paraId="10374357" w14:textId="6681359B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t xml:space="preserve"> </w:t>
            </w:r>
            <w:r w:rsidRPr="00FF4705">
              <w:t>секций</w:t>
            </w:r>
            <w:r w:rsidR="00341547">
              <w:t xml:space="preserve"> </w:t>
            </w:r>
            <w:r w:rsidRPr="00FF4705">
              <w:t>(</w:t>
            </w:r>
            <w:proofErr w:type="spellStart"/>
            <w:r w:rsidRPr="00FF4705">
              <w:t>шт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331F17FB" w14:textId="7D3F1DE4" w:rsidR="001C1AAF" w:rsidRPr="00FF4705" w:rsidRDefault="00CB3725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</w:p>
        </w:tc>
      </w:tr>
      <w:tr w:rsidR="00FF4705" w:rsidRPr="00FF4705" w14:paraId="1F8B10D9" w14:textId="77777777" w:rsidTr="002A491F">
        <w:trPr>
          <w:trHeight w:val="249"/>
        </w:trPr>
        <w:tc>
          <w:tcPr>
            <w:tcW w:w="10065" w:type="dxa"/>
            <w:gridSpan w:val="2"/>
            <w:shd w:val="clear" w:color="auto" w:fill="DBDBDB"/>
          </w:tcPr>
          <w:p w14:paraId="7EDDD6EC" w14:textId="3EBECD33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29" w:lineRule="exact"/>
              <w:ind w:left="0" w:firstLine="567"/>
              <w:jc w:val="both"/>
              <w:rPr>
                <w:b/>
              </w:rPr>
            </w:pPr>
            <w:r w:rsidRPr="00FF4705">
              <w:rPr>
                <w:b/>
              </w:rPr>
              <w:t>Общие</w:t>
            </w:r>
            <w:r w:rsidR="00341547">
              <w:rPr>
                <w:b/>
                <w:spacing w:val="-2"/>
              </w:rPr>
              <w:t xml:space="preserve"> </w:t>
            </w:r>
            <w:r w:rsidRPr="00FF4705">
              <w:rPr>
                <w:b/>
              </w:rPr>
              <w:t>характеристики:</w:t>
            </w:r>
          </w:p>
        </w:tc>
      </w:tr>
      <w:tr w:rsidR="00FF4705" w:rsidRPr="00FF4705" w14:paraId="6EB0532B" w14:textId="77777777" w:rsidTr="002A491F">
        <w:trPr>
          <w:trHeight w:val="758"/>
        </w:trPr>
        <w:tc>
          <w:tcPr>
            <w:tcW w:w="4395" w:type="dxa"/>
          </w:tcPr>
          <w:p w14:paraId="35122B13" w14:textId="42F7BC58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1" w:lineRule="exact"/>
              <w:ind w:left="0" w:firstLine="567"/>
              <w:jc w:val="both"/>
            </w:pPr>
            <w:r w:rsidRPr="00FF4705">
              <w:t>Материал</w:t>
            </w:r>
            <w:r w:rsidR="00341547">
              <w:rPr>
                <w:spacing w:val="-5"/>
              </w:rPr>
              <w:t xml:space="preserve"> </w:t>
            </w:r>
            <w:r w:rsidRPr="00FF4705">
              <w:t>наружных</w:t>
            </w:r>
            <w:r w:rsidR="00341547">
              <w:rPr>
                <w:spacing w:val="-2"/>
              </w:rPr>
              <w:t xml:space="preserve"> </w:t>
            </w:r>
            <w:r w:rsidRPr="00FF4705">
              <w:t>стен</w:t>
            </w:r>
          </w:p>
        </w:tc>
        <w:tc>
          <w:tcPr>
            <w:tcW w:w="5670" w:type="dxa"/>
          </w:tcPr>
          <w:p w14:paraId="150B545E" w14:textId="2602C4D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2" w:lineRule="exact"/>
              <w:ind w:left="0" w:firstLine="567"/>
              <w:jc w:val="both"/>
            </w:pPr>
            <w:r w:rsidRPr="00FF4705">
              <w:t>с</w:t>
            </w:r>
            <w:r w:rsidR="00341547">
              <w:t xml:space="preserve"> </w:t>
            </w:r>
            <w:r w:rsidRPr="00FF4705">
              <w:t>монолитным</w:t>
            </w:r>
            <w:r w:rsidR="00341547">
              <w:t xml:space="preserve"> </w:t>
            </w:r>
            <w:r w:rsidRPr="00FF4705">
              <w:t>железобетонным</w:t>
            </w:r>
            <w:r w:rsidR="00341547">
              <w:t xml:space="preserve"> </w:t>
            </w:r>
            <w:r w:rsidRPr="00FF4705">
              <w:t>каркасом</w:t>
            </w:r>
            <w:r w:rsidR="00341547">
              <w:t xml:space="preserve"> </w:t>
            </w:r>
            <w:r w:rsidRPr="00FF4705">
              <w:t>и</w:t>
            </w:r>
            <w:r w:rsidR="00341547">
              <w:t xml:space="preserve"> </w:t>
            </w:r>
            <w:r w:rsidRPr="00FF4705">
              <w:t>стенами</w:t>
            </w:r>
            <w:r w:rsidR="00341547">
              <w:t xml:space="preserve"> </w:t>
            </w:r>
            <w:r w:rsidRPr="00FF4705">
              <w:t>из</w:t>
            </w:r>
            <w:r w:rsidR="00341547">
              <w:t xml:space="preserve"> </w:t>
            </w:r>
            <w:r w:rsidRPr="00FF4705">
              <w:t>мелкоштучных</w:t>
            </w:r>
            <w:r w:rsidR="00341547">
              <w:t xml:space="preserve"> </w:t>
            </w:r>
            <w:r w:rsidRPr="00FF4705">
              <w:t>каменных</w:t>
            </w:r>
            <w:r w:rsidR="00341547">
              <w:t xml:space="preserve"> </w:t>
            </w:r>
            <w:r w:rsidRPr="00FF4705">
              <w:t>материалов</w:t>
            </w:r>
            <w:r w:rsidR="00341547">
              <w:t xml:space="preserve"> </w:t>
            </w:r>
            <w:r w:rsidRPr="00FF4705">
              <w:t>(кирпич,</w:t>
            </w:r>
            <w:r w:rsidR="00341547">
              <w:t xml:space="preserve"> </w:t>
            </w:r>
            <w:r w:rsidRPr="00FF4705">
              <w:t>керамические</w:t>
            </w:r>
            <w:r w:rsidR="00341547">
              <w:t xml:space="preserve"> </w:t>
            </w:r>
            <w:r w:rsidRPr="00FF4705">
              <w:t>камни,</w:t>
            </w:r>
            <w:r w:rsidR="00341547">
              <w:t xml:space="preserve"> </w:t>
            </w:r>
            <w:r w:rsidRPr="00FF4705">
              <w:t>блоки</w:t>
            </w:r>
            <w:r w:rsidR="00341547">
              <w:t xml:space="preserve"> </w:t>
            </w:r>
            <w:r w:rsidRPr="00FF4705">
              <w:t>и</w:t>
            </w:r>
            <w:r w:rsidR="00341547">
              <w:t xml:space="preserve"> </w:t>
            </w:r>
            <w:r w:rsidRPr="00FF4705">
              <w:t>др.)</w:t>
            </w:r>
          </w:p>
        </w:tc>
      </w:tr>
      <w:tr w:rsidR="00FF4705" w:rsidRPr="00FF4705" w14:paraId="2B32EECE" w14:textId="77777777" w:rsidTr="002A491F">
        <w:trPr>
          <w:trHeight w:val="254"/>
        </w:trPr>
        <w:tc>
          <w:tcPr>
            <w:tcW w:w="4395" w:type="dxa"/>
          </w:tcPr>
          <w:p w14:paraId="7D737B39" w14:textId="641446B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Материал</w:t>
            </w:r>
            <w:r w:rsidR="00341547">
              <w:rPr>
                <w:spacing w:val="-6"/>
              </w:rPr>
              <w:t xml:space="preserve"> </w:t>
            </w:r>
            <w:r w:rsidRPr="00FF4705">
              <w:t>поэтажных</w:t>
            </w:r>
            <w:r w:rsidR="00341547">
              <w:rPr>
                <w:spacing w:val="-2"/>
              </w:rPr>
              <w:t xml:space="preserve"> </w:t>
            </w:r>
            <w:r w:rsidRPr="00FF4705">
              <w:t>перекрытий</w:t>
            </w:r>
          </w:p>
        </w:tc>
        <w:tc>
          <w:tcPr>
            <w:tcW w:w="5670" w:type="dxa"/>
          </w:tcPr>
          <w:p w14:paraId="524B3B68" w14:textId="325C88A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Монолитный</w:t>
            </w:r>
            <w:r w:rsidR="00341547">
              <w:t xml:space="preserve"> </w:t>
            </w:r>
            <w:r w:rsidRPr="00FF4705">
              <w:t>железобетон</w:t>
            </w:r>
          </w:p>
        </w:tc>
      </w:tr>
      <w:tr w:rsidR="00FF4705" w:rsidRPr="00FF4705" w14:paraId="25887881" w14:textId="77777777" w:rsidTr="002A491F">
        <w:trPr>
          <w:trHeight w:val="254"/>
        </w:trPr>
        <w:tc>
          <w:tcPr>
            <w:tcW w:w="4395" w:type="dxa"/>
          </w:tcPr>
          <w:p w14:paraId="5C002F7F" w14:textId="747A7E6F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Класс</w:t>
            </w:r>
            <w:r w:rsidR="00341547">
              <w:rPr>
                <w:spacing w:val="-6"/>
              </w:rPr>
              <w:t xml:space="preserve"> </w:t>
            </w:r>
            <w:r w:rsidRPr="00FF4705">
              <w:t>энергоэффективности</w:t>
            </w:r>
          </w:p>
        </w:tc>
        <w:tc>
          <w:tcPr>
            <w:tcW w:w="5670" w:type="dxa"/>
          </w:tcPr>
          <w:p w14:paraId="0E2B131A" w14:textId="2145E025" w:rsidR="001C1AAF" w:rsidRPr="00FF4705" w:rsidRDefault="005E54C8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В</w:t>
            </w:r>
          </w:p>
        </w:tc>
      </w:tr>
      <w:tr w:rsidR="00FF4705" w:rsidRPr="00FF4705" w14:paraId="6EC91748" w14:textId="77777777" w:rsidTr="002A491F">
        <w:trPr>
          <w:trHeight w:val="250"/>
        </w:trPr>
        <w:tc>
          <w:tcPr>
            <w:tcW w:w="4395" w:type="dxa"/>
          </w:tcPr>
          <w:p w14:paraId="7F83BF35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28" w:lineRule="exact"/>
              <w:ind w:left="0" w:firstLine="567"/>
              <w:jc w:val="both"/>
            </w:pPr>
            <w:r w:rsidRPr="00FF4705">
              <w:t>Сейсмостойкость</w:t>
            </w:r>
          </w:p>
        </w:tc>
        <w:tc>
          <w:tcPr>
            <w:tcW w:w="5670" w:type="dxa"/>
          </w:tcPr>
          <w:p w14:paraId="7C4B45FE" w14:textId="5E18E834" w:rsidR="001C1AAF" w:rsidRPr="00FF4705" w:rsidRDefault="004F03B0" w:rsidP="004F03B0">
            <w:pPr>
              <w:pStyle w:val="TableParagraph"/>
              <w:tabs>
                <w:tab w:val="left" w:pos="1276"/>
              </w:tabs>
              <w:spacing w:before="1" w:line="228" w:lineRule="exact"/>
              <w:ind w:left="502"/>
              <w:jc w:val="both"/>
            </w:pPr>
            <w:r>
              <w:t xml:space="preserve">6            </w:t>
            </w:r>
            <w:r w:rsidR="002D3889" w:rsidRPr="0034399B">
              <w:t>баллов</w:t>
            </w:r>
          </w:p>
        </w:tc>
      </w:tr>
    </w:tbl>
    <w:p w14:paraId="1617867B" w14:textId="2EFA1C18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90"/>
        <w:ind w:left="0" w:firstLine="567"/>
      </w:pPr>
      <w:r w:rsidRPr="00C0528A">
        <w:rPr>
          <w:b/>
        </w:rPr>
        <w:t>Объект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(Квартира)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жилое</w:t>
      </w:r>
      <w:r w:rsidR="00341547">
        <w:rPr>
          <w:spacing w:val="1"/>
        </w:rPr>
        <w:t xml:space="preserve"> </w:t>
      </w:r>
      <w:r w:rsidRPr="00FF4705">
        <w:t>помещение,</w:t>
      </w:r>
      <w:r w:rsidR="00341547">
        <w:rPr>
          <w:spacing w:val="1"/>
        </w:rPr>
        <w:t xml:space="preserve"> </w:t>
      </w:r>
      <w:r w:rsidRPr="00FF4705">
        <w:t>подлежащее</w:t>
      </w:r>
      <w:r w:rsidR="00341547">
        <w:rPr>
          <w:spacing w:val="56"/>
        </w:rPr>
        <w:t xml:space="preserve"> </w:t>
      </w:r>
      <w:r w:rsidRPr="00FF4705">
        <w:t>передаче</w:t>
      </w:r>
      <w:r w:rsidR="00341547">
        <w:rPr>
          <w:spacing w:val="1"/>
        </w:rPr>
        <w:t xml:space="preserve"> </w:t>
      </w:r>
      <w:r w:rsidRPr="00FF4705">
        <w:t>Участнику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после</w:t>
      </w:r>
      <w:r w:rsidR="00341547">
        <w:rPr>
          <w:spacing w:val="1"/>
        </w:rPr>
        <w:t xml:space="preserve"> </w:t>
      </w:r>
      <w:r w:rsidRPr="00FF4705">
        <w:t>получения</w:t>
      </w:r>
      <w:r w:rsidR="00341547">
        <w:rPr>
          <w:spacing w:val="1"/>
        </w:rPr>
        <w:t xml:space="preserve"> </w:t>
      </w:r>
      <w:r w:rsidRPr="00FF4705">
        <w:t>разрешения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входящее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состав</w:t>
      </w:r>
      <w:r w:rsidR="00341547">
        <w:rPr>
          <w:spacing w:val="1"/>
        </w:rPr>
        <w:t xml:space="preserve"> </w:t>
      </w:r>
      <w:r w:rsidRPr="00FF4705">
        <w:t>указанного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недвижимости,</w:t>
      </w:r>
      <w:r w:rsidR="00341547">
        <w:rPr>
          <w:spacing w:val="1"/>
        </w:rPr>
        <w:t xml:space="preserve"> </w:t>
      </w:r>
      <w:r w:rsidRPr="00FF4705">
        <w:t>строящегося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привлечением</w:t>
      </w:r>
      <w:r w:rsidR="00341547">
        <w:rPr>
          <w:spacing w:val="1"/>
        </w:rPr>
        <w:t xml:space="preserve"> </w:t>
      </w:r>
      <w:r w:rsidRPr="00FF4705">
        <w:t>денежных</w:t>
      </w:r>
      <w:r w:rsidR="00341547">
        <w:rPr>
          <w:spacing w:val="1"/>
        </w:rPr>
        <w:t xml:space="preserve"> </w:t>
      </w:r>
      <w:r w:rsidRPr="00FF4705">
        <w:t>средств</w:t>
      </w:r>
      <w:r w:rsidR="00341547">
        <w:t xml:space="preserve"> </w:t>
      </w:r>
      <w:r w:rsidRPr="00FF4705">
        <w:t>Участника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1F8EE12C" w14:textId="5669FB14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/>
        <w:ind w:left="0" w:firstLine="567"/>
      </w:pPr>
      <w:r w:rsidRPr="00C0528A">
        <w:rPr>
          <w:b/>
        </w:rPr>
        <w:t>Проектная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площадь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проекту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ч.</w:t>
      </w:r>
      <w:r w:rsidR="00341547">
        <w:t xml:space="preserve"> </w:t>
      </w:r>
      <w:r w:rsidRPr="00FF4705">
        <w:t>5.</w:t>
      </w:r>
      <w:r w:rsidR="00341547">
        <w:t xml:space="preserve"> </w:t>
      </w:r>
      <w:r w:rsidRPr="00FF4705">
        <w:t>ст.</w:t>
      </w:r>
      <w:r w:rsidR="00341547">
        <w:t xml:space="preserve"> </w:t>
      </w:r>
      <w:r w:rsidRPr="00FF4705">
        <w:t>15</w:t>
      </w:r>
      <w:r w:rsidR="00341547">
        <w:t xml:space="preserve"> </w:t>
      </w:r>
      <w:r w:rsidRPr="00FF4705">
        <w:t>«Жилищного</w:t>
      </w:r>
      <w:r w:rsidR="00341547">
        <w:t xml:space="preserve"> </w:t>
      </w:r>
      <w:r w:rsidRPr="00FF4705">
        <w:t>кодекса</w:t>
      </w:r>
      <w:r w:rsidR="00341547">
        <w:t xml:space="preserve"> </w:t>
      </w:r>
      <w:r w:rsidRPr="00FF4705">
        <w:t>Российской</w:t>
      </w:r>
      <w:r w:rsidR="00341547">
        <w:t xml:space="preserve"> </w:t>
      </w:r>
      <w:r w:rsidRPr="00FF4705">
        <w:t>Федерации»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29.12.2004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188-ФЗ</w:t>
      </w:r>
      <w:r w:rsidR="00341547">
        <w:t xml:space="preserve"> </w:t>
      </w:r>
      <w:r w:rsidRPr="00FF4705">
        <w:t>без</w:t>
      </w:r>
      <w:r w:rsidR="00341547">
        <w:rPr>
          <w:spacing w:val="1"/>
        </w:rPr>
        <w:t xml:space="preserve"> </w:t>
      </w:r>
      <w:r w:rsidRPr="00FF4705">
        <w:t>учета</w:t>
      </w:r>
      <w:r w:rsidR="00341547">
        <w:rPr>
          <w:spacing w:val="1"/>
        </w:rPr>
        <w:t xml:space="preserve"> </w:t>
      </w:r>
      <w:r w:rsidRPr="00FF4705">
        <w:t>обмеров,</w:t>
      </w:r>
      <w:r w:rsidR="00341547">
        <w:rPr>
          <w:spacing w:val="1"/>
        </w:rPr>
        <w:t xml:space="preserve"> </w:t>
      </w:r>
      <w:r w:rsidRPr="00FF4705">
        <w:t>произведенных</w:t>
      </w:r>
      <w:r w:rsidR="00341547">
        <w:rPr>
          <w:spacing w:val="1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1"/>
        </w:rPr>
        <w:t xml:space="preserve"> </w:t>
      </w:r>
      <w:r w:rsidRPr="00FF4705">
        <w:t>имеющим</w:t>
      </w:r>
      <w:r w:rsidR="00341547">
        <w:rPr>
          <w:spacing w:val="1"/>
        </w:rPr>
        <w:t xml:space="preserve"> </w:t>
      </w:r>
      <w:r w:rsidRPr="00FF4705">
        <w:t>действующий</w:t>
      </w:r>
      <w:r w:rsidR="00341547">
        <w:rPr>
          <w:spacing w:val="1"/>
        </w:rPr>
        <w:t xml:space="preserve"> </w:t>
      </w:r>
      <w:r w:rsidRPr="00FF4705">
        <w:t>квалификационный</w:t>
      </w:r>
      <w:r w:rsidR="00341547">
        <w:rPr>
          <w:spacing w:val="1"/>
        </w:rPr>
        <w:t xml:space="preserve"> </w:t>
      </w:r>
      <w:r w:rsidRPr="00FF4705">
        <w:lastRenderedPageBreak/>
        <w:t>аттестат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2"/>
        </w:rPr>
        <w:t xml:space="preserve"> </w:t>
      </w:r>
      <w:r w:rsidRPr="00FF4705">
        <w:t>инженера.</w:t>
      </w:r>
    </w:p>
    <w:p w14:paraId="47610936" w14:textId="4E1F9268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ind w:left="0" w:firstLine="567"/>
      </w:pPr>
      <w:r w:rsidRPr="00FF4705">
        <w:rPr>
          <w:b/>
        </w:rPr>
        <w:t>Проектная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приведенная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-</w:t>
      </w:r>
      <w:r w:rsidR="00341547">
        <w:rPr>
          <w:spacing w:val="1"/>
        </w:rPr>
        <w:t xml:space="preserve"> </w:t>
      </w:r>
      <w:r w:rsidRPr="00FF4705">
        <w:t>площадь</w:t>
      </w:r>
      <w:r w:rsidR="00341547">
        <w:rPr>
          <w:spacing w:val="55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проекту,</w:t>
      </w:r>
      <w:r w:rsidR="00341547">
        <w:rPr>
          <w:spacing w:val="1"/>
        </w:rPr>
        <w:t xml:space="preserve"> </w:t>
      </w:r>
      <w:r w:rsidRPr="00FF4705">
        <w:t>рассчитанная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Приказом</w:t>
      </w:r>
      <w:r w:rsidR="00341547">
        <w:rPr>
          <w:spacing w:val="1"/>
        </w:rPr>
        <w:t xml:space="preserve"> </w:t>
      </w:r>
      <w:r w:rsidRPr="00FF4705">
        <w:t>Минстроя</w:t>
      </w:r>
      <w:r w:rsidR="00341547">
        <w:rPr>
          <w:spacing w:val="1"/>
        </w:rPr>
        <w:t xml:space="preserve"> </w:t>
      </w:r>
      <w:r w:rsidRPr="00FF4705">
        <w:t>России</w:t>
      </w:r>
      <w:r w:rsidR="00341547">
        <w:rPr>
          <w:spacing w:val="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854/</w:t>
      </w:r>
      <w:proofErr w:type="spellStart"/>
      <w:r w:rsidRPr="00FF4705">
        <w:t>пр</w:t>
      </w:r>
      <w:proofErr w:type="spellEnd"/>
      <w:r w:rsidR="00341547">
        <w:rPr>
          <w:spacing w:val="1"/>
        </w:rPr>
        <w:t xml:space="preserve"> </w:t>
      </w:r>
      <w:r w:rsidRPr="00FF4705">
        <w:t>от</w:t>
      </w:r>
      <w:r w:rsidR="00341547">
        <w:rPr>
          <w:spacing w:val="1"/>
        </w:rPr>
        <w:t xml:space="preserve"> </w:t>
      </w:r>
      <w:r w:rsidRPr="00FF4705">
        <w:t>25</w:t>
      </w:r>
      <w:r w:rsidR="00341547">
        <w:rPr>
          <w:spacing w:val="1"/>
        </w:rPr>
        <w:t xml:space="preserve"> </w:t>
      </w:r>
      <w:r w:rsidRPr="00FF4705">
        <w:t>ноября</w:t>
      </w:r>
      <w:r w:rsidR="00341547">
        <w:rPr>
          <w:spacing w:val="1"/>
        </w:rPr>
        <w:t xml:space="preserve"> </w:t>
      </w:r>
      <w:r w:rsidRPr="00FF4705">
        <w:t>2016</w:t>
      </w:r>
      <w:r w:rsidR="00341547">
        <w:rPr>
          <w:spacing w:val="1"/>
        </w:rPr>
        <w:t xml:space="preserve"> </w:t>
      </w:r>
      <w:r w:rsidRPr="00FF4705">
        <w:t>г.,</w:t>
      </w:r>
      <w:r w:rsidR="00341547">
        <w:rPr>
          <w:spacing w:val="1"/>
        </w:rPr>
        <w:t xml:space="preserve"> </w:t>
      </w:r>
      <w:r w:rsidRPr="00FF4705">
        <w:t>состоящая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жилого</w:t>
      </w:r>
      <w:r w:rsidR="00341547">
        <w:t xml:space="preserve"> </w:t>
      </w:r>
      <w:r w:rsidRPr="00FF4705">
        <w:t>помещения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лоджии,</w:t>
      </w:r>
      <w:r w:rsidR="00341547">
        <w:t xml:space="preserve"> </w:t>
      </w:r>
      <w:r w:rsidRPr="00FF4705">
        <w:t>веранды,</w:t>
      </w:r>
      <w:r w:rsidR="00341547">
        <w:t xml:space="preserve"> </w:t>
      </w:r>
      <w:r w:rsidRPr="00FF4705">
        <w:t>балкона,</w:t>
      </w:r>
      <w:r w:rsidR="00341547">
        <w:rPr>
          <w:spacing w:val="1"/>
        </w:rPr>
        <w:t xml:space="preserve"> </w:t>
      </w:r>
      <w:r w:rsidRPr="00FF4705">
        <w:t>террасы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понижающими</w:t>
      </w:r>
      <w:r w:rsidR="00341547">
        <w:rPr>
          <w:spacing w:val="1"/>
        </w:rPr>
        <w:t xml:space="preserve"> </w:t>
      </w:r>
      <w:r w:rsidRPr="00FF4705">
        <w:t>коэффициентами,</w:t>
      </w:r>
      <w:r w:rsidR="00341547">
        <w:rPr>
          <w:spacing w:val="1"/>
        </w:rPr>
        <w:t xml:space="preserve"> </w:t>
      </w:r>
      <w:r w:rsidRPr="00FF4705">
        <w:t>установленными</w:t>
      </w:r>
      <w:r w:rsidR="00341547">
        <w:rPr>
          <w:spacing w:val="1"/>
        </w:rPr>
        <w:t xml:space="preserve"> </w:t>
      </w:r>
      <w:r w:rsidRPr="00FF4705">
        <w:t>федеральным</w:t>
      </w:r>
      <w:r w:rsidR="00341547">
        <w:rPr>
          <w:spacing w:val="1"/>
        </w:rPr>
        <w:t xml:space="preserve"> </w:t>
      </w:r>
      <w:r w:rsidRPr="00FF4705">
        <w:t>органом</w:t>
      </w:r>
      <w:r w:rsidR="00341547">
        <w:rPr>
          <w:spacing w:val="55"/>
        </w:rPr>
        <w:t xml:space="preserve"> </w:t>
      </w:r>
      <w:r w:rsidRPr="00FF4705">
        <w:t>исполнительной</w:t>
      </w:r>
      <w:r w:rsidR="00341547">
        <w:rPr>
          <w:spacing w:val="1"/>
        </w:rPr>
        <w:t xml:space="preserve"> </w:t>
      </w:r>
      <w:r w:rsidRPr="00FF4705">
        <w:t>власти,</w:t>
      </w:r>
      <w:r w:rsidR="00341547">
        <w:rPr>
          <w:spacing w:val="1"/>
        </w:rPr>
        <w:t xml:space="preserve"> </w:t>
      </w:r>
      <w:r w:rsidRPr="00FF4705">
        <w:t>без</w:t>
      </w:r>
      <w:r w:rsidR="00341547">
        <w:rPr>
          <w:spacing w:val="1"/>
        </w:rPr>
        <w:t xml:space="preserve"> </w:t>
      </w:r>
      <w:r w:rsidRPr="00FF4705">
        <w:t>учета</w:t>
      </w:r>
      <w:r w:rsidR="00341547">
        <w:rPr>
          <w:spacing w:val="1"/>
        </w:rPr>
        <w:t xml:space="preserve"> </w:t>
      </w:r>
      <w:r w:rsidRPr="00FF4705">
        <w:t>обмеров,</w:t>
      </w:r>
      <w:r w:rsidR="00341547">
        <w:rPr>
          <w:spacing w:val="1"/>
        </w:rPr>
        <w:t xml:space="preserve"> </w:t>
      </w:r>
      <w:r w:rsidRPr="00FF4705">
        <w:t>произведенных</w:t>
      </w:r>
      <w:r w:rsidR="00341547">
        <w:rPr>
          <w:spacing w:val="1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1"/>
        </w:rPr>
        <w:t xml:space="preserve"> </w:t>
      </w:r>
      <w:r w:rsidRPr="00FF4705">
        <w:t>имеющим</w:t>
      </w:r>
      <w:r w:rsidR="00341547">
        <w:rPr>
          <w:spacing w:val="1"/>
        </w:rPr>
        <w:t xml:space="preserve"> </w:t>
      </w:r>
      <w:r w:rsidRPr="00FF4705">
        <w:t>действующий</w:t>
      </w:r>
      <w:r w:rsidR="00341547">
        <w:rPr>
          <w:spacing w:val="1"/>
        </w:rPr>
        <w:t xml:space="preserve"> </w:t>
      </w:r>
      <w:r w:rsidRPr="00FF4705">
        <w:t>квалификационный</w:t>
      </w:r>
      <w:r w:rsidR="00341547">
        <w:t xml:space="preserve"> </w:t>
      </w:r>
      <w:r w:rsidRPr="00FF4705">
        <w:t>аттестат</w:t>
      </w:r>
      <w:r w:rsidR="00341547">
        <w:t xml:space="preserve"> </w:t>
      </w:r>
      <w:r w:rsidRPr="00FF4705">
        <w:t>кадастрового</w:t>
      </w:r>
      <w:r w:rsidR="00341547">
        <w:t xml:space="preserve"> </w:t>
      </w:r>
      <w:r w:rsidRPr="00FF4705">
        <w:t>инженера.</w:t>
      </w:r>
      <w:r w:rsidR="00341547">
        <w:t xml:space="preserve"> </w:t>
      </w:r>
      <w:r w:rsidRPr="00FF4705">
        <w:t>Определенная</w:t>
      </w:r>
      <w:r w:rsidR="00341547">
        <w:t xml:space="preserve"> </w:t>
      </w:r>
      <w:r w:rsidRPr="00FF4705">
        <w:t>настоящим</w:t>
      </w:r>
      <w:r w:rsidR="00341547">
        <w:t xml:space="preserve"> </w:t>
      </w:r>
      <w:r w:rsidRPr="00FF4705">
        <w:t>пунктом</w:t>
      </w:r>
      <w:r w:rsidR="00341547">
        <w:t xml:space="preserve"> </w:t>
      </w:r>
      <w:r w:rsidRPr="00FF4705">
        <w:t>Проектная</w:t>
      </w:r>
      <w:r w:rsidR="00341547">
        <w:t xml:space="preserve"> </w:t>
      </w:r>
      <w:r w:rsidRPr="00FF4705">
        <w:t>общая</w:t>
      </w:r>
      <w:r w:rsidR="00341547">
        <w:rPr>
          <w:spacing w:val="1"/>
        </w:rPr>
        <w:t xml:space="preserve"> </w:t>
      </w:r>
      <w:r w:rsidRPr="00FF4705">
        <w:t>приведенная</w:t>
      </w:r>
      <w:r w:rsidR="00341547">
        <w:t xml:space="preserve"> </w:t>
      </w:r>
      <w:r w:rsidRPr="00FF4705">
        <w:t>площадь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применяется</w:t>
      </w:r>
      <w:r w:rsidR="00341547">
        <w:t xml:space="preserve"> </w:t>
      </w:r>
      <w:r w:rsidRPr="00FF4705">
        <w:t>Сторонами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расчета</w:t>
      </w:r>
      <w:r w:rsidR="00341547">
        <w:t xml:space="preserve"> </w:t>
      </w:r>
      <w:r w:rsidRPr="00FF4705">
        <w:t>Цены</w:t>
      </w:r>
      <w:r w:rsidR="00341547">
        <w:t xml:space="preserve"> </w:t>
      </w:r>
      <w:r w:rsidRPr="00FF4705">
        <w:t>Договора</w:t>
      </w:r>
      <w:r w:rsidR="00341547">
        <w:rPr>
          <w:spacing w:val="-52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может</w:t>
      </w:r>
      <w:r w:rsidR="00341547">
        <w:rPr>
          <w:spacing w:val="-1"/>
        </w:rPr>
        <w:t xml:space="preserve"> </w:t>
      </w:r>
      <w:r w:rsidRPr="00FF4705">
        <w:t>не</w:t>
      </w:r>
      <w:r w:rsidR="00341547">
        <w:rPr>
          <w:spacing w:val="-2"/>
        </w:rPr>
        <w:t xml:space="preserve"> </w:t>
      </w:r>
      <w:r w:rsidRPr="00FF4705">
        <w:t>совпадать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Общей</w:t>
      </w:r>
      <w:r w:rsidR="00341547">
        <w:rPr>
          <w:spacing w:val="2"/>
        </w:rPr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площадью</w:t>
      </w:r>
      <w:r w:rsidR="00341547">
        <w:rPr>
          <w:spacing w:val="-1"/>
        </w:rPr>
        <w:t xml:space="preserve"> </w:t>
      </w:r>
      <w:r w:rsidRPr="00FF4705">
        <w:t>Объекта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70AB273E" w14:textId="3D678156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 w:line="252" w:lineRule="exact"/>
        <w:ind w:left="0" w:firstLine="567"/>
      </w:pPr>
      <w:r w:rsidRPr="00FF4705">
        <w:rPr>
          <w:b/>
        </w:rPr>
        <w:t>Общая</w:t>
      </w:r>
      <w:r w:rsidR="00341547">
        <w:rPr>
          <w:b/>
          <w:spacing w:val="9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62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68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64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75"/>
        </w:rPr>
        <w:t xml:space="preserve"> </w:t>
      </w:r>
      <w:r w:rsidRPr="00FF4705">
        <w:t>-</w:t>
      </w:r>
      <w:r w:rsidR="00341547">
        <w:rPr>
          <w:spacing w:val="66"/>
        </w:rPr>
        <w:t xml:space="preserve"> </w:t>
      </w:r>
      <w:r w:rsidRPr="00FF4705">
        <w:t>площадь</w:t>
      </w:r>
      <w:r w:rsidR="00341547">
        <w:rPr>
          <w:spacing w:val="66"/>
        </w:rPr>
        <w:t xml:space="preserve"> </w:t>
      </w:r>
      <w:r w:rsidRPr="00FF4705">
        <w:t>в</w:t>
      </w:r>
      <w:r w:rsidR="00341547">
        <w:rPr>
          <w:spacing w:val="66"/>
        </w:rPr>
        <w:t xml:space="preserve"> </w:t>
      </w:r>
      <w:r w:rsidRPr="00FF4705">
        <w:t>соответствии</w:t>
      </w:r>
      <w:r w:rsidR="00341547">
        <w:rPr>
          <w:spacing w:val="68"/>
        </w:rPr>
        <w:t xml:space="preserve"> </w:t>
      </w:r>
      <w:r w:rsidRPr="00FF4705">
        <w:t>с</w:t>
      </w:r>
      <w:r w:rsidR="00341547">
        <w:rPr>
          <w:spacing w:val="65"/>
        </w:rPr>
        <w:t xml:space="preserve"> </w:t>
      </w:r>
      <w:r w:rsidRPr="00FF4705">
        <w:t>ч.</w:t>
      </w:r>
      <w:r w:rsidR="00341547">
        <w:rPr>
          <w:spacing w:val="67"/>
        </w:rPr>
        <w:t xml:space="preserve"> </w:t>
      </w:r>
      <w:r w:rsidRPr="00FF4705">
        <w:t>5.</w:t>
      </w:r>
      <w:r w:rsidR="00341547">
        <w:rPr>
          <w:spacing w:val="63"/>
        </w:rPr>
        <w:t xml:space="preserve"> </w:t>
      </w:r>
      <w:r w:rsidRPr="00FF4705">
        <w:t>ст.</w:t>
      </w:r>
      <w:r w:rsidR="00341547">
        <w:rPr>
          <w:spacing w:val="67"/>
        </w:rPr>
        <w:t xml:space="preserve"> </w:t>
      </w:r>
      <w:r w:rsidRPr="00FF4705">
        <w:t>15</w:t>
      </w:r>
      <w:r w:rsidR="00341547">
        <w:t xml:space="preserve"> </w:t>
      </w:r>
      <w:r w:rsidRPr="00FF4705">
        <w:t>«Жилищного</w:t>
      </w:r>
      <w:r w:rsidR="00341547">
        <w:rPr>
          <w:spacing w:val="1"/>
        </w:rPr>
        <w:t xml:space="preserve"> </w:t>
      </w:r>
      <w:r w:rsidRPr="00FF4705">
        <w:t>кодекса</w:t>
      </w:r>
      <w:r w:rsidR="00341547">
        <w:rPr>
          <w:spacing w:val="1"/>
        </w:rPr>
        <w:t xml:space="preserve"> </w:t>
      </w:r>
      <w:r w:rsidRPr="00FF4705">
        <w:t>Российской</w:t>
      </w:r>
      <w:r w:rsidR="00341547">
        <w:rPr>
          <w:spacing w:val="1"/>
        </w:rPr>
        <w:t xml:space="preserve"> </w:t>
      </w:r>
      <w:r w:rsidRPr="00FF4705">
        <w:t>Федерации»</w:t>
      </w:r>
      <w:r w:rsidR="00341547">
        <w:rPr>
          <w:spacing w:val="1"/>
        </w:rPr>
        <w:t xml:space="preserve"> </w:t>
      </w:r>
      <w:r w:rsidRPr="00FF4705">
        <w:t>от</w:t>
      </w:r>
      <w:r w:rsidR="00341547">
        <w:rPr>
          <w:spacing w:val="1"/>
        </w:rPr>
        <w:t xml:space="preserve"> </w:t>
      </w:r>
      <w:r w:rsidRPr="00FF4705">
        <w:t>29.12.2004</w:t>
      </w:r>
      <w:r w:rsidR="00341547">
        <w:rPr>
          <w:spacing w:val="1"/>
        </w:rPr>
        <w:t xml:space="preserve"> </w:t>
      </w:r>
      <w:r w:rsidRPr="00FF4705">
        <w:t>г.</w:t>
      </w:r>
      <w:r w:rsidR="00341547">
        <w:rPr>
          <w:spacing w:val="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188-ФЗ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данными</w:t>
      </w:r>
      <w:r w:rsidR="00341547">
        <w:rPr>
          <w:spacing w:val="1"/>
        </w:rPr>
        <w:t xml:space="preserve"> </w:t>
      </w:r>
      <w:r w:rsidRPr="00FF4705">
        <w:t>экспликации</w:t>
      </w:r>
      <w:r w:rsidR="00341547">
        <w:rPr>
          <w:spacing w:val="1"/>
        </w:rPr>
        <w:t xml:space="preserve"> </w:t>
      </w:r>
      <w:r w:rsidRPr="00FF4705">
        <w:t>технического</w:t>
      </w:r>
      <w:r w:rsidR="00341547">
        <w:rPr>
          <w:spacing w:val="1"/>
        </w:rPr>
        <w:t xml:space="preserve"> </w:t>
      </w:r>
      <w:r w:rsidRPr="00FF4705">
        <w:t>плана</w:t>
      </w:r>
      <w:r w:rsidR="00341547">
        <w:rPr>
          <w:spacing w:val="1"/>
        </w:rPr>
        <w:t xml:space="preserve"> </w:t>
      </w:r>
      <w:r w:rsidRPr="00FF4705">
        <w:t>здания</w:t>
      </w:r>
      <w:r w:rsidR="00341547">
        <w:rPr>
          <w:spacing w:val="1"/>
        </w:rPr>
        <w:t xml:space="preserve"> </w:t>
      </w:r>
      <w:r w:rsidRPr="00FF4705">
        <w:t>(Объекта</w:t>
      </w:r>
      <w:r w:rsidR="00341547">
        <w:rPr>
          <w:spacing w:val="1"/>
        </w:rPr>
        <w:t xml:space="preserve"> </w:t>
      </w:r>
      <w:r w:rsidRPr="00FF4705">
        <w:t>недвижимости),</w:t>
      </w:r>
      <w:r w:rsidR="00341547">
        <w:rPr>
          <w:spacing w:val="1"/>
        </w:rPr>
        <w:t xml:space="preserve"> </w:t>
      </w:r>
      <w:r w:rsidRPr="00FF4705">
        <w:t>изготовленного</w:t>
      </w:r>
      <w:r w:rsidR="00341547">
        <w:rPr>
          <w:spacing w:val="56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-1"/>
        </w:rPr>
        <w:t xml:space="preserve"> </w:t>
      </w:r>
      <w:r w:rsidRPr="00FF4705">
        <w:t>имеющим</w:t>
      </w:r>
      <w:r w:rsidR="00341547">
        <w:t xml:space="preserve"> </w:t>
      </w:r>
      <w:r w:rsidRPr="00FF4705">
        <w:t>действующий</w:t>
      </w:r>
      <w:r w:rsidR="00341547">
        <w:rPr>
          <w:spacing w:val="-2"/>
        </w:rPr>
        <w:t xml:space="preserve"> </w:t>
      </w:r>
      <w:r w:rsidRPr="00FF4705">
        <w:t>квалификационный</w:t>
      </w:r>
      <w:r w:rsidR="00341547">
        <w:rPr>
          <w:spacing w:val="-2"/>
        </w:rPr>
        <w:t xml:space="preserve"> </w:t>
      </w:r>
      <w:r w:rsidRPr="00FF4705">
        <w:t>аттестат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-3"/>
        </w:rPr>
        <w:t xml:space="preserve"> </w:t>
      </w:r>
      <w:r w:rsidRPr="00FF4705">
        <w:t>инженера.</w:t>
      </w:r>
    </w:p>
    <w:p w14:paraId="710D726D" w14:textId="01108A0F" w:rsidR="001C1AAF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/>
        <w:ind w:left="0" w:firstLine="567"/>
      </w:pPr>
      <w:r w:rsidRPr="00FF4705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приведенная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площадь,</w:t>
      </w:r>
      <w:r w:rsidR="00341547">
        <w:rPr>
          <w:spacing w:val="1"/>
        </w:rPr>
        <w:t xml:space="preserve"> </w:t>
      </w:r>
      <w:r w:rsidRPr="00FF4705">
        <w:t>рассчитанная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Приказом</w:t>
      </w:r>
      <w:r w:rsidR="00341547">
        <w:t xml:space="preserve"> </w:t>
      </w:r>
      <w:r w:rsidRPr="00FF4705">
        <w:t>Минстроя</w:t>
      </w:r>
      <w:r w:rsidR="00341547">
        <w:t xml:space="preserve"> </w:t>
      </w:r>
      <w:r w:rsidRPr="00FF4705">
        <w:t>России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854/</w:t>
      </w:r>
      <w:proofErr w:type="spellStart"/>
      <w:r w:rsidRPr="00FF4705">
        <w:t>пр</w:t>
      </w:r>
      <w:proofErr w:type="spellEnd"/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25</w:t>
      </w:r>
      <w:r w:rsidR="00341547">
        <w:t xml:space="preserve"> </w:t>
      </w:r>
      <w:r w:rsidRPr="00FF4705">
        <w:t>ноября</w:t>
      </w:r>
      <w:r w:rsidR="00341547">
        <w:t xml:space="preserve"> </w:t>
      </w:r>
      <w:r w:rsidRPr="00FF4705">
        <w:t>2016</w:t>
      </w:r>
      <w:r w:rsidR="00341547">
        <w:t xml:space="preserve"> </w:t>
      </w:r>
      <w:r w:rsidRPr="00FF4705">
        <w:t>г.,</w:t>
      </w:r>
      <w:r w:rsidR="00341547">
        <w:t xml:space="preserve"> </w:t>
      </w:r>
      <w:r w:rsidRPr="00FF4705">
        <w:t>состоящая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Общей</w:t>
      </w:r>
      <w:r w:rsidR="00341547">
        <w:rPr>
          <w:spacing w:val="1"/>
        </w:rPr>
        <w:t xml:space="preserve"> </w:t>
      </w:r>
      <w:r w:rsidRPr="00FF4705">
        <w:t>площади</w:t>
      </w:r>
      <w:r w:rsidR="00341547">
        <w:rPr>
          <w:spacing w:val="1"/>
        </w:rPr>
        <w:t xml:space="preserve"> </w:t>
      </w:r>
      <w:r w:rsidRPr="00FF4705">
        <w:t>жилого</w:t>
      </w:r>
      <w:r w:rsidR="00341547">
        <w:rPr>
          <w:spacing w:val="1"/>
        </w:rPr>
        <w:t xml:space="preserve"> </w:t>
      </w:r>
      <w:r w:rsidRPr="00FF4705">
        <w:t>помещения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площади</w:t>
      </w:r>
      <w:r w:rsidR="00341547">
        <w:rPr>
          <w:spacing w:val="1"/>
        </w:rPr>
        <w:t xml:space="preserve"> </w:t>
      </w:r>
      <w:r w:rsidRPr="00FF4705">
        <w:t>лоджии,</w:t>
      </w:r>
      <w:r w:rsidR="00341547">
        <w:rPr>
          <w:spacing w:val="1"/>
        </w:rPr>
        <w:t xml:space="preserve"> </w:t>
      </w:r>
      <w:r w:rsidRPr="00FF4705">
        <w:t>веранды,</w:t>
      </w:r>
      <w:r w:rsidR="00341547">
        <w:rPr>
          <w:spacing w:val="1"/>
        </w:rPr>
        <w:t xml:space="preserve"> </w:t>
      </w:r>
      <w:r w:rsidRPr="00FF4705">
        <w:t>балкона,</w:t>
      </w:r>
      <w:r w:rsidR="00341547">
        <w:rPr>
          <w:spacing w:val="1"/>
        </w:rPr>
        <w:t xml:space="preserve"> </w:t>
      </w:r>
      <w:r w:rsidRPr="00FF4705">
        <w:t>террасы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понижающими</w:t>
      </w:r>
      <w:r w:rsidR="00341547">
        <w:rPr>
          <w:spacing w:val="1"/>
        </w:rPr>
        <w:t xml:space="preserve"> </w:t>
      </w:r>
      <w:r w:rsidRPr="00FF4705">
        <w:t>коэффициентами,</w:t>
      </w:r>
      <w:r w:rsidR="00341547">
        <w:rPr>
          <w:spacing w:val="1"/>
        </w:rPr>
        <w:t xml:space="preserve"> </w:t>
      </w:r>
      <w:r w:rsidRPr="00FF4705">
        <w:t>установленными</w:t>
      </w:r>
      <w:r w:rsidR="00341547">
        <w:rPr>
          <w:spacing w:val="1"/>
        </w:rPr>
        <w:t xml:space="preserve"> </w:t>
      </w:r>
      <w:r w:rsidRPr="00FF4705">
        <w:t>федеральным</w:t>
      </w:r>
      <w:r w:rsidR="00341547">
        <w:rPr>
          <w:spacing w:val="1"/>
        </w:rPr>
        <w:t xml:space="preserve"> </w:t>
      </w:r>
      <w:r w:rsidRPr="00FF4705">
        <w:t>органом</w:t>
      </w:r>
      <w:r w:rsidR="00341547">
        <w:rPr>
          <w:spacing w:val="1"/>
        </w:rPr>
        <w:t xml:space="preserve"> </w:t>
      </w:r>
      <w:r w:rsidRPr="00FF4705">
        <w:t>исполнительной</w:t>
      </w:r>
      <w:r w:rsidR="00341547">
        <w:rPr>
          <w:spacing w:val="1"/>
        </w:rPr>
        <w:t xml:space="preserve"> </w:t>
      </w:r>
      <w:r w:rsidRPr="00FF4705">
        <w:t>власти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55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данными</w:t>
      </w:r>
      <w:r w:rsidR="00341547">
        <w:t xml:space="preserve"> </w:t>
      </w:r>
      <w:r w:rsidRPr="00FF4705">
        <w:t>экспликации</w:t>
      </w:r>
      <w:r w:rsidR="00341547">
        <w:t xml:space="preserve"> </w:t>
      </w:r>
      <w:r w:rsidRPr="00FF4705">
        <w:t>технического</w:t>
      </w:r>
      <w:r w:rsidR="00341547">
        <w:t xml:space="preserve"> </w:t>
      </w:r>
      <w:r w:rsidRPr="00FF4705">
        <w:t>плана</w:t>
      </w:r>
      <w:r w:rsidR="00341547">
        <w:t xml:space="preserve"> </w:t>
      </w:r>
      <w:r w:rsidRPr="00FF4705">
        <w:t>здания</w:t>
      </w:r>
      <w:r w:rsidR="00341547">
        <w:t xml:space="preserve"> </w:t>
      </w:r>
      <w:r w:rsidRPr="00FF4705">
        <w:t>(Объекта</w:t>
      </w:r>
      <w:r w:rsidR="00341547">
        <w:t xml:space="preserve"> </w:t>
      </w:r>
      <w:r w:rsidRPr="00FF4705">
        <w:t>недвижимости),</w:t>
      </w:r>
      <w:r w:rsidR="00341547">
        <w:t xml:space="preserve"> </w:t>
      </w:r>
      <w:r w:rsidRPr="00FF4705">
        <w:t>изготовленного</w:t>
      </w:r>
      <w:r w:rsidR="00341547"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t xml:space="preserve"> </w:t>
      </w:r>
      <w:r w:rsidRPr="00FF4705">
        <w:t>имеющим</w:t>
      </w:r>
      <w:r w:rsidR="00341547">
        <w:t xml:space="preserve"> </w:t>
      </w:r>
      <w:r w:rsidRPr="00FF4705">
        <w:t>действующий</w:t>
      </w:r>
      <w:r w:rsidR="00341547">
        <w:t xml:space="preserve"> </w:t>
      </w:r>
      <w:r w:rsidRPr="00FF4705">
        <w:t>квалификационный</w:t>
      </w:r>
      <w:r w:rsidR="00341547">
        <w:t xml:space="preserve"> </w:t>
      </w:r>
      <w:r w:rsidRPr="00FF4705">
        <w:t>аттестат</w:t>
      </w:r>
      <w:r w:rsidR="00341547">
        <w:t xml:space="preserve"> </w:t>
      </w:r>
      <w:r w:rsidRPr="00FF4705">
        <w:t>кадастрового</w:t>
      </w:r>
      <w:r w:rsidR="00341547">
        <w:t xml:space="preserve"> </w:t>
      </w:r>
      <w:r w:rsidRPr="00FF4705">
        <w:t>инженера.</w:t>
      </w:r>
      <w:r w:rsidR="00341547">
        <w:t xml:space="preserve"> </w:t>
      </w:r>
      <w:r w:rsidRPr="00FF4705">
        <w:t>Определенная</w:t>
      </w:r>
      <w:r w:rsidR="00341547">
        <w:rPr>
          <w:spacing w:val="1"/>
        </w:rPr>
        <w:t xml:space="preserve"> </w:t>
      </w:r>
      <w:r w:rsidRPr="00FF4705">
        <w:t>настоящим</w:t>
      </w:r>
      <w:r w:rsidR="00341547">
        <w:t xml:space="preserve"> </w:t>
      </w:r>
      <w:r w:rsidRPr="00FF4705">
        <w:t>пунктом</w:t>
      </w:r>
      <w:r w:rsidR="00341547">
        <w:t xml:space="preserve"> </w:t>
      </w:r>
      <w:r w:rsidRPr="00FF4705">
        <w:t>Общая</w:t>
      </w:r>
      <w:r w:rsidR="00341547">
        <w:t xml:space="preserve"> </w:t>
      </w:r>
      <w:r w:rsidRPr="00FF4705">
        <w:t>приведенная</w:t>
      </w:r>
      <w:r w:rsidR="00341547">
        <w:t xml:space="preserve"> </w:t>
      </w:r>
      <w:r w:rsidRPr="00FF4705">
        <w:t>площадь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применяется</w:t>
      </w:r>
      <w:r w:rsidR="00341547">
        <w:t xml:space="preserve"> </w:t>
      </w:r>
      <w:r w:rsidRPr="00FF4705">
        <w:t>Сторонами</w:t>
      </w:r>
      <w:r w:rsidR="00341547">
        <w:rPr>
          <w:spacing w:val="-52"/>
        </w:rPr>
        <w:t xml:space="preserve"> </w:t>
      </w:r>
      <w:r w:rsidRPr="00FF4705">
        <w:t>для</w:t>
      </w:r>
      <w:r w:rsidR="00341547">
        <w:rPr>
          <w:spacing w:val="1"/>
        </w:rPr>
        <w:t xml:space="preserve"> </w:t>
      </w:r>
      <w:r w:rsidRPr="00FF4705">
        <w:t>окончательного</w:t>
      </w:r>
      <w:r w:rsidR="00341547">
        <w:rPr>
          <w:spacing w:val="1"/>
        </w:rPr>
        <w:t xml:space="preserve"> </w:t>
      </w:r>
      <w:r w:rsidRPr="00FF4705">
        <w:t>расчета</w:t>
      </w:r>
      <w:r w:rsidR="00341547">
        <w:rPr>
          <w:spacing w:val="1"/>
        </w:rPr>
        <w:t xml:space="preserve"> </w:t>
      </w:r>
      <w:r w:rsidRPr="00FF4705">
        <w:t>Цены</w:t>
      </w:r>
      <w:r w:rsidR="00341547">
        <w:rPr>
          <w:spacing w:val="1"/>
        </w:rPr>
        <w:t xml:space="preserve"> </w:t>
      </w:r>
      <w:r w:rsidRPr="00FF4705">
        <w:t>Договора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может</w:t>
      </w:r>
      <w:r w:rsidR="00341547">
        <w:rPr>
          <w:spacing w:val="1"/>
        </w:rPr>
        <w:t xml:space="preserve"> </w:t>
      </w:r>
      <w:r w:rsidRPr="00FF4705">
        <w:t>не</w:t>
      </w:r>
      <w:r w:rsidR="00341547">
        <w:rPr>
          <w:spacing w:val="1"/>
        </w:rPr>
        <w:t xml:space="preserve"> </w:t>
      </w:r>
      <w:r w:rsidRPr="00FF4705">
        <w:t>совпадать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Проектной</w:t>
      </w:r>
      <w:r w:rsidR="00341547">
        <w:rPr>
          <w:spacing w:val="1"/>
        </w:rPr>
        <w:t xml:space="preserve"> </w:t>
      </w:r>
      <w:r w:rsidRPr="00FF4705">
        <w:t>общей</w:t>
      </w:r>
      <w:r w:rsidR="00341547">
        <w:rPr>
          <w:spacing w:val="1"/>
        </w:rPr>
        <w:t xml:space="preserve"> </w:t>
      </w:r>
      <w:r w:rsidRPr="00FF4705">
        <w:t>приведенной</w:t>
      </w:r>
      <w:r w:rsidR="00341547">
        <w:rPr>
          <w:spacing w:val="1"/>
        </w:rPr>
        <w:t xml:space="preserve"> </w:t>
      </w:r>
      <w:r w:rsidRPr="00FF4705">
        <w:t>площадью</w:t>
      </w:r>
      <w:r w:rsidR="00341547">
        <w:rPr>
          <w:spacing w:val="-1"/>
        </w:rPr>
        <w:t xml:space="preserve"> </w:t>
      </w:r>
      <w:r w:rsidRPr="00FF4705">
        <w:t>Объекта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2"/>
        </w:rPr>
        <w:t xml:space="preserve"> </w:t>
      </w:r>
      <w:r w:rsidRPr="00FF4705">
        <w:t>строительства.</w:t>
      </w:r>
    </w:p>
    <w:p w14:paraId="63A135CD" w14:textId="77777777" w:rsidR="00E37CD9" w:rsidRPr="00FF4705" w:rsidRDefault="00E37CD9" w:rsidP="007A1E7B">
      <w:pPr>
        <w:pStyle w:val="af3"/>
        <w:tabs>
          <w:tab w:val="left" w:pos="1021"/>
          <w:tab w:val="left" w:pos="1276"/>
        </w:tabs>
        <w:spacing w:before="1"/>
        <w:ind w:left="0" w:firstLine="567"/>
      </w:pPr>
    </w:p>
    <w:p w14:paraId="0CFEFAAC" w14:textId="7DA77E35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-220"/>
          <w:tab w:val="left" w:pos="1276"/>
        </w:tabs>
        <w:ind w:left="0" w:firstLine="567"/>
        <w:jc w:val="center"/>
      </w:pPr>
      <w:r w:rsidRPr="00FF4705">
        <w:t>ПРАВОВОЕ</w:t>
      </w:r>
      <w:r w:rsidR="00341547">
        <w:rPr>
          <w:spacing w:val="-7"/>
        </w:rPr>
        <w:t xml:space="preserve"> </w:t>
      </w:r>
      <w:r w:rsidRPr="00FF4705">
        <w:t>ОБОСНОВАНИЕ</w:t>
      </w:r>
      <w:r w:rsidR="00341547">
        <w:rPr>
          <w:spacing w:val="-4"/>
        </w:rPr>
        <w:t xml:space="preserve"> </w:t>
      </w:r>
      <w:r w:rsidRPr="00FF4705">
        <w:t>ДОГОВОРА</w:t>
      </w:r>
    </w:p>
    <w:p w14:paraId="28DCF769" w14:textId="4C0BE3F9" w:rsidR="001C1AAF" w:rsidRPr="00FF4705" w:rsidRDefault="002D3889" w:rsidP="007A1E7B">
      <w:pPr>
        <w:pStyle w:val="af3"/>
        <w:numPr>
          <w:ilvl w:val="1"/>
          <w:numId w:val="3"/>
        </w:numPr>
        <w:tabs>
          <w:tab w:val="left" w:pos="1021"/>
          <w:tab w:val="left" w:pos="1276"/>
        </w:tabs>
        <w:spacing w:line="252" w:lineRule="exact"/>
        <w:ind w:left="0" w:firstLine="567"/>
      </w:pPr>
      <w:r w:rsidRPr="00FF4705">
        <w:t>Настоящий</w:t>
      </w:r>
      <w:r w:rsidR="00341547">
        <w:rPr>
          <w:spacing w:val="10"/>
        </w:rPr>
        <w:t xml:space="preserve"> </w:t>
      </w:r>
      <w:r w:rsidRPr="00FF4705">
        <w:t>Договор</w:t>
      </w:r>
      <w:r w:rsidR="00341547">
        <w:rPr>
          <w:spacing w:val="15"/>
        </w:rPr>
        <w:t xml:space="preserve"> </w:t>
      </w:r>
      <w:r w:rsidRPr="00FF4705">
        <w:t>заключен</w:t>
      </w:r>
      <w:r w:rsidR="00341547">
        <w:rPr>
          <w:spacing w:val="11"/>
        </w:rPr>
        <w:t xml:space="preserve"> </w:t>
      </w:r>
      <w:r w:rsidRPr="00FF4705">
        <w:t>в</w:t>
      </w:r>
      <w:r w:rsidR="00341547">
        <w:rPr>
          <w:spacing w:val="13"/>
        </w:rPr>
        <w:t xml:space="preserve"> </w:t>
      </w:r>
      <w:r w:rsidRPr="00FF4705">
        <w:t>соответствии</w:t>
      </w:r>
      <w:r w:rsidR="00341547">
        <w:rPr>
          <w:spacing w:val="11"/>
        </w:rPr>
        <w:t xml:space="preserve"> </w:t>
      </w:r>
      <w:r w:rsidRPr="00FF4705">
        <w:t>с</w:t>
      </w:r>
      <w:r w:rsidR="00341547">
        <w:rPr>
          <w:spacing w:val="15"/>
        </w:rPr>
        <w:t xml:space="preserve"> </w:t>
      </w:r>
      <w:r w:rsidRPr="00FF4705">
        <w:t>Гражданским</w:t>
      </w:r>
      <w:r w:rsidR="00341547">
        <w:rPr>
          <w:spacing w:val="13"/>
        </w:rPr>
        <w:t xml:space="preserve"> </w:t>
      </w:r>
      <w:r w:rsidRPr="00FF4705">
        <w:t>кодексом</w:t>
      </w:r>
      <w:r w:rsidR="00341547">
        <w:rPr>
          <w:spacing w:val="14"/>
        </w:rPr>
        <w:t xml:space="preserve"> </w:t>
      </w:r>
      <w:r w:rsidRPr="00FF4705">
        <w:t>РФ,</w:t>
      </w:r>
      <w:r w:rsidR="00341547">
        <w:rPr>
          <w:spacing w:val="14"/>
        </w:rPr>
        <w:t xml:space="preserve"> </w:t>
      </w:r>
      <w:r w:rsidRPr="00FF4705">
        <w:t>Федеральным</w:t>
      </w:r>
      <w:r w:rsidR="00341547">
        <w:rPr>
          <w:spacing w:val="14"/>
        </w:rPr>
        <w:t xml:space="preserve"> </w:t>
      </w:r>
      <w:r w:rsidRPr="00FF4705">
        <w:t>законом</w:t>
      </w:r>
    </w:p>
    <w:p w14:paraId="400C31E3" w14:textId="35300E47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№</w:t>
      </w:r>
      <w:r w:rsidR="00341547">
        <w:t xml:space="preserve"> </w:t>
      </w:r>
      <w:r w:rsidRPr="00FF4705">
        <w:t>214-ФЗ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30.12.2004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«Об</w:t>
      </w:r>
      <w:r w:rsidR="00341547">
        <w:t xml:space="preserve"> </w:t>
      </w:r>
      <w:r w:rsidRPr="00FF4705">
        <w:t>участии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долевом</w:t>
      </w:r>
      <w:r w:rsidR="00341547">
        <w:t xml:space="preserve"> </w:t>
      </w:r>
      <w:r w:rsidRPr="00FF4705">
        <w:t>строительстве</w:t>
      </w:r>
      <w:r w:rsidR="00341547">
        <w:t xml:space="preserve"> </w:t>
      </w:r>
      <w:r w:rsidRPr="00FF4705">
        <w:t>многоквартирных</w:t>
      </w:r>
      <w:r w:rsidR="00341547">
        <w:t xml:space="preserve"> </w:t>
      </w:r>
      <w:r w:rsidRPr="00FF4705">
        <w:t>домов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иных</w:t>
      </w:r>
      <w:r w:rsidR="00341547">
        <w:t xml:space="preserve"> </w:t>
      </w:r>
      <w:r w:rsidRPr="00FF4705">
        <w:t>объектов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-3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о</w:t>
      </w:r>
      <w:r w:rsidR="00341547">
        <w:t xml:space="preserve"> </w:t>
      </w:r>
      <w:r w:rsidRPr="00FF4705">
        <w:t>внесении</w:t>
      </w:r>
      <w:r w:rsidR="00341547">
        <w:rPr>
          <w:spacing w:val="-2"/>
        </w:rPr>
        <w:t xml:space="preserve"> </w:t>
      </w:r>
      <w:r w:rsidRPr="00FF4705">
        <w:t>изменений</w:t>
      </w:r>
      <w:r w:rsidR="00341547">
        <w:rPr>
          <w:spacing w:val="-2"/>
        </w:rPr>
        <w:t xml:space="preserve"> </w:t>
      </w:r>
      <w:r w:rsidRPr="00FF4705">
        <w:t>в</w:t>
      </w:r>
      <w:r w:rsidR="00341547">
        <w:rPr>
          <w:spacing w:val="-2"/>
        </w:rPr>
        <w:t xml:space="preserve"> </w:t>
      </w:r>
      <w:r w:rsidRPr="00FF4705">
        <w:t>некоторые</w:t>
      </w:r>
      <w:r w:rsidR="00341547">
        <w:rPr>
          <w:spacing w:val="-2"/>
        </w:rPr>
        <w:t xml:space="preserve"> </w:t>
      </w:r>
      <w:r w:rsidRPr="00FF4705">
        <w:t>законодательные</w:t>
      </w:r>
      <w:r w:rsidR="00341547">
        <w:rPr>
          <w:spacing w:val="-2"/>
        </w:rPr>
        <w:t xml:space="preserve"> </w:t>
      </w:r>
      <w:r w:rsidRPr="00FF4705">
        <w:t>акты</w:t>
      </w:r>
      <w:r w:rsidR="00341547">
        <w:rPr>
          <w:spacing w:val="-2"/>
        </w:rPr>
        <w:t xml:space="preserve"> </w:t>
      </w:r>
      <w:r w:rsidRPr="00FF4705">
        <w:t>Российской</w:t>
      </w:r>
      <w:r w:rsidR="00341547">
        <w:rPr>
          <w:spacing w:val="-2"/>
        </w:rPr>
        <w:t xml:space="preserve"> </w:t>
      </w:r>
      <w:r w:rsidRPr="00FF4705">
        <w:t>Федерации»</w:t>
      </w:r>
      <w:r w:rsidR="00341547">
        <w:t xml:space="preserve"> </w:t>
      </w:r>
      <w:r w:rsidRPr="00FF4705">
        <w:t>(далее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тексту</w:t>
      </w:r>
      <w:r w:rsidR="00341547">
        <w:t xml:space="preserve"> </w:t>
      </w:r>
      <w:r w:rsidRPr="00FF4705">
        <w:t>№214-</w:t>
      </w:r>
      <w:r w:rsidR="00341547">
        <w:t xml:space="preserve"> </w:t>
      </w:r>
      <w:r w:rsidRPr="00FF4705">
        <w:t>ФЗ).</w:t>
      </w:r>
    </w:p>
    <w:p w14:paraId="2EE2BAE4" w14:textId="1ACD292E" w:rsidR="001C1AAF" w:rsidRPr="00FF4705" w:rsidRDefault="002D3889" w:rsidP="007A1E7B">
      <w:pPr>
        <w:pStyle w:val="af3"/>
        <w:numPr>
          <w:ilvl w:val="1"/>
          <w:numId w:val="3"/>
        </w:numPr>
        <w:tabs>
          <w:tab w:val="left" w:pos="567"/>
          <w:tab w:val="left" w:pos="1276"/>
        </w:tabs>
        <w:ind w:left="0" w:firstLine="567"/>
      </w:pPr>
      <w:r w:rsidRPr="00FF4705">
        <w:t>Настоящий</w:t>
      </w:r>
      <w:r w:rsidR="00341547">
        <w:rPr>
          <w:spacing w:val="1"/>
        </w:rPr>
        <w:t xml:space="preserve"> </w:t>
      </w:r>
      <w:r w:rsidRPr="00FF4705">
        <w:t>Договор,</w:t>
      </w:r>
      <w:r w:rsidR="00341547">
        <w:rPr>
          <w:spacing w:val="1"/>
        </w:rPr>
        <w:t xml:space="preserve"> </w:t>
      </w:r>
      <w:r w:rsidRPr="00FF4705">
        <w:t>дополнительные</w:t>
      </w:r>
      <w:r w:rsidR="00341547">
        <w:rPr>
          <w:spacing w:val="1"/>
        </w:rPr>
        <w:t xml:space="preserve"> </w:t>
      </w:r>
      <w:r w:rsidRPr="00FF4705">
        <w:t>соглашения</w:t>
      </w:r>
      <w:r w:rsidR="00341547">
        <w:rPr>
          <w:spacing w:val="1"/>
        </w:rPr>
        <w:t xml:space="preserve"> </w:t>
      </w:r>
      <w:r w:rsidRPr="00FF4705">
        <w:t>к</w:t>
      </w:r>
      <w:r w:rsidR="00341547">
        <w:rPr>
          <w:spacing w:val="1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подлежат</w:t>
      </w:r>
      <w:r w:rsidR="00341547">
        <w:rPr>
          <w:spacing w:val="1"/>
        </w:rPr>
        <w:t xml:space="preserve"> </w:t>
      </w:r>
      <w:r w:rsidRPr="00FF4705">
        <w:t>государственной</w:t>
      </w:r>
      <w:r w:rsidR="00341547">
        <w:rPr>
          <w:spacing w:val="1"/>
        </w:rPr>
        <w:t xml:space="preserve"> </w:t>
      </w:r>
      <w:r w:rsidRPr="00FF4705">
        <w:t>регистрации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органах,</w:t>
      </w:r>
      <w:r w:rsidR="00341547">
        <w:t xml:space="preserve"> </w:t>
      </w:r>
      <w:r w:rsidRPr="00FF4705">
        <w:t>осуществляющих</w:t>
      </w:r>
      <w:r w:rsidR="00341547">
        <w:t xml:space="preserve"> </w:t>
      </w:r>
      <w:r w:rsidRPr="00FF4705">
        <w:t>государственную</w:t>
      </w:r>
      <w:r w:rsidR="00341547">
        <w:t xml:space="preserve"> </w:t>
      </w:r>
      <w:r w:rsidRPr="00FF4705">
        <w:t>регистрацию</w:t>
      </w:r>
      <w:r w:rsidR="00341547">
        <w:t xml:space="preserve"> </w:t>
      </w:r>
      <w:r w:rsidRPr="00FF4705">
        <w:t>прав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недвижимое</w:t>
      </w:r>
      <w:r w:rsidR="00341547">
        <w:t xml:space="preserve"> </w:t>
      </w:r>
      <w:r w:rsidRPr="00FF4705">
        <w:t>имущество</w:t>
      </w:r>
      <w:r w:rsidR="00341547"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сделок</w:t>
      </w:r>
      <w:r w:rsidR="00341547"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ним,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считаются</w:t>
      </w:r>
      <w:r w:rsidR="00341547">
        <w:rPr>
          <w:spacing w:val="-1"/>
        </w:rPr>
        <w:t xml:space="preserve"> </w:t>
      </w:r>
      <w:r w:rsidRPr="00FF4705">
        <w:t>заключенными</w:t>
      </w:r>
      <w:r w:rsidR="00341547">
        <w:rPr>
          <w:spacing w:val="3"/>
        </w:rPr>
        <w:t xml:space="preserve"> </w:t>
      </w:r>
      <w:r w:rsidRPr="00FF4705">
        <w:t>с</w:t>
      </w:r>
      <w:r w:rsidR="00341547">
        <w:rPr>
          <w:spacing w:val="-2"/>
        </w:rPr>
        <w:t xml:space="preserve"> </w:t>
      </w:r>
      <w:r w:rsidRPr="00FF4705">
        <w:t>момента</w:t>
      </w:r>
      <w:r w:rsidR="00341547">
        <w:rPr>
          <w:spacing w:val="-1"/>
        </w:rPr>
        <w:t xml:space="preserve"> </w:t>
      </w:r>
      <w:r w:rsidRPr="00FF4705">
        <w:t>регистрации.</w:t>
      </w:r>
    </w:p>
    <w:p w14:paraId="5C649465" w14:textId="34CD67F0" w:rsidR="00112F03" w:rsidRPr="00FF4705" w:rsidRDefault="002D3889" w:rsidP="007A1E7B">
      <w:pPr>
        <w:pStyle w:val="af3"/>
        <w:numPr>
          <w:ilvl w:val="1"/>
          <w:numId w:val="3"/>
        </w:numPr>
        <w:tabs>
          <w:tab w:val="left" w:pos="311"/>
          <w:tab w:val="left" w:pos="477"/>
          <w:tab w:val="left" w:pos="1276"/>
        </w:tabs>
        <w:spacing w:before="63"/>
        <w:ind w:left="0" w:firstLine="567"/>
      </w:pPr>
      <w:r w:rsidRPr="00FF4705">
        <w:t>Правовым</w:t>
      </w:r>
      <w:r w:rsidR="00341547">
        <w:rPr>
          <w:spacing w:val="-4"/>
        </w:rPr>
        <w:t xml:space="preserve"> </w:t>
      </w:r>
      <w:r w:rsidRPr="00FF4705">
        <w:t>основанием</w:t>
      </w:r>
      <w:r w:rsidR="00341547">
        <w:rPr>
          <w:spacing w:val="-4"/>
        </w:rPr>
        <w:t xml:space="preserve"> </w:t>
      </w:r>
      <w:r w:rsidRPr="00FF4705">
        <w:t>для</w:t>
      </w:r>
      <w:r w:rsidR="00341547">
        <w:rPr>
          <w:spacing w:val="-5"/>
        </w:rPr>
        <w:t xml:space="preserve"> </w:t>
      </w:r>
      <w:r w:rsidRPr="00FF4705">
        <w:t>заключения</w:t>
      </w:r>
      <w:r w:rsidR="00341547">
        <w:rPr>
          <w:spacing w:val="-5"/>
        </w:rPr>
        <w:t xml:space="preserve"> </w:t>
      </w:r>
      <w:r w:rsidRPr="00FF4705">
        <w:t>настоящего</w:t>
      </w:r>
      <w:r w:rsidR="00341547">
        <w:rPr>
          <w:spacing w:val="-3"/>
        </w:rPr>
        <w:t xml:space="preserve"> </w:t>
      </w:r>
      <w:r w:rsidRPr="00FF4705">
        <w:t>Договора</w:t>
      </w:r>
      <w:r w:rsidR="00341547">
        <w:rPr>
          <w:spacing w:val="-6"/>
        </w:rPr>
        <w:t xml:space="preserve"> </w:t>
      </w:r>
      <w:r w:rsidRPr="00FF4705">
        <w:t>является:</w:t>
      </w:r>
      <w:r w:rsidR="00341547">
        <w:t xml:space="preserve"> </w:t>
      </w:r>
    </w:p>
    <w:p w14:paraId="4B28861C" w14:textId="0AE8288A" w:rsidR="001C1AAF" w:rsidRPr="005702F8" w:rsidRDefault="00112F03" w:rsidP="007A1E7B">
      <w:pPr>
        <w:pStyle w:val="af3"/>
        <w:tabs>
          <w:tab w:val="left" w:pos="311"/>
          <w:tab w:val="left" w:pos="477"/>
          <w:tab w:val="left" w:pos="1276"/>
        </w:tabs>
        <w:spacing w:before="63"/>
        <w:ind w:left="0" w:firstLine="567"/>
      </w:pPr>
      <w:r w:rsidRPr="00FF4705">
        <w:t>-</w:t>
      </w:r>
      <w:r w:rsidR="00341547">
        <w:t xml:space="preserve">  </w:t>
      </w:r>
      <w:r w:rsidRPr="00FF4705">
        <w:t>Договор</w:t>
      </w:r>
      <w:r w:rsidR="00341547">
        <w:t xml:space="preserve"> </w:t>
      </w:r>
      <w:r w:rsidRPr="00FF4705">
        <w:t>аренды</w:t>
      </w:r>
      <w:r w:rsidR="00341547">
        <w:t xml:space="preserve"> </w:t>
      </w:r>
      <w:r w:rsidR="0015715B" w:rsidRPr="00FF4705">
        <w:t>земельного</w:t>
      </w:r>
      <w:r w:rsidR="00341547">
        <w:t xml:space="preserve"> </w:t>
      </w:r>
      <w:r w:rsidR="0015715B" w:rsidRPr="00FF4705">
        <w:t>участка</w:t>
      </w:r>
      <w:r w:rsidR="00341547">
        <w:t xml:space="preserve"> </w:t>
      </w:r>
      <w:r w:rsidR="0015715B" w:rsidRPr="00FF4705">
        <w:rPr>
          <w:bCs/>
          <w:lang w:eastAsia="ru-RU"/>
        </w:rPr>
        <w:t>от</w:t>
      </w:r>
      <w:r w:rsidR="00341547">
        <w:rPr>
          <w:bCs/>
          <w:lang w:eastAsia="ru-RU"/>
        </w:rPr>
        <w:t xml:space="preserve"> </w:t>
      </w:r>
      <w:r w:rsidR="00234216">
        <w:rPr>
          <w:bCs/>
          <w:lang w:eastAsia="ru-RU"/>
        </w:rPr>
        <w:t>12</w:t>
      </w:r>
      <w:r w:rsidR="0015715B" w:rsidRPr="00FF4705">
        <w:rPr>
          <w:bCs/>
          <w:lang w:eastAsia="ru-RU"/>
        </w:rPr>
        <w:t>.0</w:t>
      </w:r>
      <w:r w:rsidR="00234216">
        <w:rPr>
          <w:bCs/>
          <w:lang w:eastAsia="ru-RU"/>
        </w:rPr>
        <w:t>9</w:t>
      </w:r>
      <w:r w:rsidR="0015715B" w:rsidRPr="00FF4705">
        <w:rPr>
          <w:bCs/>
          <w:lang w:eastAsia="ru-RU"/>
        </w:rPr>
        <w:t>.2022г.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№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68</w:t>
      </w:r>
      <w:r w:rsidR="00234216">
        <w:rPr>
          <w:bCs/>
          <w:lang w:eastAsia="ru-RU"/>
        </w:rPr>
        <w:t>27</w:t>
      </w:r>
      <w:r w:rsidR="0015715B" w:rsidRPr="00FF4705">
        <w:rPr>
          <w:bCs/>
          <w:lang w:eastAsia="ru-RU"/>
        </w:rPr>
        <w:t>,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зарегистрированный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Управлением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Федеральной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службы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государственной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регистрации,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кадастра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и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картографии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по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Ростовской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области,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о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чем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в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Едином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государственном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реестре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недвижимости</w:t>
      </w:r>
      <w:r w:rsidR="00341547">
        <w:rPr>
          <w:bCs/>
          <w:lang w:eastAsia="ru-RU"/>
        </w:rPr>
        <w:t xml:space="preserve"> </w:t>
      </w:r>
      <w:r w:rsidR="005702F8" w:rsidRPr="005702F8">
        <w:rPr>
          <w:bCs/>
          <w:lang w:eastAsia="ru-RU"/>
        </w:rPr>
        <w:t>04.10</w:t>
      </w:r>
      <w:r w:rsidR="0015715B" w:rsidRPr="005702F8">
        <w:rPr>
          <w:bCs/>
          <w:lang w:eastAsia="ru-RU"/>
        </w:rPr>
        <w:t>.2022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года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сделана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запись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регистрации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№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61:46:0012201:47</w:t>
      </w:r>
      <w:r w:rsidR="005702F8" w:rsidRPr="005702F8">
        <w:rPr>
          <w:bCs/>
          <w:lang w:eastAsia="ru-RU"/>
        </w:rPr>
        <w:t>96</w:t>
      </w:r>
      <w:r w:rsidR="00341547" w:rsidRPr="005702F8">
        <w:rPr>
          <w:lang w:eastAsia="ru-RU"/>
        </w:rPr>
        <w:t xml:space="preserve"> </w:t>
      </w:r>
      <w:r w:rsidR="0015715B" w:rsidRPr="005702F8">
        <w:rPr>
          <w:lang w:eastAsia="ru-RU"/>
        </w:rPr>
        <w:t>–</w:t>
      </w:r>
      <w:r w:rsidR="00341547" w:rsidRPr="005702F8">
        <w:rPr>
          <w:lang w:eastAsia="ru-RU"/>
        </w:rPr>
        <w:t xml:space="preserve"> </w:t>
      </w:r>
      <w:r w:rsidR="0015715B" w:rsidRPr="005702F8">
        <w:rPr>
          <w:lang w:eastAsia="ru-RU"/>
        </w:rPr>
        <w:t>61/183/2022-</w:t>
      </w:r>
      <w:r w:rsidR="005702F8" w:rsidRPr="005702F8">
        <w:rPr>
          <w:lang w:eastAsia="ru-RU"/>
        </w:rPr>
        <w:t>2</w:t>
      </w:r>
      <w:r w:rsidR="002D3889" w:rsidRPr="005702F8">
        <w:t>.</w:t>
      </w:r>
    </w:p>
    <w:p w14:paraId="6CADAC5F" w14:textId="1B3BF9C3" w:rsidR="001C1AAF" w:rsidRPr="00FF4705" w:rsidRDefault="00341547" w:rsidP="007A1E7B">
      <w:pPr>
        <w:pStyle w:val="af3"/>
        <w:numPr>
          <w:ilvl w:val="0"/>
          <w:numId w:val="4"/>
        </w:numPr>
        <w:tabs>
          <w:tab w:val="left" w:pos="457"/>
          <w:tab w:val="left" w:pos="1276"/>
        </w:tabs>
        <w:spacing w:before="1"/>
        <w:ind w:left="0" w:firstLine="567"/>
      </w:pPr>
      <w:r>
        <w:t xml:space="preserve"> </w:t>
      </w:r>
      <w:r w:rsidR="002D3889" w:rsidRPr="00FF4705">
        <w:t>Разрешение</w:t>
      </w:r>
      <w:r>
        <w:t xml:space="preserve"> </w:t>
      </w:r>
      <w:r w:rsidR="002D3889" w:rsidRPr="00FF4705">
        <w:t>на</w:t>
      </w:r>
      <w:r>
        <w:t xml:space="preserve"> </w:t>
      </w:r>
      <w:r w:rsidR="002D3889" w:rsidRPr="00FF4705">
        <w:t>строительство</w:t>
      </w:r>
      <w:r>
        <w:t xml:space="preserve"> </w:t>
      </w:r>
      <w:r w:rsidR="0015715B" w:rsidRPr="00FF4705">
        <w:t>Разрешения</w:t>
      </w:r>
      <w:r>
        <w:t xml:space="preserve"> </w:t>
      </w:r>
      <w:r w:rsidR="0015715B" w:rsidRPr="00FF4705">
        <w:t>на</w:t>
      </w:r>
      <w:r>
        <w:t xml:space="preserve"> </w:t>
      </w:r>
      <w:r w:rsidR="0015715B" w:rsidRPr="00FF4705">
        <w:t>строительство</w:t>
      </w:r>
      <w:r>
        <w:t xml:space="preserve"> </w:t>
      </w:r>
      <w:r w:rsidR="0015715B" w:rsidRPr="00FF4705">
        <w:t>№</w:t>
      </w:r>
      <w:r>
        <w:t xml:space="preserve"> </w:t>
      </w:r>
      <w:r w:rsidR="0015715B" w:rsidRPr="00FF4705">
        <w:t>61-46-</w:t>
      </w:r>
      <w:r w:rsidR="005D1D6D" w:rsidRPr="005D1D6D">
        <w:t>2</w:t>
      </w:r>
      <w:r w:rsidR="0015715B" w:rsidRPr="00FF4705">
        <w:t>2-2023</w:t>
      </w:r>
      <w:r>
        <w:t xml:space="preserve"> </w:t>
      </w:r>
      <w:r w:rsidR="0015715B" w:rsidRPr="00FF4705">
        <w:t>от</w:t>
      </w:r>
      <w:r>
        <w:t xml:space="preserve"> </w:t>
      </w:r>
      <w:r w:rsidR="0015715B" w:rsidRPr="00FF4705">
        <w:t>2</w:t>
      </w:r>
      <w:r w:rsidR="005D1D6D" w:rsidRPr="005D1D6D">
        <w:t>5</w:t>
      </w:r>
      <w:r w:rsidR="0015715B" w:rsidRPr="00FF4705">
        <w:t>.0</w:t>
      </w:r>
      <w:r w:rsidR="005D1D6D" w:rsidRPr="005D1D6D">
        <w:t>5</w:t>
      </w:r>
      <w:r w:rsidR="0015715B" w:rsidRPr="00FF4705">
        <w:t>.2023</w:t>
      </w:r>
      <w:r>
        <w:t xml:space="preserve"> </w:t>
      </w:r>
      <w:r w:rsidR="0015715B" w:rsidRPr="00FF4705">
        <w:t>года,</w:t>
      </w:r>
      <w:r>
        <w:t xml:space="preserve"> </w:t>
      </w:r>
      <w:r w:rsidR="0015715B" w:rsidRPr="00FF4705">
        <w:t>выданное</w:t>
      </w:r>
      <w:r>
        <w:t xml:space="preserve"> </w:t>
      </w:r>
      <w:r w:rsidR="0015715B" w:rsidRPr="00FF4705">
        <w:t>Управлением</w:t>
      </w:r>
      <w:r>
        <w:t xml:space="preserve"> </w:t>
      </w:r>
      <w:r w:rsidR="0015715B" w:rsidRPr="00FF4705">
        <w:t>по</w:t>
      </w:r>
      <w:r>
        <w:t xml:space="preserve"> </w:t>
      </w:r>
      <w:r w:rsidR="0015715B" w:rsidRPr="00FF4705">
        <w:t>архитектуре</w:t>
      </w:r>
      <w:r>
        <w:t xml:space="preserve"> </w:t>
      </w:r>
      <w:r w:rsidR="0015715B" w:rsidRPr="00FF4705">
        <w:t>и</w:t>
      </w:r>
      <w:r>
        <w:t xml:space="preserve"> </w:t>
      </w:r>
      <w:r w:rsidR="0015715B" w:rsidRPr="00FF4705">
        <w:t>градостроительству</w:t>
      </w:r>
      <w:r>
        <w:t xml:space="preserve"> </w:t>
      </w:r>
      <w:r w:rsidR="0015715B" w:rsidRPr="00FF4705">
        <w:t>города</w:t>
      </w:r>
      <w:r>
        <w:t xml:space="preserve"> </w:t>
      </w:r>
      <w:r w:rsidR="0015715B" w:rsidRPr="00FF4705">
        <w:t>Батайска</w:t>
      </w:r>
      <w:r w:rsidR="002D3889" w:rsidRPr="00FF4705">
        <w:t>.</w:t>
      </w:r>
    </w:p>
    <w:p w14:paraId="5DBAAE4C" w14:textId="1D30FF1E" w:rsidR="001C1AAF" w:rsidRDefault="002D3889" w:rsidP="007A1E7B">
      <w:pPr>
        <w:pStyle w:val="af3"/>
        <w:numPr>
          <w:ilvl w:val="0"/>
          <w:numId w:val="4"/>
        </w:numPr>
        <w:tabs>
          <w:tab w:val="left" w:pos="505"/>
          <w:tab w:val="left" w:pos="1276"/>
        </w:tabs>
        <w:spacing w:line="242" w:lineRule="auto"/>
        <w:ind w:left="0" w:firstLine="567"/>
      </w:pPr>
      <w:r w:rsidRPr="00FF4705">
        <w:t>Проектная</w:t>
      </w:r>
      <w:r w:rsidR="00341547">
        <w:rPr>
          <w:spacing w:val="1"/>
        </w:rPr>
        <w:t xml:space="preserve"> </w:t>
      </w:r>
      <w:r w:rsidRPr="00FF4705">
        <w:t>декларация</w:t>
      </w:r>
      <w:r w:rsidR="00341547">
        <w:rPr>
          <w:spacing w:val="1"/>
        </w:rPr>
        <w:t xml:space="preserve"> </w:t>
      </w:r>
      <w:r w:rsidRPr="00FF4705">
        <w:t>размещена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сети</w:t>
      </w:r>
      <w:r w:rsidR="00341547">
        <w:rPr>
          <w:spacing w:val="1"/>
        </w:rPr>
        <w:t xml:space="preserve"> </w:t>
      </w:r>
      <w:r w:rsidRPr="00FF4705">
        <w:t>Интернет</w:t>
      </w:r>
      <w:r w:rsidR="0015715B" w:rsidRPr="00FF4705">
        <w:t>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Единой</w:t>
      </w:r>
      <w:r w:rsidR="00341547">
        <w:rPr>
          <w:spacing w:val="1"/>
        </w:rPr>
        <w:t xml:space="preserve"> </w:t>
      </w:r>
      <w:r w:rsidRPr="00FF4705">
        <w:t>информационной</w:t>
      </w:r>
      <w:r w:rsidR="00341547">
        <w:rPr>
          <w:spacing w:val="1"/>
        </w:rPr>
        <w:t xml:space="preserve"> </w:t>
      </w:r>
      <w:r w:rsidRPr="00FF4705">
        <w:t>системе</w:t>
      </w:r>
      <w:r w:rsidR="00341547">
        <w:rPr>
          <w:spacing w:val="1"/>
        </w:rPr>
        <w:t xml:space="preserve"> </w:t>
      </w:r>
      <w:r w:rsidRPr="00FF4705">
        <w:t>жилищного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-1"/>
        </w:rPr>
        <w:t xml:space="preserve"> </w:t>
      </w:r>
      <w:r w:rsidR="0015715B" w:rsidRPr="005E54C8">
        <w:rPr>
          <w:lang w:eastAsia="ru-RU"/>
        </w:rPr>
        <w:t>(адрес</w:t>
      </w:r>
      <w:r w:rsidR="00341547">
        <w:rPr>
          <w:lang w:eastAsia="ru-RU"/>
        </w:rPr>
        <w:t xml:space="preserve"> </w:t>
      </w:r>
      <w:r w:rsidR="0015715B" w:rsidRPr="005E54C8">
        <w:rPr>
          <w:lang w:eastAsia="ru-RU"/>
        </w:rPr>
        <w:t>сайта</w:t>
      </w:r>
      <w:r w:rsidR="00341547">
        <w:rPr>
          <w:lang w:eastAsia="ru-RU"/>
        </w:rPr>
        <w:t xml:space="preserve"> </w:t>
      </w:r>
      <w:hyperlink r:id="rId10" w:history="1">
        <w:r w:rsidR="0015715B" w:rsidRPr="005E54C8">
          <w:rPr>
            <w:lang w:eastAsia="ru-RU"/>
          </w:rPr>
          <w:t>https://наш.дом.рф/</w:t>
        </w:r>
      </w:hyperlink>
      <w:r w:rsidR="0015715B" w:rsidRPr="005E54C8">
        <w:rPr>
          <w:lang w:eastAsia="ru-RU"/>
        </w:rPr>
        <w:t>)</w:t>
      </w:r>
    </w:p>
    <w:p w14:paraId="62672CF8" w14:textId="77777777" w:rsidR="00E37CD9" w:rsidRPr="00FF4705" w:rsidRDefault="00E37CD9" w:rsidP="007A1E7B">
      <w:pPr>
        <w:pStyle w:val="af3"/>
        <w:tabs>
          <w:tab w:val="left" w:pos="505"/>
          <w:tab w:val="left" w:pos="1276"/>
        </w:tabs>
        <w:spacing w:line="242" w:lineRule="auto"/>
        <w:ind w:left="0" w:firstLine="567"/>
      </w:pPr>
    </w:p>
    <w:p w14:paraId="4B1C30C1" w14:textId="58E01A42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440"/>
          <w:tab w:val="left" w:pos="1276"/>
        </w:tabs>
        <w:ind w:left="0" w:firstLine="567"/>
        <w:jc w:val="center"/>
      </w:pPr>
      <w:r w:rsidRPr="00FF4705">
        <w:t>ПРЕДМЕТ</w:t>
      </w:r>
      <w:r w:rsidR="00341547">
        <w:rPr>
          <w:spacing w:val="-3"/>
        </w:rPr>
        <w:t xml:space="preserve"> </w:t>
      </w:r>
      <w:r w:rsidRPr="00FF4705">
        <w:t>ДОГОВОРА</w:t>
      </w:r>
    </w:p>
    <w:p w14:paraId="138742FE" w14:textId="0FC8671D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Застройщик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предусмотренный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срок</w:t>
      </w:r>
      <w:r w:rsidR="00341547">
        <w:t xml:space="preserve"> </w:t>
      </w:r>
      <w:r w:rsidRPr="00FF4705">
        <w:t>своими</w:t>
      </w:r>
      <w:r w:rsidR="00341547">
        <w:t xml:space="preserve"> </w:t>
      </w:r>
      <w:r w:rsidRPr="00FF4705">
        <w:t>силами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(или)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привлечением</w:t>
      </w:r>
      <w:r w:rsidR="00341547">
        <w:rPr>
          <w:spacing w:val="1"/>
        </w:rPr>
        <w:t xml:space="preserve"> </w:t>
      </w:r>
      <w:r w:rsidRPr="00FF4705">
        <w:t>других</w:t>
      </w:r>
      <w:r w:rsidR="00341547">
        <w:rPr>
          <w:spacing w:val="1"/>
        </w:rPr>
        <w:t xml:space="preserve"> </w:t>
      </w:r>
      <w:r w:rsidRPr="00FF4705">
        <w:t>лиц</w:t>
      </w:r>
      <w:r w:rsidR="00341547">
        <w:rPr>
          <w:spacing w:val="1"/>
        </w:rPr>
        <w:t xml:space="preserve"> </w:t>
      </w:r>
      <w:r w:rsidRPr="00FF4705">
        <w:t>построить</w:t>
      </w:r>
      <w:r w:rsidR="00341547">
        <w:rPr>
          <w:spacing w:val="1"/>
        </w:rPr>
        <w:t xml:space="preserve"> </w:t>
      </w:r>
      <w:r w:rsidRPr="00FF4705">
        <w:t>(создать)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после</w:t>
      </w:r>
      <w:r w:rsidR="00341547">
        <w:rPr>
          <w:spacing w:val="1"/>
        </w:rPr>
        <w:t xml:space="preserve"> </w:t>
      </w:r>
      <w:r w:rsidRPr="00FF4705">
        <w:t>получения</w:t>
      </w:r>
      <w:r w:rsidR="00341547">
        <w:rPr>
          <w:spacing w:val="1"/>
        </w:rPr>
        <w:t xml:space="preserve"> </w:t>
      </w:r>
      <w:r w:rsidRPr="00FF4705">
        <w:t>Разрешения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передать</w:t>
      </w:r>
      <w:r w:rsidR="00341547">
        <w:rPr>
          <w:spacing w:val="1"/>
        </w:rPr>
        <w:t xml:space="preserve"> </w:t>
      </w:r>
      <w:r w:rsidRPr="00FF4705">
        <w:t>соответствующий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Участнику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а</w:t>
      </w:r>
      <w:r w:rsidR="00341547">
        <w:t xml:space="preserve"> </w:t>
      </w:r>
      <w:r w:rsidRPr="00FF4705">
        <w:t>Участник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уплатить</w:t>
      </w:r>
      <w:r w:rsidR="00341547">
        <w:t xml:space="preserve"> </w:t>
      </w:r>
      <w:r w:rsidRPr="00FF4705">
        <w:t>обусловленную</w:t>
      </w:r>
      <w:r w:rsidR="00341547">
        <w:rPr>
          <w:spacing w:val="1"/>
        </w:rPr>
        <w:t xml:space="preserve"> </w:t>
      </w:r>
      <w:r w:rsidRPr="00FF4705">
        <w:t>настоящим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Цену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наличии</w:t>
      </w:r>
      <w:r w:rsidR="00341547">
        <w:t xml:space="preserve"> </w:t>
      </w:r>
      <w:r w:rsidRPr="00FF4705">
        <w:t>Разрешения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ввод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эксплуатацию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принять</w:t>
      </w:r>
      <w:r w:rsidR="00341547">
        <w:rPr>
          <w:spacing w:val="-1"/>
        </w:rPr>
        <w:t xml:space="preserve"> </w:t>
      </w:r>
      <w:r w:rsidRPr="00FF4705">
        <w:t>Объект</w:t>
      </w:r>
      <w:r w:rsidR="00341547">
        <w:t xml:space="preserve"> </w:t>
      </w:r>
      <w:r w:rsidRPr="00FF4705">
        <w:t>долевого</w:t>
      </w:r>
      <w:r w:rsidR="00341547">
        <w:rPr>
          <w:spacing w:val="2"/>
        </w:rPr>
        <w:t xml:space="preserve"> </w:t>
      </w:r>
      <w:r w:rsidRPr="00FF4705">
        <w:t>строительства.</w:t>
      </w:r>
    </w:p>
    <w:p w14:paraId="4721CCCF" w14:textId="52865FCD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spacing w:line="251" w:lineRule="exact"/>
        <w:ind w:left="0" w:firstLine="567"/>
      </w:pPr>
      <w:r w:rsidRPr="00FF4705">
        <w:t>Объект</w:t>
      </w:r>
      <w:r w:rsidR="00341547">
        <w:rPr>
          <w:spacing w:val="44"/>
        </w:rPr>
        <w:t xml:space="preserve"> </w:t>
      </w:r>
      <w:r w:rsidRPr="00FF4705">
        <w:t>долевого</w:t>
      </w:r>
      <w:r w:rsidR="00341547">
        <w:rPr>
          <w:spacing w:val="46"/>
        </w:rPr>
        <w:t xml:space="preserve"> </w:t>
      </w:r>
      <w:r w:rsidRPr="00FF4705">
        <w:t>строительства</w:t>
      </w:r>
      <w:r w:rsidR="00341547">
        <w:rPr>
          <w:spacing w:val="47"/>
        </w:rPr>
        <w:t xml:space="preserve"> </w:t>
      </w:r>
      <w:r w:rsidRPr="00FF4705">
        <w:t>в</w:t>
      </w:r>
      <w:r w:rsidR="00341547">
        <w:rPr>
          <w:spacing w:val="48"/>
        </w:rPr>
        <w:t xml:space="preserve"> </w:t>
      </w:r>
      <w:r w:rsidRPr="00FF4705">
        <w:t>соответствии</w:t>
      </w:r>
      <w:r w:rsidR="00341547">
        <w:rPr>
          <w:spacing w:val="48"/>
        </w:rPr>
        <w:t xml:space="preserve"> </w:t>
      </w:r>
      <w:r w:rsidRPr="00FF4705">
        <w:t>с</w:t>
      </w:r>
      <w:r w:rsidR="00341547">
        <w:rPr>
          <w:spacing w:val="43"/>
        </w:rPr>
        <w:t xml:space="preserve"> </w:t>
      </w:r>
      <w:r w:rsidRPr="00FF4705">
        <w:t>проектной</w:t>
      </w:r>
      <w:r w:rsidR="00341547">
        <w:rPr>
          <w:spacing w:val="44"/>
        </w:rPr>
        <w:t xml:space="preserve"> </w:t>
      </w:r>
      <w:r w:rsidRPr="00FF4705">
        <w:t>документацией</w:t>
      </w:r>
      <w:r w:rsidR="00341547">
        <w:rPr>
          <w:spacing w:val="48"/>
        </w:rPr>
        <w:t xml:space="preserve"> </w:t>
      </w:r>
      <w:r w:rsidRPr="00FF4705">
        <w:t>жилое</w:t>
      </w:r>
      <w:r w:rsidR="00341547">
        <w:rPr>
          <w:spacing w:val="48"/>
        </w:rPr>
        <w:t xml:space="preserve"> </w:t>
      </w:r>
      <w:r w:rsidRPr="00FF4705">
        <w:t>помещение</w:t>
      </w:r>
      <w:r w:rsidR="00341547">
        <w:rPr>
          <w:spacing w:val="49"/>
        </w:rPr>
        <w:t xml:space="preserve"> </w:t>
      </w:r>
      <w:r w:rsidR="00050E5C" w:rsidRPr="00FF4705">
        <w:rPr>
          <w:spacing w:val="49"/>
        </w:rPr>
        <w:t>-</w:t>
      </w:r>
      <w:r w:rsidR="00341547">
        <w:rPr>
          <w:spacing w:val="49"/>
        </w:rPr>
        <w:t xml:space="preserve"> </w:t>
      </w:r>
      <w:r w:rsidR="004C64C7">
        <w:rPr>
          <w:spacing w:val="49"/>
          <w:u w:val="single"/>
        </w:rPr>
        <w:t xml:space="preserve">                  </w:t>
      </w:r>
      <w:r w:rsidR="00050E5C" w:rsidRPr="00FF4705">
        <w:rPr>
          <w:u w:val="single"/>
        </w:rPr>
        <w:t>квартира</w:t>
      </w:r>
      <w:r w:rsidRPr="00FF4705">
        <w:t>.</w:t>
      </w:r>
    </w:p>
    <w:p w14:paraId="1287516F" w14:textId="07D3C87C" w:rsidR="001C1AAF" w:rsidRPr="00FF4705" w:rsidRDefault="002D3889" w:rsidP="004C64C7">
      <w:pPr>
        <w:pStyle w:val="ad"/>
        <w:tabs>
          <w:tab w:val="left" w:pos="1276"/>
        </w:tabs>
        <w:spacing w:before="1"/>
        <w:ind w:left="851" w:firstLine="567"/>
      </w:pPr>
      <w:r w:rsidRPr="00FF4705">
        <w:t>Таблица</w:t>
      </w:r>
      <w:r w:rsidR="00341547">
        <w:t xml:space="preserve"> </w:t>
      </w:r>
      <w:r w:rsidRPr="00FF4705">
        <w:t>2</w:t>
      </w:r>
      <w:r w:rsidR="00341547">
        <w:t xml:space="preserve"> </w:t>
      </w:r>
      <w:r w:rsidRPr="00FF4705">
        <w:t>-</w:t>
      </w:r>
      <w:r w:rsidR="00341547">
        <w:t xml:space="preserve"> </w:t>
      </w:r>
      <w:r w:rsidRPr="00FF4705">
        <w:t>Описание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(Квартиры),</w:t>
      </w:r>
      <w:r w:rsidR="00341547">
        <w:t xml:space="preserve"> </w:t>
      </w:r>
      <w:r w:rsidRPr="00FF4705">
        <w:t>подлежащего</w:t>
      </w:r>
      <w:r w:rsidR="00341547">
        <w:t xml:space="preserve"> </w:t>
      </w:r>
      <w:r w:rsidRPr="00FF4705">
        <w:t>передаче</w:t>
      </w:r>
      <w:r w:rsidR="00341547">
        <w:t xml:space="preserve"> </w:t>
      </w:r>
      <w:r w:rsidRPr="00FF4705">
        <w:t>Участнику</w:t>
      </w:r>
      <w:r w:rsidR="00341547">
        <w:rPr>
          <w:spacing w:val="-52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4C64C7">
        <w:t xml:space="preserve">, находящегося в жилом доме по </w:t>
      </w:r>
      <w:proofErr w:type="gramStart"/>
      <w:r w:rsidR="004C64C7">
        <w:t>адресу :</w:t>
      </w:r>
      <w:proofErr w:type="gramEnd"/>
      <w:r w:rsidR="004C64C7">
        <w:t xml:space="preserve"> Ростовская область, </w:t>
      </w:r>
      <w:proofErr w:type="spellStart"/>
      <w:r w:rsidR="004C64C7">
        <w:t>г.Батайск</w:t>
      </w:r>
      <w:proofErr w:type="spellEnd"/>
      <w:r w:rsidR="004C64C7">
        <w:t xml:space="preserve">, </w:t>
      </w:r>
      <w:proofErr w:type="spellStart"/>
      <w:r w:rsidR="004C64C7">
        <w:t>мкр.Авиагородок</w:t>
      </w:r>
      <w:proofErr w:type="spellEnd"/>
      <w:r w:rsidR="004C64C7">
        <w:t>, 91</w:t>
      </w:r>
      <w:r w:rsidR="0015715B" w:rsidRPr="00FF4705">
        <w:t>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5"/>
        <w:gridCol w:w="1316"/>
        <w:gridCol w:w="1519"/>
      </w:tblGrid>
      <w:tr w:rsidR="00FF4705" w:rsidRPr="00FF4705" w14:paraId="391FC2B7" w14:textId="77777777" w:rsidTr="00E37CD9">
        <w:trPr>
          <w:trHeight w:val="253"/>
        </w:trPr>
        <w:tc>
          <w:tcPr>
            <w:tcW w:w="6875" w:type="dxa"/>
          </w:tcPr>
          <w:p w14:paraId="6C4BDB99" w14:textId="3A11EA4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Номер</w:t>
            </w:r>
            <w:r w:rsidR="00341547">
              <w:rPr>
                <w:spacing w:val="-5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-5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-3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2"/>
              </w:rPr>
              <w:t xml:space="preserve"> </w:t>
            </w:r>
            <w:r w:rsidRPr="00FF4705">
              <w:t>согласно</w:t>
            </w:r>
            <w:r w:rsidR="00341547">
              <w:rPr>
                <w:spacing w:val="-2"/>
              </w:rPr>
              <w:t xml:space="preserve"> </w:t>
            </w:r>
            <w:r w:rsidRPr="00FF4705">
              <w:t>проекту</w:t>
            </w:r>
          </w:p>
        </w:tc>
        <w:tc>
          <w:tcPr>
            <w:tcW w:w="2835" w:type="dxa"/>
            <w:gridSpan w:val="2"/>
          </w:tcPr>
          <w:p w14:paraId="35347957" w14:textId="04068D9F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668AB06" w14:textId="77777777" w:rsidTr="00E37CD9">
        <w:trPr>
          <w:trHeight w:val="250"/>
        </w:trPr>
        <w:tc>
          <w:tcPr>
            <w:tcW w:w="6875" w:type="dxa"/>
          </w:tcPr>
          <w:p w14:paraId="127DC498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Этаж</w:t>
            </w:r>
          </w:p>
        </w:tc>
        <w:tc>
          <w:tcPr>
            <w:tcW w:w="2835" w:type="dxa"/>
            <w:gridSpan w:val="2"/>
          </w:tcPr>
          <w:p w14:paraId="7DEBB416" w14:textId="00115FE0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A10F25E" w14:textId="77777777" w:rsidTr="00E37CD9">
        <w:trPr>
          <w:trHeight w:val="254"/>
        </w:trPr>
        <w:tc>
          <w:tcPr>
            <w:tcW w:w="6875" w:type="dxa"/>
          </w:tcPr>
          <w:p w14:paraId="0875E8EA" w14:textId="496F786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  <w:r w:rsidRPr="00FF4705">
              <w:lastRenderedPageBreak/>
              <w:t>Подъезд</w:t>
            </w:r>
            <w:r w:rsidR="00341547">
              <w:rPr>
                <w:spacing w:val="-5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E75036B" w14:textId="54C4A3AF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71639848" w14:textId="77777777" w:rsidTr="00E37CD9">
        <w:trPr>
          <w:trHeight w:val="253"/>
        </w:trPr>
        <w:tc>
          <w:tcPr>
            <w:tcW w:w="6875" w:type="dxa"/>
          </w:tcPr>
          <w:p w14:paraId="572ED976" w14:textId="197D43D0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Объект</w:t>
            </w:r>
            <w:r w:rsidR="00341547">
              <w:rPr>
                <w:spacing w:val="-5"/>
              </w:rPr>
              <w:t xml:space="preserve"> </w:t>
            </w:r>
            <w:r w:rsidRPr="00FF4705">
              <w:t>недвижимости</w:t>
            </w:r>
          </w:p>
        </w:tc>
        <w:tc>
          <w:tcPr>
            <w:tcW w:w="2835" w:type="dxa"/>
            <w:gridSpan w:val="2"/>
          </w:tcPr>
          <w:p w14:paraId="3B59717D" w14:textId="774B6737" w:rsidR="001C1AAF" w:rsidRPr="00FF4705" w:rsidRDefault="00DB113C" w:rsidP="004618D9">
            <w:pPr>
              <w:pStyle w:val="TableParagraph"/>
              <w:tabs>
                <w:tab w:val="left" w:pos="1276"/>
              </w:tabs>
              <w:ind w:left="0"/>
              <w:jc w:val="both"/>
            </w:pPr>
            <w:r>
              <w:t>однокомнатная квартира</w:t>
            </w:r>
          </w:p>
        </w:tc>
      </w:tr>
      <w:tr w:rsidR="00FF4705" w:rsidRPr="00FF4705" w14:paraId="67FE9BC0" w14:textId="77777777" w:rsidTr="00E37CD9">
        <w:trPr>
          <w:trHeight w:val="566"/>
        </w:trPr>
        <w:tc>
          <w:tcPr>
            <w:tcW w:w="6875" w:type="dxa"/>
          </w:tcPr>
          <w:p w14:paraId="14D5F420" w14:textId="6EB424E0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1" w:lineRule="exact"/>
              <w:ind w:left="0" w:firstLine="567"/>
              <w:jc w:val="both"/>
            </w:pPr>
            <w:r w:rsidRPr="00FF4705">
              <w:t>Проектная</w:t>
            </w:r>
            <w:r w:rsidR="00341547">
              <w:rPr>
                <w:spacing w:val="-6"/>
              </w:rPr>
              <w:t xml:space="preserve"> </w:t>
            </w:r>
            <w:r w:rsidRPr="00FF4705">
              <w:t>общая</w:t>
            </w:r>
            <w:r w:rsidR="00341547">
              <w:rPr>
                <w:spacing w:val="-2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4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-6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2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-1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6F032DBD" w14:textId="23CEFE14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127AE353" w14:textId="77777777" w:rsidTr="00E37CD9">
        <w:trPr>
          <w:trHeight w:val="253"/>
        </w:trPr>
        <w:tc>
          <w:tcPr>
            <w:tcW w:w="6875" w:type="dxa"/>
          </w:tcPr>
          <w:p w14:paraId="2DAA0AC3" w14:textId="2A83D158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комнат:</w:t>
            </w:r>
          </w:p>
        </w:tc>
        <w:tc>
          <w:tcPr>
            <w:tcW w:w="2835" w:type="dxa"/>
            <w:gridSpan w:val="2"/>
          </w:tcPr>
          <w:p w14:paraId="6F6BB7E6" w14:textId="1B2B6189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49AE0B97" w14:textId="77777777" w:rsidTr="00E37CD9">
        <w:trPr>
          <w:trHeight w:val="253"/>
        </w:trPr>
        <w:tc>
          <w:tcPr>
            <w:tcW w:w="9710" w:type="dxa"/>
            <w:gridSpan w:val="3"/>
            <w:shd w:val="clear" w:color="auto" w:fill="D9D9D9"/>
          </w:tcPr>
          <w:p w14:paraId="0F6FA8DE" w14:textId="27051AA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Проектная</w:t>
            </w:r>
            <w:r w:rsidR="00341547">
              <w:rPr>
                <w:spacing w:val="-6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4"/>
              </w:rPr>
              <w:t xml:space="preserve"> </w:t>
            </w:r>
            <w:r w:rsidRPr="00FF4705">
              <w:t>комнат:</w:t>
            </w:r>
          </w:p>
        </w:tc>
      </w:tr>
      <w:tr w:rsidR="00FF4705" w:rsidRPr="00FF4705" w14:paraId="49A82B40" w14:textId="77777777" w:rsidTr="00E37CD9">
        <w:trPr>
          <w:trHeight w:val="250"/>
        </w:trPr>
        <w:tc>
          <w:tcPr>
            <w:tcW w:w="6875" w:type="dxa"/>
          </w:tcPr>
          <w:p w14:paraId="34FF6983" w14:textId="47AB9C9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3"/>
              </w:rPr>
              <w:t xml:space="preserve"> </w:t>
            </w:r>
            <w:r w:rsidRPr="00FF4705">
              <w:t>жилая</w:t>
            </w:r>
            <w:r w:rsidR="00341547">
              <w:rPr>
                <w:spacing w:val="-3"/>
              </w:rPr>
              <w:t xml:space="preserve"> </w:t>
            </w:r>
            <w:r w:rsidRPr="00FF4705">
              <w:t>комната</w:t>
            </w:r>
            <w:r w:rsidR="00341547">
              <w:rPr>
                <w:spacing w:val="-2"/>
              </w:rPr>
              <w:t xml:space="preserve"> </w:t>
            </w:r>
            <w:r w:rsidRPr="00FF4705">
              <w:t>№</w:t>
            </w:r>
            <w:r w:rsidR="00341547">
              <w:rPr>
                <w:spacing w:val="1"/>
              </w:rPr>
              <w:t xml:space="preserve"> </w:t>
            </w:r>
            <w:r w:rsidRPr="00FF4705">
              <w:t>1</w:t>
            </w:r>
            <w:r w:rsidR="00341547">
              <w:rPr>
                <w:spacing w:val="1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457F8F45" w14:textId="4793B1BC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6678F50" w14:textId="77777777" w:rsidTr="00E37CD9">
        <w:trPr>
          <w:trHeight w:val="254"/>
        </w:trPr>
        <w:tc>
          <w:tcPr>
            <w:tcW w:w="9710" w:type="dxa"/>
            <w:gridSpan w:val="3"/>
            <w:shd w:val="clear" w:color="auto" w:fill="D9D9D9"/>
          </w:tcPr>
          <w:p w14:paraId="53900047" w14:textId="5663005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Проектная</w:t>
            </w:r>
            <w:r w:rsidR="00341547">
              <w:rPr>
                <w:spacing w:val="-7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6"/>
              </w:rPr>
              <w:t xml:space="preserve"> </w:t>
            </w:r>
            <w:r w:rsidRPr="00FF4705">
              <w:t>помещений</w:t>
            </w:r>
            <w:r w:rsidR="00341547">
              <w:rPr>
                <w:spacing w:val="-7"/>
              </w:rPr>
              <w:t xml:space="preserve"> </w:t>
            </w:r>
            <w:r w:rsidRPr="00FF4705">
              <w:t>вспомогательного</w:t>
            </w:r>
            <w:r w:rsidR="00341547">
              <w:rPr>
                <w:spacing w:val="-4"/>
              </w:rPr>
              <w:t xml:space="preserve"> </w:t>
            </w:r>
            <w:r w:rsidRPr="00FF4705">
              <w:t>назначения:</w:t>
            </w:r>
          </w:p>
        </w:tc>
      </w:tr>
      <w:tr w:rsidR="00FF4705" w:rsidRPr="00FF4705" w14:paraId="0F392F9F" w14:textId="77777777" w:rsidTr="00E37CD9">
        <w:trPr>
          <w:trHeight w:val="253"/>
        </w:trPr>
        <w:tc>
          <w:tcPr>
            <w:tcW w:w="6875" w:type="dxa"/>
          </w:tcPr>
          <w:p w14:paraId="5DF1E300" w14:textId="572B9B8A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2"/>
              </w:rPr>
              <w:t xml:space="preserve"> </w:t>
            </w:r>
            <w:r w:rsidRPr="00FF4705">
              <w:t>кухня</w:t>
            </w:r>
            <w:r w:rsidR="00341547">
              <w:rPr>
                <w:spacing w:val="-2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239E6945" w14:textId="49E4ED66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064D1186" w14:textId="77777777" w:rsidTr="00E37CD9">
        <w:trPr>
          <w:trHeight w:val="254"/>
        </w:trPr>
        <w:tc>
          <w:tcPr>
            <w:tcW w:w="6875" w:type="dxa"/>
          </w:tcPr>
          <w:p w14:paraId="1FE4990A" w14:textId="0264C78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4"/>
              </w:rPr>
              <w:t xml:space="preserve"> </w:t>
            </w:r>
            <w:r w:rsidRPr="00FF4705">
              <w:t>санузел</w:t>
            </w:r>
            <w:r w:rsidR="00341547">
              <w:rPr>
                <w:spacing w:val="-4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1FCFE9E7" w14:textId="415ECE0F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11555CFA" w14:textId="77777777" w:rsidTr="00E37CD9">
        <w:trPr>
          <w:trHeight w:val="250"/>
        </w:trPr>
        <w:tc>
          <w:tcPr>
            <w:tcW w:w="6875" w:type="dxa"/>
          </w:tcPr>
          <w:p w14:paraId="55A5E38C" w14:textId="493A16CC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3"/>
              </w:rPr>
              <w:t xml:space="preserve"> </w:t>
            </w:r>
            <w:r w:rsidRPr="00FF4705">
              <w:t>прихожая</w:t>
            </w:r>
            <w:r w:rsidR="00341547">
              <w:rPr>
                <w:spacing w:val="-3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58174F98" w14:textId="1871D9F2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07E4C018" w14:textId="77777777" w:rsidTr="00E37CD9">
        <w:trPr>
          <w:trHeight w:val="506"/>
        </w:trPr>
        <w:tc>
          <w:tcPr>
            <w:tcW w:w="6875" w:type="dxa"/>
            <w:shd w:val="clear" w:color="auto" w:fill="DBDBDB"/>
          </w:tcPr>
          <w:p w14:paraId="12DCA5BC" w14:textId="13E93EDD" w:rsidR="001C1AAF" w:rsidRPr="00FF4705" w:rsidRDefault="002D3889" w:rsidP="007A1E7B">
            <w:pPr>
              <w:pStyle w:val="TableParagraph"/>
              <w:tabs>
                <w:tab w:val="left" w:pos="1276"/>
                <w:tab w:val="left" w:pos="1393"/>
                <w:tab w:val="left" w:pos="2506"/>
                <w:tab w:val="left" w:pos="3579"/>
                <w:tab w:val="left" w:pos="5046"/>
                <w:tab w:val="left" w:pos="5402"/>
                <w:tab w:val="left" w:pos="5793"/>
              </w:tabs>
              <w:spacing w:line="252" w:lineRule="exact"/>
              <w:ind w:left="0" w:firstLine="567"/>
            </w:pPr>
            <w:r w:rsidRPr="00FF4705">
              <w:t>Проектная</w:t>
            </w:r>
            <w:r w:rsidRPr="00FF4705">
              <w:tab/>
              <w:t>площадь</w:t>
            </w:r>
            <w:r w:rsidRPr="00FF4705">
              <w:tab/>
              <w:t>лоджии:</w:t>
            </w:r>
            <w:r w:rsidRPr="00FF4705">
              <w:tab/>
              <w:t>фактическая</w:t>
            </w:r>
            <w:r w:rsidRPr="00FF4705">
              <w:tab/>
              <w:t>/</w:t>
            </w:r>
            <w:r w:rsidRPr="00FF4705">
              <w:tab/>
              <w:t>с</w:t>
            </w:r>
            <w:r w:rsidR="00341547">
              <w:t xml:space="preserve"> </w:t>
            </w:r>
            <w:r w:rsidRPr="00FF4705">
              <w:rPr>
                <w:spacing w:val="-1"/>
              </w:rPr>
              <w:t>понижающим</w:t>
            </w:r>
            <w:r w:rsidR="00341547">
              <w:rPr>
                <w:spacing w:val="-52"/>
              </w:rPr>
              <w:t xml:space="preserve"> </w:t>
            </w:r>
            <w:r w:rsidRPr="00FF4705">
              <w:t>коэффициентом</w:t>
            </w:r>
            <w:r w:rsidR="00341547">
              <w:t xml:space="preserve"> </w:t>
            </w:r>
            <w:r w:rsidRPr="00FF4705">
              <w:t>лоджии</w:t>
            </w:r>
            <w:r w:rsidR="00341547">
              <w:rPr>
                <w:spacing w:val="1"/>
              </w:rPr>
              <w:t xml:space="preserve"> </w:t>
            </w:r>
            <w:r w:rsidRPr="00FF4705">
              <w:t>–</w:t>
            </w:r>
            <w:r w:rsidR="00341547">
              <w:rPr>
                <w:spacing w:val="3"/>
              </w:rPr>
              <w:t xml:space="preserve"> </w:t>
            </w:r>
            <w:r w:rsidRPr="00FF4705">
              <w:t>0,5</w:t>
            </w:r>
            <w:r w:rsidR="00341547">
              <w:rPr>
                <w:spacing w:val="2"/>
              </w:rPr>
              <w:t xml:space="preserve"> </w:t>
            </w:r>
            <w:r w:rsidRPr="00FF4705">
              <w:t>(м</w:t>
            </w:r>
            <w:r w:rsidRPr="00FF4705">
              <w:rPr>
                <w:position w:val="7"/>
              </w:rPr>
              <w:t>2</w:t>
            </w:r>
            <w:r w:rsidRPr="00FF4705">
              <w:t>)</w:t>
            </w:r>
          </w:p>
        </w:tc>
        <w:tc>
          <w:tcPr>
            <w:tcW w:w="1316" w:type="dxa"/>
          </w:tcPr>
          <w:p w14:paraId="5B59E005" w14:textId="72545F82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  <w:tc>
          <w:tcPr>
            <w:tcW w:w="1519" w:type="dxa"/>
          </w:tcPr>
          <w:p w14:paraId="2BD0E4C2" w14:textId="5C39F26A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78C254B8" w14:textId="77777777" w:rsidTr="00E37CD9">
        <w:trPr>
          <w:trHeight w:val="510"/>
        </w:trPr>
        <w:tc>
          <w:tcPr>
            <w:tcW w:w="6875" w:type="dxa"/>
            <w:shd w:val="clear" w:color="auto" w:fill="F4AF83"/>
          </w:tcPr>
          <w:p w14:paraId="6DAA157C" w14:textId="3A30903A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2" w:lineRule="exact"/>
              <w:ind w:left="0" w:firstLine="567"/>
            </w:pPr>
            <w:r w:rsidRPr="00FF4705">
              <w:t>Проектная</w:t>
            </w:r>
            <w:r w:rsidR="00341547">
              <w:rPr>
                <w:spacing w:val="12"/>
              </w:rPr>
              <w:t xml:space="preserve"> </w:t>
            </w:r>
            <w:r w:rsidRPr="00FF4705">
              <w:t>общая</w:t>
            </w:r>
            <w:r w:rsidR="00341547">
              <w:rPr>
                <w:spacing w:val="13"/>
              </w:rPr>
              <w:t xml:space="preserve"> </w:t>
            </w:r>
            <w:r w:rsidRPr="00FF4705">
              <w:t>приведенная</w:t>
            </w:r>
            <w:r w:rsidR="00341547">
              <w:rPr>
                <w:spacing w:val="13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13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12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16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-52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31071BCD" w14:textId="0C91847D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</w:tbl>
    <w:p w14:paraId="5EFAE7E1" w14:textId="069B734E" w:rsidR="00E4394B" w:rsidRPr="00FF4705" w:rsidRDefault="00341547" w:rsidP="007A1E7B">
      <w:pPr>
        <w:pStyle w:val="ad"/>
        <w:tabs>
          <w:tab w:val="left" w:pos="1276"/>
        </w:tabs>
        <w:ind w:left="0" w:firstLine="567"/>
      </w:pPr>
      <w:r>
        <w:t xml:space="preserve">   </w:t>
      </w:r>
    </w:p>
    <w:p w14:paraId="52392176" w14:textId="1E3231F3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План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отражающий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графической</w:t>
      </w:r>
      <w:r w:rsidR="00341547">
        <w:t xml:space="preserve"> </w:t>
      </w:r>
      <w:r w:rsidRPr="00FF4705">
        <w:t>форме</w:t>
      </w:r>
      <w:r w:rsidR="00341547">
        <w:t xml:space="preserve"> </w:t>
      </w:r>
      <w:r w:rsidRPr="00FF4705">
        <w:t>расположение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отношению</w:t>
      </w:r>
      <w:r w:rsidR="00341547">
        <w:rPr>
          <w:spacing w:val="1"/>
        </w:rPr>
        <w:t xml:space="preserve"> </w:t>
      </w:r>
      <w:r w:rsidRPr="00FF4705">
        <w:t>друг</w:t>
      </w:r>
      <w:r w:rsidR="00341547">
        <w:t xml:space="preserve"> </w:t>
      </w:r>
      <w:r w:rsidRPr="00FF4705">
        <w:t>к</w:t>
      </w:r>
      <w:r w:rsidR="00341547">
        <w:t xml:space="preserve"> </w:t>
      </w:r>
      <w:r w:rsidRPr="00FF4705">
        <w:t>другу</w:t>
      </w:r>
      <w:r w:rsidR="00341547">
        <w:t xml:space="preserve"> </w:t>
      </w:r>
      <w:r w:rsidRPr="00FF4705">
        <w:t>частей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его</w:t>
      </w:r>
      <w:r w:rsidR="00341547">
        <w:t xml:space="preserve"> </w:t>
      </w:r>
      <w:r w:rsidRPr="00FF4705">
        <w:t>местоположение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этаже</w:t>
      </w:r>
      <w:r w:rsidR="00341547">
        <w:t xml:space="preserve"> </w:t>
      </w:r>
      <w:r w:rsidRPr="00FF4705">
        <w:t>согласован</w:t>
      </w:r>
      <w:r w:rsidR="00341547">
        <w:t xml:space="preserve"> </w:t>
      </w:r>
      <w:r w:rsidRPr="00FF4705">
        <w:t>Сторонами</w:t>
      </w:r>
      <w:r w:rsidR="00341547">
        <w:rPr>
          <w:spacing w:val="-52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указан</w:t>
      </w:r>
      <w:r w:rsidR="00341547">
        <w:rPr>
          <w:spacing w:val="-1"/>
        </w:rPr>
        <w:t xml:space="preserve"> </w:t>
      </w:r>
      <w:r w:rsidRPr="00FF4705">
        <w:t>в</w:t>
      </w:r>
      <w:r w:rsidR="00341547">
        <w:t xml:space="preserve"> </w:t>
      </w:r>
      <w:r w:rsidRPr="00FF4705">
        <w:t>Приложении</w:t>
      </w:r>
      <w:r w:rsidR="00341547">
        <w:rPr>
          <w:spacing w:val="-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1</w:t>
      </w:r>
      <w:r w:rsidR="00341547">
        <w:rPr>
          <w:spacing w:val="2"/>
        </w:rPr>
        <w:t xml:space="preserve"> </w:t>
      </w:r>
      <w:r w:rsidRPr="00FF4705">
        <w:t>к</w:t>
      </w:r>
      <w:r w:rsidR="00341547">
        <w:rPr>
          <w:spacing w:val="1"/>
        </w:rPr>
        <w:t xml:space="preserve"> </w:t>
      </w:r>
      <w:r w:rsidRPr="00FF4705">
        <w:t>настоящему</w:t>
      </w:r>
      <w:r w:rsidR="00341547">
        <w:rPr>
          <w:spacing w:val="1"/>
        </w:rPr>
        <w:t xml:space="preserve"> </w:t>
      </w:r>
      <w:r w:rsidRPr="00FF4705">
        <w:t>Договору.</w:t>
      </w:r>
      <w:r w:rsidR="00341547">
        <w:t xml:space="preserve"> </w:t>
      </w:r>
    </w:p>
    <w:p w14:paraId="3D3851F4" w14:textId="2DFF2037" w:rsidR="00D05467" w:rsidRPr="008C5095" w:rsidRDefault="002D3889" w:rsidP="007A1E7B">
      <w:pPr>
        <w:pStyle w:val="af3"/>
        <w:tabs>
          <w:tab w:val="left" w:pos="851"/>
          <w:tab w:val="left" w:pos="1276"/>
        </w:tabs>
        <w:ind w:left="0" w:firstLine="567"/>
      </w:pPr>
      <w:r w:rsidRPr="008C5095">
        <w:t>Застройщик</w:t>
      </w:r>
      <w:r w:rsidR="00341547">
        <w:t xml:space="preserve"> </w:t>
      </w:r>
      <w:r w:rsidRPr="008C5095">
        <w:t>передает</w:t>
      </w:r>
      <w:r w:rsidR="00341547">
        <w:t xml:space="preserve"> </w:t>
      </w:r>
      <w:r w:rsidRPr="008C5095">
        <w:t>Объект</w:t>
      </w:r>
      <w:r w:rsidR="00341547">
        <w:t xml:space="preserve"> </w:t>
      </w:r>
      <w:r w:rsidRPr="008C5095">
        <w:t>долевого</w:t>
      </w:r>
      <w:r w:rsidR="00341547">
        <w:t xml:space="preserve"> </w:t>
      </w:r>
      <w:r w:rsidRPr="008C5095">
        <w:t>строительства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следующем</w:t>
      </w:r>
      <w:r w:rsidR="00341547">
        <w:t xml:space="preserve"> </w:t>
      </w:r>
      <w:r w:rsidRPr="008C5095">
        <w:t>техническом</w:t>
      </w:r>
      <w:r w:rsidR="00341547">
        <w:t xml:space="preserve"> </w:t>
      </w:r>
      <w:r w:rsidRPr="008C5095">
        <w:t>состоянии,</w:t>
      </w:r>
      <w:r w:rsidR="00341547">
        <w:t xml:space="preserve"> </w:t>
      </w:r>
      <w:r w:rsidRPr="008C5095">
        <w:t>согласно</w:t>
      </w:r>
      <w:r w:rsidR="00341547">
        <w:t xml:space="preserve"> </w:t>
      </w:r>
      <w:r w:rsidRPr="008C5095">
        <w:t>проекта:</w:t>
      </w:r>
      <w:r w:rsidR="00341547">
        <w:t xml:space="preserve"> </w:t>
      </w:r>
      <w:r w:rsidRPr="008C5095">
        <w:t>стены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газобетонные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(межквартирные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межкомнатные</w:t>
      </w:r>
      <w:r w:rsidR="00341547">
        <w:t xml:space="preserve"> </w:t>
      </w:r>
      <w:r w:rsidRPr="008C5095">
        <w:t>перегородки)</w:t>
      </w:r>
      <w:r w:rsidR="00341547">
        <w:t xml:space="preserve"> </w:t>
      </w:r>
      <w:r w:rsidRPr="008C5095">
        <w:t>оштукатурены,</w:t>
      </w:r>
      <w:r w:rsidR="00341547">
        <w:t xml:space="preserve"> </w:t>
      </w:r>
      <w:r w:rsidRPr="008C5095">
        <w:t>стены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перегородки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санитарном</w:t>
      </w:r>
      <w:r w:rsidR="00341547">
        <w:t xml:space="preserve"> </w:t>
      </w:r>
      <w:r w:rsidRPr="008C5095">
        <w:t>узле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газобетонные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оштукатуренные;</w:t>
      </w:r>
      <w:r w:rsidR="00341547">
        <w:t xml:space="preserve"> </w:t>
      </w:r>
      <w:r w:rsidRPr="008C5095">
        <w:t>стяжка</w:t>
      </w:r>
      <w:r w:rsidR="00341547">
        <w:t xml:space="preserve"> </w:t>
      </w:r>
      <w:r w:rsidRPr="008C5095">
        <w:t>(под</w:t>
      </w:r>
      <w:r w:rsidR="00341547">
        <w:t xml:space="preserve"> </w:t>
      </w:r>
      <w:r w:rsidRPr="008C5095">
        <w:t>иные</w:t>
      </w:r>
      <w:r w:rsidR="00341547">
        <w:t xml:space="preserve"> </w:t>
      </w:r>
      <w:r w:rsidRPr="008C5095">
        <w:t>поверхности);</w:t>
      </w:r>
      <w:r w:rsidR="00341547">
        <w:t xml:space="preserve"> </w:t>
      </w:r>
      <w:r w:rsidRPr="008C5095">
        <w:t>батареи</w:t>
      </w:r>
      <w:r w:rsidR="00341547">
        <w:t xml:space="preserve"> </w:t>
      </w:r>
      <w:r w:rsidRPr="008C5095">
        <w:t>отопления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стальные</w:t>
      </w:r>
      <w:r w:rsidR="00341547">
        <w:t xml:space="preserve"> </w:t>
      </w:r>
      <w:r w:rsidRPr="008C5095">
        <w:t>панельные;</w:t>
      </w:r>
      <w:r w:rsidR="00341547">
        <w:t xml:space="preserve"> </w:t>
      </w:r>
      <w:r w:rsidRPr="008C5095">
        <w:t>отопление</w:t>
      </w:r>
      <w:r w:rsidR="00341547">
        <w:t xml:space="preserve"> </w:t>
      </w:r>
      <w:r w:rsidRPr="008C5095">
        <w:t>индивидуальное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газовый</w:t>
      </w:r>
      <w:r w:rsidR="00341547">
        <w:t xml:space="preserve"> </w:t>
      </w:r>
      <w:r w:rsidRPr="008C5095">
        <w:t>котел</w:t>
      </w:r>
      <w:r w:rsidR="00341547">
        <w:t xml:space="preserve">  </w:t>
      </w:r>
      <w:r w:rsidRPr="008C5095">
        <w:t>(устанавливается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кухне)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разводкой</w:t>
      </w:r>
      <w:r w:rsidR="00341547">
        <w:t xml:space="preserve"> </w:t>
      </w:r>
      <w:r w:rsidRPr="008C5095">
        <w:t>труб</w:t>
      </w:r>
      <w:r w:rsidR="00341547">
        <w:t xml:space="preserve"> </w:t>
      </w:r>
      <w:r w:rsidRPr="008C5095">
        <w:t>отопления</w:t>
      </w:r>
      <w:r w:rsidR="00341547">
        <w:t xml:space="preserve"> </w:t>
      </w:r>
      <w:r w:rsidRPr="008C5095">
        <w:t>по</w:t>
      </w:r>
      <w:r w:rsidR="00341547">
        <w:t xml:space="preserve"> </w:t>
      </w:r>
      <w:r w:rsidRPr="008C5095">
        <w:t>квартире;</w:t>
      </w:r>
      <w:r w:rsidR="00341547">
        <w:t xml:space="preserve"> </w:t>
      </w:r>
      <w:r w:rsidRPr="008C5095">
        <w:t>горячее</w:t>
      </w:r>
      <w:r w:rsidR="00341547">
        <w:t xml:space="preserve"> </w:t>
      </w:r>
      <w:r w:rsidRPr="008C5095">
        <w:t>водоснабжение</w:t>
      </w:r>
      <w:r w:rsidR="00341547">
        <w:t xml:space="preserve"> </w:t>
      </w:r>
      <w:r w:rsidRPr="008C5095">
        <w:t>предусмотрено</w:t>
      </w:r>
      <w:r w:rsidR="00341547">
        <w:t xml:space="preserve"> </w:t>
      </w:r>
      <w:r w:rsidRPr="008C5095">
        <w:t>от</w:t>
      </w:r>
      <w:r w:rsidR="00341547">
        <w:t xml:space="preserve"> </w:t>
      </w:r>
      <w:r w:rsidRPr="008C5095">
        <w:t>водогрейного</w:t>
      </w:r>
      <w:r w:rsidR="00341547">
        <w:t xml:space="preserve"> </w:t>
      </w:r>
      <w:r w:rsidRPr="008C5095">
        <w:t>контура</w:t>
      </w:r>
      <w:r w:rsidR="00341547">
        <w:t xml:space="preserve"> </w:t>
      </w:r>
      <w:r w:rsidRPr="008C5095">
        <w:t>котла;</w:t>
      </w:r>
      <w:r w:rsidR="00341547">
        <w:t xml:space="preserve"> </w:t>
      </w:r>
      <w:r w:rsidRPr="008C5095">
        <w:t>входная</w:t>
      </w:r>
      <w:r w:rsidR="00341547">
        <w:t xml:space="preserve"> </w:t>
      </w:r>
      <w:r w:rsidRPr="008C5095">
        <w:t>дверь</w:t>
      </w:r>
      <w:r w:rsidR="00341547">
        <w:t xml:space="preserve"> </w:t>
      </w:r>
      <w:r w:rsidRPr="008C5095">
        <w:t>металлическая;</w:t>
      </w:r>
      <w:r w:rsidR="00341547">
        <w:t xml:space="preserve"> </w:t>
      </w:r>
      <w:r w:rsidRPr="008C5095">
        <w:t>внутриквартирные</w:t>
      </w:r>
      <w:r w:rsidR="00341547">
        <w:t xml:space="preserve"> </w:t>
      </w:r>
      <w:r w:rsidRPr="008C5095">
        <w:t>(межкомнатные)</w:t>
      </w:r>
      <w:r w:rsidR="00341547">
        <w:t xml:space="preserve"> </w:t>
      </w:r>
      <w:r w:rsidRPr="008C5095">
        <w:t>двери</w:t>
      </w:r>
      <w:r w:rsidR="00341547">
        <w:t xml:space="preserve"> </w:t>
      </w:r>
      <w:r w:rsidRPr="008C5095">
        <w:t>не</w:t>
      </w:r>
      <w:r w:rsidR="00341547">
        <w:t xml:space="preserve"> </w:t>
      </w:r>
      <w:r w:rsidRPr="008C5095">
        <w:t>устанавливаются;</w:t>
      </w:r>
      <w:r w:rsidR="00341547">
        <w:t xml:space="preserve"> </w:t>
      </w:r>
      <w:r w:rsidRPr="008C5095">
        <w:t>внутриквартирная</w:t>
      </w:r>
      <w:r w:rsidR="00341547">
        <w:t xml:space="preserve"> </w:t>
      </w:r>
      <w:r w:rsidRPr="008C5095">
        <w:t>газификация</w:t>
      </w:r>
      <w:r w:rsidR="00341547">
        <w:t xml:space="preserve"> </w:t>
      </w:r>
      <w:r w:rsidRPr="008C5095">
        <w:t>согласно</w:t>
      </w:r>
      <w:r w:rsidR="00341547">
        <w:t xml:space="preserve"> </w:t>
      </w:r>
      <w:r w:rsidRPr="008C5095">
        <w:t>проектной</w:t>
      </w:r>
      <w:r w:rsidR="00341547">
        <w:t xml:space="preserve"> </w:t>
      </w:r>
      <w:r w:rsidRPr="008C5095">
        <w:t>документации;</w:t>
      </w:r>
      <w:r w:rsidR="00341547">
        <w:t xml:space="preserve"> </w:t>
      </w:r>
      <w:r w:rsidRPr="008C5095">
        <w:t>вводной</w:t>
      </w:r>
      <w:r w:rsidR="00341547">
        <w:t xml:space="preserve"> </w:t>
      </w:r>
      <w:r w:rsidRPr="008C5095">
        <w:t>электрический</w:t>
      </w:r>
      <w:r w:rsidR="00341547">
        <w:t xml:space="preserve"> </w:t>
      </w:r>
      <w:r w:rsidRPr="008C5095">
        <w:t>щиток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медным</w:t>
      </w:r>
      <w:r w:rsidR="00341547">
        <w:t xml:space="preserve"> </w:t>
      </w:r>
      <w:r w:rsidRPr="008C5095">
        <w:t>кабелем;</w:t>
      </w:r>
      <w:r w:rsidR="00341547">
        <w:t xml:space="preserve"> </w:t>
      </w:r>
      <w:r w:rsidRPr="008C5095">
        <w:t>приборы</w:t>
      </w:r>
      <w:r w:rsidR="00341547">
        <w:t xml:space="preserve"> </w:t>
      </w:r>
      <w:r w:rsidRPr="008C5095">
        <w:t>учета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газ</w:t>
      </w:r>
      <w:r w:rsidR="00341547">
        <w:t xml:space="preserve"> </w:t>
      </w:r>
      <w:r w:rsidRPr="008C5095">
        <w:t>(на</w:t>
      </w:r>
      <w:r w:rsidR="00341547">
        <w:t xml:space="preserve"> </w:t>
      </w:r>
      <w:r w:rsidRPr="008C5095">
        <w:t>газопроводе</w:t>
      </w:r>
      <w:r w:rsidR="00341547">
        <w:t xml:space="preserve"> </w:t>
      </w:r>
      <w:r w:rsidRPr="008C5095">
        <w:t>перед</w:t>
      </w:r>
      <w:r w:rsidR="00341547">
        <w:t xml:space="preserve"> </w:t>
      </w:r>
      <w:r w:rsidRPr="008C5095">
        <w:t>каждым</w:t>
      </w:r>
      <w:r w:rsidR="00341547">
        <w:t xml:space="preserve"> </w:t>
      </w:r>
      <w:r w:rsidRPr="008C5095">
        <w:t>котлом),</w:t>
      </w:r>
      <w:r w:rsidR="00341547">
        <w:t xml:space="preserve"> </w:t>
      </w:r>
      <w:r w:rsidRPr="008C5095">
        <w:t>воду</w:t>
      </w:r>
      <w:r w:rsidR="00341547">
        <w:t xml:space="preserve"> </w:t>
      </w:r>
      <w:r w:rsidRPr="008C5095">
        <w:t>(установлены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ответвлении</w:t>
      </w:r>
      <w:r w:rsidR="00341547">
        <w:t xml:space="preserve"> </w:t>
      </w:r>
      <w:r w:rsidRPr="008C5095">
        <w:t>от</w:t>
      </w:r>
      <w:r w:rsidR="00341547">
        <w:t xml:space="preserve"> </w:t>
      </w:r>
      <w:r w:rsidRPr="008C5095">
        <w:t>стояков)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электричество</w:t>
      </w:r>
      <w:r w:rsidR="00341547">
        <w:t xml:space="preserve"> </w:t>
      </w:r>
      <w:r w:rsidRPr="008C5095">
        <w:t>(установлены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этажных</w:t>
      </w:r>
      <w:r w:rsidR="00341547">
        <w:t xml:space="preserve"> </w:t>
      </w:r>
      <w:r w:rsidRPr="008C5095">
        <w:t>щитах);</w:t>
      </w:r>
      <w:r w:rsidR="00341547">
        <w:t xml:space="preserve"> </w:t>
      </w:r>
      <w:r w:rsidRPr="008C5095">
        <w:t>окна</w:t>
      </w:r>
      <w:r w:rsidR="00341547">
        <w:t xml:space="preserve"> </w:t>
      </w:r>
      <w:r w:rsidRPr="008C5095">
        <w:t>индивидуальные,</w:t>
      </w:r>
      <w:r w:rsidR="00341547">
        <w:t xml:space="preserve"> </w:t>
      </w:r>
      <w:r w:rsidRPr="008C5095">
        <w:t>энергосберегающие,</w:t>
      </w:r>
      <w:r w:rsidR="00341547">
        <w:t xml:space="preserve"> </w:t>
      </w:r>
      <w:r w:rsidRPr="008C5095">
        <w:t>металлопластиковые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двухкамерным</w:t>
      </w:r>
      <w:r w:rsidR="00341547">
        <w:t xml:space="preserve"> </w:t>
      </w:r>
      <w:r w:rsidRPr="008C5095">
        <w:t>стеклопакетом</w:t>
      </w:r>
      <w:r w:rsidR="00341547">
        <w:t xml:space="preserve"> </w:t>
      </w:r>
      <w:r w:rsidRPr="008C5095">
        <w:t>(балконные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лоджии</w:t>
      </w:r>
      <w:r w:rsidR="00341547">
        <w:t xml:space="preserve"> </w:t>
      </w:r>
      <w:r w:rsidRPr="008C5095">
        <w:t>однокамерный</w:t>
      </w:r>
      <w:r w:rsidR="00341547">
        <w:t xml:space="preserve"> </w:t>
      </w:r>
      <w:r w:rsidRPr="008C5095">
        <w:t>стеклопакет);</w:t>
      </w:r>
      <w:r w:rsidR="00341547">
        <w:t xml:space="preserve">  </w:t>
      </w:r>
      <w:r w:rsidRPr="008C5095">
        <w:t>стяжка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штукатурка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лоджиях</w:t>
      </w:r>
      <w:r w:rsidR="00341547">
        <w:t xml:space="preserve"> </w:t>
      </w:r>
      <w:r w:rsidRPr="008C5095">
        <w:t>не</w:t>
      </w:r>
      <w:r w:rsidR="00341547">
        <w:t xml:space="preserve"> </w:t>
      </w:r>
      <w:r w:rsidRPr="008C5095">
        <w:t>выполняется.</w:t>
      </w:r>
      <w:r w:rsidR="00341547">
        <w:t xml:space="preserve"> </w:t>
      </w:r>
    </w:p>
    <w:p w14:paraId="15D6C191" w14:textId="5A2BA8C8" w:rsidR="00D05467" w:rsidRPr="008C5095" w:rsidRDefault="00D05467" w:rsidP="007A1E7B">
      <w:pPr>
        <w:pStyle w:val="af3"/>
        <w:tabs>
          <w:tab w:val="left" w:pos="851"/>
          <w:tab w:val="left" w:pos="1276"/>
        </w:tabs>
        <w:ind w:left="0" w:firstLine="567"/>
        <w:rPr>
          <w:rFonts w:eastAsia="Calibri"/>
          <w:iCs/>
          <w:sz w:val="21"/>
          <w:szCs w:val="21"/>
        </w:rPr>
      </w:pPr>
      <w:r w:rsidRPr="008C5095">
        <w:rPr>
          <w:rFonts w:eastAsia="Calibri"/>
          <w:iCs/>
          <w:sz w:val="21"/>
          <w:szCs w:val="21"/>
        </w:rPr>
        <w:t>Газовая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плита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приобретается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участником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долевого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строительства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самостоятельно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подключением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специализированной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сертифицированной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организацией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и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последующей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приемкой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управляющей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компанией.</w:t>
      </w:r>
    </w:p>
    <w:p w14:paraId="3C128A7A" w14:textId="187FF397" w:rsidR="002931E8" w:rsidRPr="004C64C7" w:rsidRDefault="002931E8" w:rsidP="007A1E7B">
      <w:pPr>
        <w:widowControl/>
        <w:tabs>
          <w:tab w:val="left" w:pos="851"/>
          <w:tab w:val="left" w:pos="1276"/>
        </w:tabs>
        <w:autoSpaceDE/>
        <w:autoSpaceDN/>
        <w:spacing w:line="259" w:lineRule="auto"/>
        <w:ind w:firstLine="567"/>
        <w:contextualSpacing/>
        <w:jc w:val="both"/>
        <w:rPr>
          <w:rFonts w:eastAsia="Calibri"/>
        </w:rPr>
      </w:pPr>
      <w:r w:rsidRPr="00FF4705">
        <w:t>Доведение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до</w:t>
      </w:r>
      <w:r w:rsidR="00341547">
        <w:t xml:space="preserve"> </w:t>
      </w:r>
      <w:r w:rsidRPr="00FF4705">
        <w:t>полной</w:t>
      </w:r>
      <w:r w:rsidR="00341547">
        <w:t xml:space="preserve"> </w:t>
      </w:r>
      <w:r w:rsidRPr="00FF4705">
        <w:t>готовности</w:t>
      </w:r>
      <w:r w:rsidR="00341547">
        <w:t xml:space="preserve"> </w:t>
      </w:r>
      <w:r w:rsidRPr="00FF4705">
        <w:t>путем</w:t>
      </w:r>
      <w:r w:rsidR="00341547">
        <w:t xml:space="preserve"> </w:t>
      </w:r>
      <w:r w:rsidRPr="00FF4705">
        <w:t>выполнения</w:t>
      </w:r>
      <w:r w:rsidR="00341547">
        <w:t xml:space="preserve"> </w:t>
      </w:r>
      <w:r w:rsidRPr="00FF4705">
        <w:t>работ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чистовой</w:t>
      </w:r>
      <w:r w:rsidR="00341547">
        <w:rPr>
          <w:spacing w:val="1"/>
        </w:rPr>
        <w:t xml:space="preserve"> </w:t>
      </w:r>
      <w:r w:rsidRPr="00FF4705">
        <w:t>отделке</w:t>
      </w:r>
      <w:r w:rsidR="00341547">
        <w:t xml:space="preserve"> </w:t>
      </w:r>
      <w:r w:rsidRPr="00FF4705">
        <w:t>помещений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установке</w:t>
      </w:r>
      <w:r w:rsidR="00341547">
        <w:t xml:space="preserve"> </w:t>
      </w:r>
      <w:r w:rsidRPr="00FF4705">
        <w:t>дополнительного</w:t>
      </w:r>
      <w:r w:rsidR="00341547">
        <w:t xml:space="preserve"> </w:t>
      </w:r>
      <w:r w:rsidRPr="00FF4705">
        <w:t>оборудования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включено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Цену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осуществляется</w:t>
      </w:r>
      <w:r w:rsidR="00341547">
        <w:t xml:space="preserve"> </w:t>
      </w:r>
      <w:r w:rsidRPr="00FF4705">
        <w:t>Участником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самостоятельно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свой</w:t>
      </w:r>
      <w:r w:rsidR="00341547">
        <w:t xml:space="preserve"> </w:t>
      </w:r>
      <w:r w:rsidRPr="004C64C7">
        <w:t>счет.</w:t>
      </w:r>
    </w:p>
    <w:p w14:paraId="4BCFE1AB" w14:textId="77777777" w:rsidR="00DB113C" w:rsidRPr="005B3865" w:rsidRDefault="00DB113C" w:rsidP="00DB113C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Настоящим</w:t>
      </w:r>
      <w:r>
        <w:t xml:space="preserve"> </w:t>
      </w:r>
      <w:r w:rsidRPr="0000399A">
        <w:t>положением</w:t>
      </w:r>
      <w:r>
        <w:t xml:space="preserve"> </w:t>
      </w:r>
      <w:r w:rsidRPr="0000399A">
        <w:t>Застройщик</w:t>
      </w:r>
      <w:r>
        <w:t xml:space="preserve"> </w:t>
      </w:r>
      <w:r w:rsidRPr="0000399A">
        <w:t>уведомляет</w:t>
      </w:r>
      <w:r>
        <w:t xml:space="preserve"> </w:t>
      </w:r>
      <w:r w:rsidRPr="0000399A">
        <w:t>Участника</w:t>
      </w:r>
      <w:r>
        <w:t xml:space="preserve"> </w:t>
      </w:r>
      <w:r w:rsidRPr="0000399A">
        <w:t>долевого</w:t>
      </w:r>
      <w:r>
        <w:t xml:space="preserve"> </w:t>
      </w:r>
      <w:r w:rsidRPr="0000399A">
        <w:t>строительства,</w:t>
      </w:r>
      <w:r>
        <w:t xml:space="preserve"> </w:t>
      </w:r>
      <w:r w:rsidRPr="0000399A">
        <w:t>что</w:t>
      </w:r>
      <w:r>
        <w:t xml:space="preserve"> </w:t>
      </w:r>
      <w:r w:rsidRPr="0000399A">
        <w:t>в</w:t>
      </w:r>
      <w:r>
        <w:t xml:space="preserve"> </w:t>
      </w:r>
      <w:r w:rsidRPr="0000399A">
        <w:t>соответствии</w:t>
      </w:r>
      <w:r>
        <w:t xml:space="preserve"> </w:t>
      </w:r>
      <w:r w:rsidRPr="0000399A">
        <w:t>с</w:t>
      </w:r>
      <w:r>
        <w:t xml:space="preserve"> </w:t>
      </w:r>
      <w:r w:rsidRPr="0000399A">
        <w:t>Договором</w:t>
      </w:r>
      <w:r>
        <w:t xml:space="preserve"> </w:t>
      </w:r>
      <w:r w:rsidRPr="0000399A">
        <w:t>ипотеки</w:t>
      </w:r>
      <w:r>
        <w:t xml:space="preserve"> </w:t>
      </w:r>
      <w:r w:rsidRPr="00915EC5">
        <w:rPr>
          <w:shd w:val="clear" w:color="auto" w:fill="FFFFFF" w:themeFill="background1"/>
        </w:rPr>
        <w:t>№ 0А012</w:t>
      </w:r>
      <w:r w:rsidRPr="00915EC5">
        <w:rPr>
          <w:shd w:val="clear" w:color="auto" w:fill="FFFFFF" w:themeFill="background1"/>
          <w:lang w:val="en-US"/>
        </w:rPr>
        <w:t>Z</w:t>
      </w:r>
      <w:r w:rsidRPr="00915EC5">
        <w:rPr>
          <w:shd w:val="clear" w:color="auto" w:fill="FFFFFF" w:themeFill="background1"/>
        </w:rPr>
        <w:t xml:space="preserve"> 001 от «20» июня 2023 года, заключенного между Застройщиком и АО «АЛЬФА-БАНК» в целях исполнения действующего законодательства Российской Федерации, земельный участок, указанный в разделе 1 настоящего Договор обременен в силу договора ипотеки. В соответствии с Кредитным соглашением № 0</w:t>
      </w:r>
      <w:r>
        <w:t>А012</w:t>
      </w:r>
      <w:r>
        <w:rPr>
          <w:lang w:val="en-US"/>
        </w:rPr>
        <w:t>L</w:t>
      </w:r>
      <w:r>
        <w:t xml:space="preserve"> </w:t>
      </w:r>
      <w:r w:rsidRPr="0000399A">
        <w:t>об</w:t>
      </w:r>
      <w:r>
        <w:t xml:space="preserve"> </w:t>
      </w:r>
      <w:r w:rsidRPr="0000399A">
        <w:t>открытии</w:t>
      </w:r>
      <w:r>
        <w:t xml:space="preserve"> </w:t>
      </w:r>
      <w:proofErr w:type="spellStart"/>
      <w:r w:rsidRPr="0000399A">
        <w:t>невозобновляемой</w:t>
      </w:r>
      <w:proofErr w:type="spellEnd"/>
      <w:r>
        <w:t xml:space="preserve"> </w:t>
      </w:r>
      <w:r w:rsidRPr="0000399A">
        <w:t>кредитной</w:t>
      </w:r>
      <w:r>
        <w:t xml:space="preserve"> </w:t>
      </w:r>
      <w:r w:rsidRPr="0000399A">
        <w:t>линии</w:t>
      </w:r>
      <w:r>
        <w:t xml:space="preserve"> </w:t>
      </w:r>
      <w:r w:rsidRPr="0000399A">
        <w:t>в</w:t>
      </w:r>
      <w:r>
        <w:t xml:space="preserve"> </w:t>
      </w:r>
      <w:r w:rsidRPr="0000399A">
        <w:t>российских</w:t>
      </w:r>
      <w:r>
        <w:t xml:space="preserve"> </w:t>
      </w:r>
      <w:r w:rsidRPr="0000399A">
        <w:t>рублях</w:t>
      </w:r>
      <w:r>
        <w:t xml:space="preserve"> </w:t>
      </w:r>
      <w:r w:rsidRPr="0000399A">
        <w:t>от</w:t>
      </w:r>
      <w:r>
        <w:t xml:space="preserve"> </w:t>
      </w:r>
      <w:r w:rsidRPr="0000399A">
        <w:t>«</w:t>
      </w:r>
      <w:r>
        <w:t>20</w:t>
      </w:r>
      <w:r w:rsidRPr="0000399A">
        <w:t>»</w:t>
      </w:r>
      <w:r>
        <w:t xml:space="preserve"> июня </w:t>
      </w:r>
      <w:r w:rsidRPr="0000399A">
        <w:t>202</w:t>
      </w:r>
      <w:r>
        <w:t xml:space="preserve">3 </w:t>
      </w:r>
      <w:r w:rsidRPr="0000399A">
        <w:t>года,</w:t>
      </w:r>
      <w:r>
        <w:t xml:space="preserve"> </w:t>
      </w:r>
      <w:r w:rsidRPr="0000399A">
        <w:t>заключенного</w:t>
      </w:r>
      <w:r>
        <w:t xml:space="preserve"> </w:t>
      </w:r>
      <w:r w:rsidRPr="005B3865">
        <w:t>между</w:t>
      </w:r>
      <w:r>
        <w:t xml:space="preserve"> </w:t>
      </w:r>
      <w:r w:rsidRPr="005B3865">
        <w:t>Застройщиком</w:t>
      </w:r>
      <w:r>
        <w:t xml:space="preserve"> </w:t>
      </w:r>
      <w:r w:rsidRPr="005B3865">
        <w:t>и</w:t>
      </w:r>
      <w:r>
        <w:t xml:space="preserve"> АО «АЛЬФА-БАНК</w:t>
      </w:r>
      <w:r w:rsidRPr="005B3865">
        <w:t>»</w:t>
      </w:r>
      <w:r>
        <w:t xml:space="preserve"> </w:t>
      </w:r>
      <w:r w:rsidRPr="005B3865">
        <w:t>в</w:t>
      </w:r>
      <w:r>
        <w:t xml:space="preserve"> </w:t>
      </w:r>
      <w:r w:rsidRPr="005B3865">
        <w:t>целях</w:t>
      </w:r>
      <w:r>
        <w:t xml:space="preserve"> </w:t>
      </w:r>
      <w:r w:rsidRPr="005B3865">
        <w:t>исполнения</w:t>
      </w:r>
      <w:r>
        <w:t xml:space="preserve"> </w:t>
      </w:r>
      <w:r w:rsidRPr="005B3865">
        <w:t>действующего</w:t>
      </w:r>
      <w:r>
        <w:t xml:space="preserve"> </w:t>
      </w:r>
      <w:r w:rsidRPr="005B3865">
        <w:t>законодательства</w:t>
      </w:r>
      <w:r>
        <w:t xml:space="preserve"> </w:t>
      </w:r>
      <w:r w:rsidRPr="005B3865">
        <w:t>Российской</w:t>
      </w:r>
      <w:r>
        <w:t xml:space="preserve"> </w:t>
      </w:r>
      <w:r w:rsidRPr="005B3865">
        <w:t>Федерации,</w:t>
      </w:r>
      <w:r>
        <w:t xml:space="preserve"> </w:t>
      </w:r>
      <w:r w:rsidRPr="005B3865">
        <w:t>имущественные</w:t>
      </w:r>
      <w:r>
        <w:t xml:space="preserve"> </w:t>
      </w:r>
      <w:r w:rsidRPr="005B3865">
        <w:t>права</w:t>
      </w:r>
      <w:r>
        <w:t xml:space="preserve"> </w:t>
      </w:r>
      <w:r w:rsidRPr="005B3865">
        <w:t>Застройщика</w:t>
      </w:r>
      <w:r>
        <w:t xml:space="preserve"> </w:t>
      </w:r>
      <w:r w:rsidRPr="005B3865">
        <w:t>на</w:t>
      </w:r>
      <w:r>
        <w:t xml:space="preserve"> </w:t>
      </w:r>
      <w:r w:rsidRPr="005B3865">
        <w:t>строящиеся</w:t>
      </w:r>
      <w:r>
        <w:t xml:space="preserve"> </w:t>
      </w:r>
      <w:r w:rsidRPr="005B3865">
        <w:t>площади</w:t>
      </w:r>
      <w:r>
        <w:t xml:space="preserve"> </w:t>
      </w:r>
      <w:r w:rsidRPr="005B3865">
        <w:t>много</w:t>
      </w:r>
      <w:r>
        <w:t xml:space="preserve">этажного </w:t>
      </w:r>
      <w:r w:rsidRPr="005B3865">
        <w:t>дома,</w:t>
      </w:r>
      <w:r>
        <w:t xml:space="preserve"> </w:t>
      </w:r>
      <w:r w:rsidRPr="005B3865">
        <w:t>расположенного</w:t>
      </w:r>
      <w:r>
        <w:t xml:space="preserve"> </w:t>
      </w:r>
      <w:r w:rsidRPr="005B3865">
        <w:t>по</w:t>
      </w:r>
      <w:r>
        <w:t xml:space="preserve"> </w:t>
      </w:r>
      <w:r w:rsidRPr="005B3865">
        <w:t>адресу:</w:t>
      </w:r>
      <w:r>
        <w:t xml:space="preserve"> </w:t>
      </w:r>
      <w:r w:rsidRPr="005B3865">
        <w:t>Ростовская</w:t>
      </w:r>
      <w:r>
        <w:t xml:space="preserve"> </w:t>
      </w:r>
      <w:r w:rsidRPr="005B3865">
        <w:t>область,</w:t>
      </w:r>
      <w:r>
        <w:rPr>
          <w:spacing w:val="1"/>
        </w:rPr>
        <w:t xml:space="preserve"> </w:t>
      </w:r>
      <w:r w:rsidRPr="005B3865">
        <w:t>г.</w:t>
      </w:r>
      <w:r>
        <w:rPr>
          <w:spacing w:val="1"/>
        </w:rPr>
        <w:t xml:space="preserve"> </w:t>
      </w:r>
      <w:r w:rsidRPr="005B3865">
        <w:t>Батайск,</w:t>
      </w:r>
      <w:r>
        <w:t xml:space="preserve"> </w:t>
      </w:r>
      <w:proofErr w:type="spellStart"/>
      <w:r w:rsidRPr="005B3865">
        <w:t>мкр</w:t>
      </w:r>
      <w:proofErr w:type="spellEnd"/>
      <w:r w:rsidRPr="005B3865">
        <w:t>.</w:t>
      </w:r>
      <w:r>
        <w:t xml:space="preserve"> </w:t>
      </w:r>
      <w:r w:rsidRPr="005B3865">
        <w:t>Авиагородок,</w:t>
      </w:r>
      <w:r>
        <w:t xml:space="preserve"> </w:t>
      </w:r>
      <w:r w:rsidRPr="009537C7">
        <w:t>91</w:t>
      </w:r>
      <w:r w:rsidRPr="005B3865">
        <w:t>,</w:t>
      </w:r>
      <w:r>
        <w:t xml:space="preserve"> </w:t>
      </w:r>
      <w:r w:rsidRPr="005B3865">
        <w:t>выступают</w:t>
      </w:r>
      <w:r>
        <w:t xml:space="preserve"> </w:t>
      </w:r>
      <w:r w:rsidRPr="005B3865">
        <w:t>предметом</w:t>
      </w:r>
      <w:r>
        <w:t xml:space="preserve"> </w:t>
      </w:r>
      <w:r w:rsidRPr="005B3865">
        <w:t>залога</w:t>
      </w:r>
      <w:r>
        <w:t xml:space="preserve"> </w:t>
      </w:r>
      <w:r w:rsidRPr="005B3865">
        <w:t>в</w:t>
      </w:r>
      <w:r>
        <w:t xml:space="preserve"> </w:t>
      </w:r>
      <w:r w:rsidRPr="005B3865">
        <w:t>соответствии</w:t>
      </w:r>
      <w:r>
        <w:t xml:space="preserve"> </w:t>
      </w:r>
      <w:r w:rsidRPr="005B3865">
        <w:t>требованиями</w:t>
      </w:r>
      <w:r>
        <w:t xml:space="preserve"> </w:t>
      </w:r>
      <w:r w:rsidRPr="005B3865">
        <w:t>Закона</w:t>
      </w:r>
      <w:r>
        <w:t xml:space="preserve"> </w:t>
      </w:r>
      <w:r w:rsidRPr="005B3865">
        <w:t>№214</w:t>
      </w:r>
      <w:r>
        <w:t xml:space="preserve"> </w:t>
      </w:r>
      <w:r w:rsidRPr="005B3865">
        <w:t>ФЗ.</w:t>
      </w:r>
      <w:r>
        <w:t xml:space="preserve"> </w:t>
      </w:r>
    </w:p>
    <w:p w14:paraId="589FF1A1" w14:textId="64DF71FB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Право</w:t>
      </w:r>
      <w:r w:rsidR="00341547">
        <w:rPr>
          <w:spacing w:val="1"/>
        </w:rPr>
        <w:t xml:space="preserve"> </w:t>
      </w:r>
      <w:r w:rsidRPr="00FF4705">
        <w:t>собственности</w:t>
      </w:r>
      <w:r w:rsidR="00341547">
        <w:rPr>
          <w:spacing w:val="1"/>
        </w:rPr>
        <w:t xml:space="preserve"> </w:t>
      </w:r>
      <w:r w:rsidRPr="00FF4705">
        <w:t>Участника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подлежит</w:t>
      </w:r>
      <w:r w:rsidR="00341547">
        <w:rPr>
          <w:spacing w:val="1"/>
        </w:rPr>
        <w:t xml:space="preserve"> </w:t>
      </w:r>
      <w:r w:rsidRPr="00FF4705">
        <w:t>государственной</w:t>
      </w:r>
      <w:r w:rsidR="00341547">
        <w:rPr>
          <w:spacing w:val="1"/>
        </w:rPr>
        <w:t xml:space="preserve"> </w:t>
      </w:r>
      <w:r w:rsidRPr="00FF4705">
        <w:t>регистрации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порядке,</w:t>
      </w:r>
      <w:r w:rsidR="00341547">
        <w:rPr>
          <w:spacing w:val="1"/>
        </w:rPr>
        <w:t xml:space="preserve"> </w:t>
      </w:r>
      <w:r w:rsidRPr="00FF4705">
        <w:t>предусмотренном</w:t>
      </w:r>
      <w:r w:rsidR="00341547">
        <w:rPr>
          <w:spacing w:val="1"/>
        </w:rPr>
        <w:t xml:space="preserve"> </w:t>
      </w:r>
      <w:r w:rsidRPr="00FF4705">
        <w:t>законом,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t xml:space="preserve"> </w:t>
      </w:r>
      <w:r w:rsidRPr="00FF4705">
        <w:t>возникает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момента</w:t>
      </w:r>
      <w:r w:rsidR="00341547">
        <w:rPr>
          <w:spacing w:val="1"/>
        </w:rPr>
        <w:t xml:space="preserve"> </w:t>
      </w:r>
      <w:r w:rsidRPr="00FF4705">
        <w:t>государственной</w:t>
      </w:r>
      <w:r w:rsidR="00341547">
        <w:rPr>
          <w:spacing w:val="1"/>
        </w:rPr>
        <w:t xml:space="preserve"> </w:t>
      </w:r>
      <w:r w:rsidRPr="00FF4705">
        <w:t>регистрации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органах,</w:t>
      </w:r>
      <w:r w:rsidR="00341547">
        <w:rPr>
          <w:spacing w:val="1"/>
        </w:rPr>
        <w:t xml:space="preserve"> </w:t>
      </w:r>
      <w:r w:rsidRPr="00FF4705">
        <w:t>осуществляющих</w:t>
      </w:r>
      <w:r w:rsidR="00341547">
        <w:rPr>
          <w:spacing w:val="1"/>
        </w:rPr>
        <w:t xml:space="preserve"> </w:t>
      </w:r>
      <w:r w:rsidRPr="00FF4705">
        <w:t>государственную</w:t>
      </w:r>
      <w:r w:rsidR="00341547">
        <w:rPr>
          <w:spacing w:val="1"/>
        </w:rPr>
        <w:t xml:space="preserve"> </w:t>
      </w:r>
      <w:r w:rsidRPr="00FF4705">
        <w:t>регистрацию</w:t>
      </w:r>
      <w:r w:rsidR="00341547">
        <w:rPr>
          <w:spacing w:val="1"/>
        </w:rPr>
        <w:t xml:space="preserve"> </w:t>
      </w:r>
      <w:r w:rsidRPr="00FF4705">
        <w:t>прав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недвижимое</w:t>
      </w:r>
      <w:r w:rsidR="00341547">
        <w:rPr>
          <w:spacing w:val="-2"/>
        </w:rPr>
        <w:t xml:space="preserve"> </w:t>
      </w:r>
      <w:r w:rsidRPr="00FF4705">
        <w:t>имущество</w:t>
      </w:r>
      <w:r w:rsidR="00341547">
        <w:rPr>
          <w:spacing w:val="2"/>
        </w:rPr>
        <w:t xml:space="preserve"> </w:t>
      </w:r>
      <w:r w:rsidRPr="00FF4705">
        <w:t>и</w:t>
      </w:r>
      <w:r w:rsidR="00341547">
        <w:rPr>
          <w:spacing w:val="-1"/>
        </w:rPr>
        <w:t xml:space="preserve"> </w:t>
      </w:r>
      <w:r w:rsidRPr="00FF4705">
        <w:t>сделок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ним.</w:t>
      </w:r>
    </w:p>
    <w:p w14:paraId="0B05841C" w14:textId="293AC141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spacing w:line="242" w:lineRule="auto"/>
        <w:ind w:left="0" w:firstLine="567"/>
      </w:pPr>
      <w:r w:rsidRPr="00FF4705">
        <w:t>Право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оформление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собственность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возникает</w:t>
      </w:r>
      <w:r w:rsidR="00341547">
        <w:t xml:space="preserve"> </w:t>
      </w:r>
      <w:r w:rsidRPr="00FF4705">
        <w:t>у</w:t>
      </w:r>
      <w:r w:rsidR="00341547">
        <w:rPr>
          <w:spacing w:val="1"/>
        </w:rPr>
        <w:t xml:space="preserve"> </w:t>
      </w:r>
      <w:r w:rsidRPr="00FF4705">
        <w:t>Участника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условии</w:t>
      </w:r>
      <w:r w:rsidR="00341547">
        <w:t xml:space="preserve"> </w:t>
      </w:r>
      <w:r w:rsidRPr="00FF4705">
        <w:t>надлежащего</w:t>
      </w:r>
      <w:r w:rsidR="00341547">
        <w:t xml:space="preserve"> </w:t>
      </w:r>
      <w:r w:rsidRPr="00FF4705">
        <w:t>выполнения</w:t>
      </w:r>
      <w:r w:rsidR="00341547">
        <w:t xml:space="preserve"> </w:t>
      </w:r>
      <w:r w:rsidRPr="00FF4705">
        <w:t>Участником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своих</w:t>
      </w:r>
      <w:r w:rsidR="00341547">
        <w:rPr>
          <w:spacing w:val="1"/>
        </w:rPr>
        <w:t xml:space="preserve"> </w:t>
      </w:r>
      <w:r w:rsidRPr="00FF4705">
        <w:t>обязательств</w:t>
      </w:r>
      <w:r w:rsidR="00341547">
        <w:rPr>
          <w:spacing w:val="-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настоящему</w:t>
      </w:r>
      <w:r w:rsidR="00341547">
        <w:rPr>
          <w:spacing w:val="2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подписания</w:t>
      </w:r>
      <w:r w:rsidR="00341547">
        <w:rPr>
          <w:spacing w:val="-1"/>
        </w:rPr>
        <w:t xml:space="preserve"> </w:t>
      </w:r>
      <w:r w:rsidRPr="00FF4705">
        <w:t>Сторонами</w:t>
      </w:r>
      <w:r w:rsidR="00341547">
        <w:rPr>
          <w:spacing w:val="-2"/>
        </w:rPr>
        <w:t xml:space="preserve"> </w:t>
      </w:r>
      <w:r w:rsidRPr="00FF4705">
        <w:t>Передаточного</w:t>
      </w:r>
      <w:r w:rsidR="00341547">
        <w:rPr>
          <w:spacing w:val="1"/>
        </w:rPr>
        <w:t xml:space="preserve"> </w:t>
      </w:r>
      <w:r w:rsidRPr="00FF4705">
        <w:t>акта.</w:t>
      </w:r>
    </w:p>
    <w:p w14:paraId="6DA9D8BF" w14:textId="6E54014B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Указанный</w:t>
      </w:r>
      <w:r w:rsidR="00341547">
        <w:rPr>
          <w:spacing w:val="1"/>
        </w:rPr>
        <w:t xml:space="preserve"> </w:t>
      </w:r>
      <w:r w:rsidRPr="00FF4705">
        <w:t>адрес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является</w:t>
      </w:r>
      <w:r w:rsidR="00341547">
        <w:rPr>
          <w:spacing w:val="1"/>
        </w:rPr>
        <w:t xml:space="preserve"> </w:t>
      </w:r>
      <w:r w:rsidRPr="00FF4705">
        <w:t>строительным</w:t>
      </w:r>
      <w:r w:rsidR="00341547">
        <w:rPr>
          <w:spacing w:val="1"/>
        </w:rPr>
        <w:t xml:space="preserve"> </w:t>
      </w:r>
      <w:r w:rsidRPr="00FF4705">
        <w:t>адресом.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окончании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-2"/>
        </w:rPr>
        <w:t xml:space="preserve"> </w:t>
      </w:r>
      <w:r w:rsidRPr="00FF4705">
        <w:t>Объекту</w:t>
      </w:r>
      <w:r w:rsidR="00341547">
        <w:rPr>
          <w:spacing w:val="2"/>
        </w:rPr>
        <w:t xml:space="preserve"> </w:t>
      </w:r>
      <w:r w:rsidRPr="00FF4705">
        <w:t>недвижимости</w:t>
      </w:r>
      <w:r w:rsidR="00341547">
        <w:rPr>
          <w:spacing w:val="-2"/>
        </w:rPr>
        <w:t xml:space="preserve"> </w:t>
      </w:r>
      <w:r w:rsidRPr="00FF4705">
        <w:t>будет</w:t>
      </w:r>
      <w:r w:rsidR="00341547">
        <w:t xml:space="preserve"> </w:t>
      </w:r>
      <w:r w:rsidRPr="00FF4705">
        <w:t>присвоен</w:t>
      </w:r>
      <w:r w:rsidR="00341547">
        <w:rPr>
          <w:spacing w:val="-2"/>
        </w:rPr>
        <w:t xml:space="preserve"> </w:t>
      </w:r>
      <w:r w:rsidRPr="00FF4705">
        <w:t>почтовый</w:t>
      </w:r>
      <w:r w:rsidR="00341547">
        <w:rPr>
          <w:spacing w:val="-1"/>
        </w:rPr>
        <w:t xml:space="preserve"> </w:t>
      </w:r>
      <w:r w:rsidRPr="00FF4705">
        <w:t>адрес.</w:t>
      </w:r>
    </w:p>
    <w:p w14:paraId="27ED0888" w14:textId="07A53680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Указанные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3.2.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номер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количественные</w:t>
      </w:r>
      <w:r w:rsidR="00341547">
        <w:t xml:space="preserve"> </w:t>
      </w:r>
      <w:r w:rsidRPr="00FF4705">
        <w:t>показатели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lastRenderedPageBreak/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являются</w:t>
      </w:r>
      <w:r w:rsidR="00341547">
        <w:rPr>
          <w:spacing w:val="1"/>
        </w:rPr>
        <w:t xml:space="preserve"> </w:t>
      </w:r>
      <w:r w:rsidRPr="00FF4705">
        <w:t>проектными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завершении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могут</w:t>
      </w:r>
      <w:r w:rsidR="00341547">
        <w:rPr>
          <w:spacing w:val="1"/>
        </w:rPr>
        <w:t xml:space="preserve"> </w:t>
      </w:r>
      <w:r w:rsidRPr="00FF4705">
        <w:t>измениться,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-1"/>
        </w:rPr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данными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2"/>
        </w:rPr>
        <w:t xml:space="preserve"> </w:t>
      </w:r>
      <w:r w:rsidRPr="00FF4705">
        <w:t>инженера,</w:t>
      </w:r>
      <w:r w:rsidR="00341547">
        <w:t xml:space="preserve"> </w:t>
      </w:r>
      <w:r w:rsidRPr="00FF4705">
        <w:t>полученными</w:t>
      </w:r>
      <w:r w:rsidR="00341547">
        <w:rPr>
          <w:spacing w:val="-1"/>
        </w:rPr>
        <w:t xml:space="preserve"> </w:t>
      </w:r>
      <w:r w:rsidRPr="00FF4705">
        <w:t>после</w:t>
      </w:r>
      <w:r w:rsidR="00341547">
        <w:rPr>
          <w:spacing w:val="-2"/>
        </w:rPr>
        <w:t xml:space="preserve"> </w:t>
      </w:r>
      <w:r w:rsidRPr="00FF4705">
        <w:t>обмеров.</w:t>
      </w:r>
    </w:p>
    <w:p w14:paraId="4B6D07AC" w14:textId="6E8F5362" w:rsidR="001C1AAF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Застройщик</w:t>
      </w:r>
      <w:r w:rsidR="00341547">
        <w:t xml:space="preserve"> </w:t>
      </w:r>
      <w:r w:rsidRPr="00FF4705">
        <w:t>гарантирует,</w:t>
      </w:r>
      <w:r w:rsidR="00341547">
        <w:t xml:space="preserve"> </w:t>
      </w:r>
      <w:r w:rsidRPr="00FF4705">
        <w:t>что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момент</w:t>
      </w:r>
      <w:r w:rsidR="00341547">
        <w:t xml:space="preserve"> </w:t>
      </w:r>
      <w:r w:rsidRPr="00FF4705">
        <w:t>заключения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права</w:t>
      </w:r>
      <w:r w:rsidR="00341547">
        <w:t xml:space="preserve"> </w:t>
      </w:r>
      <w:r w:rsidRPr="00FF4705">
        <w:t>требования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настоящему</w:t>
      </w:r>
      <w:r w:rsidR="00341547">
        <w:t xml:space="preserve"> </w:t>
      </w:r>
      <w:r w:rsidRPr="00FF4705">
        <w:t>договору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обременены</w:t>
      </w:r>
      <w:r w:rsidR="00341547">
        <w:t xml:space="preserve"> </w:t>
      </w:r>
      <w:r w:rsidRPr="00FF4705">
        <w:t>правами</w:t>
      </w:r>
      <w:r w:rsidR="00341547">
        <w:t xml:space="preserve"> </w:t>
      </w:r>
      <w:r w:rsidRPr="00FF4705">
        <w:t>третьих</w:t>
      </w:r>
      <w:r w:rsidR="00341547">
        <w:t xml:space="preserve"> </w:t>
      </w:r>
      <w:r w:rsidRPr="00FF4705">
        <w:t>лиц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являются</w:t>
      </w:r>
      <w:r w:rsidR="00341547">
        <w:t xml:space="preserve"> </w:t>
      </w:r>
      <w:r w:rsidRPr="00FF4705">
        <w:t>предметом</w:t>
      </w:r>
      <w:r w:rsidR="00341547">
        <w:t xml:space="preserve"> </w:t>
      </w:r>
      <w:r w:rsidRPr="00FF4705">
        <w:t>спора,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исключением</w:t>
      </w:r>
      <w:r w:rsidR="00341547">
        <w:t xml:space="preserve"> </w:t>
      </w:r>
      <w:r w:rsidRPr="00FF4705">
        <w:t>залога</w:t>
      </w:r>
      <w:r w:rsidR="00341547">
        <w:t xml:space="preserve"> </w:t>
      </w:r>
      <w:r w:rsidRPr="00FF4705">
        <w:t>земельного</w:t>
      </w:r>
      <w:r w:rsidR="00341547">
        <w:t xml:space="preserve"> </w:t>
      </w:r>
      <w:r w:rsidRPr="00FF4705">
        <w:t>участка,</w:t>
      </w:r>
      <w:r w:rsidR="00341547">
        <w:t xml:space="preserve"> </w:t>
      </w:r>
      <w:r w:rsidRPr="00FF4705">
        <w:t>указанного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п.3.4.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договора.</w:t>
      </w:r>
    </w:p>
    <w:p w14:paraId="68BF5A11" w14:textId="77777777" w:rsidR="00E37CD9" w:rsidRPr="00FF4705" w:rsidRDefault="00E37CD9" w:rsidP="007A1E7B">
      <w:pPr>
        <w:pStyle w:val="af3"/>
        <w:tabs>
          <w:tab w:val="left" w:pos="1021"/>
          <w:tab w:val="left" w:pos="1276"/>
        </w:tabs>
        <w:ind w:left="0" w:firstLine="567"/>
      </w:pPr>
    </w:p>
    <w:p w14:paraId="23538494" w14:textId="02673FB0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0"/>
          <w:tab w:val="left" w:pos="1276"/>
        </w:tabs>
        <w:ind w:left="0" w:firstLine="567"/>
        <w:jc w:val="center"/>
      </w:pPr>
      <w:r w:rsidRPr="00FF4705">
        <w:t>ЦЕНА</w:t>
      </w:r>
      <w:r w:rsidR="00341547">
        <w:rPr>
          <w:spacing w:val="-1"/>
        </w:rPr>
        <w:t xml:space="preserve"> </w:t>
      </w:r>
      <w:r w:rsidRPr="00FF4705">
        <w:t>ДОГОВОРА</w:t>
      </w:r>
      <w:r w:rsidR="00341547">
        <w:rPr>
          <w:spacing w:val="-5"/>
        </w:rPr>
        <w:t xml:space="preserve"> </w:t>
      </w:r>
      <w:r w:rsidRPr="00FF4705">
        <w:t>И</w:t>
      </w:r>
      <w:r w:rsidR="00341547">
        <w:rPr>
          <w:spacing w:val="-1"/>
        </w:rPr>
        <w:t xml:space="preserve"> </w:t>
      </w:r>
      <w:r w:rsidRPr="00FF4705">
        <w:t>ПОРЯДОК</w:t>
      </w:r>
      <w:r w:rsidR="00341547">
        <w:rPr>
          <w:spacing w:val="-5"/>
        </w:rPr>
        <w:t xml:space="preserve"> </w:t>
      </w:r>
      <w:r w:rsidRPr="00FF4705">
        <w:t>РАСЧЕТОВ</w:t>
      </w:r>
    </w:p>
    <w:p w14:paraId="05C6D658" w14:textId="70789793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1021"/>
          <w:tab w:val="left" w:pos="1276"/>
        </w:tabs>
        <w:ind w:left="0" w:firstLine="567"/>
      </w:pPr>
      <w:r w:rsidRPr="00B91C31">
        <w:t>На</w:t>
      </w:r>
      <w:r w:rsidR="00341547" w:rsidRPr="00B91C31">
        <w:rPr>
          <w:spacing w:val="1"/>
        </w:rPr>
        <w:t xml:space="preserve"> </w:t>
      </w:r>
      <w:r w:rsidRPr="00B91C31">
        <w:t>момент</w:t>
      </w:r>
      <w:r w:rsidR="00341547" w:rsidRPr="00B91C31">
        <w:rPr>
          <w:spacing w:val="1"/>
        </w:rPr>
        <w:t xml:space="preserve"> </w:t>
      </w:r>
      <w:r w:rsidRPr="00B91C31">
        <w:t>подписания</w:t>
      </w:r>
      <w:r w:rsidR="00341547" w:rsidRPr="00B91C31">
        <w:rPr>
          <w:spacing w:val="1"/>
        </w:rPr>
        <w:t xml:space="preserve"> </w:t>
      </w:r>
      <w:r w:rsidRPr="00B91C31">
        <w:t>настоящего</w:t>
      </w:r>
      <w:r w:rsidR="00341547" w:rsidRPr="00B91C31">
        <w:rPr>
          <w:spacing w:val="1"/>
        </w:rPr>
        <w:t xml:space="preserve"> </w:t>
      </w:r>
      <w:r w:rsidRPr="00B91C31">
        <w:t>Договора</w:t>
      </w:r>
      <w:r w:rsidR="00341547" w:rsidRPr="00B91C31">
        <w:rPr>
          <w:spacing w:val="1"/>
        </w:rPr>
        <w:t xml:space="preserve"> </w:t>
      </w:r>
      <w:r w:rsidRPr="00B91C31">
        <w:t>Цена</w:t>
      </w:r>
      <w:r w:rsidR="00341547" w:rsidRPr="00B91C31">
        <w:rPr>
          <w:spacing w:val="1"/>
        </w:rPr>
        <w:t xml:space="preserve"> </w:t>
      </w:r>
      <w:r w:rsidRPr="00B91C31">
        <w:t>Договора</w:t>
      </w:r>
      <w:r w:rsidR="00341547" w:rsidRPr="00B91C31">
        <w:rPr>
          <w:spacing w:val="1"/>
        </w:rPr>
        <w:t xml:space="preserve"> </w:t>
      </w:r>
      <w:r w:rsidRPr="00B91C31">
        <w:t>составляет</w:t>
      </w:r>
      <w:r w:rsidR="00341547" w:rsidRPr="00B91C31">
        <w:t xml:space="preserve"> </w:t>
      </w:r>
      <w:r w:rsidR="00B91C31" w:rsidRPr="00B91C31">
        <w:rPr>
          <w:b/>
          <w:bCs/>
        </w:rPr>
        <w:t>ХХХХХХХХХ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(</w:t>
      </w:r>
      <w:r w:rsidR="00B91C31" w:rsidRPr="00B91C31">
        <w:rPr>
          <w:b/>
          <w:bCs/>
        </w:rPr>
        <w:t>ХХХХХХХХХХХХХХХХХХХХХ</w:t>
      </w:r>
      <w:r w:rsidR="00311991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810174" w:rsidRPr="00B91C31">
        <w:rPr>
          <w:b/>
          <w:bCs/>
        </w:rPr>
        <w:t>рублей</w:t>
      </w:r>
      <w:r w:rsidR="00341547" w:rsidRPr="00B91C31">
        <w:rPr>
          <w:b/>
          <w:bCs/>
        </w:rPr>
        <w:t xml:space="preserve"> </w:t>
      </w:r>
      <w:r w:rsidR="00B91C31" w:rsidRPr="00B91C31">
        <w:rPr>
          <w:b/>
          <w:bCs/>
        </w:rPr>
        <w:t>ХХ</w:t>
      </w:r>
      <w:r w:rsidR="00341547" w:rsidRPr="00B91C31">
        <w:rPr>
          <w:b/>
          <w:bCs/>
        </w:rPr>
        <w:t xml:space="preserve"> </w:t>
      </w:r>
      <w:r w:rsidR="00810174" w:rsidRPr="00B91C31">
        <w:rPr>
          <w:b/>
          <w:bCs/>
        </w:rPr>
        <w:t>копеек</w:t>
      </w:r>
      <w:r w:rsidRPr="00B91C31">
        <w:t>,</w:t>
      </w:r>
      <w:r w:rsidR="00341547">
        <w:t xml:space="preserve"> </w:t>
      </w:r>
      <w:r w:rsidRPr="00FF4705">
        <w:t>что</w:t>
      </w:r>
      <w:r w:rsidR="00341547">
        <w:t xml:space="preserve"> </w:t>
      </w:r>
      <w:r w:rsidRPr="00FF4705">
        <w:t>соответствует</w:t>
      </w:r>
      <w:r w:rsidR="00341547">
        <w:t xml:space="preserve"> </w:t>
      </w:r>
      <w:r w:rsidRPr="00FF4705">
        <w:t>долевому</w:t>
      </w:r>
      <w:r w:rsidR="00341547">
        <w:t xml:space="preserve"> </w:t>
      </w:r>
      <w:r w:rsidRPr="00FF4705">
        <w:t>участию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строительстве</w:t>
      </w:r>
      <w:r w:rsidR="00341547">
        <w:rPr>
          <w:spacing w:val="1"/>
        </w:rPr>
        <w:t xml:space="preserve"> </w:t>
      </w:r>
      <w:r w:rsidR="00B91C31" w:rsidRPr="00B91C31">
        <w:rPr>
          <w:b/>
          <w:bCs/>
          <w:spacing w:val="1"/>
        </w:rPr>
        <w:t>ХХ</w:t>
      </w:r>
      <w:r w:rsidR="00341547" w:rsidRPr="00B91C31">
        <w:rPr>
          <w:b/>
          <w:bCs/>
          <w:spacing w:val="1"/>
        </w:rPr>
        <w:t xml:space="preserve"> </w:t>
      </w:r>
      <w:proofErr w:type="spellStart"/>
      <w:proofErr w:type="gramStart"/>
      <w:r w:rsidRPr="00B91C31">
        <w:rPr>
          <w:b/>
          <w:bCs/>
        </w:rPr>
        <w:t>кв.м</w:t>
      </w:r>
      <w:proofErr w:type="spellEnd"/>
      <w:proofErr w:type="gramEnd"/>
      <w:r w:rsidR="00341547">
        <w:rPr>
          <w:spacing w:val="1"/>
        </w:rPr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расчета</w:t>
      </w:r>
      <w:r w:rsidR="00341547">
        <w:t xml:space="preserve"> </w:t>
      </w:r>
      <w:r w:rsidR="00B91C31" w:rsidRPr="00B91C31">
        <w:rPr>
          <w:b/>
          <w:bCs/>
        </w:rPr>
        <w:t>ХХХХХХХХХ</w:t>
      </w:r>
      <w:r w:rsidR="00341547" w:rsidRPr="00B91C31">
        <w:rPr>
          <w:b/>
          <w:bCs/>
        </w:rPr>
        <w:t xml:space="preserve"> </w:t>
      </w:r>
      <w:r w:rsidR="00311991" w:rsidRPr="00B91C31">
        <w:rPr>
          <w:b/>
          <w:bCs/>
        </w:rPr>
        <w:t>(</w:t>
      </w:r>
      <w:r w:rsidR="00B91C31" w:rsidRPr="00B91C31">
        <w:rPr>
          <w:b/>
          <w:bCs/>
        </w:rPr>
        <w:t>ХХХХХХХХХХХХХ</w:t>
      </w:r>
      <w:r w:rsidR="002834B8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2834B8" w:rsidRPr="00B91C31">
        <w:rPr>
          <w:b/>
          <w:bCs/>
        </w:rPr>
        <w:t>рубл</w:t>
      </w:r>
      <w:r w:rsidR="00B71EF5" w:rsidRPr="00B91C31">
        <w:rPr>
          <w:b/>
          <w:bCs/>
        </w:rPr>
        <w:t>ей</w:t>
      </w:r>
      <w:r w:rsidR="00341547" w:rsidRPr="00B91C31">
        <w:rPr>
          <w:b/>
          <w:bCs/>
        </w:rPr>
        <w:t xml:space="preserve"> </w:t>
      </w:r>
      <w:r w:rsidR="00B91C31" w:rsidRPr="00B91C31">
        <w:rPr>
          <w:b/>
          <w:bCs/>
        </w:rPr>
        <w:t>ХХ</w:t>
      </w:r>
      <w:r w:rsidR="00341547" w:rsidRPr="00B91C31">
        <w:rPr>
          <w:b/>
          <w:bCs/>
        </w:rPr>
        <w:t xml:space="preserve"> </w:t>
      </w:r>
      <w:r w:rsidR="002834B8" w:rsidRPr="00B91C31">
        <w:rPr>
          <w:b/>
          <w:bCs/>
        </w:rPr>
        <w:t>копе</w:t>
      </w:r>
      <w:r w:rsidR="00B71EF5" w:rsidRPr="00B91C31">
        <w:rPr>
          <w:b/>
          <w:bCs/>
        </w:rPr>
        <w:t>ек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один</w:t>
      </w:r>
      <w:r w:rsidR="00341547">
        <w:t xml:space="preserve"> </w:t>
      </w:r>
      <w:r w:rsidRPr="00FF4705">
        <w:t>квадратный</w:t>
      </w:r>
      <w:r w:rsidR="00341547">
        <w:t xml:space="preserve"> </w:t>
      </w:r>
      <w:r w:rsidRPr="00FF4705">
        <w:t>метр</w:t>
      </w:r>
      <w:r w:rsidR="00341547"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3819ACC2" w14:textId="7E0C0CCC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1021"/>
          <w:tab w:val="left" w:pos="1276"/>
        </w:tabs>
        <w:ind w:left="0" w:firstLine="567"/>
      </w:pPr>
      <w:r w:rsidRPr="00FF4705">
        <w:t>Цена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указанная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п.</w:t>
      </w:r>
      <w:r w:rsidR="00341547">
        <w:rPr>
          <w:spacing w:val="1"/>
        </w:rPr>
        <w:t xml:space="preserve"> </w:t>
      </w:r>
      <w:r w:rsidRPr="00FF4705">
        <w:t>4.1.,</w:t>
      </w:r>
      <w:r w:rsidR="00341547">
        <w:rPr>
          <w:spacing w:val="1"/>
        </w:rPr>
        <w:t xml:space="preserve"> </w:t>
      </w:r>
      <w:r w:rsidRPr="00FF4705">
        <w:t>является</w:t>
      </w:r>
      <w:r w:rsidR="00341547">
        <w:rPr>
          <w:spacing w:val="1"/>
        </w:rPr>
        <w:t xml:space="preserve"> </w:t>
      </w:r>
      <w:r w:rsidRPr="00FF4705">
        <w:t>фиксированной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изменению</w:t>
      </w:r>
      <w:r w:rsidR="00341547">
        <w:rPr>
          <w:spacing w:val="1"/>
        </w:rPr>
        <w:t xml:space="preserve"> </w:t>
      </w:r>
      <w:r w:rsidRPr="00FF4705">
        <w:t>не</w:t>
      </w:r>
      <w:r w:rsidR="00341547">
        <w:rPr>
          <w:spacing w:val="1"/>
        </w:rPr>
        <w:t xml:space="preserve"> </w:t>
      </w:r>
      <w:r w:rsidRPr="00FF4705">
        <w:t>подлежит</w:t>
      </w:r>
      <w:r w:rsidR="000D7423">
        <w:t>,</w:t>
      </w:r>
      <w:r w:rsidR="000D7423" w:rsidRPr="000D7423">
        <w:rPr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за</w:t>
      </w:r>
      <w:r w:rsidR="000D7423" w:rsidRPr="00744ECA">
        <w:rPr>
          <w:spacing w:val="1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исключением случаев, предусмотренных</w:t>
      </w:r>
      <w:r w:rsidR="000D7423" w:rsidRPr="00744ECA">
        <w:rPr>
          <w:spacing w:val="1"/>
          <w:sz w:val="24"/>
          <w:szCs w:val="24"/>
        </w:rPr>
        <w:t xml:space="preserve"> </w:t>
      </w:r>
      <w:proofErr w:type="spellStart"/>
      <w:r w:rsidR="000D7423" w:rsidRPr="00744ECA">
        <w:rPr>
          <w:sz w:val="24"/>
          <w:szCs w:val="24"/>
        </w:rPr>
        <w:t>п.п</w:t>
      </w:r>
      <w:proofErr w:type="spellEnd"/>
      <w:r w:rsidR="000D7423" w:rsidRPr="00744ECA">
        <w:rPr>
          <w:sz w:val="24"/>
          <w:szCs w:val="24"/>
        </w:rPr>
        <w:t>.</w:t>
      </w:r>
      <w:r w:rsidR="000D7423" w:rsidRPr="00744ECA">
        <w:rPr>
          <w:spacing w:val="1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4.5.,</w:t>
      </w:r>
      <w:r w:rsidR="000D7423" w:rsidRPr="00744ECA">
        <w:rPr>
          <w:spacing w:val="-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4.6.,</w:t>
      </w:r>
      <w:r w:rsidR="000D7423" w:rsidRPr="00744ECA">
        <w:rPr>
          <w:spacing w:val="-4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4.7.,</w:t>
      </w:r>
      <w:r w:rsidR="000D7423" w:rsidRPr="00744ECA">
        <w:rPr>
          <w:spacing w:val="-4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4.8.</w:t>
      </w:r>
      <w:r w:rsidR="000D7423" w:rsidRPr="00744ECA">
        <w:rPr>
          <w:spacing w:val="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настоящего</w:t>
      </w:r>
      <w:r w:rsidR="000D7423" w:rsidRPr="00744ECA">
        <w:rPr>
          <w:spacing w:val="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Договора.</w:t>
      </w:r>
    </w:p>
    <w:p w14:paraId="4C05708F" w14:textId="567EA186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993"/>
          <w:tab w:val="left" w:pos="1276"/>
        </w:tabs>
        <w:ind w:left="0" w:firstLine="567"/>
      </w:pPr>
      <w:r w:rsidRPr="00FF4705">
        <w:t>Участник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внести</w:t>
      </w:r>
      <w:r w:rsidR="00341547">
        <w:t xml:space="preserve"> </w:t>
      </w:r>
      <w:r w:rsidRPr="00FF4705">
        <w:t>денежные</w:t>
      </w:r>
      <w:r w:rsidR="00341547">
        <w:t xml:space="preserve"> </w:t>
      </w:r>
      <w:r w:rsidRPr="00FF4705">
        <w:t>средства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счет</w:t>
      </w:r>
      <w:r w:rsidR="00341547">
        <w:t xml:space="preserve"> </w:t>
      </w:r>
      <w:r w:rsidRPr="00FF4705">
        <w:t>уплаты</w:t>
      </w:r>
      <w:r w:rsidR="00341547">
        <w:t xml:space="preserve"> </w:t>
      </w:r>
      <w:r w:rsidRPr="00FF4705">
        <w:t>Цены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указанной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п.</w:t>
      </w:r>
      <w:r w:rsidR="00341547">
        <w:rPr>
          <w:spacing w:val="1"/>
        </w:rPr>
        <w:t xml:space="preserve"> </w:t>
      </w:r>
      <w:r w:rsidRPr="00FF4705">
        <w:t>4.1.</w:t>
      </w:r>
      <w:r w:rsidR="00341547">
        <w:rPr>
          <w:spacing w:val="1"/>
        </w:rPr>
        <w:t xml:space="preserve"> </w:t>
      </w:r>
      <w:r w:rsidRPr="00FF4705">
        <w:t>настоящего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специальный</w:t>
      </w:r>
      <w:r w:rsidR="00341547">
        <w:rPr>
          <w:spacing w:val="1"/>
        </w:rPr>
        <w:t xml:space="preserve"> </w:t>
      </w:r>
      <w:r w:rsidRPr="00FF4705">
        <w:t>счет</w:t>
      </w:r>
      <w:r w:rsidR="00341547">
        <w:rPr>
          <w:spacing w:val="1"/>
        </w:rPr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rPr>
          <w:spacing w:val="1"/>
        </w:rPr>
        <w:t xml:space="preserve"> </w:t>
      </w:r>
      <w:r w:rsidRPr="00FF4705">
        <w:t>открытый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="008D1102" w:rsidRPr="00FF4705">
        <w:t>АО</w:t>
      </w:r>
      <w:r w:rsidR="00341547">
        <w:t xml:space="preserve"> </w:t>
      </w:r>
      <w:r w:rsidR="008D1102" w:rsidRPr="00FF4705">
        <w:t>«АЛЬФА-БАНК»</w:t>
      </w:r>
      <w:r w:rsidR="00341547">
        <w:t xml:space="preserve"> </w:t>
      </w:r>
      <w:r w:rsidRPr="00FF4705">
        <w:t>(</w:t>
      </w:r>
      <w:proofErr w:type="spellStart"/>
      <w:r w:rsidRPr="00FF4705">
        <w:t>Эскроу</w:t>
      </w:r>
      <w:proofErr w:type="spellEnd"/>
      <w:r w:rsidRPr="00FF4705">
        <w:t>-агенте)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учета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блокирования</w:t>
      </w:r>
      <w:r w:rsidR="00341547">
        <w:rPr>
          <w:spacing w:val="1"/>
        </w:rPr>
        <w:t xml:space="preserve"> </w:t>
      </w:r>
      <w:r w:rsidRPr="00FF4705">
        <w:t>денежных</w:t>
      </w:r>
      <w:r w:rsidR="00341547">
        <w:t xml:space="preserve"> </w:t>
      </w:r>
      <w:r w:rsidRPr="00FF4705">
        <w:t>средств,</w:t>
      </w:r>
      <w:r w:rsidR="00341547">
        <w:t xml:space="preserve"> </w:t>
      </w:r>
      <w:r w:rsidRPr="00FF4705">
        <w:t>полученных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являющегося</w:t>
      </w:r>
      <w:r w:rsidR="00341547">
        <w:t xml:space="preserve"> </w:t>
      </w:r>
      <w:r w:rsidRPr="00FF4705">
        <w:t>владельцем</w:t>
      </w:r>
      <w:r w:rsidR="00341547">
        <w:t xml:space="preserve"> </w:t>
      </w:r>
      <w:r w:rsidRPr="00FF4705">
        <w:t>счета</w:t>
      </w:r>
      <w:r w:rsidR="00341547">
        <w:t xml:space="preserve"> </w:t>
      </w:r>
      <w:r w:rsidRPr="00FF4705">
        <w:t>участника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(Депонента)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счет</w:t>
      </w:r>
      <w:r w:rsidR="00341547">
        <w:t xml:space="preserve"> </w:t>
      </w:r>
      <w:r w:rsidRPr="00FF4705">
        <w:t>уплаты</w:t>
      </w:r>
      <w:r w:rsidR="00341547">
        <w:rPr>
          <w:spacing w:val="-52"/>
        </w:rPr>
        <w:t xml:space="preserve">                 </w:t>
      </w:r>
      <w:r w:rsidRPr="00FF4705">
        <w:t>цены</w:t>
      </w:r>
      <w:r w:rsidR="00341547">
        <w:rPr>
          <w:spacing w:val="-1"/>
        </w:rPr>
        <w:t xml:space="preserve"> </w:t>
      </w:r>
      <w:r w:rsidRPr="00FF4705">
        <w:t>Договора,</w:t>
      </w:r>
      <w:r w:rsidR="00341547">
        <w:t xml:space="preserve"> </w:t>
      </w:r>
      <w:r w:rsidRPr="00FF4705">
        <w:t>в</w:t>
      </w:r>
      <w:r w:rsidR="00341547">
        <w:rPr>
          <w:spacing w:val="-1"/>
        </w:rPr>
        <w:t xml:space="preserve"> </w:t>
      </w:r>
      <w:r w:rsidRPr="00FF4705">
        <w:t>целях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их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дальнейшего</w:t>
      </w:r>
      <w:r w:rsidR="00341547">
        <w:rPr>
          <w:spacing w:val="1"/>
        </w:rPr>
        <w:t xml:space="preserve"> </w:t>
      </w:r>
      <w:r w:rsidRPr="00FF4705">
        <w:t>перечисления</w:t>
      </w:r>
      <w:r w:rsidR="00341547">
        <w:rPr>
          <w:spacing w:val="-2"/>
        </w:rPr>
        <w:t xml:space="preserve"> </w:t>
      </w:r>
      <w:r w:rsidRPr="00FF4705">
        <w:t>Застройщику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(</w:t>
      </w:r>
      <w:r w:rsidRPr="00FF4705">
        <w:t>Бенефициару)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возникновении</w:t>
      </w:r>
      <w:r w:rsidR="00341547">
        <w:t xml:space="preserve"> </w:t>
      </w:r>
      <w:r w:rsidRPr="00FF4705">
        <w:t>условий,</w:t>
      </w:r>
      <w:r w:rsidR="00341547">
        <w:t xml:space="preserve"> </w:t>
      </w:r>
      <w:r w:rsidRPr="00FF4705">
        <w:t>предусмотренных</w:t>
      </w:r>
      <w:r w:rsidR="00341547">
        <w:t xml:space="preserve"> </w:t>
      </w:r>
      <w:r w:rsidRPr="00FF4705">
        <w:t>Федеральным</w:t>
      </w:r>
      <w:r w:rsidR="00341547">
        <w:t xml:space="preserve"> </w:t>
      </w:r>
      <w:r w:rsidRPr="00FF4705">
        <w:t>законом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20.12.2004</w:t>
      </w:r>
      <w:r w:rsidR="00341547">
        <w:t xml:space="preserve"> </w:t>
      </w:r>
      <w:r w:rsidRPr="00FF4705">
        <w:t>года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214-ФЗ</w:t>
      </w:r>
      <w:r w:rsidR="00341547">
        <w:t xml:space="preserve"> </w:t>
      </w:r>
      <w:r w:rsidRPr="00FF4705">
        <w:t>«об</w:t>
      </w:r>
      <w:r w:rsidR="00341547">
        <w:t xml:space="preserve"> </w:t>
      </w:r>
      <w:r w:rsidRPr="00FF4705">
        <w:t>участии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долевом</w:t>
      </w:r>
      <w:r w:rsidR="00341547">
        <w:t xml:space="preserve"> </w:t>
      </w:r>
      <w:r w:rsidRPr="00FF4705">
        <w:t>строительстве</w:t>
      </w:r>
      <w:r w:rsidR="00341547">
        <w:t xml:space="preserve"> </w:t>
      </w:r>
      <w:r w:rsidRPr="00FF4705">
        <w:t>многоквартирных</w:t>
      </w:r>
      <w:r w:rsidR="00341547">
        <w:t xml:space="preserve"> </w:t>
      </w:r>
      <w:r w:rsidRPr="00FF4705">
        <w:t>домов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иных</w:t>
      </w:r>
      <w:r w:rsidR="00341547">
        <w:t xml:space="preserve"> </w:t>
      </w:r>
      <w:r w:rsidRPr="00FF4705">
        <w:t>объектов</w:t>
      </w:r>
      <w:r w:rsidR="00341547">
        <w:t xml:space="preserve"> </w:t>
      </w:r>
      <w:r w:rsidRPr="00FF4705">
        <w:t>недвижимости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о</w:t>
      </w:r>
      <w:r w:rsidR="00341547">
        <w:t xml:space="preserve"> </w:t>
      </w:r>
      <w:r w:rsidRPr="00FF4705">
        <w:t>внесении</w:t>
      </w:r>
      <w:r w:rsidR="00341547">
        <w:t xml:space="preserve"> </w:t>
      </w:r>
      <w:r w:rsidRPr="00FF4705">
        <w:t>изменений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некоторые</w:t>
      </w:r>
      <w:r w:rsidR="00341547">
        <w:t xml:space="preserve"> </w:t>
      </w:r>
      <w:r w:rsidRPr="00FF4705">
        <w:t>законодательные</w:t>
      </w:r>
      <w:r w:rsidR="00341547">
        <w:t xml:space="preserve"> </w:t>
      </w:r>
      <w:r w:rsidRPr="00FF4705">
        <w:t>акты</w:t>
      </w:r>
      <w:r w:rsidR="00341547">
        <w:t xml:space="preserve"> </w:t>
      </w:r>
      <w:r w:rsidRPr="00FF4705">
        <w:t>Российской</w:t>
      </w:r>
      <w:r w:rsidR="00341547">
        <w:t xml:space="preserve"> </w:t>
      </w:r>
      <w:r w:rsidRPr="00FF4705">
        <w:t>Федерации»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счета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заключенного</w:t>
      </w:r>
      <w:r w:rsidR="00341547">
        <w:t xml:space="preserve"> </w:t>
      </w:r>
      <w:r w:rsidRPr="00FF4705">
        <w:t>между</w:t>
      </w:r>
      <w:r w:rsidR="00341547">
        <w:t xml:space="preserve"> </w:t>
      </w:r>
      <w:r w:rsidRPr="00FF4705">
        <w:t>Бенефициаром,</w:t>
      </w:r>
      <w:r w:rsidR="00341547">
        <w:t xml:space="preserve"> </w:t>
      </w:r>
      <w:r w:rsidRPr="00FF4705">
        <w:t>Депонентом,</w:t>
      </w:r>
      <w:r w:rsidR="00341547">
        <w:t xml:space="preserve"> </w:t>
      </w:r>
      <w:r w:rsidRPr="00FF4705">
        <w:t>и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учетом</w:t>
      </w:r>
      <w:r w:rsidR="00341547">
        <w:t xml:space="preserve"> </w:t>
      </w:r>
      <w:r w:rsidRPr="00FF4705">
        <w:t>следующего</w:t>
      </w:r>
      <w:r w:rsidR="00341547">
        <w:t xml:space="preserve"> </w:t>
      </w:r>
      <w:r w:rsidRPr="00FF4705">
        <w:t>:</w:t>
      </w:r>
    </w:p>
    <w:p w14:paraId="07BBEEE0" w14:textId="2A51B923" w:rsidR="001C1AAF" w:rsidRPr="00FF4705" w:rsidRDefault="002D3889" w:rsidP="007A1E7B">
      <w:pPr>
        <w:pStyle w:val="ad"/>
        <w:tabs>
          <w:tab w:val="left" w:pos="1276"/>
        </w:tabs>
        <w:spacing w:line="252" w:lineRule="exact"/>
        <w:ind w:left="0" w:firstLine="567"/>
      </w:pPr>
      <w:r w:rsidRPr="00FF4705">
        <w:rPr>
          <w:b/>
          <w:bCs/>
        </w:rPr>
        <w:t>Депонент</w:t>
      </w:r>
      <w:r w:rsidR="00341547">
        <w:rPr>
          <w:b/>
          <w:bCs/>
          <w:spacing w:val="-4"/>
        </w:rPr>
        <w:t xml:space="preserve"> </w:t>
      </w:r>
      <w:r w:rsidRPr="00FF4705">
        <w:rPr>
          <w:b/>
          <w:bCs/>
        </w:rPr>
        <w:t>–</w:t>
      </w:r>
      <w:r w:rsidR="00341547">
        <w:rPr>
          <w:b/>
          <w:bCs/>
          <w:spacing w:val="-2"/>
        </w:rPr>
        <w:t xml:space="preserve"> </w:t>
      </w:r>
      <w:r w:rsidRPr="00FF4705">
        <w:rPr>
          <w:b/>
          <w:bCs/>
        </w:rPr>
        <w:t>Участник</w:t>
      </w:r>
      <w:r w:rsidR="00341547">
        <w:rPr>
          <w:b/>
          <w:bCs/>
          <w:spacing w:val="-4"/>
        </w:rPr>
        <w:t xml:space="preserve"> </w:t>
      </w:r>
      <w:r w:rsidRPr="00FF4705">
        <w:rPr>
          <w:b/>
          <w:bCs/>
        </w:rPr>
        <w:t>долевого</w:t>
      </w:r>
      <w:r w:rsidR="00341547">
        <w:rPr>
          <w:b/>
          <w:bCs/>
          <w:spacing w:val="-3"/>
        </w:rPr>
        <w:t xml:space="preserve"> </w:t>
      </w:r>
      <w:r w:rsidRPr="00FF4705">
        <w:rPr>
          <w:b/>
          <w:bCs/>
        </w:rPr>
        <w:t>строительства</w:t>
      </w:r>
      <w:r w:rsidRPr="00FF4705">
        <w:t>;</w:t>
      </w:r>
    </w:p>
    <w:p w14:paraId="73ADFD4F" w14:textId="5082D7D0" w:rsidR="008D1102" w:rsidRPr="00FF4705" w:rsidRDefault="002D3889" w:rsidP="007A1E7B">
      <w:pPr>
        <w:tabs>
          <w:tab w:val="left" w:pos="1276"/>
        </w:tabs>
        <w:ind w:firstLine="567"/>
        <w:jc w:val="both"/>
      </w:pPr>
      <w:proofErr w:type="spellStart"/>
      <w:r w:rsidRPr="00FF4705">
        <w:rPr>
          <w:b/>
          <w:bCs/>
        </w:rPr>
        <w:t>Эскроу</w:t>
      </w:r>
      <w:proofErr w:type="spellEnd"/>
      <w:r w:rsidRPr="00FF4705">
        <w:rPr>
          <w:b/>
          <w:bCs/>
        </w:rPr>
        <w:t>-агент</w:t>
      </w:r>
      <w:r w:rsidRPr="00FF4705">
        <w:t>:</w:t>
      </w:r>
      <w:r w:rsidR="00341547">
        <w:t xml:space="preserve"> </w:t>
      </w:r>
      <w:r w:rsidR="008D1102" w:rsidRPr="00FF4705">
        <w:t>АКЦИОНЕРНОЕ</w:t>
      </w:r>
      <w:r w:rsidR="00341547">
        <w:t xml:space="preserve"> </w:t>
      </w:r>
      <w:r w:rsidR="008D1102" w:rsidRPr="00FF4705">
        <w:t>ОБЩЕСТ</w:t>
      </w:r>
      <w:r w:rsidR="00A062AE">
        <w:t>В</w:t>
      </w:r>
      <w:r w:rsidR="008D1102" w:rsidRPr="00FF4705">
        <w:t>О</w:t>
      </w:r>
      <w:r w:rsidR="00341547">
        <w:t xml:space="preserve"> </w:t>
      </w:r>
      <w:r w:rsidR="008D1102" w:rsidRPr="00FF4705">
        <w:t>«АЛЬФА-БАНК»</w:t>
      </w:r>
      <w:r w:rsidR="00341547">
        <w:t xml:space="preserve"> </w:t>
      </w:r>
      <w:r w:rsidR="008D1102" w:rsidRPr="00FF4705">
        <w:t>(АО</w:t>
      </w:r>
      <w:r w:rsidR="00341547">
        <w:t xml:space="preserve"> </w:t>
      </w:r>
      <w:r w:rsidR="008D1102" w:rsidRPr="00FF4705">
        <w:t>«АЛЬФА-БАНК»)</w:t>
      </w:r>
    </w:p>
    <w:p w14:paraId="4FC7C172" w14:textId="16DF7623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t>место</w:t>
      </w:r>
      <w:r w:rsidR="00341547">
        <w:t xml:space="preserve"> </w:t>
      </w:r>
      <w:r w:rsidRPr="00FF4705">
        <w:t>нахождения: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Москва;</w:t>
      </w:r>
      <w:r w:rsidR="00341547">
        <w:t xml:space="preserve"> </w:t>
      </w:r>
      <w:r w:rsidRPr="00FF4705">
        <w:t>адрес:</w:t>
      </w:r>
      <w:r w:rsidR="00341547">
        <w:t xml:space="preserve"> </w:t>
      </w:r>
      <w:r w:rsidRPr="00FF4705">
        <w:t>1</w:t>
      </w:r>
      <w:r w:rsidR="008D1102" w:rsidRPr="00FF4705">
        <w:t>107078</w:t>
      </w:r>
      <w:r w:rsidRPr="00FF4705">
        <w:t>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Москва,</w:t>
      </w:r>
      <w:r w:rsidR="00341547">
        <w:t xml:space="preserve"> </w:t>
      </w:r>
      <w:r w:rsidRPr="00FF4705">
        <w:t>ул.</w:t>
      </w:r>
      <w:r w:rsidR="00341547">
        <w:t xml:space="preserve"> </w:t>
      </w:r>
      <w:r w:rsidR="008D1102" w:rsidRPr="00FF4705">
        <w:t>Каланчевская,</w:t>
      </w:r>
      <w:r w:rsidR="00341547">
        <w:t xml:space="preserve"> </w:t>
      </w:r>
      <w:r w:rsidR="008D1102" w:rsidRPr="00FF4705">
        <w:t>27</w:t>
      </w:r>
      <w:r w:rsidRPr="00FF4705">
        <w:t>;</w:t>
      </w:r>
      <w:r w:rsidR="00341547">
        <w:t xml:space="preserve"> </w:t>
      </w:r>
      <w:r w:rsidRPr="00FF4705">
        <w:t>адрес</w:t>
      </w:r>
      <w:r w:rsidR="00341547">
        <w:t xml:space="preserve"> </w:t>
      </w:r>
      <w:r w:rsidRPr="00FF4705">
        <w:t>электронной</w:t>
      </w:r>
      <w:r w:rsidR="00341547">
        <w:t xml:space="preserve"> </w:t>
      </w:r>
      <w:r w:rsidRPr="00FF4705">
        <w:t>почты:</w:t>
      </w:r>
      <w:r w:rsidR="00341547">
        <w:t xml:space="preserve"> </w:t>
      </w:r>
      <w:hyperlink r:id="rId11" w:history="1">
        <w:r w:rsidR="00FF4705" w:rsidRPr="00FF4705">
          <w:rPr>
            <w:rStyle w:val="a4"/>
            <w:color w:val="auto"/>
            <w:lang w:val="en-US"/>
          </w:rPr>
          <w:t>mail</w:t>
        </w:r>
        <w:r w:rsidR="00FF4705" w:rsidRPr="00FF4705">
          <w:rPr>
            <w:rStyle w:val="a4"/>
            <w:color w:val="auto"/>
          </w:rPr>
          <w:t>@</w:t>
        </w:r>
        <w:proofErr w:type="spellStart"/>
        <w:r w:rsidR="00FF4705" w:rsidRPr="00FF4705">
          <w:rPr>
            <w:rStyle w:val="a4"/>
            <w:color w:val="auto"/>
            <w:lang w:val="en-US"/>
          </w:rPr>
          <w:t>alfabank</w:t>
        </w:r>
        <w:proofErr w:type="spellEnd"/>
        <w:r w:rsidR="00FF4705" w:rsidRPr="00FF4705">
          <w:rPr>
            <w:rStyle w:val="a4"/>
            <w:color w:val="auto"/>
          </w:rPr>
          <w:t>.</w:t>
        </w:r>
        <w:proofErr w:type="spellStart"/>
        <w:r w:rsidR="00FF4705" w:rsidRPr="00FF4705">
          <w:rPr>
            <w:rStyle w:val="a4"/>
            <w:color w:val="auto"/>
          </w:rPr>
          <w:t>ru</w:t>
        </w:r>
        <w:proofErr w:type="spellEnd"/>
      </w:hyperlink>
      <w:r w:rsidRPr="00FF4705">
        <w:t>,</w:t>
      </w:r>
      <w:r w:rsidR="00341547">
        <w:t xml:space="preserve"> </w:t>
      </w:r>
      <w:r w:rsidRPr="00FF4705">
        <w:t>номер</w:t>
      </w:r>
      <w:r w:rsidR="00341547">
        <w:t xml:space="preserve"> </w:t>
      </w:r>
      <w:r w:rsidRPr="00FF4705">
        <w:t>телефона:</w:t>
      </w:r>
      <w:r w:rsidR="00341547">
        <w:t xml:space="preserve"> </w:t>
      </w:r>
      <w:r w:rsidR="00FF4705" w:rsidRPr="00FF4705">
        <w:t>+7</w:t>
      </w:r>
      <w:r w:rsidR="00341547">
        <w:t xml:space="preserve"> </w:t>
      </w:r>
      <w:r w:rsidR="00FF4705" w:rsidRPr="00FF4705">
        <w:t>495</w:t>
      </w:r>
      <w:r w:rsidR="00341547">
        <w:t xml:space="preserve"> </w:t>
      </w:r>
      <w:r w:rsidR="00FF4705" w:rsidRPr="00FF4705">
        <w:t>620-91-91</w:t>
      </w:r>
      <w:r w:rsidR="00341547">
        <w:t xml:space="preserve"> </w:t>
      </w:r>
    </w:p>
    <w:p w14:paraId="3D55037D" w14:textId="068D760D" w:rsidR="001C1AAF" w:rsidRPr="00FF4705" w:rsidRDefault="002D3889" w:rsidP="007A1E7B">
      <w:pPr>
        <w:tabs>
          <w:tab w:val="left" w:pos="1276"/>
        </w:tabs>
        <w:spacing w:line="288" w:lineRule="auto"/>
        <w:ind w:firstLine="567"/>
        <w:jc w:val="both"/>
        <w:rPr>
          <w:b/>
        </w:rPr>
      </w:pPr>
      <w:r w:rsidRPr="00FF4705">
        <w:rPr>
          <w:b/>
          <w:bCs/>
        </w:rPr>
        <w:t>Бенефициар</w:t>
      </w:r>
      <w:r w:rsidR="00341547">
        <w:rPr>
          <w:spacing w:val="9"/>
        </w:rPr>
        <w:t xml:space="preserve"> </w:t>
      </w:r>
      <w:r w:rsidRPr="00FF4705">
        <w:t>–</w:t>
      </w:r>
      <w:r w:rsidR="00341547">
        <w:rPr>
          <w:spacing w:val="5"/>
        </w:rPr>
        <w:t xml:space="preserve"> </w:t>
      </w:r>
      <w:r w:rsidRPr="00FF4705">
        <w:rPr>
          <w:bCs/>
        </w:rPr>
        <w:t>ООО</w:t>
      </w:r>
      <w:r w:rsidR="00341547">
        <w:rPr>
          <w:bCs/>
        </w:rPr>
        <w:t xml:space="preserve"> </w:t>
      </w:r>
      <w:r w:rsidR="00FF4705" w:rsidRPr="00FF4705">
        <w:rPr>
          <w:bCs/>
        </w:rPr>
        <w:t>СПЕЦИАЛИЗИРОВАННЫЙ</w:t>
      </w:r>
      <w:r w:rsidR="00341547">
        <w:rPr>
          <w:bCs/>
        </w:rPr>
        <w:t xml:space="preserve"> </w:t>
      </w:r>
      <w:r w:rsidR="00FF4705" w:rsidRPr="00FF4705">
        <w:rPr>
          <w:bCs/>
        </w:rPr>
        <w:t>ЗАСТРОЙЩИК</w:t>
      </w:r>
      <w:r w:rsidR="00341547">
        <w:rPr>
          <w:bCs/>
        </w:rPr>
        <w:t xml:space="preserve"> </w:t>
      </w:r>
      <w:r w:rsidR="00FF4705" w:rsidRPr="00FF4705">
        <w:rPr>
          <w:bCs/>
        </w:rPr>
        <w:t>«ЗАПАДНЫЙ</w:t>
      </w:r>
      <w:r w:rsidR="00341547">
        <w:rPr>
          <w:bCs/>
        </w:rPr>
        <w:t xml:space="preserve"> </w:t>
      </w:r>
      <w:r w:rsidR="00FF4705" w:rsidRPr="00FF4705">
        <w:rPr>
          <w:bCs/>
        </w:rPr>
        <w:t>ПАРК</w:t>
      </w:r>
      <w:r w:rsidRPr="00FF4705">
        <w:rPr>
          <w:bCs/>
        </w:rPr>
        <w:t>»</w:t>
      </w:r>
      <w:r w:rsidR="00341547">
        <w:rPr>
          <w:b/>
        </w:rPr>
        <w:t xml:space="preserve"> </w:t>
      </w:r>
    </w:p>
    <w:p w14:paraId="01739A6C" w14:textId="68FA7A8F" w:rsidR="001C1AAF" w:rsidRPr="00FF4705" w:rsidRDefault="002D3889" w:rsidP="007A1E7B">
      <w:pPr>
        <w:tabs>
          <w:tab w:val="left" w:pos="1276"/>
        </w:tabs>
        <w:spacing w:line="288" w:lineRule="auto"/>
        <w:ind w:firstLine="567"/>
        <w:jc w:val="both"/>
      </w:pPr>
      <w:r w:rsidRPr="00FF4705">
        <w:rPr>
          <w:b/>
          <w:bCs/>
        </w:rPr>
        <w:t>Место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нахождения</w:t>
      </w:r>
      <w:r w:rsidRPr="00FF4705">
        <w:t>:</w:t>
      </w:r>
      <w:r w:rsidR="00341547">
        <w:t xml:space="preserve"> </w:t>
      </w:r>
      <w:r w:rsidRPr="00FF4705">
        <w:t>Российская</w:t>
      </w:r>
      <w:r w:rsidR="00341547">
        <w:t xml:space="preserve"> </w:t>
      </w:r>
      <w:r w:rsidRPr="00FF4705">
        <w:t>Федерация,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</w:t>
      </w:r>
    </w:p>
    <w:p w14:paraId="4AF7C3B3" w14:textId="1D65788B" w:rsidR="001C1AAF" w:rsidRPr="00FF4705" w:rsidRDefault="002D3889" w:rsidP="007A1E7B">
      <w:pPr>
        <w:tabs>
          <w:tab w:val="left" w:pos="1276"/>
        </w:tabs>
        <w:ind w:firstLine="567"/>
        <w:jc w:val="both"/>
        <w:rPr>
          <w:i/>
        </w:rPr>
      </w:pPr>
      <w:r w:rsidRPr="00FF4705">
        <w:t>Адрес:</w:t>
      </w:r>
      <w:r w:rsidR="00341547">
        <w:t xml:space="preserve"> </w:t>
      </w:r>
      <w:r w:rsidRPr="00FF4705">
        <w:t>346880,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обл.,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Батайск,</w:t>
      </w:r>
      <w:r w:rsidR="00341547">
        <w:t xml:space="preserve"> </w:t>
      </w:r>
      <w:r w:rsidRPr="00FF4705">
        <w:t>улица</w:t>
      </w:r>
      <w:r w:rsidR="00341547">
        <w:t xml:space="preserve"> </w:t>
      </w:r>
      <w:r w:rsidRPr="00FF4705">
        <w:t>максима</w:t>
      </w:r>
      <w:r w:rsidR="00341547">
        <w:t xml:space="preserve"> </w:t>
      </w:r>
      <w:r w:rsidRPr="00FF4705">
        <w:t>Горького,</w:t>
      </w:r>
      <w:r w:rsidR="00341547">
        <w:t xml:space="preserve"> </w:t>
      </w:r>
      <w:r w:rsidRPr="00FF4705">
        <w:t>дом</w:t>
      </w:r>
      <w:r w:rsidR="00341547">
        <w:t xml:space="preserve"> </w:t>
      </w:r>
      <w:r w:rsidRPr="00FF4705">
        <w:t>356-Е,</w:t>
      </w:r>
      <w:r w:rsidR="00341547">
        <w:t xml:space="preserve"> </w:t>
      </w:r>
      <w:r w:rsidRPr="00FF4705">
        <w:t>офис</w:t>
      </w:r>
      <w:r w:rsidR="00341547">
        <w:t xml:space="preserve"> </w:t>
      </w:r>
      <w:r w:rsidRPr="00FF4705">
        <w:t>14,</w:t>
      </w:r>
      <w:r w:rsidR="00341547">
        <w:t xml:space="preserve"> </w:t>
      </w:r>
      <w:r w:rsidRPr="00FF4705">
        <w:t>15,</w:t>
      </w:r>
      <w:r w:rsidR="00341547">
        <w:t xml:space="preserve"> </w:t>
      </w:r>
      <w:r w:rsidRPr="00FF4705">
        <w:t>16,</w:t>
      </w:r>
      <w:r w:rsidR="00341547">
        <w:t xml:space="preserve"> </w:t>
      </w:r>
      <w:r w:rsidRPr="00FF4705">
        <w:t>17.</w:t>
      </w:r>
    </w:p>
    <w:p w14:paraId="1E1B9926" w14:textId="5A97773E" w:rsidR="001C1AAF" w:rsidRPr="00FF4705" w:rsidRDefault="002D3889" w:rsidP="007A1E7B">
      <w:pPr>
        <w:tabs>
          <w:tab w:val="left" w:pos="1276"/>
        </w:tabs>
        <w:ind w:firstLine="567"/>
        <w:jc w:val="both"/>
        <w:rPr>
          <w:i/>
        </w:rPr>
      </w:pPr>
      <w:r w:rsidRPr="00FF4705">
        <w:t>Почтовый</w:t>
      </w:r>
      <w:r w:rsidR="00341547">
        <w:t xml:space="preserve"> </w:t>
      </w:r>
      <w:r w:rsidRPr="00FF4705">
        <w:t>адрес:</w:t>
      </w:r>
      <w:r w:rsidR="00341547">
        <w:t xml:space="preserve"> </w:t>
      </w:r>
      <w:r w:rsidRPr="00FF4705">
        <w:t>346880,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обл.,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Батайск,</w:t>
      </w:r>
      <w:r w:rsidR="00341547">
        <w:t xml:space="preserve"> </w:t>
      </w:r>
      <w:r w:rsidRPr="00FF4705">
        <w:t>улица</w:t>
      </w:r>
      <w:r w:rsidR="00341547">
        <w:t xml:space="preserve"> </w:t>
      </w:r>
      <w:r w:rsidRPr="00FF4705">
        <w:t>максима</w:t>
      </w:r>
      <w:r w:rsidR="00341547">
        <w:t xml:space="preserve"> </w:t>
      </w:r>
      <w:r w:rsidRPr="00FF4705">
        <w:t>Горького,</w:t>
      </w:r>
      <w:r w:rsidR="00341547">
        <w:t xml:space="preserve"> </w:t>
      </w:r>
      <w:r w:rsidRPr="00FF4705">
        <w:t>дом</w:t>
      </w:r>
      <w:r w:rsidR="00341547">
        <w:t xml:space="preserve"> </w:t>
      </w:r>
      <w:r w:rsidRPr="00FF4705">
        <w:t>356-Е,</w:t>
      </w:r>
      <w:r w:rsidR="00341547">
        <w:t xml:space="preserve"> </w:t>
      </w:r>
      <w:r w:rsidRPr="00FF4705">
        <w:t>офис</w:t>
      </w:r>
      <w:r w:rsidR="00341547">
        <w:t xml:space="preserve"> </w:t>
      </w:r>
      <w:r w:rsidRPr="00FF4705">
        <w:t>14,</w:t>
      </w:r>
      <w:r w:rsidR="00341547">
        <w:t xml:space="preserve"> </w:t>
      </w:r>
      <w:r w:rsidRPr="00FF4705">
        <w:t>15,</w:t>
      </w:r>
      <w:r w:rsidR="00341547">
        <w:t xml:space="preserve"> </w:t>
      </w:r>
      <w:r w:rsidRPr="00FF4705">
        <w:t>16,</w:t>
      </w:r>
      <w:r w:rsidR="00341547">
        <w:t xml:space="preserve"> </w:t>
      </w:r>
      <w:r w:rsidRPr="00FF4705">
        <w:t>17.</w:t>
      </w:r>
    </w:p>
    <w:p w14:paraId="23CF140F" w14:textId="5A059B35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t>Реквизиты:</w:t>
      </w:r>
      <w:r w:rsidR="00341547">
        <w:t xml:space="preserve"> </w:t>
      </w:r>
      <w:r w:rsidRPr="00FF4705">
        <w:t>ИНН</w:t>
      </w:r>
      <w:r w:rsidR="00341547">
        <w:t xml:space="preserve"> </w:t>
      </w:r>
      <w:r w:rsidR="00FF4705" w:rsidRPr="00FF4705">
        <w:t>6141057106</w:t>
      </w:r>
      <w:r w:rsidR="00341547">
        <w:t xml:space="preserve"> </w:t>
      </w:r>
      <w:r w:rsidRPr="00FF4705">
        <w:t>КПП</w:t>
      </w:r>
      <w:r w:rsidR="00341547">
        <w:t xml:space="preserve"> </w:t>
      </w:r>
      <w:r w:rsidRPr="00FF4705">
        <w:t>614101001</w:t>
      </w:r>
      <w:r w:rsidR="00341547">
        <w:t xml:space="preserve"> </w:t>
      </w:r>
      <w:r w:rsidRPr="00FF4705">
        <w:t>ОГРН</w:t>
      </w:r>
      <w:r w:rsidR="00341547">
        <w:t xml:space="preserve"> </w:t>
      </w:r>
      <w:r w:rsidR="00FF4705" w:rsidRPr="00FF4705">
        <w:t>1206100039463</w:t>
      </w:r>
      <w:r w:rsidRPr="00FF4705">
        <w:t>;</w:t>
      </w:r>
      <w:r w:rsidR="00341547">
        <w:t xml:space="preserve"> </w:t>
      </w:r>
    </w:p>
    <w:p w14:paraId="5A414157" w14:textId="7FDBE15E" w:rsidR="001C1AAF" w:rsidRPr="00FF4705" w:rsidRDefault="002D3889" w:rsidP="007A1E7B">
      <w:pPr>
        <w:pStyle w:val="ad"/>
        <w:tabs>
          <w:tab w:val="left" w:pos="1276"/>
        </w:tabs>
        <w:ind w:left="0" w:firstLine="567"/>
        <w:rPr>
          <w:spacing w:val="-52"/>
        </w:rPr>
      </w:pPr>
      <w:r w:rsidRPr="00FF4705">
        <w:rPr>
          <w:b/>
          <w:bCs/>
        </w:rPr>
        <w:t>Объект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долевого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строительства</w:t>
      </w:r>
      <w:r w:rsidR="00341547">
        <w:t xml:space="preserve"> </w:t>
      </w:r>
      <w:r w:rsidRPr="00FF4705">
        <w:t>–</w:t>
      </w:r>
      <w:r w:rsidR="00341547">
        <w:t xml:space="preserve"> </w:t>
      </w:r>
      <w:r w:rsidRPr="00FF4705">
        <w:t>Объект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указанный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3.2.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Договора;</w:t>
      </w:r>
      <w:r w:rsidR="00341547">
        <w:rPr>
          <w:spacing w:val="-52"/>
        </w:rPr>
        <w:t xml:space="preserve"> </w:t>
      </w:r>
    </w:p>
    <w:p w14:paraId="7EF95CFE" w14:textId="005357BC" w:rsidR="006F339B" w:rsidRDefault="002D3889" w:rsidP="007A1E7B">
      <w:pPr>
        <w:pStyle w:val="ad"/>
        <w:tabs>
          <w:tab w:val="left" w:pos="1276"/>
        </w:tabs>
        <w:ind w:left="0" w:firstLine="567"/>
      </w:pPr>
      <w:r w:rsidRPr="00FF4705">
        <w:rPr>
          <w:b/>
          <w:bCs/>
        </w:rPr>
        <w:t>Депонируемая</w:t>
      </w:r>
      <w:r w:rsidR="00341547">
        <w:rPr>
          <w:b/>
          <w:bCs/>
          <w:spacing w:val="-1"/>
        </w:rPr>
        <w:t xml:space="preserve"> </w:t>
      </w:r>
      <w:r w:rsidRPr="00FF4705">
        <w:rPr>
          <w:b/>
          <w:bCs/>
        </w:rPr>
        <w:t>сумма</w:t>
      </w:r>
      <w:r w:rsidR="00E05812" w:rsidRPr="00FF4705">
        <w:t>:</w:t>
      </w:r>
      <w:r w:rsidR="00341547">
        <w:t xml:space="preserve"> </w:t>
      </w:r>
      <w:r w:rsidR="00B91C31" w:rsidRPr="00B91C31">
        <w:rPr>
          <w:b/>
          <w:bCs/>
        </w:rPr>
        <w:t>ХХХХХХХХХХ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(</w:t>
      </w:r>
      <w:r w:rsidR="00B91C31" w:rsidRPr="00B91C31">
        <w:rPr>
          <w:b/>
          <w:bCs/>
        </w:rPr>
        <w:t>ХХХХХХХХХХХХ</w:t>
      </w:r>
      <w:r w:rsidR="006F339B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рублей</w:t>
      </w:r>
      <w:r w:rsidR="00341547" w:rsidRPr="00B91C31">
        <w:rPr>
          <w:b/>
          <w:bCs/>
        </w:rPr>
        <w:t xml:space="preserve"> </w:t>
      </w:r>
      <w:r w:rsidR="00B91C31">
        <w:rPr>
          <w:b/>
          <w:bCs/>
        </w:rPr>
        <w:t>ХХ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копеек</w:t>
      </w:r>
      <w:r w:rsidR="00341547">
        <w:t xml:space="preserve"> </w:t>
      </w:r>
    </w:p>
    <w:p w14:paraId="54A424C2" w14:textId="6ED05849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Срок</w:t>
      </w:r>
      <w:r w:rsidR="00341547">
        <w:t xml:space="preserve"> </w:t>
      </w:r>
      <w:r w:rsidRPr="00FF4705">
        <w:t>перечисления</w:t>
      </w:r>
      <w:r w:rsidR="00341547">
        <w:t xml:space="preserve"> </w:t>
      </w:r>
      <w:r w:rsidRPr="00FF4705">
        <w:t>Депонентом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депонирования: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4.4.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Договора.</w:t>
      </w:r>
      <w:r w:rsidR="00341547">
        <w:rPr>
          <w:spacing w:val="-52"/>
        </w:rPr>
        <w:t xml:space="preserve"> </w:t>
      </w:r>
      <w:r w:rsidRPr="002A491F">
        <w:rPr>
          <w:b/>
          <w:bCs/>
        </w:rPr>
        <w:t>Срок</w:t>
      </w:r>
      <w:r w:rsidR="00341547">
        <w:rPr>
          <w:b/>
          <w:bCs/>
        </w:rPr>
        <w:t xml:space="preserve"> </w:t>
      </w:r>
      <w:r w:rsidRPr="002A491F">
        <w:rPr>
          <w:b/>
          <w:bCs/>
        </w:rPr>
        <w:t>условного</w:t>
      </w:r>
      <w:r w:rsidR="00341547">
        <w:rPr>
          <w:b/>
          <w:bCs/>
          <w:spacing w:val="2"/>
        </w:rPr>
        <w:t xml:space="preserve"> </w:t>
      </w:r>
      <w:r w:rsidRPr="002A491F">
        <w:rPr>
          <w:b/>
          <w:bCs/>
        </w:rPr>
        <w:t>депонирования</w:t>
      </w:r>
      <w:r w:rsidR="00341547">
        <w:rPr>
          <w:b/>
          <w:bCs/>
          <w:spacing w:val="3"/>
        </w:rPr>
        <w:t xml:space="preserve"> </w:t>
      </w:r>
      <w:r w:rsidRPr="002A491F">
        <w:rPr>
          <w:b/>
          <w:bCs/>
        </w:rPr>
        <w:t>–</w:t>
      </w:r>
      <w:r w:rsidR="00341547">
        <w:rPr>
          <w:b/>
          <w:bCs/>
          <w:spacing w:val="3"/>
        </w:rPr>
        <w:t xml:space="preserve"> </w:t>
      </w:r>
      <w:r w:rsidRPr="00B91C31">
        <w:rPr>
          <w:b/>
          <w:bCs/>
        </w:rPr>
        <w:t>до</w:t>
      </w:r>
      <w:r w:rsidR="00341547" w:rsidRPr="00B91C31">
        <w:rPr>
          <w:b/>
          <w:bCs/>
          <w:spacing w:val="-3"/>
        </w:rPr>
        <w:t xml:space="preserve"> </w:t>
      </w:r>
      <w:r w:rsidR="00DB113C">
        <w:rPr>
          <w:b/>
          <w:bCs/>
        </w:rPr>
        <w:t>31 марта 2025</w:t>
      </w:r>
      <w:r w:rsidR="00341547" w:rsidRPr="00B91C31">
        <w:rPr>
          <w:b/>
          <w:bCs/>
          <w:spacing w:val="-1"/>
        </w:rPr>
        <w:t xml:space="preserve"> </w:t>
      </w:r>
      <w:r w:rsidRPr="00B91C31">
        <w:rPr>
          <w:b/>
          <w:bCs/>
        </w:rPr>
        <w:t>года.</w:t>
      </w:r>
    </w:p>
    <w:p w14:paraId="3823026A" w14:textId="610F9C23" w:rsidR="001C1AAF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Расчеты</w:t>
      </w:r>
      <w:r w:rsidR="00341547">
        <w:t xml:space="preserve"> </w:t>
      </w:r>
      <w:r w:rsidRPr="00FF4705">
        <w:t>между</w:t>
      </w:r>
      <w:r w:rsidR="00341547">
        <w:t xml:space="preserve"> </w:t>
      </w:r>
      <w:r w:rsidRPr="00FF4705">
        <w:t>сторонами</w:t>
      </w:r>
      <w:r w:rsidR="00341547">
        <w:t xml:space="preserve"> </w:t>
      </w:r>
      <w:r w:rsidRPr="00FF4705">
        <w:t>осуществляются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следующем</w:t>
      </w:r>
      <w:r w:rsidR="00341547">
        <w:t xml:space="preserve"> </w:t>
      </w:r>
      <w:r w:rsidRPr="00FF4705">
        <w:t>порядке:</w:t>
      </w:r>
    </w:p>
    <w:p w14:paraId="3220717A" w14:textId="24CFAE5B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Внесенные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счет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="00341547">
        <w:t xml:space="preserve"> </w:t>
      </w:r>
      <w:r w:rsidRPr="00FF4705">
        <w:t>денежные</w:t>
      </w:r>
      <w:r w:rsidR="00341547">
        <w:t xml:space="preserve"> </w:t>
      </w:r>
      <w:r w:rsidRPr="00FF4705">
        <w:t>средства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позднее</w:t>
      </w:r>
      <w:r w:rsidR="00341547">
        <w:t xml:space="preserve"> </w:t>
      </w:r>
      <w:r w:rsidRPr="00FF4705">
        <w:t>10</w:t>
      </w:r>
      <w:r w:rsidR="00341547">
        <w:t xml:space="preserve"> </w:t>
      </w:r>
      <w:r w:rsidRPr="00FF4705">
        <w:t>(Десяти)</w:t>
      </w:r>
      <w:r w:rsidR="00341547">
        <w:t xml:space="preserve"> </w:t>
      </w:r>
      <w:r w:rsidRPr="00FF4705">
        <w:t>рабочих</w:t>
      </w:r>
      <w:r w:rsidR="00341547">
        <w:t xml:space="preserve"> </w:t>
      </w:r>
      <w:r w:rsidRPr="00FF4705">
        <w:t>дней</w:t>
      </w:r>
      <w:r w:rsidR="00341547">
        <w:t xml:space="preserve"> </w:t>
      </w:r>
      <w:r w:rsidRPr="00FF4705">
        <w:t>после</w:t>
      </w:r>
      <w:r w:rsidR="00341547">
        <w:t xml:space="preserve"> </w:t>
      </w:r>
      <w:r w:rsidRPr="00FF4705">
        <w:t>представления</w:t>
      </w:r>
      <w:r w:rsidR="00341547">
        <w:rPr>
          <w:spacing w:val="1"/>
        </w:rPr>
        <w:t xml:space="preserve"> </w:t>
      </w:r>
      <w:r w:rsidRPr="00FF4705">
        <w:t>Застройщиком</w:t>
      </w:r>
      <w:r w:rsidR="00341547">
        <w:t xml:space="preserve"> </w:t>
      </w:r>
      <w:r w:rsidRPr="00FF4705">
        <w:t>способом,</w:t>
      </w:r>
      <w:r w:rsidR="00341547">
        <w:t xml:space="preserve"> </w:t>
      </w:r>
      <w:r w:rsidRPr="00FF4705">
        <w:t>предусмотренным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</w:t>
      </w:r>
      <w:r w:rsidR="00341547">
        <w:rPr>
          <w:spacing w:val="55"/>
        </w:rPr>
        <w:t xml:space="preserve"> </w:t>
      </w:r>
      <w:r w:rsidRPr="00FF4705">
        <w:t>разрешения</w:t>
      </w:r>
      <w:r w:rsidR="00341547"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многоквартирного</w:t>
      </w:r>
      <w:r w:rsidR="00341547">
        <w:rPr>
          <w:spacing w:val="1"/>
        </w:rPr>
        <w:t xml:space="preserve"> </w:t>
      </w:r>
      <w:r w:rsidRPr="00FF4705">
        <w:t>дома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(или)</w:t>
      </w:r>
      <w:r w:rsidR="00341547">
        <w:rPr>
          <w:spacing w:val="1"/>
        </w:rPr>
        <w:t xml:space="preserve"> </w:t>
      </w:r>
      <w:r w:rsidRPr="00FF4705">
        <w:t>иного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или</w:t>
      </w:r>
      <w:r w:rsidR="00341547">
        <w:rPr>
          <w:spacing w:val="1"/>
        </w:rPr>
        <w:t xml:space="preserve"> </w:t>
      </w:r>
      <w:r w:rsidRPr="00FF4705">
        <w:t>сведений</w:t>
      </w:r>
      <w:r w:rsidR="00341547">
        <w:rPr>
          <w:spacing w:val="1"/>
        </w:rPr>
        <w:t xml:space="preserve"> </w:t>
      </w:r>
      <w:r w:rsidRPr="00FF4705">
        <w:t>о</w:t>
      </w:r>
      <w:r w:rsidR="00341547">
        <w:rPr>
          <w:spacing w:val="1"/>
        </w:rPr>
        <w:t xml:space="preserve"> </w:t>
      </w:r>
      <w:r w:rsidRPr="00FF4705">
        <w:t>размещении</w:t>
      </w:r>
      <w:r w:rsidR="00341547">
        <w:rPr>
          <w:spacing w:val="7"/>
        </w:rPr>
        <w:t xml:space="preserve"> </w:t>
      </w:r>
      <w:r w:rsidRPr="00FF4705">
        <w:t>в</w:t>
      </w:r>
      <w:r w:rsidR="00341547">
        <w:rPr>
          <w:spacing w:val="8"/>
        </w:rPr>
        <w:t xml:space="preserve"> </w:t>
      </w:r>
      <w:r w:rsidRPr="00FF4705">
        <w:t>единой</w:t>
      </w:r>
      <w:r w:rsidR="00341547">
        <w:rPr>
          <w:spacing w:val="11"/>
        </w:rPr>
        <w:t xml:space="preserve"> </w:t>
      </w:r>
      <w:r w:rsidRPr="00FF4705">
        <w:t>информационной</w:t>
      </w:r>
      <w:r w:rsidR="00341547">
        <w:rPr>
          <w:spacing w:val="7"/>
        </w:rPr>
        <w:t xml:space="preserve"> </w:t>
      </w:r>
      <w:r w:rsidRPr="00FF4705">
        <w:t>системе</w:t>
      </w:r>
      <w:r w:rsidR="00341547">
        <w:rPr>
          <w:spacing w:val="7"/>
        </w:rPr>
        <w:t xml:space="preserve"> </w:t>
      </w:r>
      <w:r w:rsidRPr="00FF4705">
        <w:t>жилищного</w:t>
      </w:r>
      <w:r w:rsidR="00341547">
        <w:rPr>
          <w:spacing w:val="10"/>
        </w:rPr>
        <w:t xml:space="preserve"> </w:t>
      </w:r>
      <w:r w:rsidRPr="00FF4705">
        <w:t>строительства</w:t>
      </w:r>
      <w:r w:rsidR="00341547">
        <w:rPr>
          <w:spacing w:val="11"/>
        </w:rPr>
        <w:t xml:space="preserve"> </w:t>
      </w:r>
      <w:r w:rsidRPr="00FF4705">
        <w:t>этой</w:t>
      </w:r>
      <w:r w:rsidR="00341547">
        <w:rPr>
          <w:spacing w:val="7"/>
        </w:rPr>
        <w:t xml:space="preserve"> </w:t>
      </w:r>
      <w:r w:rsidRPr="00FF4705">
        <w:t>информации</w:t>
      </w:r>
      <w:r w:rsidR="00341547">
        <w:t xml:space="preserve"> </w:t>
      </w:r>
      <w:r w:rsidRPr="00FF4705">
        <w:t>перечисляются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Застройщику</w:t>
      </w:r>
      <w:r w:rsidR="00341547">
        <w:t xml:space="preserve"> </w:t>
      </w:r>
      <w:r w:rsidRPr="00FF4705">
        <w:t>либо</w:t>
      </w:r>
      <w:r w:rsidR="00341547">
        <w:t xml:space="preserve"> </w:t>
      </w:r>
      <w:r w:rsidRPr="00FF4705">
        <w:t>направляются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оплату</w:t>
      </w:r>
      <w:r w:rsidR="00341547">
        <w:t xml:space="preserve"> </w:t>
      </w:r>
      <w:r w:rsidRPr="00FF4705">
        <w:t>обязательств</w:t>
      </w:r>
      <w:r w:rsidR="00341547">
        <w:t xml:space="preserve"> </w:t>
      </w:r>
      <w:r w:rsidRPr="00FF4705">
        <w:t>Застройщика</w:t>
      </w:r>
      <w:r w:rsidR="00341547"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кредитному</w:t>
      </w:r>
      <w:r w:rsidR="00341547">
        <w:rPr>
          <w:spacing w:val="1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(договору</w:t>
      </w:r>
      <w:r w:rsidR="00341547">
        <w:rPr>
          <w:spacing w:val="1"/>
        </w:rPr>
        <w:t xml:space="preserve"> </w:t>
      </w:r>
      <w:r w:rsidRPr="00FF4705">
        <w:t>займа),</w:t>
      </w:r>
      <w:r w:rsidR="00341547">
        <w:rPr>
          <w:spacing w:val="1"/>
        </w:rPr>
        <w:t xml:space="preserve"> </w:t>
      </w:r>
      <w:r w:rsidRPr="00FF4705">
        <w:t>если</w:t>
      </w:r>
      <w:r w:rsidR="00341547">
        <w:t xml:space="preserve"> </w:t>
      </w:r>
      <w:r w:rsidRPr="00FF4705">
        <w:t>кредитный</w:t>
      </w:r>
      <w:r w:rsidR="00341547">
        <w:t xml:space="preserve"> </w:t>
      </w:r>
      <w:r w:rsidRPr="00FF4705">
        <w:t>договор</w:t>
      </w:r>
      <w:r w:rsidR="00341547">
        <w:rPr>
          <w:spacing w:val="1"/>
        </w:rPr>
        <w:t xml:space="preserve"> </w:t>
      </w:r>
      <w:r w:rsidRPr="00FF4705">
        <w:t>(договор</w:t>
      </w:r>
      <w:r w:rsidR="00341547">
        <w:t xml:space="preserve"> </w:t>
      </w:r>
      <w:r w:rsidRPr="00FF4705">
        <w:t>займа)</w:t>
      </w:r>
      <w:r w:rsidR="00341547">
        <w:rPr>
          <w:spacing w:val="1"/>
        </w:rPr>
        <w:t xml:space="preserve"> </w:t>
      </w:r>
      <w:r w:rsidRPr="00FF4705">
        <w:t>содержит</w:t>
      </w:r>
      <w:r w:rsidR="00341547">
        <w:rPr>
          <w:spacing w:val="1"/>
        </w:rPr>
        <w:t xml:space="preserve"> </w:t>
      </w:r>
      <w:r w:rsidRPr="00FF4705">
        <w:t>поручение</w:t>
      </w:r>
      <w:r w:rsidR="00341547">
        <w:rPr>
          <w:spacing w:val="1"/>
        </w:rPr>
        <w:t xml:space="preserve"> </w:t>
      </w:r>
      <w:r w:rsidRPr="00FF4705">
        <w:t>Застройщика</w:t>
      </w:r>
      <w:r w:rsidR="00341547"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</w:t>
      </w:r>
      <w:r w:rsidR="00341547">
        <w:t xml:space="preserve"> </w:t>
      </w:r>
      <w:r w:rsidRPr="00FF4705">
        <w:t>об</w:t>
      </w:r>
      <w:r w:rsidR="00341547">
        <w:t xml:space="preserve"> </w:t>
      </w:r>
      <w:r w:rsidRPr="00FF4705">
        <w:t>использовании</w:t>
      </w:r>
      <w:r w:rsidR="00341547">
        <w:t xml:space="preserve"> </w:t>
      </w:r>
      <w:r w:rsidRPr="00FF4705">
        <w:t>таких</w:t>
      </w:r>
      <w:r w:rsidR="00341547">
        <w:t xml:space="preserve"> </w:t>
      </w:r>
      <w:r w:rsidRPr="00FF4705">
        <w:t>средств</w:t>
      </w:r>
      <w:r w:rsidR="00341547">
        <w:t xml:space="preserve"> </w:t>
      </w:r>
      <w:r w:rsidRPr="00FF4705">
        <w:t>(части</w:t>
      </w:r>
      <w:r w:rsidR="00341547">
        <w:t xml:space="preserve"> </w:t>
      </w:r>
      <w:r w:rsidRPr="00FF4705">
        <w:t>таких</w:t>
      </w:r>
      <w:r w:rsidR="00341547">
        <w:t xml:space="preserve"> </w:t>
      </w:r>
      <w:r w:rsidRPr="00FF4705">
        <w:t>средств)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оплаты</w:t>
      </w:r>
      <w:r w:rsidR="00341547">
        <w:rPr>
          <w:spacing w:val="1"/>
        </w:rPr>
        <w:t xml:space="preserve"> </w:t>
      </w:r>
      <w:r w:rsidRPr="00FF4705">
        <w:t>обязательств</w:t>
      </w:r>
      <w:r w:rsidR="00341547">
        <w:t xml:space="preserve"> </w:t>
      </w:r>
      <w:r w:rsidRPr="00FF4705">
        <w:t>Застройщика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кредитному</w:t>
      </w:r>
      <w:r w:rsidR="00341547">
        <w:t xml:space="preserve"> </w:t>
      </w:r>
      <w:r w:rsidRPr="00FF4705">
        <w:t>договору</w:t>
      </w:r>
      <w:r w:rsidR="00341547">
        <w:t xml:space="preserve"> </w:t>
      </w:r>
      <w:r w:rsidRPr="00FF4705">
        <w:t>(договору</w:t>
      </w:r>
      <w:r w:rsidR="00341547">
        <w:t xml:space="preserve"> </w:t>
      </w:r>
      <w:r w:rsidRPr="00FF4705">
        <w:t>займа),</w:t>
      </w:r>
      <w:r w:rsidR="00341547">
        <w:t xml:space="preserve"> </w:t>
      </w:r>
      <w:r w:rsidRPr="00FF4705">
        <w:t>или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открытый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уполномоченном</w:t>
      </w:r>
      <w:r w:rsidR="00341547">
        <w:rPr>
          <w:spacing w:val="1"/>
        </w:rPr>
        <w:t xml:space="preserve"> </w:t>
      </w:r>
      <w:r w:rsidRPr="00FF4705">
        <w:t>банке</w:t>
      </w:r>
      <w:r w:rsidR="00341547">
        <w:rPr>
          <w:spacing w:val="1"/>
        </w:rPr>
        <w:t xml:space="preserve"> </w:t>
      </w:r>
      <w:r w:rsidRPr="00FF4705">
        <w:t>залоговый</w:t>
      </w:r>
      <w:r w:rsidR="00341547">
        <w:rPr>
          <w:spacing w:val="1"/>
        </w:rPr>
        <w:t xml:space="preserve"> </w:t>
      </w:r>
      <w:r w:rsidRPr="00FF4705">
        <w:t>счет</w:t>
      </w:r>
      <w:r w:rsidR="00341547">
        <w:rPr>
          <w:spacing w:val="1"/>
        </w:rPr>
        <w:t xml:space="preserve"> </w:t>
      </w:r>
      <w:r w:rsidRPr="00FF4705">
        <w:t>Застройщика,</w:t>
      </w:r>
      <w:r w:rsidR="00341547">
        <w:rPr>
          <w:spacing w:val="1"/>
        </w:rPr>
        <w:t xml:space="preserve"> </w:t>
      </w:r>
      <w:r w:rsidRPr="00FF4705">
        <w:t>права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которому</w:t>
      </w:r>
      <w:r w:rsidR="00341547">
        <w:rPr>
          <w:spacing w:val="1"/>
        </w:rPr>
        <w:t xml:space="preserve"> </w:t>
      </w:r>
      <w:r w:rsidRPr="00FF4705">
        <w:t>переданы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залог</w:t>
      </w:r>
      <w:r w:rsidR="00341547">
        <w:rPr>
          <w:spacing w:val="1"/>
        </w:rPr>
        <w:t xml:space="preserve"> </w:t>
      </w:r>
      <w:r w:rsidRPr="00FF4705">
        <w:t>уполномоченному</w:t>
      </w:r>
      <w:r w:rsidR="00341547">
        <w:rPr>
          <w:spacing w:val="1"/>
        </w:rPr>
        <w:t xml:space="preserve"> </w:t>
      </w:r>
      <w:r w:rsidRPr="00FF4705">
        <w:t>банку,</w:t>
      </w:r>
      <w:r w:rsidR="00341547">
        <w:rPr>
          <w:spacing w:val="1"/>
        </w:rPr>
        <w:t xml:space="preserve"> </w:t>
      </w:r>
      <w:r w:rsidRPr="00FF4705">
        <w:t>предоставившему</w:t>
      </w:r>
      <w:r w:rsidR="00341547">
        <w:rPr>
          <w:spacing w:val="1"/>
        </w:rPr>
        <w:t xml:space="preserve"> </w:t>
      </w:r>
      <w:r w:rsidRPr="00FF4705">
        <w:t>денежные</w:t>
      </w:r>
      <w:r w:rsidR="00341547">
        <w:rPr>
          <w:spacing w:val="1"/>
        </w:rPr>
        <w:t xml:space="preserve"> </w:t>
      </w:r>
      <w:r w:rsidRPr="00FF4705">
        <w:t>средства</w:t>
      </w:r>
      <w:r w:rsidR="00341547">
        <w:rPr>
          <w:spacing w:val="1"/>
        </w:rPr>
        <w:t xml:space="preserve"> </w:t>
      </w:r>
      <w:r w:rsidRPr="00FF4705">
        <w:t>Застройщику,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случае,</w:t>
      </w:r>
      <w:r w:rsidR="00341547">
        <w:rPr>
          <w:spacing w:val="1"/>
        </w:rPr>
        <w:t xml:space="preserve"> </w:t>
      </w:r>
      <w:r w:rsidRPr="00FF4705">
        <w:t>если</w:t>
      </w:r>
      <w:r w:rsidR="00341547">
        <w:rPr>
          <w:spacing w:val="1"/>
        </w:rPr>
        <w:t xml:space="preserve"> </w:t>
      </w:r>
      <w:r w:rsidRPr="00FF4705">
        <w:t>это</w:t>
      </w:r>
      <w:r w:rsidR="00341547">
        <w:rPr>
          <w:spacing w:val="1"/>
        </w:rPr>
        <w:t xml:space="preserve"> </w:t>
      </w:r>
      <w:r w:rsidRPr="00FF4705">
        <w:t>предусмотрено</w:t>
      </w:r>
      <w:r w:rsidR="00341547">
        <w:rPr>
          <w:spacing w:val="56"/>
        </w:rPr>
        <w:t xml:space="preserve"> </w:t>
      </w:r>
      <w:r w:rsidRPr="00FF4705">
        <w:t>кредитным</w:t>
      </w:r>
      <w:r w:rsidR="00341547">
        <w:rPr>
          <w:spacing w:val="1"/>
        </w:rPr>
        <w:t xml:space="preserve"> </w:t>
      </w:r>
      <w:r w:rsidRPr="00FF4705">
        <w:t>договором</w:t>
      </w:r>
      <w:r w:rsidR="00341547">
        <w:t xml:space="preserve"> </w:t>
      </w:r>
      <w:r w:rsidRPr="00FF4705">
        <w:t>(договором</w:t>
      </w:r>
      <w:r w:rsidR="00341547">
        <w:rPr>
          <w:spacing w:val="-3"/>
        </w:rPr>
        <w:t xml:space="preserve"> </w:t>
      </w:r>
      <w:r w:rsidRPr="00FF4705">
        <w:t>займа).</w:t>
      </w:r>
    </w:p>
    <w:p w14:paraId="59B0E79D" w14:textId="77777777" w:rsidR="00DB113C" w:rsidRDefault="00DB113C" w:rsidP="00DB113C">
      <w:pPr>
        <w:pStyle w:val="ad"/>
        <w:spacing w:before="1"/>
        <w:ind w:left="0" w:right="163" w:firstLine="567"/>
      </w:pPr>
      <w:r>
        <w:rPr>
          <w:color w:val="000000"/>
        </w:rPr>
        <w:t xml:space="preserve">Проценты на сумму денежных средств, находящихся на счете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>, не начисляются. Вознаграждение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уполномоченному банку, являющемуся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>-агентом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счету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>, 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выплачивается.</w:t>
      </w:r>
    </w:p>
    <w:p w14:paraId="72B25576" w14:textId="0951121F" w:rsidR="00DB113C" w:rsidRDefault="00DB113C" w:rsidP="00DB113C">
      <w:pPr>
        <w:pStyle w:val="af3"/>
        <w:numPr>
          <w:ilvl w:val="1"/>
          <w:numId w:val="25"/>
        </w:numPr>
        <w:autoSpaceDE/>
        <w:autoSpaceDN/>
        <w:ind w:right="145" w:firstLine="603"/>
      </w:pPr>
      <w:r w:rsidRPr="00DB113C">
        <w:rPr>
          <w:color w:val="000000"/>
        </w:rPr>
        <w:t xml:space="preserve">Участник долевого строительства оплачивает цену договора в следующем порядке: </w:t>
      </w:r>
    </w:p>
    <w:p w14:paraId="3E85917E" w14:textId="77777777" w:rsidR="00DB113C" w:rsidRDefault="00DB113C" w:rsidP="00DB113C">
      <w:pPr>
        <w:pStyle w:val="af3"/>
        <w:ind w:left="0" w:right="145" w:firstLine="567"/>
      </w:pPr>
      <w:r>
        <w:rPr>
          <w:color w:val="000000"/>
        </w:rPr>
        <w:t>- за счет собственных средств сумму в размере   ______ (____________) рублей 00 копеек в течение 5 (пяти) рабочих дней с момента государственной регистрации настоящего договора.</w:t>
      </w:r>
    </w:p>
    <w:p w14:paraId="252B71E8" w14:textId="77777777" w:rsidR="00DB113C" w:rsidRDefault="00DB113C" w:rsidP="00DB113C">
      <w:pPr>
        <w:pStyle w:val="af3"/>
        <w:ind w:left="0" w:right="145" w:firstLine="567"/>
      </w:pPr>
      <w:r>
        <w:rPr>
          <w:color w:val="000000"/>
        </w:rPr>
        <w:lastRenderedPageBreak/>
        <w:t xml:space="preserve">- за счет кредитных средств в ______ (____________) рубля 00 копеек, в соответствии с кредитным договором № _____ от _____ заключенным между участником долевого строительства и Банком _____________. </w:t>
      </w:r>
    </w:p>
    <w:p w14:paraId="0EBD90AD" w14:textId="1695165C" w:rsidR="00DB113C" w:rsidRDefault="00DB113C" w:rsidP="00DB113C">
      <w:pPr>
        <w:pStyle w:val="af3"/>
        <w:widowControl/>
        <w:tabs>
          <w:tab w:val="left" w:pos="1134"/>
        </w:tabs>
        <w:autoSpaceDE/>
        <w:autoSpaceDN/>
        <w:ind w:left="0" w:firstLine="426"/>
      </w:pPr>
      <w:r>
        <w:rPr>
          <w:color w:val="000000"/>
        </w:rPr>
        <w:t>4.5</w:t>
      </w:r>
      <w:r w:rsidR="00F85D49">
        <w:rPr>
          <w:color w:val="000000"/>
        </w:rPr>
        <w:t xml:space="preserve"> </w:t>
      </w:r>
      <w:r>
        <w:rPr>
          <w:color w:val="000000"/>
        </w:rPr>
        <w:t xml:space="preserve">Общая приведенная площадь Объекта долевого строительства, уточняется после получения разрешения на ввод Многоэтажного жилого дома в эксплуатацию в соответствии с обмерами организации, уполномоченной на осуществление технического учета и технической инвентаризации объектов капитального строительства. </w:t>
      </w:r>
    </w:p>
    <w:p w14:paraId="1963E397" w14:textId="29070E66" w:rsidR="00DB113C" w:rsidRDefault="00DB113C" w:rsidP="00DB113C">
      <w:pPr>
        <w:pStyle w:val="af3"/>
        <w:tabs>
          <w:tab w:val="left" w:pos="1404"/>
          <w:tab w:val="left" w:pos="1405"/>
        </w:tabs>
        <w:autoSpaceDE/>
        <w:autoSpaceDN/>
        <w:ind w:left="0" w:right="156" w:firstLine="426"/>
      </w:pPr>
      <w:r>
        <w:rPr>
          <w:color w:val="000000"/>
        </w:rPr>
        <w:t>4.6</w:t>
      </w:r>
      <w:r w:rsidR="00F85D49"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случае расхождения проектной и фактической площади Объекта долевого строительства по данным обмера организации, уполномоченной на осуществление технического учета и технической инвентаризации объектов капитального строительства, без учета площадей балконов и (или) лоджий, свыше чем на 4,5% (четыре целых пять десятых процентов), но не более чем 5% (пять процентов) Стороны обязуются произвести перерасчет. Стороны согласились, что Общая приведенная площадь объекта долевого строительства, указанная в п. 3.2. настоящего Договора, является проектной площадью и может отличаться от фактической (по данным БТИ).  Окончательная площадь объекта долевого строительства указывается в акте приема-передачи. Одновременно с передачей Объекта долевого строительства в собственность Участнику долевого строительства передаётся также доля в праве общей долевой собственности на общее имущество в многоквартирном доме, включая коммуникации.</w:t>
      </w:r>
    </w:p>
    <w:p w14:paraId="281EC7D0" w14:textId="5C26234B" w:rsidR="00DB113C" w:rsidRDefault="00DB113C" w:rsidP="00DB113C">
      <w:pPr>
        <w:tabs>
          <w:tab w:val="left" w:pos="1404"/>
          <w:tab w:val="left" w:pos="1405"/>
        </w:tabs>
        <w:autoSpaceDE/>
        <w:autoSpaceDN/>
        <w:ind w:right="144" w:firstLine="426"/>
      </w:pPr>
      <w:r>
        <w:rPr>
          <w:color w:val="000000"/>
        </w:rPr>
        <w:t>4.7</w:t>
      </w:r>
      <w:r w:rsidRPr="00DB113C">
        <w:rPr>
          <w:color w:val="000000"/>
        </w:rPr>
        <w:t>Учас</w:t>
      </w:r>
      <w:bookmarkStart w:id="0" w:name="_GoBack"/>
      <w:bookmarkEnd w:id="0"/>
      <w:r w:rsidRPr="00DB113C">
        <w:rPr>
          <w:color w:val="000000"/>
        </w:rPr>
        <w:t>тник долевого строительства не имеет права осуществлять любые платежи по Договору до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 xml:space="preserve">даты государственной регистрации настоящего Договора. </w:t>
      </w:r>
      <w:r w:rsidRPr="00DB113C">
        <w:rPr>
          <w:color w:val="000000"/>
          <w:sz w:val="24"/>
        </w:rPr>
        <w:t xml:space="preserve">В случае оплаты Участником долевого строительства </w:t>
      </w:r>
      <w:r w:rsidRPr="00DB113C">
        <w:rPr>
          <w:color w:val="000000"/>
        </w:rPr>
        <w:t>Цены Договора или части Цены Договора</w:t>
      </w:r>
      <w:r w:rsidRPr="00DB113C">
        <w:rPr>
          <w:color w:val="000000"/>
          <w:sz w:val="24"/>
        </w:rPr>
        <w:t xml:space="preserve"> до даты государственной регистрации настоящего Договора, Участник долевого строительства несет ответственность в соответствии с действующим законодательством Российской Федерации</w:t>
      </w:r>
      <w:r w:rsidRPr="00DB113C">
        <w:rPr>
          <w:color w:val="000000"/>
        </w:rPr>
        <w:t>.</w:t>
      </w:r>
    </w:p>
    <w:p w14:paraId="3FE433A1" w14:textId="2AF1BA1E" w:rsidR="00DB113C" w:rsidRDefault="00DB113C" w:rsidP="00DB113C">
      <w:pPr>
        <w:tabs>
          <w:tab w:val="left" w:pos="1404"/>
          <w:tab w:val="left" w:pos="1405"/>
        </w:tabs>
        <w:autoSpaceDE/>
        <w:autoSpaceDN/>
        <w:ind w:right="151" w:firstLine="426"/>
      </w:pPr>
      <w:r>
        <w:rPr>
          <w:color w:val="000000"/>
        </w:rPr>
        <w:t>4.8</w:t>
      </w:r>
      <w:r w:rsidRPr="00DB113C">
        <w:rPr>
          <w:color w:val="000000"/>
        </w:rPr>
        <w:t>Обязательства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Участника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долевого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строительства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по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оплате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Цены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Договора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считаются</w:t>
      </w:r>
      <w:r w:rsidRPr="00DB113C">
        <w:rPr>
          <w:color w:val="000000"/>
          <w:spacing w:val="-52"/>
        </w:rPr>
        <w:t xml:space="preserve"> </w:t>
      </w:r>
      <w:r w:rsidRPr="00DB113C">
        <w:rPr>
          <w:color w:val="000000"/>
        </w:rPr>
        <w:t xml:space="preserve">исполненными с момента поступления в полном объеме денежных средств на счет </w:t>
      </w:r>
      <w:proofErr w:type="spellStart"/>
      <w:r w:rsidRPr="00DB113C">
        <w:rPr>
          <w:color w:val="000000"/>
        </w:rPr>
        <w:t>эскроу</w:t>
      </w:r>
      <w:proofErr w:type="spellEnd"/>
      <w:r w:rsidRPr="00DB113C">
        <w:rPr>
          <w:color w:val="000000"/>
        </w:rPr>
        <w:t>, открытый в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соответствии</w:t>
      </w:r>
      <w:r w:rsidRPr="00DB113C">
        <w:rPr>
          <w:color w:val="000000"/>
          <w:spacing w:val="-2"/>
        </w:rPr>
        <w:t xml:space="preserve"> </w:t>
      </w:r>
      <w:r w:rsidRPr="00DB113C">
        <w:rPr>
          <w:color w:val="000000"/>
        </w:rPr>
        <w:t>с</w:t>
      </w:r>
      <w:r w:rsidRPr="00DB113C">
        <w:rPr>
          <w:color w:val="000000"/>
          <w:spacing w:val="-1"/>
        </w:rPr>
        <w:t xml:space="preserve"> </w:t>
      </w:r>
      <w:r w:rsidRPr="00DB113C">
        <w:rPr>
          <w:color w:val="000000"/>
        </w:rPr>
        <w:t>п.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4.3.</w:t>
      </w:r>
      <w:r w:rsidRPr="00DB113C">
        <w:rPr>
          <w:color w:val="000000"/>
          <w:spacing w:val="1"/>
        </w:rPr>
        <w:t xml:space="preserve"> </w:t>
      </w:r>
      <w:r w:rsidRPr="00DB113C">
        <w:rPr>
          <w:color w:val="000000"/>
        </w:rPr>
        <w:t>настоящего</w:t>
      </w:r>
      <w:r w:rsidRPr="00DB113C">
        <w:rPr>
          <w:color w:val="000000"/>
          <w:spacing w:val="2"/>
        </w:rPr>
        <w:t xml:space="preserve"> </w:t>
      </w:r>
      <w:r w:rsidRPr="00DB113C">
        <w:rPr>
          <w:color w:val="000000"/>
        </w:rPr>
        <w:t>Договора.</w:t>
      </w:r>
    </w:p>
    <w:p w14:paraId="45B9F491" w14:textId="614C60B9" w:rsidR="007A1E7B" w:rsidRPr="007A1E7B" w:rsidRDefault="007A1E7B" w:rsidP="00B91C31">
      <w:pPr>
        <w:pStyle w:val="af3"/>
        <w:tabs>
          <w:tab w:val="left" w:pos="441"/>
          <w:tab w:val="left" w:pos="1134"/>
          <w:tab w:val="left" w:pos="1276"/>
        </w:tabs>
        <w:spacing w:line="252" w:lineRule="exact"/>
        <w:ind w:left="0" w:firstLine="567"/>
      </w:pPr>
    </w:p>
    <w:p w14:paraId="09E8481A" w14:textId="51BCB0D5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5.</w:t>
      </w:r>
      <w:r w:rsidR="00341547">
        <w:rPr>
          <w:b/>
          <w:bCs/>
        </w:rPr>
        <w:t xml:space="preserve">    </w:t>
      </w:r>
      <w:r w:rsidRPr="007A1E7B">
        <w:rPr>
          <w:b/>
          <w:bCs/>
        </w:rPr>
        <w:t>ПОРЯДОК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СРОКИ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ПЕРЕДАЧИ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ОБЪЕКТА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ДОЛЕВОГО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СТРОИТЕЛЬСТВА</w:t>
      </w:r>
    </w:p>
    <w:p w14:paraId="2F22D6BA" w14:textId="6EA194FD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5.1.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завершить</w:t>
      </w:r>
      <w:r w:rsidR="00341547">
        <w:t xml:space="preserve"> </w:t>
      </w:r>
      <w:r w:rsidRPr="007A1E7B">
        <w:t>строительство</w:t>
      </w:r>
      <w:r w:rsidR="00341547">
        <w:t xml:space="preserve"> </w:t>
      </w:r>
      <w:r w:rsidRPr="007A1E7B">
        <w:t>(создание)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ввести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эксплуатацию</w:t>
      </w:r>
      <w:r w:rsidR="00341547">
        <w:t xml:space="preserve"> </w:t>
      </w:r>
      <w:r w:rsidRPr="00B91C31">
        <w:t>в</w:t>
      </w:r>
      <w:r w:rsidR="00341547" w:rsidRPr="00B91C31">
        <w:t xml:space="preserve"> </w:t>
      </w:r>
      <w:r w:rsidR="0086414A">
        <w:rPr>
          <w:lang w:val="en-US"/>
        </w:rPr>
        <w:t>IV</w:t>
      </w:r>
      <w:r w:rsidR="00341547" w:rsidRPr="00B91C31">
        <w:t xml:space="preserve"> </w:t>
      </w:r>
      <w:r w:rsidRPr="00B91C31">
        <w:t>квартале</w:t>
      </w:r>
      <w:r w:rsidR="00341547" w:rsidRPr="00B91C31">
        <w:t xml:space="preserve"> </w:t>
      </w:r>
      <w:r w:rsidRPr="00B91C31">
        <w:t>2024г.</w:t>
      </w:r>
    </w:p>
    <w:p w14:paraId="669469C5" w14:textId="675CB9B0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5.2.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после</w:t>
      </w:r>
      <w:r w:rsidR="00341547">
        <w:t xml:space="preserve"> </w:t>
      </w:r>
      <w:r w:rsidRPr="007A1E7B">
        <w:t>получения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установленном</w:t>
      </w:r>
      <w:r w:rsidR="00341547">
        <w:t xml:space="preserve"> </w:t>
      </w:r>
      <w:r w:rsidRPr="007A1E7B">
        <w:t>порядке</w:t>
      </w:r>
      <w:r w:rsidR="00341547">
        <w:t xml:space="preserve"> </w:t>
      </w:r>
      <w:r w:rsidRPr="007A1E7B">
        <w:t>разрешения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ввод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эксплуатацию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передать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="001A2D5C" w:rsidRPr="007A1E7B">
        <w:t>до</w:t>
      </w:r>
      <w:r w:rsidR="00341547">
        <w:t xml:space="preserve"> </w:t>
      </w:r>
      <w:r w:rsidR="00B91C31" w:rsidRPr="00B91C31">
        <w:t>31.03.2025</w:t>
      </w:r>
      <w:r w:rsidR="00341547" w:rsidRPr="00B91C31">
        <w:t xml:space="preserve"> </w:t>
      </w:r>
      <w:r w:rsidRPr="00B91C31">
        <w:t>года.</w:t>
      </w:r>
    </w:p>
    <w:p w14:paraId="66AAA05A" w14:textId="520219BF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5.3.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направить</w:t>
      </w:r>
      <w:r w:rsidR="00341547">
        <w:t xml:space="preserve"> </w:t>
      </w:r>
      <w:r w:rsidRPr="007A1E7B">
        <w:t>уведомление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завершении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готовности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менее</w:t>
      </w:r>
      <w:r w:rsidR="00341547">
        <w:t xml:space="preserve"> </w:t>
      </w:r>
      <w:r w:rsidRPr="007A1E7B">
        <w:t>чем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1</w:t>
      </w:r>
      <w:r w:rsidR="00341547">
        <w:t xml:space="preserve"> </w:t>
      </w:r>
      <w:r w:rsidRPr="007A1E7B">
        <w:t>(Один)</w:t>
      </w:r>
      <w:r w:rsidR="00341547">
        <w:t xml:space="preserve"> </w:t>
      </w:r>
      <w:r w:rsidRPr="007A1E7B">
        <w:t>месяц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наступления</w:t>
      </w:r>
      <w:r w:rsidR="00341547">
        <w:t xml:space="preserve"> </w:t>
      </w:r>
      <w:r w:rsidRPr="007A1E7B">
        <w:t>установленного</w:t>
      </w:r>
      <w:r w:rsidR="00341547">
        <w:t xml:space="preserve"> </w:t>
      </w:r>
      <w:r w:rsidRPr="007A1E7B">
        <w:t>срока</w:t>
      </w:r>
      <w:r w:rsidR="00341547">
        <w:t xml:space="preserve"> </w:t>
      </w:r>
      <w:r w:rsidRPr="007A1E7B">
        <w:t>передачи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почте</w:t>
      </w:r>
      <w:r w:rsidR="00341547">
        <w:t xml:space="preserve"> </w:t>
      </w:r>
      <w:r w:rsidRPr="007A1E7B">
        <w:t>заказным</w:t>
      </w:r>
      <w:r w:rsidR="00341547">
        <w:t xml:space="preserve"> </w:t>
      </w:r>
      <w:r w:rsidRPr="007A1E7B">
        <w:t>письмом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описью</w:t>
      </w:r>
      <w:r w:rsidR="00341547">
        <w:t xml:space="preserve"> </w:t>
      </w:r>
      <w:r w:rsidRPr="007A1E7B">
        <w:t>вложения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уведомлением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вручении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почтовому</w:t>
      </w:r>
      <w:r w:rsidR="00341547">
        <w:t xml:space="preserve"> </w:t>
      </w:r>
      <w:r w:rsidRPr="007A1E7B">
        <w:t>адресу,</w:t>
      </w:r>
      <w:r w:rsidR="00341547">
        <w:t xml:space="preserve"> </w:t>
      </w:r>
      <w:r w:rsidRPr="007A1E7B">
        <w:t>указанному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вручить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лично</w:t>
      </w:r>
      <w:r w:rsidR="00341547">
        <w:t xml:space="preserve"> </w:t>
      </w:r>
      <w:r w:rsidRPr="007A1E7B">
        <w:t>под</w:t>
      </w:r>
      <w:r w:rsidR="00341547">
        <w:t xml:space="preserve"> </w:t>
      </w:r>
      <w:r w:rsidRPr="007A1E7B">
        <w:t>расписку.</w:t>
      </w:r>
    </w:p>
    <w:p w14:paraId="2C1B1873" w14:textId="77777777" w:rsidR="00DB113C" w:rsidRDefault="007A1E7B" w:rsidP="00DB113C">
      <w:pPr>
        <w:pStyle w:val="af3"/>
        <w:numPr>
          <w:ilvl w:val="1"/>
          <w:numId w:val="32"/>
        </w:numPr>
        <w:tabs>
          <w:tab w:val="left" w:pos="1021"/>
        </w:tabs>
        <w:autoSpaceDE/>
        <w:autoSpaceDN/>
        <w:ind w:left="0" w:right="153" w:firstLine="567"/>
      </w:pPr>
      <w:r w:rsidRPr="007A1E7B">
        <w:t>5.4.</w:t>
      </w:r>
      <w:r w:rsidR="00341547">
        <w:t xml:space="preserve">    </w:t>
      </w:r>
      <w:r w:rsidR="00DB113C">
        <w:rPr>
          <w:color w:val="000000"/>
        </w:rPr>
        <w:t>В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случае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если строительство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Объекта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недвижимости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будет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завершено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ранее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предусмотренного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Договором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срока,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Застройщик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имеет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право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начать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передачу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Объекта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долевого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строительства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после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надлежащего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уведомления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Участника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долевого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строительства.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В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этом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случае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Участник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долевого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строительства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обязан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исполнить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собственные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обязанности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по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Договору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соответственно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учетом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изменяемых</w:t>
      </w:r>
      <w:r w:rsidR="00DB113C">
        <w:rPr>
          <w:color w:val="000000"/>
          <w:spacing w:val="1"/>
        </w:rPr>
        <w:t xml:space="preserve"> </w:t>
      </w:r>
      <w:r w:rsidR="00DB113C">
        <w:rPr>
          <w:color w:val="000000"/>
        </w:rPr>
        <w:t>сроков исполнения (досрочно)</w:t>
      </w:r>
    </w:p>
    <w:p w14:paraId="2685CB12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21"/>
        </w:tabs>
        <w:autoSpaceDE/>
        <w:autoSpaceDN/>
        <w:ind w:left="0" w:right="154" w:firstLine="567"/>
      </w:pPr>
      <w:r>
        <w:rPr>
          <w:color w:val="000000"/>
        </w:rPr>
        <w:t>В том случае, если строительство (создание) Объекта недвижимости не может быть завершено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срок, 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позднее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(два)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месяца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истечения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указанного в п. 5.1. настоящего Договора направляет Участнику долевого строительства соответствующее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уведомление и предложение об изменении Договора.</w:t>
      </w:r>
    </w:p>
    <w:p w14:paraId="75CC3C77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21"/>
        </w:tabs>
        <w:autoSpaceDE/>
        <w:autoSpaceDN/>
        <w:ind w:left="0" w:right="154" w:firstLine="567"/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позднее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(Десяти)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завершении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обязан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выполнить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все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свои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обязательства,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установленные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разделом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принять Объект долевого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строительства.</w:t>
      </w:r>
    </w:p>
    <w:p w14:paraId="373893A6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21"/>
        </w:tabs>
        <w:autoSpaceDE/>
        <w:autoSpaceDN/>
        <w:ind w:left="0" w:right="155" w:firstLine="567"/>
      </w:pPr>
      <w:r>
        <w:rPr>
          <w:color w:val="000000"/>
        </w:rPr>
        <w:t>Объект долевого строительства передается Участнику долевого строительства при условии полного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оплате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разделом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</w:p>
    <w:p w14:paraId="108508DF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21"/>
        </w:tabs>
        <w:autoSpaceDE/>
        <w:autoSpaceDN/>
        <w:ind w:left="0" w:right="163" w:firstLine="567"/>
      </w:pPr>
      <w:r>
        <w:rPr>
          <w:color w:val="000000"/>
        </w:rPr>
        <w:t>С момента подписания Передаточного акта риск случайной гибели Объекта долевого строительства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признается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перешедшим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строительства.</w:t>
      </w:r>
    </w:p>
    <w:p w14:paraId="5AB20403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77"/>
        </w:tabs>
        <w:autoSpaceDE/>
        <w:autoSpaceDN/>
        <w:ind w:left="0" w:right="150" w:firstLine="567"/>
      </w:pPr>
      <w:r>
        <w:rPr>
          <w:color w:val="000000"/>
        </w:rPr>
        <w:t>При уклонении Участника долевого строительства от подписания Передаточного акта или 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lastRenderedPageBreak/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своих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истечении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(двух)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месяцев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вправе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строительства. Указанные меры могут применяться только в случае, если Застройщик обладает сведениями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о получении Участником долевого строительства сообщения, либо оператором почтовой связи заказное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возвращено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сообщением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связи 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отсутствием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почтовому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риск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случайной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гибели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признается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перешедшим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вышеуказанного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7A50DF59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21"/>
        </w:tabs>
        <w:autoSpaceDE/>
        <w:autoSpaceDN/>
        <w:spacing w:before="63"/>
        <w:ind w:left="0" w:right="148" w:firstLine="567"/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уклонения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принятия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строительства, Участник долевого строительства </w:t>
      </w:r>
      <w:r>
        <w:rPr>
          <w:color w:val="000000"/>
          <w:sz w:val="24"/>
        </w:rPr>
        <w:t>несет ответственность в соответствии с действующим законодательством Российской Федерации.</w:t>
      </w:r>
    </w:p>
    <w:p w14:paraId="0B9547A1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20"/>
          <w:tab w:val="left" w:pos="1021"/>
        </w:tabs>
        <w:autoSpaceDE/>
        <w:autoSpaceDN/>
        <w:spacing w:before="2"/>
        <w:ind w:left="0" w:right="156" w:firstLine="567"/>
      </w:pPr>
      <w:r>
        <w:rPr>
          <w:color w:val="000000"/>
        </w:rPr>
        <w:t>В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выявления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недостатков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Стороны,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составляют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Акт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несоответствии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 указывают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нем порядок, способ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сроки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устранения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выявленных недостатков.</w:t>
      </w:r>
    </w:p>
    <w:p w14:paraId="78E9AD59" w14:textId="77777777" w:rsidR="00DB113C" w:rsidRDefault="00DB113C" w:rsidP="00DB113C">
      <w:pPr>
        <w:pStyle w:val="af3"/>
        <w:numPr>
          <w:ilvl w:val="1"/>
          <w:numId w:val="32"/>
        </w:numPr>
        <w:tabs>
          <w:tab w:val="left" w:pos="1020"/>
          <w:tab w:val="left" w:pos="1021"/>
        </w:tabs>
        <w:autoSpaceDE/>
        <w:autoSpaceDN/>
        <w:ind w:left="0" w:right="159" w:firstLine="567"/>
      </w:pPr>
      <w:r>
        <w:rPr>
          <w:color w:val="000000"/>
        </w:rPr>
        <w:t>Подписание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Передаточного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акта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может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поставлено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зависимость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уплаты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неустойки, предусмотренной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настоящим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Договором.</w:t>
      </w:r>
    </w:p>
    <w:p w14:paraId="37AC2293" w14:textId="50EDC761" w:rsidR="00DB113C" w:rsidRDefault="00845A9E" w:rsidP="00845A9E">
      <w:pPr>
        <w:pStyle w:val="1"/>
        <w:tabs>
          <w:tab w:val="left" w:pos="0"/>
        </w:tabs>
        <w:autoSpaceDE/>
        <w:autoSpaceDN/>
        <w:spacing w:before="1"/>
        <w:ind w:firstLine="0"/>
        <w:jc w:val="center"/>
      </w:pPr>
      <w:r>
        <w:rPr>
          <w:color w:val="000000"/>
        </w:rPr>
        <w:t>6.</w:t>
      </w:r>
      <w:r w:rsidR="00DB113C">
        <w:rPr>
          <w:color w:val="000000"/>
        </w:rPr>
        <w:t>ГАРАНТИИ</w:t>
      </w:r>
      <w:r w:rsidR="00DB113C">
        <w:rPr>
          <w:color w:val="000000"/>
          <w:spacing w:val="-3"/>
        </w:rPr>
        <w:t xml:space="preserve"> </w:t>
      </w:r>
      <w:r w:rsidR="00DB113C">
        <w:rPr>
          <w:color w:val="000000"/>
        </w:rPr>
        <w:t>КАЧЕСТВА</w:t>
      </w:r>
    </w:p>
    <w:p w14:paraId="61B722F6" w14:textId="77777777" w:rsidR="00DB113C" w:rsidRDefault="00DB113C" w:rsidP="00DB113C">
      <w:pPr>
        <w:pStyle w:val="af3"/>
        <w:numPr>
          <w:ilvl w:val="1"/>
          <w:numId w:val="33"/>
        </w:numPr>
        <w:tabs>
          <w:tab w:val="left" w:pos="1021"/>
        </w:tabs>
        <w:autoSpaceDE/>
        <w:autoSpaceDN/>
        <w:spacing w:before="1"/>
        <w:ind w:left="0" w:right="148" w:firstLine="567"/>
      </w:pPr>
      <w:r>
        <w:rPr>
          <w:color w:val="000000"/>
        </w:rPr>
        <w:t>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9C53519" w14:textId="77777777" w:rsidR="00DB113C" w:rsidRDefault="00DB113C" w:rsidP="00DB113C">
      <w:pPr>
        <w:pStyle w:val="af3"/>
        <w:numPr>
          <w:ilvl w:val="1"/>
          <w:numId w:val="33"/>
        </w:numPr>
        <w:tabs>
          <w:tab w:val="left" w:pos="1021"/>
        </w:tabs>
        <w:autoSpaceDE/>
        <w:autoSpaceDN/>
        <w:ind w:left="0" w:right="150" w:firstLine="567"/>
      </w:pPr>
      <w:r>
        <w:rPr>
          <w:color w:val="000000"/>
        </w:rPr>
        <w:t>Гарантийный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исключением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технологического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инженерного оборудования, входящего в состав такого Объекта долевого строительства, устанавливается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 и составляет 5 (Пять) лет. Указанный гарантийный срок исчисляется со дня передачи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 исключением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технологического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инженерного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оборудования, входящего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такого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строительства.</w:t>
      </w:r>
    </w:p>
    <w:p w14:paraId="2D92D1FB" w14:textId="77777777" w:rsidR="00DB113C" w:rsidRDefault="00DB113C" w:rsidP="00DB113C">
      <w:pPr>
        <w:pStyle w:val="af3"/>
        <w:numPr>
          <w:ilvl w:val="1"/>
          <w:numId w:val="33"/>
        </w:numPr>
        <w:tabs>
          <w:tab w:val="left" w:pos="1021"/>
        </w:tabs>
        <w:autoSpaceDE/>
        <w:autoSpaceDN/>
        <w:spacing w:before="3"/>
        <w:ind w:left="0" w:right="151" w:firstLine="567"/>
      </w:pPr>
      <w:r>
        <w:rPr>
          <w:color w:val="000000"/>
        </w:rPr>
        <w:t>Гарантийный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технологическое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оборудование,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передаваемого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устанавливается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 и составляет 3 (три) года. Указанный гарантийный срок исчисляется со дня подписания первого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передаче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строительства.</w:t>
      </w:r>
    </w:p>
    <w:p w14:paraId="748E521D" w14:textId="77777777" w:rsidR="00DB113C" w:rsidRDefault="00DB113C" w:rsidP="00DB113C">
      <w:pPr>
        <w:pStyle w:val="af3"/>
        <w:numPr>
          <w:ilvl w:val="1"/>
          <w:numId w:val="33"/>
        </w:numPr>
        <w:tabs>
          <w:tab w:val="left" w:pos="1021"/>
        </w:tabs>
        <w:autoSpaceDE/>
        <w:autoSpaceDN/>
        <w:ind w:left="0" w:right="148" w:firstLine="567"/>
      </w:pPr>
      <w:r>
        <w:rPr>
          <w:color w:val="000000"/>
        </w:rPr>
        <w:t>Застройщик не несет ответственности за недостатки (дефекты) объекта долевого 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обнаруженные в течение гарантийного срока, если докажет, что они произошли вследствие нормального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износа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 входящих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инженерно-технического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конструктивных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изделий,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нарушения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регламентов,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градостроительных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регламентов,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требований 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процессу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инженерно-технического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конструктивных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изделий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вследствие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ненадлежащего их ремонта, проведенного самим участником долевого строительства или привлеченными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третьими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лицами,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если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недостатки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(дефекты)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возникли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вследствие нарушения предусмотренных предоставленной участнику долевого строительства инструкцией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правил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эффективного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безопасного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использования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входящих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инженерно-технического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обеспечения, конструктивных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изделий.</w:t>
      </w:r>
    </w:p>
    <w:p w14:paraId="12F10AC3" w14:textId="0B129E42" w:rsidR="00DB113C" w:rsidRDefault="00845A9E" w:rsidP="00845A9E">
      <w:pPr>
        <w:pStyle w:val="1"/>
        <w:tabs>
          <w:tab w:val="left" w:pos="0"/>
          <w:tab w:val="left" w:pos="220"/>
          <w:tab w:val="left" w:pos="851"/>
          <w:tab w:val="left" w:pos="1985"/>
        </w:tabs>
        <w:autoSpaceDE/>
        <w:autoSpaceDN/>
        <w:ind w:firstLine="0"/>
        <w:jc w:val="center"/>
      </w:pPr>
      <w:r>
        <w:rPr>
          <w:color w:val="000000"/>
        </w:rPr>
        <w:t>7.</w:t>
      </w:r>
      <w:r w:rsidR="00DB113C">
        <w:rPr>
          <w:color w:val="000000"/>
        </w:rPr>
        <w:t>ОБЯЗАННОСТИ</w:t>
      </w:r>
      <w:r w:rsidR="00DB113C">
        <w:rPr>
          <w:color w:val="000000"/>
          <w:spacing w:val="-6"/>
        </w:rPr>
        <w:t xml:space="preserve"> </w:t>
      </w:r>
      <w:r w:rsidR="00DB113C">
        <w:rPr>
          <w:color w:val="000000"/>
        </w:rPr>
        <w:t>ЗАСТРОЙЩИКА</w:t>
      </w:r>
    </w:p>
    <w:p w14:paraId="4436A7CB" w14:textId="77777777" w:rsidR="00DB113C" w:rsidRDefault="00DB113C" w:rsidP="00DB113C">
      <w:pPr>
        <w:pStyle w:val="af3"/>
        <w:numPr>
          <w:ilvl w:val="1"/>
          <w:numId w:val="34"/>
        </w:numPr>
        <w:tabs>
          <w:tab w:val="left" w:pos="1021"/>
        </w:tabs>
        <w:autoSpaceDE/>
        <w:autoSpaceDN/>
        <w:ind w:left="0" w:right="151" w:firstLine="567"/>
      </w:pP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обязуется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организационных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мероприятий,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документацией, сроками строительства и в установленном порядке получить разрешение на ввод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 эксплуатацию.</w:t>
      </w:r>
    </w:p>
    <w:p w14:paraId="7FCFDF20" w14:textId="77777777" w:rsidR="00DB113C" w:rsidRDefault="00DB113C" w:rsidP="00DB113C">
      <w:pPr>
        <w:pStyle w:val="af3"/>
        <w:numPr>
          <w:ilvl w:val="1"/>
          <w:numId w:val="34"/>
        </w:numPr>
        <w:tabs>
          <w:tab w:val="left" w:pos="1021"/>
        </w:tabs>
        <w:autoSpaceDE/>
        <w:autoSpaceDN/>
        <w:ind w:left="0" w:right="159" w:firstLine="567"/>
      </w:pPr>
      <w:r>
        <w:rPr>
          <w:color w:val="000000"/>
        </w:rPr>
        <w:t>Застройщик обязан выполнить работы качественно в соответствии с проектной документацией,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техническими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условиями,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строительными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нормами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правилами.</w:t>
      </w:r>
    </w:p>
    <w:p w14:paraId="64AFBA4C" w14:textId="77777777" w:rsidR="00DB113C" w:rsidRDefault="00DB113C" w:rsidP="00DB113C">
      <w:pPr>
        <w:pStyle w:val="af3"/>
        <w:numPr>
          <w:ilvl w:val="1"/>
          <w:numId w:val="34"/>
        </w:numPr>
        <w:tabs>
          <w:tab w:val="left" w:pos="1021"/>
        </w:tabs>
        <w:autoSpaceDE/>
        <w:autoSpaceDN/>
        <w:ind w:left="0" w:right="154" w:firstLine="567"/>
      </w:pP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окончании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ввод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эксплуатацию,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строительства по Передаточному акту при условии выполнения в полном объеме Участником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своих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Договору.</w:t>
      </w:r>
    </w:p>
    <w:p w14:paraId="448AD033" w14:textId="3AA2C271" w:rsidR="00DB113C" w:rsidRDefault="00845A9E" w:rsidP="00845A9E">
      <w:pPr>
        <w:pStyle w:val="1"/>
        <w:tabs>
          <w:tab w:val="left" w:pos="0"/>
        </w:tabs>
        <w:autoSpaceDE/>
        <w:autoSpaceDN/>
        <w:ind w:firstLine="0"/>
        <w:jc w:val="center"/>
      </w:pPr>
      <w:r>
        <w:rPr>
          <w:color w:val="000000"/>
        </w:rPr>
        <w:t>8.</w:t>
      </w:r>
      <w:r w:rsidR="00DB113C">
        <w:rPr>
          <w:color w:val="000000"/>
        </w:rPr>
        <w:t>ОБЯЗАННОСТИ</w:t>
      </w:r>
      <w:r w:rsidR="00DB113C">
        <w:rPr>
          <w:color w:val="000000"/>
          <w:spacing w:val="-5"/>
        </w:rPr>
        <w:t xml:space="preserve"> </w:t>
      </w:r>
      <w:r w:rsidR="00DB113C">
        <w:rPr>
          <w:color w:val="000000"/>
        </w:rPr>
        <w:t>УЧАСТНИКА</w:t>
      </w:r>
      <w:r w:rsidR="00DB113C">
        <w:rPr>
          <w:color w:val="000000"/>
          <w:spacing w:val="-7"/>
        </w:rPr>
        <w:t xml:space="preserve"> </w:t>
      </w:r>
      <w:r w:rsidR="00DB113C">
        <w:rPr>
          <w:color w:val="000000"/>
        </w:rPr>
        <w:t>ДОЛЕВОГО</w:t>
      </w:r>
      <w:r w:rsidR="00DB113C">
        <w:rPr>
          <w:color w:val="000000"/>
          <w:spacing w:val="-5"/>
        </w:rPr>
        <w:t xml:space="preserve"> </w:t>
      </w:r>
      <w:r w:rsidR="00DB113C">
        <w:rPr>
          <w:color w:val="000000"/>
        </w:rPr>
        <w:t>СТРОИТЕЛЬСТВА</w:t>
      </w:r>
    </w:p>
    <w:p w14:paraId="1C61FF29" w14:textId="77777777" w:rsidR="00DB113C" w:rsidRDefault="00DB113C" w:rsidP="00DB113C">
      <w:pPr>
        <w:pStyle w:val="af3"/>
        <w:numPr>
          <w:ilvl w:val="1"/>
          <w:numId w:val="35"/>
        </w:numPr>
        <w:tabs>
          <w:tab w:val="left" w:pos="1021"/>
        </w:tabs>
        <w:autoSpaceDE/>
        <w:autoSpaceDN/>
        <w:spacing w:line="240" w:lineRule="atLeast"/>
        <w:ind w:left="0" w:firstLine="567"/>
      </w:pPr>
      <w:r>
        <w:rPr>
          <w:color w:val="000000"/>
        </w:rPr>
        <w:t>Уплатить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сроки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порядке,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установленном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настоящим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Договором.</w:t>
      </w:r>
    </w:p>
    <w:p w14:paraId="76867812" w14:textId="77777777" w:rsidR="00DB113C" w:rsidRDefault="00DB113C" w:rsidP="00DB113C">
      <w:pPr>
        <w:pStyle w:val="af3"/>
        <w:numPr>
          <w:ilvl w:val="1"/>
          <w:numId w:val="35"/>
        </w:numPr>
        <w:tabs>
          <w:tab w:val="left" w:pos="1021"/>
        </w:tabs>
        <w:autoSpaceDE/>
        <w:autoSpaceDN/>
        <w:spacing w:before="63" w:line="240" w:lineRule="atLeast"/>
        <w:ind w:left="0" w:right="159" w:firstLine="567"/>
      </w:pPr>
      <w:r>
        <w:rPr>
          <w:color w:val="000000"/>
        </w:rPr>
        <w:lastRenderedPageBreak/>
        <w:t>Принять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Передаточному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порядке,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настоящим Договором.</w:t>
      </w:r>
    </w:p>
    <w:p w14:paraId="1FB942E0" w14:textId="77777777" w:rsidR="00DB113C" w:rsidRDefault="00DB113C" w:rsidP="00DB113C">
      <w:pPr>
        <w:pStyle w:val="af3"/>
        <w:numPr>
          <w:ilvl w:val="1"/>
          <w:numId w:val="35"/>
        </w:numPr>
        <w:tabs>
          <w:tab w:val="left" w:pos="1021"/>
        </w:tabs>
        <w:autoSpaceDE/>
        <w:autoSpaceDN/>
        <w:ind w:left="0" w:right="146" w:firstLine="567"/>
      </w:pPr>
      <w:r>
        <w:rPr>
          <w:color w:val="000000"/>
        </w:rPr>
        <w:t xml:space="preserve">После передачи Объекта долевого строительства </w:t>
      </w:r>
      <w:bookmarkStart w:id="1" w:name="_Hlk57101742"/>
      <w:r>
        <w:rPr>
          <w:color w:val="000000"/>
        </w:rPr>
        <w:t>Участнику долевого строительства</w:t>
      </w:r>
      <w:bookmarkEnd w:id="1"/>
      <w:r>
        <w:rPr>
          <w:color w:val="000000"/>
        </w:rPr>
        <w:t xml:space="preserve"> по Передаточному акту, Участник долевого строительства обязан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 долевого строительства, соразмерно доле в праве общей собственности на это имущество. </w:t>
      </w:r>
    </w:p>
    <w:p w14:paraId="21475A6D" w14:textId="77777777" w:rsidR="00DB113C" w:rsidRDefault="00DB113C" w:rsidP="00DB113C">
      <w:pPr>
        <w:pStyle w:val="af3"/>
        <w:widowControl/>
        <w:numPr>
          <w:ilvl w:val="1"/>
          <w:numId w:val="35"/>
        </w:numPr>
        <w:autoSpaceDE/>
        <w:autoSpaceDN/>
        <w:ind w:left="0" w:firstLine="567"/>
        <w:contextualSpacing/>
      </w:pPr>
      <w:r>
        <w:rPr>
          <w:color w:val="000000"/>
        </w:rPr>
        <w:t xml:space="preserve">Выполнять иные обязанности, которые в соответствии с настоящим Договором или Законом возлагаются на Участника долевого строительства. </w:t>
      </w:r>
    </w:p>
    <w:p w14:paraId="4964D346" w14:textId="77777777" w:rsidR="00DB113C" w:rsidRDefault="00DB113C" w:rsidP="00DB113C">
      <w:pPr>
        <w:pStyle w:val="af3"/>
        <w:numPr>
          <w:ilvl w:val="1"/>
          <w:numId w:val="35"/>
        </w:numPr>
        <w:tabs>
          <w:tab w:val="left" w:pos="1021"/>
        </w:tabs>
        <w:autoSpaceDE/>
        <w:autoSpaceDN/>
        <w:spacing w:before="1"/>
        <w:ind w:left="0" w:right="156" w:firstLine="567"/>
      </w:pPr>
      <w:r>
        <w:rPr>
          <w:color w:val="000000"/>
        </w:rPr>
        <w:t>Передать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необходимых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государственную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регистрацию в соответствующий территориальный орган, осуществляющий государственную регистрацию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недвижимое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имущество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сделок с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ним.</w:t>
      </w:r>
    </w:p>
    <w:p w14:paraId="3C0A0FCD" w14:textId="77777777" w:rsidR="00DB113C" w:rsidRDefault="00DB113C" w:rsidP="00DB113C">
      <w:pPr>
        <w:pStyle w:val="af3"/>
        <w:numPr>
          <w:ilvl w:val="1"/>
          <w:numId w:val="35"/>
        </w:numPr>
        <w:tabs>
          <w:tab w:val="left" w:pos="1021"/>
        </w:tabs>
        <w:autoSpaceDE/>
        <w:autoSpaceDN/>
        <w:ind w:left="0" w:right="157" w:firstLine="567"/>
      </w:pP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незамедлительно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уведомлять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любых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обстоятельствах, способных повлиять на исполнение Договора, в том числе, об изменении, соответственно,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места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фактического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(места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нахождения),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почтового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адреса,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фамилии,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имени, отчества, (наименования)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паспортных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данных, контактных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телефонов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пр.</w:t>
      </w:r>
    </w:p>
    <w:p w14:paraId="690D1079" w14:textId="77777777" w:rsidR="00DB113C" w:rsidRDefault="00DB113C" w:rsidP="00DB113C">
      <w:pPr>
        <w:pStyle w:val="ad"/>
        <w:ind w:left="0" w:right="158" w:firstLine="567"/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противном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несет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ответственности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неполучение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уведомлений,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Договором.</w:t>
      </w:r>
    </w:p>
    <w:p w14:paraId="353DEC77" w14:textId="77777777" w:rsidR="00DB113C" w:rsidRDefault="00DB113C" w:rsidP="00DB113C">
      <w:pPr>
        <w:pStyle w:val="af3"/>
        <w:numPr>
          <w:ilvl w:val="1"/>
          <w:numId w:val="35"/>
        </w:numPr>
        <w:tabs>
          <w:tab w:val="left" w:pos="1021"/>
        </w:tabs>
        <w:autoSpaceDE/>
        <w:autoSpaceDN/>
        <w:ind w:left="0" w:right="156" w:firstLine="567"/>
      </w:pPr>
      <w:r>
        <w:rPr>
          <w:color w:val="000000"/>
        </w:rPr>
        <w:t>Участник долевого строительства обязан присутствовать при всех мероприятиях, требующих 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личного участия. В случаях, предусмотренных настоящим Договором, при получении соответствующего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прибыть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указанный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уведомлении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срок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офис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Застройщика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оформления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документов.</w:t>
      </w:r>
    </w:p>
    <w:p w14:paraId="23A56A66" w14:textId="23D9F59B" w:rsidR="00DB113C" w:rsidRDefault="00845A9E" w:rsidP="00845A9E">
      <w:pPr>
        <w:pStyle w:val="1"/>
        <w:autoSpaceDE/>
        <w:autoSpaceDN/>
        <w:ind w:firstLine="0"/>
        <w:jc w:val="center"/>
      </w:pPr>
      <w:r>
        <w:rPr>
          <w:color w:val="000000"/>
        </w:rPr>
        <w:t>9.</w:t>
      </w:r>
      <w:r w:rsidR="00DB113C">
        <w:rPr>
          <w:color w:val="000000"/>
        </w:rPr>
        <w:t>ОСОБЫЕ</w:t>
      </w:r>
      <w:r w:rsidR="00DB113C">
        <w:rPr>
          <w:color w:val="000000"/>
          <w:spacing w:val="-2"/>
        </w:rPr>
        <w:t xml:space="preserve"> </w:t>
      </w:r>
      <w:r w:rsidR="00DB113C">
        <w:rPr>
          <w:color w:val="000000"/>
        </w:rPr>
        <w:t>УСЛОВИЯ</w:t>
      </w:r>
    </w:p>
    <w:p w14:paraId="1BEF8461" w14:textId="77777777" w:rsidR="00DB113C" w:rsidRDefault="00DB113C" w:rsidP="00DB113C">
      <w:pPr>
        <w:pStyle w:val="af3"/>
        <w:numPr>
          <w:ilvl w:val="1"/>
          <w:numId w:val="36"/>
        </w:numPr>
        <w:tabs>
          <w:tab w:val="left" w:pos="1021"/>
        </w:tabs>
        <w:autoSpaceDE/>
        <w:autoSpaceDN/>
        <w:spacing w:before="1"/>
        <w:ind w:left="0" w:right="150" w:firstLine="567"/>
      </w:pPr>
      <w:r>
        <w:rPr>
          <w:color w:val="000000"/>
        </w:rPr>
        <w:t>Если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правовой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экспертизы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осуществляющий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имущество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даст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заключение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невозможности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соглашений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оформления права собственности Участника долевого строительства на Объект долевого строительства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свои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взаимоотношения в соответствие с требованиями органа осуществляющего государственную регистрацию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имущество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путем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соответствующих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документов.</w:t>
      </w:r>
    </w:p>
    <w:p w14:paraId="4EB62EFD" w14:textId="77777777" w:rsidR="00DB113C" w:rsidRDefault="00DB113C" w:rsidP="00DB113C">
      <w:pPr>
        <w:pStyle w:val="af3"/>
        <w:numPr>
          <w:ilvl w:val="1"/>
          <w:numId w:val="36"/>
        </w:numPr>
        <w:tabs>
          <w:tab w:val="left" w:pos="1021"/>
        </w:tabs>
        <w:autoSpaceDE/>
        <w:autoSpaceDN/>
        <w:spacing w:before="1"/>
        <w:ind w:left="0" w:right="150" w:firstLine="567"/>
      </w:pPr>
      <w:r>
        <w:rPr>
          <w:color w:val="000000"/>
        </w:rPr>
        <w:t xml:space="preserve">Участник долевого строительства вправе уступать права и обязанности по настоящему Договору третьим лицам после оплаты Цены Договора, установленной разделом 4 настоящего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 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акта.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(далее – Договор уступки) о необходимости письменно уведомить Застройщика в течение 5 (Пяти)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уступки, а также последствиях несоблюдения положений ч.3 ст. 382 Гражданского кодекса Российской Федерации. </w:t>
      </w:r>
    </w:p>
    <w:p w14:paraId="3E359121" w14:textId="77777777" w:rsidR="00DB113C" w:rsidRDefault="00DB113C" w:rsidP="00DB113C">
      <w:pPr>
        <w:tabs>
          <w:tab w:val="left" w:pos="1021"/>
        </w:tabs>
        <w:spacing w:before="1"/>
        <w:ind w:right="150"/>
      </w:pPr>
      <w:r>
        <w:rPr>
          <w:color w:val="000000"/>
        </w:rPr>
        <w:t>Застройщик не несет ответственности по обязательствам Участника долевого строительства, вытекающим из Договора уступки, заключаемого с третьим лицом.</w:t>
      </w:r>
    </w:p>
    <w:p w14:paraId="280D6413" w14:textId="77777777" w:rsidR="00DB113C" w:rsidRDefault="00DB113C" w:rsidP="00DB113C">
      <w:pPr>
        <w:pStyle w:val="af3"/>
        <w:numPr>
          <w:ilvl w:val="1"/>
          <w:numId w:val="36"/>
        </w:numPr>
        <w:tabs>
          <w:tab w:val="left" w:pos="1021"/>
        </w:tabs>
        <w:autoSpaceDE/>
        <w:autoSpaceDN/>
        <w:ind w:left="0" w:right="150" w:firstLine="567"/>
      </w:pP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подтверждает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гарантирует,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лишен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ограничен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дееспособности,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учете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наркологическом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психоневрологическом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диспансерах,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опекой,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попечительством,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патронажем, а также отсутствуют обстоятельства, вынуждающие совершить сделку на крайне невыгодных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себя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находится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здравом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уме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твердой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памяти,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добровольно,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понимает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содержание Договора, права и обязанности, вытекающие из него, а также последствия нарушения 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условий.</w:t>
      </w:r>
    </w:p>
    <w:p w14:paraId="24C4F283" w14:textId="77777777" w:rsidR="00DB113C" w:rsidRDefault="00DB113C" w:rsidP="00DB113C">
      <w:pPr>
        <w:pStyle w:val="af3"/>
        <w:numPr>
          <w:ilvl w:val="1"/>
          <w:numId w:val="36"/>
        </w:numPr>
        <w:tabs>
          <w:tab w:val="left" w:pos="1021"/>
        </w:tabs>
        <w:autoSpaceDE/>
        <w:autoSpaceDN/>
        <w:ind w:left="0" w:right="154" w:firstLine="567"/>
      </w:pP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ознакомлен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индивидуальному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уникальным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архитектурным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решением.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Нарушение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эксплуатации Объекта недвижимости (включая,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ограничиваясь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размещением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 фасаде 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 внешних блоков кондиционеров и иного инженерного оборудования вне отведенных мест)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нарушением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архитектурного облика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дома,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автора, что может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повлечь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lastRenderedPageBreak/>
        <w:t>ответственность, предусмотренную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законодательством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Федерации.</w:t>
      </w:r>
    </w:p>
    <w:p w14:paraId="32985B9D" w14:textId="77777777" w:rsidR="00DB113C" w:rsidRDefault="00DB113C" w:rsidP="00DB113C">
      <w:pPr>
        <w:pStyle w:val="af3"/>
        <w:numPr>
          <w:ilvl w:val="1"/>
          <w:numId w:val="36"/>
        </w:numPr>
        <w:tabs>
          <w:tab w:val="left" w:pos="1021"/>
        </w:tabs>
        <w:autoSpaceDE/>
        <w:autoSpaceDN/>
        <w:spacing w:before="2"/>
        <w:ind w:left="0" w:right="158" w:firstLine="567"/>
      </w:pPr>
      <w:r>
        <w:rPr>
          <w:color w:val="000000"/>
        </w:rPr>
        <w:t>Участник долевого строительства заранее согласен и уведомлен, что Застройщик вправе по своему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усмотрению, руководствуясь действующими обязательными нормами и правилами вносить изменения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проектную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документацию 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создание Объекта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недвижимости.</w:t>
      </w:r>
    </w:p>
    <w:p w14:paraId="19FF6F94" w14:textId="503761A2" w:rsidR="00DB113C" w:rsidRDefault="00845A9E" w:rsidP="00845A9E">
      <w:pPr>
        <w:pStyle w:val="1"/>
        <w:autoSpaceDE/>
        <w:autoSpaceDN/>
        <w:ind w:firstLine="0"/>
        <w:jc w:val="center"/>
      </w:pPr>
      <w:r>
        <w:rPr>
          <w:color w:val="000000"/>
        </w:rPr>
        <w:t>10.</w:t>
      </w:r>
      <w:r w:rsidR="00DB113C">
        <w:rPr>
          <w:color w:val="000000"/>
        </w:rPr>
        <w:t xml:space="preserve">  ОТВЕТСТВЕННОСТЬ</w:t>
      </w:r>
      <w:r w:rsidR="00DB113C">
        <w:rPr>
          <w:color w:val="000000"/>
          <w:spacing w:val="-6"/>
        </w:rPr>
        <w:t xml:space="preserve"> </w:t>
      </w:r>
      <w:r w:rsidR="00DB113C">
        <w:rPr>
          <w:color w:val="000000"/>
        </w:rPr>
        <w:t>СТОРОН</w:t>
      </w:r>
    </w:p>
    <w:p w14:paraId="77683690" w14:textId="77777777" w:rsidR="00DB113C" w:rsidRDefault="00DB113C" w:rsidP="00DB113C">
      <w:pPr>
        <w:pStyle w:val="af3"/>
        <w:numPr>
          <w:ilvl w:val="1"/>
          <w:numId w:val="37"/>
        </w:numPr>
        <w:tabs>
          <w:tab w:val="left" w:pos="1021"/>
        </w:tabs>
        <w:autoSpaceDE/>
        <w:autoSpaceDN/>
        <w:ind w:left="0" w:right="143" w:firstLine="567"/>
      </w:pPr>
      <w:r>
        <w:rPr>
          <w:color w:val="000000"/>
        </w:rPr>
        <w:t>Стороны несут ответственность за неисполнение или ненадлежащее исполнение своих обязательств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по настоящему Договору в порядке, предусмотренном Федеральным законом от 30.12.2004 № 214-ФЗ «Об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участии в долевом строительстве многоквартирных домов и иных объектов недвижимости и о внесении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 некоторые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законодательные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акты Российской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Федерации».</w:t>
      </w:r>
    </w:p>
    <w:p w14:paraId="74021C2F" w14:textId="77777777" w:rsidR="00DB113C" w:rsidRDefault="00DB113C" w:rsidP="00DB113C">
      <w:pPr>
        <w:pStyle w:val="af3"/>
        <w:numPr>
          <w:ilvl w:val="1"/>
          <w:numId w:val="37"/>
        </w:numPr>
        <w:tabs>
          <w:tab w:val="left" w:pos="1021"/>
        </w:tabs>
        <w:autoSpaceDE/>
        <w:autoSpaceDN/>
        <w:spacing w:before="1"/>
        <w:ind w:left="0" w:right="141" w:firstLine="567"/>
      </w:pPr>
      <w:r>
        <w:rPr>
          <w:color w:val="000000"/>
        </w:rPr>
        <w:t>Участник долевого строительства не вправе до подписания Передаточного акта Объекта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 производить какие-либо работы, в том числе перепланировку (переоборудование) в Объекте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 строительства (перенос перегородок, дверных проемов, изменение местоположения санузлов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 прохождения водопроводных и канализационных стояков, изменение внутренних схем тепло-водо-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электроснабжения,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пожаротушения),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какие-либо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изменяют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физические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характеристики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недвижимости.</w:t>
      </w:r>
    </w:p>
    <w:p w14:paraId="10002A3E" w14:textId="77777777" w:rsidR="00DB113C" w:rsidRDefault="00DB113C" w:rsidP="00DB113C">
      <w:pPr>
        <w:pStyle w:val="af3"/>
        <w:numPr>
          <w:ilvl w:val="1"/>
          <w:numId w:val="37"/>
        </w:numPr>
        <w:tabs>
          <w:tab w:val="left" w:pos="1021"/>
        </w:tabs>
        <w:autoSpaceDE/>
        <w:autoSpaceDN/>
        <w:spacing w:before="2"/>
        <w:ind w:left="0" w:right="150" w:firstLine="567"/>
      </w:pPr>
      <w:r>
        <w:rPr>
          <w:color w:val="000000"/>
        </w:rPr>
        <w:t>В случае нарушения Участником долевого строительства п. 10.2. Договора, он обязан уплатить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денежные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необходимые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приведения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состояние, соответствующее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документации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Договору.</w:t>
      </w:r>
    </w:p>
    <w:p w14:paraId="7161470A" w14:textId="77777777" w:rsidR="00DB113C" w:rsidRDefault="00DB113C" w:rsidP="00DB113C">
      <w:pPr>
        <w:pStyle w:val="af3"/>
        <w:numPr>
          <w:ilvl w:val="1"/>
          <w:numId w:val="37"/>
        </w:numPr>
        <w:tabs>
          <w:tab w:val="left" w:pos="1021"/>
        </w:tabs>
        <w:autoSpaceDE/>
        <w:autoSpaceDN/>
        <w:spacing w:before="1"/>
        <w:ind w:left="0" w:right="153" w:firstLine="567"/>
      </w:pPr>
      <w:r>
        <w:rPr>
          <w:color w:val="000000"/>
        </w:rPr>
        <w:t>Участник долевого строительства не вправе устанавливать внешние блоки кондиционеров, а 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конструкции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фасаде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местах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отличных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документацией.</w:t>
      </w:r>
    </w:p>
    <w:p w14:paraId="3BEF4584" w14:textId="77777777" w:rsidR="00DB113C" w:rsidRDefault="00DB113C" w:rsidP="00DB113C">
      <w:pPr>
        <w:pStyle w:val="ad"/>
        <w:ind w:left="0" w:right="149" w:firstLine="567"/>
      </w:pPr>
      <w:r>
        <w:rPr>
          <w:color w:val="000000"/>
        </w:rPr>
        <w:t>В целях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сохранения единого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архитектурного решения, 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 запрещается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фасада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здания,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остекление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балконов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(лоджий),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соответствующих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проектному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решению.</w:t>
      </w:r>
    </w:p>
    <w:p w14:paraId="654AAE98" w14:textId="77777777" w:rsidR="00DB113C" w:rsidRDefault="00DB113C" w:rsidP="00DB113C">
      <w:pPr>
        <w:widowControl/>
        <w:contextualSpacing/>
        <w:jc w:val="both"/>
      </w:pPr>
      <w:r>
        <w:rPr>
          <w:color w:val="000000"/>
        </w:rPr>
        <w:t>В случае нарушения Участником долевого строительства данного пункта он несет ответственность в соответствии с действующим законодательством РФ, в том числе обязанность по возмещению убытков.</w:t>
      </w:r>
    </w:p>
    <w:p w14:paraId="7D18EEA8" w14:textId="77777777" w:rsidR="00DB113C" w:rsidRDefault="00DB113C" w:rsidP="00DB113C">
      <w:pPr>
        <w:pStyle w:val="ad"/>
        <w:ind w:left="0" w:right="154" w:firstLine="567"/>
      </w:pPr>
    </w:p>
    <w:p w14:paraId="4088A362" w14:textId="622E60C9" w:rsidR="00DB113C" w:rsidRDefault="00845A9E" w:rsidP="00845A9E">
      <w:pPr>
        <w:pStyle w:val="1"/>
        <w:autoSpaceDE/>
        <w:autoSpaceDN/>
        <w:ind w:firstLine="0"/>
        <w:jc w:val="center"/>
      </w:pPr>
      <w:r>
        <w:rPr>
          <w:color w:val="000000"/>
        </w:rPr>
        <w:t>11.</w:t>
      </w:r>
      <w:r w:rsidR="00DB113C">
        <w:rPr>
          <w:color w:val="000000"/>
        </w:rPr>
        <w:t>ОБСТОЯТЕЛЬСТВА</w:t>
      </w:r>
      <w:r w:rsidR="00DB113C">
        <w:rPr>
          <w:color w:val="000000"/>
          <w:spacing w:val="-7"/>
        </w:rPr>
        <w:t xml:space="preserve"> </w:t>
      </w:r>
      <w:r w:rsidR="00DB113C">
        <w:rPr>
          <w:color w:val="000000"/>
        </w:rPr>
        <w:t>НЕПРЕОДОЛИМОЙ</w:t>
      </w:r>
      <w:r w:rsidR="00DB113C">
        <w:rPr>
          <w:color w:val="000000"/>
          <w:spacing w:val="-2"/>
        </w:rPr>
        <w:t xml:space="preserve"> </w:t>
      </w:r>
      <w:r w:rsidR="00DB113C">
        <w:rPr>
          <w:color w:val="000000"/>
        </w:rPr>
        <w:t>СИЛЫ</w:t>
      </w:r>
      <w:r w:rsidR="00DB113C">
        <w:rPr>
          <w:color w:val="000000"/>
          <w:spacing w:val="-3"/>
        </w:rPr>
        <w:t xml:space="preserve"> </w:t>
      </w:r>
      <w:r w:rsidR="00DB113C">
        <w:rPr>
          <w:color w:val="000000"/>
        </w:rPr>
        <w:t>(ФОРС-МАЖОР)</w:t>
      </w:r>
    </w:p>
    <w:p w14:paraId="54F0C649" w14:textId="77777777" w:rsidR="00DB113C" w:rsidRDefault="00DB113C" w:rsidP="00DB113C">
      <w:pPr>
        <w:pStyle w:val="af3"/>
        <w:numPr>
          <w:ilvl w:val="1"/>
          <w:numId w:val="38"/>
        </w:numPr>
        <w:tabs>
          <w:tab w:val="left" w:pos="1021"/>
        </w:tabs>
        <w:autoSpaceDE/>
        <w:autoSpaceDN/>
        <w:ind w:left="0" w:right="165" w:firstLine="567"/>
      </w:pPr>
      <w:r>
        <w:rPr>
          <w:color w:val="000000"/>
        </w:rPr>
        <w:t>Стороны будут освобождены от ответственности за полное или частичное невыполнение ими своих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обязательств, если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неисполнение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явилось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следствием форс-мажорных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обстоятельств.</w:t>
      </w:r>
    </w:p>
    <w:p w14:paraId="33F3B6A3" w14:textId="77777777" w:rsidR="00DB113C" w:rsidRDefault="00DB113C" w:rsidP="00DB113C">
      <w:pPr>
        <w:pStyle w:val="af3"/>
        <w:numPr>
          <w:ilvl w:val="1"/>
          <w:numId w:val="38"/>
        </w:numPr>
        <w:tabs>
          <w:tab w:val="left" w:pos="1021"/>
        </w:tabs>
        <w:autoSpaceDE/>
        <w:autoSpaceDN/>
        <w:ind w:left="0" w:right="146" w:firstLine="567"/>
      </w:pP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форс-мажорным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относятся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события,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могут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оказать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влияние и за возникновение которых они не несут ответственность. В рамках настоящего Договора такими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обстоятельствами Стороны считают: стихийные бедствия (как природного, так и техногенного характера);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военные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действия;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террористические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акты;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независящие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непосредственно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повлиявшие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исполнение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обязательств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Договору.</w:t>
      </w:r>
    </w:p>
    <w:p w14:paraId="27B25612" w14:textId="77777777" w:rsidR="00DB113C" w:rsidRDefault="00DB113C" w:rsidP="00DB113C">
      <w:pPr>
        <w:pStyle w:val="af3"/>
        <w:numPr>
          <w:ilvl w:val="1"/>
          <w:numId w:val="38"/>
        </w:numPr>
        <w:tabs>
          <w:tab w:val="left" w:pos="1020"/>
          <w:tab w:val="left" w:pos="1021"/>
        </w:tabs>
        <w:autoSpaceDE/>
        <w:autoSpaceDN/>
        <w:ind w:left="0" w:right="157" w:firstLine="567"/>
      </w:pPr>
      <w:r>
        <w:rPr>
          <w:color w:val="000000"/>
        </w:rPr>
        <w:t>Сторона,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которой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создалась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невозможность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обязательств,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обязана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уведомить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другую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Сторону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их наступлении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прекращении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письменной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форме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(любыми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средствами связи).</w:t>
      </w:r>
    </w:p>
    <w:p w14:paraId="7F9CB59F" w14:textId="77777777" w:rsidR="00DB113C" w:rsidRDefault="00DB113C" w:rsidP="00DB113C">
      <w:pPr>
        <w:pStyle w:val="af3"/>
        <w:numPr>
          <w:ilvl w:val="1"/>
          <w:numId w:val="38"/>
        </w:numPr>
        <w:tabs>
          <w:tab w:val="left" w:pos="1020"/>
          <w:tab w:val="left" w:pos="1021"/>
        </w:tabs>
        <w:autoSpaceDE/>
        <w:autoSpaceDN/>
        <w:ind w:left="0" w:right="157" w:firstLine="567"/>
      </w:pPr>
      <w:proofErr w:type="spellStart"/>
      <w:r>
        <w:rPr>
          <w:color w:val="000000"/>
        </w:rPr>
        <w:t>Неуведомление</w:t>
      </w:r>
      <w:proofErr w:type="spellEnd"/>
      <w:r>
        <w:rPr>
          <w:color w:val="000000"/>
          <w:spacing w:val="44"/>
        </w:rPr>
        <w:t xml:space="preserve"> </w:t>
      </w:r>
      <w:r>
        <w:rPr>
          <w:color w:val="000000"/>
        </w:rPr>
        <w:t>лишает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Сторону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ссылаться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вышеуказанное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обстоятельство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основание,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освобождающее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ответственности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неисполнение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Договору.</w:t>
      </w:r>
    </w:p>
    <w:p w14:paraId="39F080BC" w14:textId="77777777" w:rsidR="00DB113C" w:rsidRDefault="00DB113C" w:rsidP="00DB113C">
      <w:pPr>
        <w:pStyle w:val="af3"/>
        <w:numPr>
          <w:ilvl w:val="1"/>
          <w:numId w:val="38"/>
        </w:numPr>
        <w:tabs>
          <w:tab w:val="left" w:pos="1020"/>
          <w:tab w:val="left" w:pos="1021"/>
        </w:tabs>
        <w:autoSpaceDE/>
        <w:autoSpaceDN/>
        <w:ind w:left="0" w:right="155" w:firstLine="567"/>
      </w:pP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наступления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форс-мажорных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отодвигаются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время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действия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таких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обстоятельств.</w:t>
      </w:r>
    </w:p>
    <w:p w14:paraId="5A877C65" w14:textId="77777777" w:rsidR="00DB113C" w:rsidRDefault="00DB113C" w:rsidP="00DB113C">
      <w:pPr>
        <w:pStyle w:val="af3"/>
        <w:numPr>
          <w:ilvl w:val="1"/>
          <w:numId w:val="38"/>
        </w:numPr>
        <w:tabs>
          <w:tab w:val="left" w:pos="1020"/>
          <w:tab w:val="left" w:pos="1021"/>
        </w:tabs>
        <w:autoSpaceDE/>
        <w:autoSpaceDN/>
        <w:ind w:left="0" w:right="157" w:firstLine="567"/>
      </w:pPr>
      <w:r>
        <w:rPr>
          <w:color w:val="000000"/>
        </w:rPr>
        <w:t>Если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форс-мажорные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обстоятельства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будут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продолжаться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(Трех)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месяцев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подряд,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то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встретятся,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чтобы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обсудить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меры,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следует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принять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 ликвидации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последствий.</w:t>
      </w:r>
    </w:p>
    <w:p w14:paraId="1ABC0F34" w14:textId="18D5A70F" w:rsidR="00DB113C" w:rsidRDefault="00845A9E" w:rsidP="00845A9E">
      <w:pPr>
        <w:pStyle w:val="1"/>
        <w:autoSpaceDE/>
        <w:autoSpaceDN/>
        <w:ind w:firstLine="0"/>
        <w:jc w:val="center"/>
      </w:pPr>
      <w:r>
        <w:rPr>
          <w:color w:val="000000"/>
        </w:rPr>
        <w:t>12.</w:t>
      </w:r>
      <w:r w:rsidR="00DB113C">
        <w:rPr>
          <w:color w:val="000000"/>
        </w:rPr>
        <w:t>ПОРЯДОК</w:t>
      </w:r>
      <w:r w:rsidR="00DB113C">
        <w:rPr>
          <w:color w:val="000000"/>
          <w:spacing w:val="-4"/>
        </w:rPr>
        <w:t xml:space="preserve"> </w:t>
      </w:r>
      <w:r w:rsidR="00DB113C">
        <w:rPr>
          <w:color w:val="000000"/>
        </w:rPr>
        <w:t>РАЗРЕШЕНИЯ</w:t>
      </w:r>
      <w:r w:rsidR="00DB113C">
        <w:rPr>
          <w:color w:val="000000"/>
          <w:spacing w:val="-4"/>
        </w:rPr>
        <w:t xml:space="preserve"> </w:t>
      </w:r>
      <w:r w:rsidR="00DB113C">
        <w:rPr>
          <w:color w:val="000000"/>
        </w:rPr>
        <w:t>СПОРОВ</w:t>
      </w:r>
    </w:p>
    <w:p w14:paraId="3B9FEF92" w14:textId="77777777" w:rsidR="00DB113C" w:rsidRDefault="00DB113C" w:rsidP="00DB113C">
      <w:pPr>
        <w:pStyle w:val="af3"/>
        <w:numPr>
          <w:ilvl w:val="1"/>
          <w:numId w:val="39"/>
        </w:numPr>
        <w:tabs>
          <w:tab w:val="left" w:pos="1021"/>
        </w:tabs>
        <w:autoSpaceDE/>
        <w:autoSpaceDN/>
        <w:ind w:left="0" w:right="151" w:firstLine="567"/>
      </w:pPr>
      <w:r>
        <w:rPr>
          <w:color w:val="000000"/>
        </w:rPr>
        <w:t>Все споры, разногласия и претензии, которые могут возникнуть в связи с исполнением 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Договора, Стороны будут стремиться решить путем переговоров. При </w:t>
      </w:r>
      <w:proofErr w:type="spellStart"/>
      <w:r>
        <w:rPr>
          <w:color w:val="000000"/>
        </w:rPr>
        <w:t>недостижении</w:t>
      </w:r>
      <w:proofErr w:type="spellEnd"/>
      <w:r>
        <w:rPr>
          <w:color w:val="000000"/>
        </w:rPr>
        <w:t xml:space="preserve"> согласия 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рассмотрение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действующим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Федерации.</w:t>
      </w:r>
    </w:p>
    <w:p w14:paraId="01B677EE" w14:textId="77777777" w:rsidR="00DB113C" w:rsidRDefault="00DB113C" w:rsidP="00DB113C">
      <w:pPr>
        <w:pStyle w:val="af3"/>
        <w:numPr>
          <w:ilvl w:val="1"/>
          <w:numId w:val="39"/>
        </w:numPr>
        <w:tabs>
          <w:tab w:val="left" w:pos="1021"/>
        </w:tabs>
        <w:autoSpaceDE/>
        <w:autoSpaceDN/>
        <w:spacing w:before="1"/>
        <w:ind w:left="0" w:right="160" w:firstLine="567"/>
      </w:pP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ведении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 претензионной работы срок рассмотрения претензии и предоставление ответа составляет 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(десять)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дней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ее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получения.</w:t>
      </w:r>
    </w:p>
    <w:p w14:paraId="5023884D" w14:textId="1E80CC56" w:rsidR="00DB113C" w:rsidRDefault="00845A9E" w:rsidP="00845A9E">
      <w:pPr>
        <w:pStyle w:val="1"/>
        <w:autoSpaceDE/>
        <w:autoSpaceDN/>
        <w:ind w:firstLine="0"/>
        <w:jc w:val="center"/>
      </w:pPr>
      <w:r>
        <w:rPr>
          <w:color w:val="000000"/>
        </w:rPr>
        <w:t>13.</w:t>
      </w:r>
      <w:r w:rsidR="00DB113C">
        <w:rPr>
          <w:color w:val="000000"/>
        </w:rPr>
        <w:t>РАСТОРЖЕНИЕ</w:t>
      </w:r>
      <w:r w:rsidR="00DB113C">
        <w:rPr>
          <w:color w:val="000000"/>
          <w:spacing w:val="-2"/>
        </w:rPr>
        <w:t xml:space="preserve"> </w:t>
      </w:r>
      <w:r w:rsidR="00DB113C">
        <w:rPr>
          <w:color w:val="000000"/>
        </w:rPr>
        <w:t>И</w:t>
      </w:r>
      <w:r w:rsidR="00DB113C">
        <w:rPr>
          <w:color w:val="000000"/>
          <w:spacing w:val="-5"/>
        </w:rPr>
        <w:t xml:space="preserve"> </w:t>
      </w:r>
      <w:r w:rsidR="00DB113C">
        <w:rPr>
          <w:color w:val="000000"/>
        </w:rPr>
        <w:t>ИЗМЕНЕНИЕ</w:t>
      </w:r>
      <w:r w:rsidR="00DB113C">
        <w:rPr>
          <w:color w:val="000000"/>
          <w:spacing w:val="-4"/>
        </w:rPr>
        <w:t xml:space="preserve"> </w:t>
      </w:r>
      <w:r w:rsidR="00DB113C">
        <w:rPr>
          <w:color w:val="000000"/>
        </w:rPr>
        <w:t>ДОГОВОРА</w:t>
      </w:r>
    </w:p>
    <w:p w14:paraId="7E30DD92" w14:textId="77777777" w:rsidR="00DB113C" w:rsidRDefault="00DB113C" w:rsidP="00DB113C">
      <w:pPr>
        <w:pStyle w:val="af3"/>
        <w:numPr>
          <w:ilvl w:val="1"/>
          <w:numId w:val="40"/>
        </w:numPr>
        <w:tabs>
          <w:tab w:val="left" w:pos="1021"/>
        </w:tabs>
        <w:autoSpaceDE/>
        <w:autoSpaceDN/>
        <w:ind w:left="0" w:right="149" w:firstLine="567"/>
      </w:pPr>
      <w:r>
        <w:rPr>
          <w:color w:val="000000"/>
        </w:rPr>
        <w:t>Договор может быть расторгнут в любое время по взаимному соглашению Сторон, а также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основаниям,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предусмотренным действующим законодательством Российской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Федерации.</w:t>
      </w:r>
    </w:p>
    <w:p w14:paraId="33B11497" w14:textId="77777777" w:rsidR="00DB113C" w:rsidRDefault="00DB113C" w:rsidP="00DB113C">
      <w:pPr>
        <w:pStyle w:val="af3"/>
        <w:numPr>
          <w:ilvl w:val="1"/>
          <w:numId w:val="40"/>
        </w:numPr>
        <w:tabs>
          <w:tab w:val="left" w:pos="1021"/>
        </w:tabs>
        <w:autoSpaceDE/>
        <w:autoSpaceDN/>
        <w:spacing w:line="264" w:lineRule="auto"/>
        <w:ind w:left="0" w:right="150" w:firstLine="567"/>
      </w:pPr>
      <w:r>
        <w:rPr>
          <w:color w:val="000000"/>
        </w:rPr>
        <w:t>Односторонний отказ Сторон от исполнения настоящего Договора возможен только в случае и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порядке,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30.12.2004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214-ФЗ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многоквартирных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домов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внесении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lastRenderedPageBreak/>
        <w:t>некоторые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Федерации».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расторгнутым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14.1.1.</w:t>
      </w:r>
    </w:p>
    <w:p w14:paraId="2B6FA3B9" w14:textId="77777777" w:rsidR="00DB113C" w:rsidRDefault="00DB113C" w:rsidP="00DB113C">
      <w:pPr>
        <w:pStyle w:val="af3"/>
        <w:numPr>
          <w:ilvl w:val="1"/>
          <w:numId w:val="40"/>
        </w:numPr>
        <w:tabs>
          <w:tab w:val="left" w:pos="1021"/>
        </w:tabs>
        <w:autoSpaceDE/>
        <w:autoSpaceDN/>
        <w:ind w:left="0" w:right="146" w:firstLine="567"/>
      </w:pPr>
      <w:r>
        <w:rPr>
          <w:color w:val="000000"/>
        </w:rPr>
        <w:t xml:space="preserve"> В случае расторжения настоящего Договора по основаниям, предусмотренным законом или договором, денежные средства со счета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 xml:space="preserve"> подлежат возврату Участнику долевого строительства путем их перечисления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 xml:space="preserve">-агентом на счет Участника долевого строительства. При заключении договора счета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 xml:space="preserve"> Участник долевого строительства обязан указать в договоре счета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 xml:space="preserve"> указанный номер счета в качестве счета, на который осуществляется возврат денежных средств.</w:t>
      </w:r>
    </w:p>
    <w:p w14:paraId="74E8B2E4" w14:textId="77777777" w:rsidR="00DB113C" w:rsidRDefault="00DB113C" w:rsidP="00DB113C">
      <w:pPr>
        <w:pStyle w:val="af3"/>
        <w:numPr>
          <w:ilvl w:val="1"/>
          <w:numId w:val="40"/>
        </w:numPr>
        <w:tabs>
          <w:tab w:val="left" w:pos="1021"/>
        </w:tabs>
        <w:autoSpaceDE/>
        <w:autoSpaceDN/>
        <w:ind w:left="0" w:right="146" w:firstLine="567"/>
      </w:pPr>
      <w:r>
        <w:rPr>
          <w:color w:val="000000"/>
        </w:rPr>
        <w:t xml:space="preserve">В случае расторжения настоящего Договора по основаниям, предусмотренным законом или договором, денежные средства со счета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 xml:space="preserve"> подлежат возврату Участнику долевого строительства путем их перечисления </w:t>
      </w:r>
      <w:proofErr w:type="spellStart"/>
      <w:r>
        <w:rPr>
          <w:color w:val="000000"/>
        </w:rPr>
        <w:t>эскроу</w:t>
      </w:r>
      <w:proofErr w:type="spellEnd"/>
      <w:r>
        <w:rPr>
          <w:color w:val="000000"/>
        </w:rPr>
        <w:t xml:space="preserve">-агентом на счет Участника долевого строительства. </w:t>
      </w:r>
    </w:p>
    <w:p w14:paraId="1E23C7FF" w14:textId="104A45C5" w:rsidR="00DB113C" w:rsidRDefault="00845A9E" w:rsidP="00845A9E">
      <w:pPr>
        <w:pStyle w:val="1"/>
        <w:tabs>
          <w:tab w:val="left" w:pos="220"/>
        </w:tabs>
        <w:autoSpaceDE/>
        <w:autoSpaceDN/>
        <w:ind w:firstLine="0"/>
        <w:jc w:val="center"/>
      </w:pPr>
      <w:r>
        <w:rPr>
          <w:color w:val="000000"/>
        </w:rPr>
        <w:t>14.</w:t>
      </w:r>
      <w:r w:rsidR="00DB113C">
        <w:rPr>
          <w:color w:val="000000"/>
        </w:rPr>
        <w:t>СООБЩЕНИЯ</w:t>
      </w:r>
      <w:r w:rsidR="00DB113C">
        <w:rPr>
          <w:color w:val="000000"/>
          <w:spacing w:val="-4"/>
        </w:rPr>
        <w:t xml:space="preserve"> </w:t>
      </w:r>
      <w:r w:rsidR="00DB113C">
        <w:rPr>
          <w:color w:val="000000"/>
        </w:rPr>
        <w:t>И</w:t>
      </w:r>
      <w:r w:rsidR="00DB113C">
        <w:rPr>
          <w:color w:val="000000"/>
          <w:spacing w:val="-7"/>
        </w:rPr>
        <w:t xml:space="preserve"> </w:t>
      </w:r>
      <w:r w:rsidR="00DB113C">
        <w:rPr>
          <w:color w:val="000000"/>
        </w:rPr>
        <w:t>УВЕДОМЛЕНИЯ</w:t>
      </w:r>
    </w:p>
    <w:p w14:paraId="5DBC3C27" w14:textId="77777777" w:rsidR="00DB113C" w:rsidRDefault="00DB113C" w:rsidP="00DB113C">
      <w:pPr>
        <w:pStyle w:val="af3"/>
        <w:numPr>
          <w:ilvl w:val="1"/>
          <w:numId w:val="41"/>
        </w:numPr>
        <w:tabs>
          <w:tab w:val="left" w:pos="1021"/>
        </w:tabs>
        <w:autoSpaceDE/>
        <w:autoSpaceDN/>
        <w:ind w:left="0" w:right="146" w:firstLine="567"/>
      </w:pPr>
      <w:r>
        <w:rPr>
          <w:color w:val="000000"/>
        </w:rPr>
        <w:t>Сообщения и уведомления, осуществляемые в порядке, предусмотренном Федеральным законом 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30.12.2004 № 214-ФЗ «Об участии в долевом строительстве многоквартирных домов и иных объектов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недвижимости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внесении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изменений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некоторые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законодательные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акты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Федерации»:</w:t>
      </w:r>
    </w:p>
    <w:p w14:paraId="195C9F0E" w14:textId="77777777" w:rsidR="00DB113C" w:rsidRDefault="00DB113C" w:rsidP="00DB113C">
      <w:pPr>
        <w:pStyle w:val="af3"/>
        <w:numPr>
          <w:ilvl w:val="2"/>
          <w:numId w:val="41"/>
        </w:numPr>
        <w:tabs>
          <w:tab w:val="left" w:pos="1021"/>
        </w:tabs>
        <w:autoSpaceDE/>
        <w:autoSpaceDN/>
        <w:ind w:left="0" w:right="162" w:firstLine="567"/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одностороннего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отказа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уведомление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направляется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почте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заказным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описью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вложения.</w:t>
      </w:r>
    </w:p>
    <w:p w14:paraId="114E8B5E" w14:textId="77777777" w:rsidR="00DB113C" w:rsidRDefault="00DB113C" w:rsidP="00DB113C">
      <w:pPr>
        <w:pStyle w:val="af3"/>
        <w:numPr>
          <w:ilvl w:val="2"/>
          <w:numId w:val="41"/>
        </w:numPr>
        <w:tabs>
          <w:tab w:val="left" w:pos="1021"/>
        </w:tabs>
        <w:autoSpaceDE/>
        <w:autoSpaceDN/>
        <w:spacing w:before="63"/>
        <w:ind w:left="0" w:right="147" w:firstLine="567"/>
      </w:pPr>
      <w:r>
        <w:rPr>
          <w:color w:val="000000"/>
        </w:rPr>
        <w:t>Уведомление о завершении строительства Объекта недвижимости и о готовности Объекта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 к передаче направляется Застройщиком Участнику долевого строительства не менее чем за 1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(Один)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месяц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наступления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заказным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описью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вложения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</w:rPr>
        <w:t>и  уведомлением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вручении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почтовому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вручено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Участнику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лично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 расписку.</w:t>
      </w:r>
    </w:p>
    <w:p w14:paraId="0D45603B" w14:textId="77777777" w:rsidR="00DB113C" w:rsidRDefault="00DB113C" w:rsidP="00DB113C">
      <w:pPr>
        <w:pStyle w:val="af3"/>
        <w:numPr>
          <w:ilvl w:val="1"/>
          <w:numId w:val="41"/>
        </w:numPr>
        <w:tabs>
          <w:tab w:val="left" w:pos="1021"/>
        </w:tabs>
        <w:autoSpaceDE/>
        <w:autoSpaceDN/>
        <w:ind w:left="0" w:right="148" w:firstLine="567"/>
      </w:pPr>
      <w:r>
        <w:rPr>
          <w:color w:val="000000"/>
        </w:rPr>
        <w:t>Стороны обязаны письменно информировать друг друга об изменении своего места нахождения,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банковских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реквизитов,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произошедших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изменениях,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существенное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значение для полного и своевременного 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настоящему Договору.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совершенные по старым адресам и счетам, совершенные до поступления уведомлений об их изменении,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засчитываются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отсутствовавшая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уведомлений,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вправе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ссылаться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факт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неполучения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корреспонденции.</w:t>
      </w:r>
    </w:p>
    <w:p w14:paraId="39896B0F" w14:textId="77777777" w:rsidR="00DB113C" w:rsidRDefault="00DB113C" w:rsidP="00DB113C">
      <w:pPr>
        <w:pStyle w:val="af3"/>
        <w:numPr>
          <w:ilvl w:val="1"/>
          <w:numId w:val="41"/>
        </w:numPr>
        <w:tabs>
          <w:tab w:val="left" w:pos="1021"/>
        </w:tabs>
        <w:autoSpaceDE/>
        <w:autoSpaceDN/>
        <w:spacing w:before="2"/>
        <w:ind w:left="0" w:right="150" w:firstLine="567"/>
      </w:pPr>
      <w:r>
        <w:rPr>
          <w:color w:val="000000"/>
        </w:rPr>
        <w:t>Стороны будут направлять уведомления друг другу по согласованным адресам. Участник 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направляет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уведомления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разделе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16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</w:p>
    <w:p w14:paraId="67DCFE0E" w14:textId="77777777" w:rsidR="00DB113C" w:rsidRDefault="00DB113C" w:rsidP="00DB113C">
      <w:pPr>
        <w:pStyle w:val="af3"/>
        <w:numPr>
          <w:ilvl w:val="1"/>
          <w:numId w:val="41"/>
        </w:numPr>
        <w:tabs>
          <w:tab w:val="left" w:pos="1021"/>
        </w:tabs>
        <w:autoSpaceDE/>
        <w:autoSpaceDN/>
        <w:spacing w:before="1" w:line="252" w:lineRule="exact"/>
        <w:ind w:left="0" w:firstLine="567"/>
      </w:pPr>
      <w:r>
        <w:rPr>
          <w:color w:val="000000"/>
        </w:rPr>
        <w:t>Извещение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Застройщика,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исключением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уведомлений,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направляемых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согласно п. 5</w:t>
      </w:r>
      <w:r>
        <w:rPr>
          <w:color w:val="000000"/>
          <w:spacing w:val="37"/>
        </w:rPr>
        <w:t xml:space="preserve">.3 - 5.5 и </w:t>
      </w:r>
      <w:r>
        <w:rPr>
          <w:color w:val="000000"/>
        </w:rPr>
        <w:t>п.14.1.1.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14.1.2.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размещения в ЕИСЖС</w:t>
      </w:r>
      <w:r>
        <w:rPr>
          <w:color w:val="000000"/>
        </w:rPr>
        <w:t xml:space="preserve">.     </w:t>
      </w:r>
    </w:p>
    <w:p w14:paraId="240B5699" w14:textId="00E251EE" w:rsidR="00DB113C" w:rsidRDefault="00845A9E" w:rsidP="00845A9E">
      <w:pPr>
        <w:pStyle w:val="1"/>
        <w:tabs>
          <w:tab w:val="left" w:pos="0"/>
        </w:tabs>
        <w:autoSpaceDE/>
        <w:autoSpaceDN/>
        <w:ind w:firstLine="0"/>
        <w:jc w:val="center"/>
      </w:pPr>
      <w:r>
        <w:rPr>
          <w:color w:val="000000"/>
        </w:rPr>
        <w:t>15.</w:t>
      </w:r>
      <w:r w:rsidR="00DB113C">
        <w:rPr>
          <w:color w:val="000000"/>
        </w:rPr>
        <w:t>ЗАКЛЮЧИТЕЛЬНЫЕ</w:t>
      </w:r>
      <w:r w:rsidR="00DB113C">
        <w:rPr>
          <w:color w:val="000000"/>
          <w:spacing w:val="-7"/>
        </w:rPr>
        <w:t xml:space="preserve"> </w:t>
      </w:r>
      <w:r w:rsidR="00DB113C">
        <w:rPr>
          <w:color w:val="000000"/>
        </w:rPr>
        <w:t>ПОЛОЖЕНИЯ</w:t>
      </w:r>
    </w:p>
    <w:p w14:paraId="6205FA8E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ind w:left="0" w:right="152" w:firstLine="567"/>
      </w:pPr>
      <w:r>
        <w:rPr>
          <w:color w:val="000000"/>
        </w:rPr>
        <w:t>Обязательства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Передаточного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акта.</w:t>
      </w:r>
    </w:p>
    <w:p w14:paraId="1A6A04A9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ind w:left="0" w:right="157" w:firstLine="567"/>
      </w:pPr>
      <w:r>
        <w:rPr>
          <w:color w:val="000000"/>
        </w:rPr>
        <w:t>Обязательства Участника долевого строительства считаются исполненными с момента уплаты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полном объеме денежных средств в соответствии с настоящим Договором и подписания Передаточного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акта.</w:t>
      </w:r>
    </w:p>
    <w:p w14:paraId="70419086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ind w:left="0" w:right="148" w:firstLine="567"/>
      </w:pPr>
      <w:r>
        <w:rPr>
          <w:color w:val="000000"/>
        </w:rPr>
        <w:t>Настоящий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подлежат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 в органах, осуществляющих государственную регистрацию прав на недвижимое имущество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сделок 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ним, 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считаются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заключенными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момента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регистрации.</w:t>
      </w:r>
    </w:p>
    <w:p w14:paraId="1E524950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ind w:left="0" w:right="151" w:firstLine="567"/>
      </w:pPr>
      <w:r>
        <w:rPr>
          <w:color w:val="000000"/>
        </w:rPr>
        <w:t>Все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расходы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регистрации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собственности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Участника долевого строительства на Объект долевого строительства, оплачиваются за счет Участника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вне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рамок настоящего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Договора.</w:t>
      </w:r>
    </w:p>
    <w:p w14:paraId="55D33370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ind w:left="0" w:right="156" w:firstLine="567"/>
      </w:pPr>
      <w:r>
        <w:rPr>
          <w:color w:val="000000"/>
        </w:rPr>
        <w:t>Недействительность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какого-либо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влечет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недействительность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прочих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условий.</w:t>
      </w:r>
    </w:p>
    <w:p w14:paraId="2269446E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ind w:left="0" w:right="155" w:firstLine="567"/>
      </w:pPr>
      <w:r>
        <w:rPr>
          <w:color w:val="000000"/>
        </w:rPr>
        <w:t>После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подписания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любые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предшествующие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заключения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связанные с его предметом договоренности, соглашения, обязательства, оферты и заявления Сторон, как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устные, так и письменные, отменяются, если таковые имели место между Сторонами. В связи с утратой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юридической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силы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договоренностями,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соглашениями,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офертами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заявлениями Стороны не вправе в дальнейшем ссылаться на них, в том числе в случае возникновения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каких-либо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претензий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споров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 связи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исполнением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</w:p>
    <w:p w14:paraId="3B72E34A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spacing w:line="252" w:lineRule="auto"/>
        <w:ind w:left="0" w:right="150" w:firstLine="567"/>
      </w:pP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остальном,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предусмотрено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lastRenderedPageBreak/>
        <w:t>руководствуются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действующим законодательством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Федерации.</w:t>
      </w:r>
    </w:p>
    <w:p w14:paraId="4186519E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spacing w:before="4"/>
        <w:ind w:left="0" w:right="153" w:firstLine="567"/>
      </w:pPr>
      <w:r>
        <w:rPr>
          <w:color w:val="000000"/>
        </w:rPr>
        <w:t>Заключая настоящий Договор, Участник долевого строительства не возражает против обработки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 включая сбор, систематизацию, накопление, хранение, уточнение (обновление, изменение),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использование,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передачу,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обезличивание,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блокирование,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уничтожение персональных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данных.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возражает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против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копирования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Оператором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отдельных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листов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содержащих его персональные данные и последующую передачу копий отдельных листов документов,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пункте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целях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действующего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Федерации.</w:t>
      </w:r>
    </w:p>
    <w:p w14:paraId="58F5FC07" w14:textId="77777777" w:rsidR="00DB113C" w:rsidRDefault="00DB113C" w:rsidP="00DB113C">
      <w:pPr>
        <w:pStyle w:val="ad"/>
        <w:ind w:left="0" w:right="151" w:firstLine="567"/>
      </w:pPr>
      <w:r>
        <w:rPr>
          <w:color w:val="000000"/>
        </w:rPr>
        <w:t>Целью обработки предоставляемых Участником долевого строительства персональных данных, 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нормативных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Банка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выполнение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персональных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Застройщиком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срока,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установленного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законодательством.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согласие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может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отозвано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письменной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форме, но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ранее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исполнения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своих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обязательств сторонами.</w:t>
      </w:r>
    </w:p>
    <w:p w14:paraId="6FD28C61" w14:textId="77777777" w:rsidR="00DB113C" w:rsidRDefault="00DB113C" w:rsidP="00DB113C">
      <w:pPr>
        <w:pStyle w:val="ad"/>
        <w:spacing w:before="63"/>
        <w:ind w:left="0" w:right="153" w:firstLine="567"/>
      </w:pPr>
      <w:r>
        <w:rPr>
          <w:color w:val="000000"/>
        </w:rPr>
        <w:t>Настоящее согласие действует с даты подписания настоящего Договора до даты его отзыва Участником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долевого строительства путем направления Застройщику письменного сообщения об указанном отзыве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произвольной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форме, если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иное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установлено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законодательством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Федерации.</w:t>
      </w:r>
    </w:p>
    <w:p w14:paraId="7B605E65" w14:textId="77777777" w:rsidR="00DB113C" w:rsidRDefault="00DB113C" w:rsidP="00DB113C">
      <w:pPr>
        <w:pStyle w:val="af3"/>
        <w:numPr>
          <w:ilvl w:val="1"/>
          <w:numId w:val="42"/>
        </w:numPr>
        <w:tabs>
          <w:tab w:val="left" w:pos="1021"/>
        </w:tabs>
        <w:autoSpaceDE/>
        <w:autoSpaceDN/>
        <w:spacing w:before="1"/>
        <w:ind w:left="0" w:right="152" w:firstLine="567"/>
      </w:pPr>
      <w:r>
        <w:rPr>
          <w:color w:val="000000"/>
        </w:rPr>
        <w:t>Настоящий Договор составлен в 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(двух) экземплярах, имеющих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одинаковую юридическую силу. </w:t>
      </w:r>
    </w:p>
    <w:p w14:paraId="3B123DF4" w14:textId="77777777" w:rsidR="00DB113C" w:rsidRDefault="00DB113C" w:rsidP="00DB113C">
      <w:pPr>
        <w:pStyle w:val="af3"/>
        <w:numPr>
          <w:ilvl w:val="1"/>
          <w:numId w:val="42"/>
        </w:numPr>
        <w:autoSpaceDE/>
        <w:autoSpaceDN/>
        <w:spacing w:before="1" w:line="253" w:lineRule="exact"/>
        <w:ind w:left="0" w:firstLine="567"/>
      </w:pPr>
      <w:r>
        <w:rPr>
          <w:color w:val="000000"/>
        </w:rPr>
        <w:t>Приложения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Договору,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являющиеся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неотъемлемой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частью:</w:t>
      </w:r>
    </w:p>
    <w:p w14:paraId="45DF9DD2" w14:textId="77777777" w:rsidR="00DB113C" w:rsidRDefault="00DB113C" w:rsidP="00DB113C">
      <w:pPr>
        <w:pStyle w:val="af3"/>
        <w:numPr>
          <w:ilvl w:val="0"/>
          <w:numId w:val="30"/>
        </w:numPr>
        <w:tabs>
          <w:tab w:val="left" w:pos="441"/>
        </w:tabs>
        <w:autoSpaceDE/>
        <w:autoSpaceDN/>
        <w:spacing w:line="252" w:lineRule="exact"/>
        <w:ind w:left="0" w:firstLine="567"/>
      </w:pPr>
      <w:r>
        <w:rPr>
          <w:color w:val="000000"/>
        </w:rPr>
        <w:t>Приложение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 – План.</w:t>
      </w:r>
    </w:p>
    <w:p w14:paraId="2EB65583" w14:textId="77777777" w:rsidR="00DB113C" w:rsidRDefault="00DB113C" w:rsidP="00DB113C">
      <w:pPr>
        <w:pStyle w:val="af3"/>
        <w:numPr>
          <w:ilvl w:val="0"/>
          <w:numId w:val="30"/>
        </w:numPr>
        <w:tabs>
          <w:tab w:val="left" w:pos="441"/>
        </w:tabs>
        <w:autoSpaceDE/>
        <w:autoSpaceDN/>
        <w:spacing w:line="252" w:lineRule="exact"/>
        <w:ind w:left="0" w:firstLine="567"/>
        <w:rPr>
          <w:sz w:val="24"/>
        </w:rPr>
      </w:pPr>
      <w:r>
        <w:rPr>
          <w:color w:val="000000"/>
          <w:sz w:val="24"/>
        </w:rPr>
        <w:t>Приложение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№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2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Акт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сверки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взаиморасчетов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(доплата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денежных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средств).</w:t>
      </w:r>
    </w:p>
    <w:p w14:paraId="23FB3C5D" w14:textId="77777777" w:rsidR="00DB113C" w:rsidRDefault="00DB113C" w:rsidP="00DB113C">
      <w:pPr>
        <w:pStyle w:val="af3"/>
        <w:numPr>
          <w:ilvl w:val="0"/>
          <w:numId w:val="30"/>
        </w:numPr>
        <w:tabs>
          <w:tab w:val="left" w:pos="441"/>
        </w:tabs>
        <w:autoSpaceDE/>
        <w:autoSpaceDN/>
        <w:spacing w:line="252" w:lineRule="exact"/>
        <w:ind w:left="0" w:firstLine="567"/>
        <w:rPr>
          <w:sz w:val="24"/>
        </w:rPr>
      </w:pPr>
      <w:r>
        <w:rPr>
          <w:color w:val="000000"/>
          <w:sz w:val="24"/>
        </w:rPr>
        <w:t>Приложение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№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3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Акт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сверки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взаиморасчетов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(возврат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денежных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средств).</w:t>
      </w:r>
    </w:p>
    <w:p w14:paraId="29D7B7C4" w14:textId="07142D50" w:rsidR="00031399" w:rsidRPr="00FF4705" w:rsidRDefault="00031399" w:rsidP="00DB113C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</w:p>
    <w:p w14:paraId="0E312BBA" w14:textId="3696FDED" w:rsidR="001C1AAF" w:rsidRPr="00FF4705" w:rsidRDefault="00845A9E" w:rsidP="007A1E7B">
      <w:pPr>
        <w:pStyle w:val="1"/>
        <w:tabs>
          <w:tab w:val="left" w:pos="-420"/>
          <w:tab w:val="left" w:pos="880"/>
          <w:tab w:val="left" w:pos="1276"/>
          <w:tab w:val="left" w:pos="3173"/>
        </w:tabs>
        <w:ind w:left="567" w:firstLine="0"/>
        <w:jc w:val="center"/>
      </w:pPr>
      <w:r>
        <w:t>16.</w:t>
      </w:r>
      <w:r w:rsidR="002D3889" w:rsidRPr="00FF4705">
        <w:t>МЕСТОНАХОЖДЕНИЕ</w:t>
      </w:r>
      <w:r w:rsidR="00341547">
        <w:rPr>
          <w:spacing w:val="-7"/>
        </w:rPr>
        <w:t xml:space="preserve"> </w:t>
      </w:r>
      <w:r w:rsidR="002D3889" w:rsidRPr="00FF4705">
        <w:t>И</w:t>
      </w:r>
      <w:r w:rsidR="00341547">
        <w:rPr>
          <w:spacing w:val="-3"/>
        </w:rPr>
        <w:t xml:space="preserve"> </w:t>
      </w:r>
      <w:r w:rsidR="002D3889" w:rsidRPr="00FF4705">
        <w:t>РЕКВИЗИТЫ</w:t>
      </w:r>
      <w:r w:rsidR="00341547">
        <w:rPr>
          <w:spacing w:val="-4"/>
        </w:rPr>
        <w:t xml:space="preserve"> </w:t>
      </w:r>
      <w:r w:rsidR="002D3889" w:rsidRPr="00FF4705">
        <w:t>СТОРОН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49"/>
        <w:gridCol w:w="5317"/>
      </w:tblGrid>
      <w:tr w:rsidR="00FF4705" w:rsidRPr="00FF4705" w14:paraId="734FED30" w14:textId="77777777" w:rsidTr="00D15F42">
        <w:tc>
          <w:tcPr>
            <w:tcW w:w="5330" w:type="dxa"/>
          </w:tcPr>
          <w:p w14:paraId="0E522E66" w14:textId="72F1861B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4705">
              <w:rPr>
                <w:b/>
                <w:bCs/>
                <w:sz w:val="22"/>
                <w:szCs w:val="22"/>
              </w:rPr>
              <w:t>ЗАСТРОЙЩИК:</w:t>
            </w:r>
          </w:p>
          <w:p w14:paraId="597A6E34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5C4B4EFC" w14:textId="28010382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50220E36" w14:textId="71322357" w:rsidR="00D15F42" w:rsidRPr="00FF4705" w:rsidRDefault="00D15F42" w:rsidP="007A1E7B">
            <w:pPr>
              <w:pStyle w:val="af3"/>
              <w:tabs>
                <w:tab w:val="left" w:pos="426"/>
                <w:tab w:val="left" w:pos="567"/>
                <w:tab w:val="left" w:pos="1276"/>
              </w:tabs>
              <w:spacing w:line="259" w:lineRule="auto"/>
              <w:ind w:left="0"/>
              <w:contextualSpacing/>
              <w:rPr>
                <w:rFonts w:eastAsia="Calibri"/>
                <w:iCs/>
              </w:rPr>
            </w:pPr>
            <w:r w:rsidRPr="00FF4705">
              <w:rPr>
                <w:rFonts w:eastAsia="Calibri"/>
                <w:iCs/>
              </w:rPr>
              <w:t>Адрес: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346880,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Ростовская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обл.,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Батайск,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ул.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М.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Горького,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д.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356-Е,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оф.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14,15,16,17</w:t>
            </w:r>
          </w:p>
          <w:p w14:paraId="45880057" w14:textId="046A6459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r w:rsidR="007F1F77" w:rsidRPr="00FF4705">
              <w:rPr>
                <w:rFonts w:eastAsia="Calibri"/>
                <w:iCs/>
                <w:sz w:val="22"/>
                <w:szCs w:val="22"/>
                <w:lang w:eastAsia="en-US"/>
              </w:rPr>
              <w:t>КПП</w:t>
            </w:r>
            <w:r w:rsidR="007F1F7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6141057106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0D81D177" w14:textId="586C7073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ОГРН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1206100039463</w:t>
            </w:r>
          </w:p>
          <w:p w14:paraId="484D7D20" w14:textId="76ED3C9D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4A54B1"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40702810126000009195</w:t>
            </w:r>
          </w:p>
          <w:p w14:paraId="5FC6059F" w14:textId="2498D5F1" w:rsidR="00D15F42" w:rsidRPr="00FF4705" w:rsidRDefault="004A54B1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РОСТОВСКИЙ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АКЦИОНЕРНОГО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ОБЩЕСТВА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АЛЬФА-БАНК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D15F42"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D15F42"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Ростов-на-Дону</w:t>
            </w:r>
          </w:p>
          <w:p w14:paraId="4AD28C2A" w14:textId="3C85095D" w:rsidR="00D15F42" w:rsidRPr="00FF4705" w:rsidRDefault="00902336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4A54B1"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0A57F436" w14:textId="5F8CF048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БИК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4A54B1"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6B4083FF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  <w:p w14:paraId="2514B950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  <w:p w14:paraId="2715E64A" w14:textId="4C8AB99C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F4705">
              <w:rPr>
                <w:sz w:val="22"/>
                <w:szCs w:val="22"/>
              </w:rPr>
              <w:t>Генеральный</w:t>
            </w:r>
            <w:r w:rsidR="00341547">
              <w:rPr>
                <w:sz w:val="22"/>
                <w:szCs w:val="22"/>
              </w:rPr>
              <w:t xml:space="preserve"> </w:t>
            </w:r>
            <w:r w:rsidRPr="00FF4705">
              <w:rPr>
                <w:sz w:val="22"/>
                <w:szCs w:val="22"/>
              </w:rPr>
              <w:t>директор</w:t>
            </w:r>
            <w:r w:rsidR="00341547">
              <w:rPr>
                <w:sz w:val="22"/>
                <w:szCs w:val="22"/>
              </w:rPr>
              <w:t xml:space="preserve"> </w:t>
            </w:r>
          </w:p>
          <w:p w14:paraId="0E306F84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  <w:p w14:paraId="7332CB21" w14:textId="60C7D8E2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F4705">
              <w:rPr>
                <w:sz w:val="22"/>
                <w:szCs w:val="22"/>
              </w:rPr>
              <w:t>____________________/Л.О.</w:t>
            </w:r>
            <w:r w:rsidR="00341547">
              <w:rPr>
                <w:sz w:val="22"/>
                <w:szCs w:val="22"/>
              </w:rPr>
              <w:t xml:space="preserve"> </w:t>
            </w:r>
            <w:r w:rsidRPr="00FF4705">
              <w:rPr>
                <w:sz w:val="22"/>
                <w:szCs w:val="22"/>
              </w:rPr>
              <w:t>Дегтярев/</w:t>
            </w:r>
          </w:p>
          <w:p w14:paraId="3629E5A9" w14:textId="1EFB5EF0" w:rsidR="00D15F42" w:rsidRPr="00FF4705" w:rsidRDefault="00341547" w:rsidP="007A1E7B">
            <w:pPr>
              <w:pStyle w:val="1"/>
              <w:tabs>
                <w:tab w:val="left" w:pos="1276"/>
              </w:tabs>
              <w:spacing w:before="63" w:line="253" w:lineRule="exact"/>
              <w:ind w:firstLine="567"/>
              <w:jc w:val="both"/>
            </w:pPr>
            <w:r>
              <w:t xml:space="preserve">              </w:t>
            </w:r>
            <w:proofErr w:type="spellStart"/>
            <w:r w:rsidR="00D15F42" w:rsidRPr="00FF4705">
              <w:t>м.п</w:t>
            </w:r>
            <w:proofErr w:type="spellEnd"/>
            <w:r w:rsidR="00D15F42" w:rsidRPr="00FF4705">
              <w:t>.</w:t>
            </w:r>
          </w:p>
        </w:tc>
        <w:tc>
          <w:tcPr>
            <w:tcW w:w="5330" w:type="dxa"/>
          </w:tcPr>
          <w:p w14:paraId="5D70D0AA" w14:textId="2F5A257C" w:rsidR="00D15F42" w:rsidRPr="00FF4705" w:rsidRDefault="00D15F42" w:rsidP="007A1E7B">
            <w:pPr>
              <w:pStyle w:val="TableParagraph"/>
              <w:tabs>
                <w:tab w:val="left" w:pos="1276"/>
              </w:tabs>
              <w:spacing w:line="243" w:lineRule="exact"/>
              <w:ind w:left="0" w:firstLine="79"/>
              <w:jc w:val="both"/>
              <w:rPr>
                <w:b/>
              </w:rPr>
            </w:pPr>
            <w:r w:rsidRPr="00FF4705">
              <w:rPr>
                <w:b/>
              </w:rPr>
              <w:t>УЧАСТНИК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ДОЛЕВОГО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СТРОИТЕЛЬСТВА:</w:t>
            </w:r>
          </w:p>
          <w:p w14:paraId="52AF627B" w14:textId="77777777" w:rsidR="00E37CD9" w:rsidRDefault="00E37CD9" w:rsidP="007A1E7B">
            <w:pPr>
              <w:pStyle w:val="1"/>
              <w:tabs>
                <w:tab w:val="left" w:pos="1276"/>
              </w:tabs>
              <w:spacing w:before="63" w:line="253" w:lineRule="exact"/>
              <w:ind w:firstLine="79"/>
              <w:jc w:val="both"/>
            </w:pPr>
          </w:p>
          <w:p w14:paraId="4B7F5944" w14:textId="4E02A7B0" w:rsidR="00E37CD9" w:rsidRDefault="001E32EC" w:rsidP="007A1E7B">
            <w:pPr>
              <w:tabs>
                <w:tab w:val="left" w:pos="1276"/>
              </w:tabs>
              <w:ind w:firstLine="79"/>
            </w:pPr>
            <w:r>
              <w:rPr>
                <w:b/>
                <w:bCs/>
              </w:rPr>
              <w:t>Ф.И.О</w:t>
            </w:r>
            <w:r w:rsidR="006A4C66">
              <w:rPr>
                <w:b/>
                <w:bCs/>
              </w:rPr>
              <w:t>,</w:t>
            </w:r>
            <w:r w:rsidR="00341547">
              <w:rPr>
                <w:b/>
                <w:bCs/>
              </w:rPr>
              <w:t xml:space="preserve"> 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>_.____</w:t>
            </w:r>
            <w:r w:rsidR="00341547">
              <w:t xml:space="preserve"> </w:t>
            </w:r>
            <w:r w:rsidR="006A4C66" w:rsidRPr="00FF4705">
              <w:t>года</w:t>
            </w:r>
            <w:r w:rsidR="00341547">
              <w:t xml:space="preserve"> </w:t>
            </w:r>
            <w:r w:rsidR="006A4C66" w:rsidRPr="00FF4705">
              <w:t>рождения,</w:t>
            </w:r>
            <w:r w:rsidR="00341547">
              <w:t xml:space="preserve"> </w:t>
            </w:r>
            <w:r w:rsidR="006A4C66" w:rsidRPr="00FF4705">
              <w:t>место</w:t>
            </w:r>
            <w:r w:rsidR="00341547">
              <w:t xml:space="preserve"> </w:t>
            </w:r>
            <w:r w:rsidR="006A4C66" w:rsidRPr="00FF4705">
              <w:t>рождения</w:t>
            </w:r>
            <w:r w:rsidR="006A4C66">
              <w:t>:</w:t>
            </w:r>
            <w:r w:rsidR="00341547">
              <w:t xml:space="preserve"> </w:t>
            </w:r>
            <w:r>
              <w:t>___________</w:t>
            </w:r>
            <w:r w:rsidR="006A4C66">
              <w:t>,</w:t>
            </w:r>
            <w:r w:rsidR="00341547">
              <w:t xml:space="preserve"> </w:t>
            </w:r>
            <w:r w:rsidR="006A4C66" w:rsidRPr="00FF4705">
              <w:t>паспорт</w:t>
            </w:r>
            <w:r w:rsidR="00341547">
              <w:t xml:space="preserve"> </w:t>
            </w:r>
            <w:r w:rsidR="006A4C66" w:rsidRPr="00FF4705">
              <w:t>гражданина</w:t>
            </w:r>
            <w:r w:rsidR="00341547">
              <w:t xml:space="preserve"> </w:t>
            </w:r>
            <w:r w:rsidR="006A4C66" w:rsidRPr="00FF4705">
              <w:t>РФ:</w:t>
            </w:r>
            <w:r w:rsidR="00341547">
              <w:t xml:space="preserve"> </w:t>
            </w:r>
            <w:r w:rsidR="006A4C66" w:rsidRPr="00FF4705">
              <w:t>серия:</w:t>
            </w:r>
            <w:r w:rsidR="00341547">
              <w:t xml:space="preserve"> </w:t>
            </w:r>
            <w:r>
              <w:t>_____</w:t>
            </w:r>
            <w:r w:rsidR="00341547">
              <w:t xml:space="preserve"> </w:t>
            </w:r>
            <w:r w:rsidR="006A4C66" w:rsidRPr="00FF4705">
              <w:t>№</w:t>
            </w:r>
            <w:r w:rsidR="00341547">
              <w:t xml:space="preserve"> </w:t>
            </w:r>
            <w:r>
              <w:t>_________</w:t>
            </w:r>
            <w:r w:rsidR="006A4C66" w:rsidRPr="00FF4705">
              <w:t>,</w:t>
            </w:r>
            <w:r w:rsidR="00341547">
              <w:t xml:space="preserve"> </w:t>
            </w:r>
            <w:r w:rsidR="006A4C66" w:rsidRPr="00FF4705">
              <w:t>выдан:</w:t>
            </w:r>
            <w:r w:rsidR="00341547">
              <w:t xml:space="preserve"> </w:t>
            </w:r>
            <w:r>
              <w:t>__.___._____</w:t>
            </w:r>
            <w:r w:rsidR="00341547">
              <w:t xml:space="preserve"> </w:t>
            </w:r>
            <w:r w:rsidR="006A4C66">
              <w:t>г</w:t>
            </w:r>
            <w:r w:rsidR="006A4C66" w:rsidRPr="00FF4705">
              <w:t>.</w:t>
            </w:r>
            <w:r w:rsidR="00341547">
              <w:t xml:space="preserve">   </w:t>
            </w:r>
            <w:r>
              <w:t>___________________</w:t>
            </w:r>
            <w:r w:rsidR="006A4C66">
              <w:t>,</w:t>
            </w:r>
            <w:r w:rsidR="00341547">
              <w:t xml:space="preserve"> </w:t>
            </w:r>
            <w:r w:rsidR="006A4C66" w:rsidRPr="00FF4705">
              <w:t>код</w:t>
            </w:r>
            <w:r w:rsidR="00341547">
              <w:t xml:space="preserve"> </w:t>
            </w:r>
            <w:r w:rsidR="006A4C66" w:rsidRPr="00FF4705">
              <w:t>подразделения:</w:t>
            </w:r>
            <w:r w:rsidR="00341547">
              <w:t xml:space="preserve"> </w:t>
            </w:r>
            <w:r>
              <w:t>______</w:t>
            </w:r>
            <w:r w:rsidR="006A4C66" w:rsidRPr="00FF4705">
              <w:t>,</w:t>
            </w:r>
            <w:r w:rsidR="00341547">
              <w:t xml:space="preserve"> </w:t>
            </w:r>
            <w:r w:rsidR="006A4C66" w:rsidRPr="00FF4705">
              <w:t>зарегистрирован</w:t>
            </w:r>
            <w:r w:rsidR="00341547">
              <w:t xml:space="preserve"> </w:t>
            </w:r>
            <w:r w:rsidR="006A4C66" w:rsidRPr="00FF4705">
              <w:t>по</w:t>
            </w:r>
            <w:r w:rsidR="00341547">
              <w:t xml:space="preserve"> </w:t>
            </w:r>
            <w:r w:rsidR="006A4C66" w:rsidRPr="00FF4705">
              <w:t>адресу</w:t>
            </w:r>
            <w:r w:rsidR="006A4C66" w:rsidRPr="001A295B">
              <w:t>:</w:t>
            </w:r>
            <w:r w:rsidR="00341547">
              <w:t xml:space="preserve"> </w:t>
            </w:r>
            <w:r>
              <w:t>___________________ _____________________________________</w:t>
            </w:r>
            <w:r w:rsidR="006A4C66" w:rsidRPr="001A295B">
              <w:t>,</w:t>
            </w:r>
            <w:r w:rsidR="00341547">
              <w:t xml:space="preserve"> </w:t>
            </w:r>
            <w:r w:rsidR="006A4C66" w:rsidRPr="001A295B">
              <w:t>СНИЛС</w:t>
            </w:r>
            <w:r w:rsidR="00341547">
              <w:t xml:space="preserve"> </w:t>
            </w:r>
            <w:r w:rsidR="00301089">
              <w:t>______________</w:t>
            </w:r>
            <w:r w:rsidR="006A4C66" w:rsidRPr="00FF4705">
              <w:t>,</w:t>
            </w:r>
            <w:r w:rsidR="00341547">
              <w:t xml:space="preserve"> </w:t>
            </w:r>
            <w:r w:rsidR="006A4C66" w:rsidRPr="00FF4705">
              <w:t>номер</w:t>
            </w:r>
            <w:r w:rsidR="00341547">
              <w:t xml:space="preserve"> </w:t>
            </w:r>
            <w:r w:rsidR="006A4C66" w:rsidRPr="00FF4705">
              <w:t>телефона:</w:t>
            </w:r>
            <w:r w:rsidR="00341547">
              <w:t xml:space="preserve"> </w:t>
            </w:r>
            <w:r w:rsidR="006A4C66" w:rsidRPr="00EF00A3">
              <w:t>+7</w:t>
            </w:r>
            <w:r w:rsidR="00341547">
              <w:t xml:space="preserve"> </w:t>
            </w:r>
            <w:r w:rsidR="00301089">
              <w:t>____________</w:t>
            </w:r>
          </w:p>
          <w:p w14:paraId="10EA8675" w14:textId="77777777" w:rsidR="00E37CD9" w:rsidRDefault="00E37CD9" w:rsidP="007A1E7B">
            <w:pPr>
              <w:tabs>
                <w:tab w:val="left" w:pos="1276"/>
              </w:tabs>
              <w:ind w:firstLine="79"/>
            </w:pPr>
          </w:p>
          <w:p w14:paraId="577A2571" w14:textId="77777777" w:rsidR="00E37CD9" w:rsidRDefault="00E37CD9" w:rsidP="007A1E7B">
            <w:pPr>
              <w:tabs>
                <w:tab w:val="left" w:pos="1276"/>
              </w:tabs>
              <w:ind w:firstLine="567"/>
            </w:pPr>
          </w:p>
          <w:p w14:paraId="5B5849ED" w14:textId="77777777" w:rsidR="00E37CD9" w:rsidRDefault="00E37CD9" w:rsidP="007A1E7B">
            <w:pPr>
              <w:tabs>
                <w:tab w:val="left" w:pos="1276"/>
              </w:tabs>
              <w:ind w:firstLine="567"/>
            </w:pPr>
          </w:p>
          <w:p w14:paraId="197CD31A" w14:textId="5E1F6795" w:rsidR="00767658" w:rsidRDefault="00767658" w:rsidP="00767658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301089">
              <w:rPr>
                <w:b/>
                <w:bCs/>
                <w:sz w:val="24"/>
                <w:szCs w:val="24"/>
              </w:rPr>
              <w:t>____________________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005C6308" w14:textId="73EA4EF7" w:rsidR="00E37CD9" w:rsidRPr="00E37CD9" w:rsidRDefault="00E37CD9" w:rsidP="007A1E7B">
            <w:pPr>
              <w:tabs>
                <w:tab w:val="left" w:pos="1276"/>
              </w:tabs>
              <w:ind w:firstLine="567"/>
              <w:rPr>
                <w:b/>
                <w:bCs/>
              </w:rPr>
            </w:pPr>
          </w:p>
        </w:tc>
      </w:tr>
    </w:tbl>
    <w:p w14:paraId="59674D6C" w14:textId="77777777" w:rsidR="001C1AAF" w:rsidRPr="00FF4705" w:rsidRDefault="001C1AAF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6B120571" w14:textId="77777777" w:rsidR="001C1AAF" w:rsidRPr="00FF4705" w:rsidRDefault="001C1AAF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5E6E0574" w14:textId="717FB38E" w:rsidR="004F2D60" w:rsidRDefault="003C27F6" w:rsidP="003C27F6">
      <w:pPr>
        <w:tabs>
          <w:tab w:val="left" w:pos="1276"/>
        </w:tabs>
        <w:ind w:firstLine="567"/>
        <w:jc w:val="center"/>
        <w:rPr>
          <w:b/>
        </w:rPr>
      </w:pPr>
      <w:r w:rsidRPr="003C27F6">
        <w:rPr>
          <w:b/>
        </w:rPr>
        <w:t>ПОДПИСИ СТОРОН</w:t>
      </w:r>
    </w:p>
    <w:p w14:paraId="4B183F6D" w14:textId="2A959869" w:rsidR="003C27F6" w:rsidRDefault="003C27F6" w:rsidP="003C27F6">
      <w:pPr>
        <w:tabs>
          <w:tab w:val="left" w:pos="1276"/>
        </w:tabs>
        <w:ind w:firstLine="567"/>
        <w:jc w:val="center"/>
        <w:rPr>
          <w:b/>
        </w:rPr>
      </w:pPr>
    </w:p>
    <w:tbl>
      <w:tblPr>
        <w:tblStyle w:val="TableNormal"/>
        <w:tblW w:w="10345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344"/>
        <w:gridCol w:w="6001"/>
      </w:tblGrid>
      <w:tr w:rsidR="003C27F6" w:rsidRPr="00744ECA" w14:paraId="6A34363A" w14:textId="77777777" w:rsidTr="00845A9E">
        <w:trPr>
          <w:trHeight w:val="1670"/>
        </w:trPr>
        <w:tc>
          <w:tcPr>
            <w:tcW w:w="4344" w:type="dxa"/>
          </w:tcPr>
          <w:p w14:paraId="02F5EB6F" w14:textId="77777777" w:rsidR="003C27F6" w:rsidRPr="003C27F6" w:rsidRDefault="003C27F6" w:rsidP="00DB113C">
            <w:pPr>
              <w:pStyle w:val="TableParagraph"/>
              <w:spacing w:line="243" w:lineRule="exact"/>
              <w:rPr>
                <w:b/>
              </w:rPr>
            </w:pPr>
            <w:r w:rsidRPr="003C27F6">
              <w:rPr>
                <w:b/>
              </w:rPr>
              <w:t>От</w:t>
            </w:r>
            <w:r w:rsidRPr="003C27F6">
              <w:rPr>
                <w:b/>
                <w:spacing w:val="-3"/>
              </w:rPr>
              <w:t xml:space="preserve"> </w:t>
            </w:r>
            <w:r w:rsidRPr="003C27F6">
              <w:rPr>
                <w:b/>
              </w:rPr>
              <w:t>лица</w:t>
            </w:r>
            <w:r w:rsidRPr="003C27F6">
              <w:rPr>
                <w:b/>
                <w:spacing w:val="-1"/>
              </w:rPr>
              <w:t xml:space="preserve"> </w:t>
            </w:r>
            <w:r w:rsidRPr="003C27F6">
              <w:rPr>
                <w:b/>
              </w:rPr>
              <w:t>ЗАСТРОЙЩИКА:</w:t>
            </w:r>
          </w:p>
          <w:p w14:paraId="2F55A704" w14:textId="77777777" w:rsidR="003C27F6" w:rsidRPr="003C27F6" w:rsidRDefault="003C27F6" w:rsidP="00DB113C">
            <w:pPr>
              <w:pStyle w:val="TableParagraph"/>
              <w:ind w:rightChars="74" w:right="163"/>
              <w:jc w:val="center"/>
            </w:pPr>
            <w:r w:rsidRPr="003C27F6">
              <w:rPr>
                <w:spacing w:val="-1"/>
              </w:rPr>
              <w:t xml:space="preserve">Генеральный </w:t>
            </w:r>
            <w:proofErr w:type="gramStart"/>
            <w:r w:rsidRPr="003C27F6">
              <w:t xml:space="preserve">директор </w:t>
            </w:r>
            <w:r w:rsidRPr="003C27F6">
              <w:rPr>
                <w:spacing w:val="-52"/>
              </w:rPr>
              <w:t xml:space="preserve"> </w:t>
            </w:r>
            <w:r w:rsidRPr="003C27F6">
              <w:t>ООО</w:t>
            </w:r>
            <w:proofErr w:type="gramEnd"/>
            <w:r w:rsidRPr="003C27F6">
              <w:t xml:space="preserve"> «Специализированный застройщик Западный Парк»</w:t>
            </w:r>
          </w:p>
          <w:p w14:paraId="03F505F2" w14:textId="77777777" w:rsidR="003C27F6" w:rsidRPr="003C27F6" w:rsidRDefault="003C27F6" w:rsidP="00DB113C">
            <w:pPr>
              <w:pStyle w:val="TableParagraph"/>
              <w:ind w:rightChars="74" w:right="163"/>
              <w:jc w:val="center"/>
            </w:pPr>
            <w:r w:rsidRPr="003C27F6">
              <w:t>Дегтярев Л.О.</w:t>
            </w:r>
          </w:p>
          <w:p w14:paraId="69F1D5F3" w14:textId="77777777" w:rsidR="003C27F6" w:rsidRPr="003C27F6" w:rsidRDefault="003C27F6" w:rsidP="00DB113C">
            <w:pPr>
              <w:pStyle w:val="TableParagraph"/>
              <w:ind w:left="0" w:rightChars="74" w:right="163"/>
              <w:rPr>
                <w:b/>
              </w:rPr>
            </w:pPr>
          </w:p>
          <w:p w14:paraId="74019599" w14:textId="77777777" w:rsidR="003C27F6" w:rsidRPr="003C27F6" w:rsidRDefault="003C27F6" w:rsidP="00DB113C">
            <w:pPr>
              <w:pStyle w:val="TableParagraph"/>
              <w:spacing w:line="20" w:lineRule="exact"/>
              <w:ind w:left="195"/>
            </w:pPr>
            <w:r w:rsidRPr="003C27F6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01146E1" wp14:editId="61D91096">
                      <wp:extent cx="1955165" cy="5715"/>
                      <wp:effectExtent l="9525" t="7620" r="6985" b="5715"/>
                      <wp:docPr id="13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D6A63" id="Group 12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">
                      <v:line id="Line 13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" strokeweight=".44pt"/>
                      <w10:anchorlock/>
                    </v:group>
                  </w:pict>
                </mc:Fallback>
              </mc:AlternateContent>
            </w:r>
          </w:p>
          <w:p w14:paraId="7BD4FA67" w14:textId="77777777" w:rsidR="003C27F6" w:rsidRPr="003C27F6" w:rsidRDefault="003C27F6" w:rsidP="00DB113C">
            <w:pPr>
              <w:pStyle w:val="TableParagraph"/>
              <w:spacing w:line="360" w:lineRule="auto"/>
              <w:ind w:left="1356"/>
            </w:pPr>
            <w:r w:rsidRPr="003C27F6">
              <w:t>М.П.(подпись)</w:t>
            </w:r>
          </w:p>
        </w:tc>
        <w:tc>
          <w:tcPr>
            <w:tcW w:w="6001" w:type="dxa"/>
          </w:tcPr>
          <w:p w14:paraId="349729F2" w14:textId="77777777" w:rsidR="003C27F6" w:rsidRPr="003C27F6" w:rsidRDefault="003C27F6" w:rsidP="00DB113C">
            <w:pPr>
              <w:pStyle w:val="TableParagraph"/>
              <w:spacing w:line="243" w:lineRule="exact"/>
              <w:ind w:left="1065"/>
              <w:rPr>
                <w:b/>
              </w:rPr>
            </w:pPr>
            <w:r w:rsidRPr="003C27F6">
              <w:rPr>
                <w:b/>
              </w:rPr>
              <w:t>УЧАСТНИК</w:t>
            </w:r>
            <w:r w:rsidRPr="003C27F6">
              <w:rPr>
                <w:b/>
                <w:spacing w:val="-3"/>
              </w:rPr>
              <w:t xml:space="preserve"> </w:t>
            </w:r>
            <w:r w:rsidRPr="003C27F6">
              <w:rPr>
                <w:b/>
              </w:rPr>
              <w:t>ДОЛЕВОГО</w:t>
            </w:r>
            <w:r w:rsidRPr="003C27F6">
              <w:rPr>
                <w:b/>
                <w:spacing w:val="-3"/>
              </w:rPr>
              <w:t xml:space="preserve"> </w:t>
            </w:r>
            <w:r w:rsidRPr="003C27F6">
              <w:rPr>
                <w:b/>
              </w:rPr>
              <w:t>СТРОИТЕЛЬСТВА:</w:t>
            </w:r>
          </w:p>
          <w:p w14:paraId="2630EB61" w14:textId="77777777" w:rsidR="003C27F6" w:rsidRPr="003C27F6" w:rsidRDefault="003C27F6" w:rsidP="00DB113C">
            <w:pPr>
              <w:pStyle w:val="TableParagraph"/>
              <w:spacing w:line="253" w:lineRule="exact"/>
              <w:ind w:left="1065"/>
            </w:pPr>
            <w:r w:rsidRPr="003C27F6">
              <w:t>ФИО</w:t>
            </w:r>
          </w:p>
          <w:p w14:paraId="3DC2A023" w14:textId="77777777" w:rsidR="003C27F6" w:rsidRPr="003C27F6" w:rsidRDefault="003C27F6" w:rsidP="00DB113C">
            <w:pPr>
              <w:pStyle w:val="TableParagraph"/>
              <w:ind w:left="0"/>
              <w:rPr>
                <w:b/>
              </w:rPr>
            </w:pPr>
          </w:p>
          <w:p w14:paraId="6E862585" w14:textId="77777777" w:rsidR="003C27F6" w:rsidRPr="003C27F6" w:rsidRDefault="003C27F6" w:rsidP="00DB113C">
            <w:pPr>
              <w:pStyle w:val="TableParagraph"/>
              <w:ind w:left="0"/>
              <w:rPr>
                <w:b/>
              </w:rPr>
            </w:pPr>
          </w:p>
          <w:p w14:paraId="2B5A521C" w14:textId="77777777" w:rsidR="003C27F6" w:rsidRPr="003C27F6" w:rsidRDefault="003C27F6" w:rsidP="00DB113C">
            <w:pPr>
              <w:pStyle w:val="TableParagraph"/>
              <w:ind w:left="0"/>
              <w:rPr>
                <w:b/>
              </w:rPr>
            </w:pPr>
          </w:p>
          <w:p w14:paraId="5A4DB2DF" w14:textId="77777777" w:rsidR="003C27F6" w:rsidRPr="003C27F6" w:rsidRDefault="003C27F6" w:rsidP="00DB113C">
            <w:pPr>
              <w:pStyle w:val="TableParagraph"/>
              <w:ind w:left="1060"/>
            </w:pPr>
            <w:r w:rsidRPr="003C27F6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F5E253B" wp14:editId="39C72100">
                      <wp:extent cx="1955165" cy="5715"/>
                      <wp:effectExtent l="8255" t="6350" r="8255" b="6985"/>
                      <wp:docPr id="1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6983C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" strokeweight=".44pt"/>
                      <w10:anchorlock/>
                    </v:group>
                  </w:pict>
                </mc:Fallback>
              </mc:AlternateContent>
            </w:r>
          </w:p>
          <w:p w14:paraId="71D3ECE6" w14:textId="77777777" w:rsidR="003C27F6" w:rsidRPr="003C27F6" w:rsidRDefault="003C27F6" w:rsidP="00DB113C">
            <w:pPr>
              <w:pStyle w:val="TableParagraph"/>
              <w:ind w:left="2343" w:right="2261"/>
              <w:jc w:val="center"/>
            </w:pPr>
            <w:r w:rsidRPr="003C27F6">
              <w:t>(подпись)</w:t>
            </w:r>
          </w:p>
        </w:tc>
      </w:tr>
    </w:tbl>
    <w:p w14:paraId="1FED4C0D" w14:textId="4CB85244" w:rsidR="001C1AAF" w:rsidRPr="00EE40D9" w:rsidRDefault="002D3889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  <w:r w:rsidRPr="00EE40D9">
        <w:lastRenderedPageBreak/>
        <w:t>Приложение</w:t>
      </w:r>
      <w:r w:rsidR="00341547">
        <w:rPr>
          <w:spacing w:val="-2"/>
        </w:rPr>
        <w:t xml:space="preserve"> </w:t>
      </w:r>
      <w:r w:rsidRPr="00EE40D9">
        <w:t>№</w:t>
      </w:r>
      <w:r w:rsidR="00341547">
        <w:rPr>
          <w:spacing w:val="-2"/>
        </w:rPr>
        <w:t xml:space="preserve"> </w:t>
      </w:r>
      <w:r w:rsidRPr="00EE40D9">
        <w:t>1</w:t>
      </w:r>
    </w:p>
    <w:p w14:paraId="6D8B5514" w14:textId="5EE9366A" w:rsidR="001C1AAF" w:rsidRPr="00EE40D9" w:rsidRDefault="002D3889" w:rsidP="007A1E7B">
      <w:pPr>
        <w:pStyle w:val="ad"/>
        <w:tabs>
          <w:tab w:val="left" w:pos="1276"/>
        </w:tabs>
        <w:spacing w:line="253" w:lineRule="exact"/>
        <w:ind w:left="0" w:firstLine="567"/>
      </w:pPr>
      <w:r w:rsidRPr="00EE40D9">
        <w:t>к</w:t>
      </w:r>
      <w:r w:rsidR="00341547">
        <w:rPr>
          <w:spacing w:val="-3"/>
        </w:rPr>
        <w:t xml:space="preserve"> </w:t>
      </w:r>
      <w:r w:rsidRPr="00EE40D9">
        <w:t>Договору</w:t>
      </w:r>
      <w:r w:rsidR="00341547">
        <w:rPr>
          <w:spacing w:val="-6"/>
        </w:rPr>
        <w:t xml:space="preserve"> </w:t>
      </w:r>
      <w:r w:rsidRPr="00EE40D9">
        <w:t>участия</w:t>
      </w:r>
      <w:r w:rsidR="00341547">
        <w:rPr>
          <w:spacing w:val="-5"/>
        </w:rPr>
        <w:t xml:space="preserve"> </w:t>
      </w:r>
      <w:r w:rsidRPr="00EE40D9">
        <w:t>в</w:t>
      </w:r>
      <w:r w:rsidR="00341547">
        <w:rPr>
          <w:spacing w:val="-4"/>
        </w:rPr>
        <w:t xml:space="preserve"> </w:t>
      </w:r>
      <w:r w:rsidRPr="00EE40D9">
        <w:t>долевом</w:t>
      </w:r>
      <w:r w:rsidR="00341547">
        <w:rPr>
          <w:spacing w:val="-2"/>
        </w:rPr>
        <w:t xml:space="preserve"> </w:t>
      </w:r>
      <w:r w:rsidRPr="00EE40D9">
        <w:t>строительстве</w:t>
      </w:r>
    </w:p>
    <w:p w14:paraId="4DE9326E" w14:textId="287EEE11" w:rsidR="00B826C5" w:rsidRPr="00EE40D9" w:rsidRDefault="00D55AF9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EE40D9">
        <w:t>№</w:t>
      </w:r>
      <w:r w:rsidR="00341547">
        <w:t xml:space="preserve"> </w:t>
      </w:r>
      <w:r w:rsidR="00301089">
        <w:t>________</w:t>
      </w:r>
      <w:proofErr w:type="gramStart"/>
      <w:r w:rsidR="00301089">
        <w:t>_</w:t>
      </w:r>
      <w:r w:rsidR="00341547">
        <w:t xml:space="preserve">  </w:t>
      </w:r>
      <w:r w:rsidRPr="00EE40D9">
        <w:t>от</w:t>
      </w:r>
      <w:proofErr w:type="gramEnd"/>
      <w:r w:rsidR="00341547">
        <w:t xml:space="preserve">  </w:t>
      </w:r>
      <w:r w:rsidR="00EE40D9" w:rsidRPr="00EE40D9">
        <w:t>«</w:t>
      </w:r>
      <w:r w:rsidR="00301089">
        <w:t>____</w:t>
      </w:r>
      <w:r w:rsidR="00EE40D9" w:rsidRPr="00EE40D9">
        <w:t>»</w:t>
      </w:r>
      <w:r w:rsidR="00341547">
        <w:t xml:space="preserve"> </w:t>
      </w:r>
      <w:r w:rsidR="00301089">
        <w:t>_________</w:t>
      </w:r>
      <w:r w:rsidR="00341547">
        <w:t xml:space="preserve"> </w:t>
      </w:r>
      <w:r w:rsidR="00301089">
        <w:t>20____</w:t>
      </w:r>
      <w:r w:rsidR="00EE40D9" w:rsidRPr="00EE40D9">
        <w:t>г.</w:t>
      </w:r>
      <w:r w:rsidR="00341547">
        <w:t xml:space="preserve"> </w:t>
      </w:r>
    </w:p>
    <w:p w14:paraId="03C25247" w14:textId="1E72BBED" w:rsidR="001471DB" w:rsidRPr="00EE40D9" w:rsidRDefault="001471DB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  <w:rPr>
          <w:u w:val="single"/>
        </w:rPr>
      </w:pPr>
    </w:p>
    <w:p w14:paraId="18686A84" w14:textId="3F7B8E18" w:rsidR="001C1AAF" w:rsidRPr="006C380B" w:rsidRDefault="002D3889" w:rsidP="007A1E7B">
      <w:pPr>
        <w:pStyle w:val="1"/>
        <w:tabs>
          <w:tab w:val="left" w:pos="1276"/>
        </w:tabs>
        <w:spacing w:before="159"/>
        <w:ind w:firstLine="567"/>
        <w:jc w:val="both"/>
        <w:rPr>
          <w:sz w:val="20"/>
          <w:szCs w:val="20"/>
        </w:rPr>
      </w:pPr>
      <w:r w:rsidRPr="006C380B">
        <w:rPr>
          <w:sz w:val="20"/>
          <w:szCs w:val="20"/>
        </w:rPr>
        <w:t>План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этажа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с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указанием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местоположения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объекта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долевого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строительства,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подлежащего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передаче</w:t>
      </w:r>
      <w:r w:rsidR="00341547">
        <w:rPr>
          <w:spacing w:val="-52"/>
          <w:sz w:val="20"/>
          <w:szCs w:val="20"/>
        </w:rPr>
        <w:t xml:space="preserve"> </w:t>
      </w:r>
      <w:r w:rsidRPr="006C380B">
        <w:rPr>
          <w:sz w:val="20"/>
          <w:szCs w:val="20"/>
        </w:rPr>
        <w:t>Участнику</w:t>
      </w:r>
      <w:r w:rsidR="00341547">
        <w:rPr>
          <w:spacing w:val="-3"/>
          <w:sz w:val="20"/>
          <w:szCs w:val="20"/>
        </w:rPr>
        <w:t xml:space="preserve"> </w:t>
      </w:r>
      <w:r w:rsidRPr="006C380B">
        <w:rPr>
          <w:sz w:val="20"/>
          <w:szCs w:val="20"/>
        </w:rPr>
        <w:t>долевого</w:t>
      </w:r>
      <w:r w:rsidR="00341547">
        <w:rPr>
          <w:spacing w:val="2"/>
          <w:sz w:val="20"/>
          <w:szCs w:val="20"/>
        </w:rPr>
        <w:t xml:space="preserve"> </w:t>
      </w:r>
      <w:r w:rsidRPr="006C380B">
        <w:rPr>
          <w:sz w:val="20"/>
          <w:szCs w:val="20"/>
        </w:rPr>
        <w:t>строительства:</w:t>
      </w:r>
    </w:p>
    <w:p w14:paraId="63D4A138" w14:textId="5CACB62C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68D5A2EE" w14:textId="27744D22" w:rsidR="00301089" w:rsidRDefault="00706A20" w:rsidP="007A1E7B">
      <w:pPr>
        <w:tabs>
          <w:tab w:val="left" w:pos="1276"/>
        </w:tabs>
        <w:ind w:firstLine="567"/>
        <w:rPr>
          <w:noProof/>
          <w:lang w:eastAsia="ru-RU"/>
        </w:rPr>
      </w:pPr>
      <w:r>
        <w:rPr>
          <w:noProof/>
          <w:sz w:val="32"/>
          <w:szCs w:val="32"/>
          <w:highlight w:val="yellow"/>
          <w:lang w:eastAsia="ru-RU"/>
        </w:rPr>
        <w:drawing>
          <wp:inline distT="0" distB="0" distL="0" distR="0" wp14:anchorId="33BFCFD8" wp14:editId="7E298194">
            <wp:extent cx="3329460" cy="4711628"/>
            <wp:effectExtent l="0" t="508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2340" cy="477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2C1C0" w14:textId="0DFD70BA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4EDA3ABA" w14:textId="34DF2A1C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705F36C8" w14:textId="509578EE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114D1230" w14:textId="16B90A19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022AC414" w14:textId="77777777" w:rsidR="003C27F6" w:rsidRPr="00744ECA" w:rsidRDefault="003C27F6" w:rsidP="003C27F6">
      <w:pPr>
        <w:pStyle w:val="ad"/>
        <w:spacing w:before="174"/>
        <w:rPr>
          <w:sz w:val="24"/>
          <w:szCs w:val="24"/>
        </w:rPr>
      </w:pPr>
      <w:r w:rsidRPr="00744ECA">
        <w:rPr>
          <w:sz w:val="24"/>
          <w:szCs w:val="24"/>
        </w:rPr>
        <w:t>Дом</w:t>
      </w:r>
      <w:r w:rsidRPr="00744ECA">
        <w:rPr>
          <w:spacing w:val="-5"/>
          <w:sz w:val="24"/>
          <w:szCs w:val="24"/>
        </w:rPr>
        <w:t xml:space="preserve"> </w:t>
      </w:r>
      <w:r w:rsidRPr="00744ECA">
        <w:rPr>
          <w:sz w:val="24"/>
          <w:szCs w:val="24"/>
        </w:rPr>
        <w:t>–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[●],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подъезд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(блок-секция)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–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[●],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этаж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–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[●],</w:t>
      </w:r>
      <w:r w:rsidRPr="00744ECA">
        <w:rPr>
          <w:spacing w:val="-5"/>
          <w:sz w:val="24"/>
          <w:szCs w:val="24"/>
        </w:rPr>
        <w:t xml:space="preserve"> </w:t>
      </w:r>
      <w:r w:rsidRPr="00744ECA">
        <w:rPr>
          <w:sz w:val="24"/>
          <w:szCs w:val="24"/>
        </w:rPr>
        <w:t>квартира</w:t>
      </w:r>
      <w:r w:rsidRPr="00744ECA">
        <w:rPr>
          <w:spacing w:val="-4"/>
          <w:sz w:val="24"/>
          <w:szCs w:val="24"/>
        </w:rPr>
        <w:t xml:space="preserve"> </w:t>
      </w:r>
      <w:r w:rsidRPr="00744ECA">
        <w:rPr>
          <w:sz w:val="24"/>
          <w:szCs w:val="24"/>
        </w:rPr>
        <w:t>№</w:t>
      </w:r>
      <w:r w:rsidRPr="00744ECA">
        <w:rPr>
          <w:spacing w:val="-4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[●].</w:t>
      </w:r>
    </w:p>
    <w:p w14:paraId="5FA51820" w14:textId="3488F5AA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0545537A" w14:textId="77777777" w:rsidR="00301089" w:rsidRPr="00CC6790" w:rsidRDefault="00301089" w:rsidP="007A1E7B">
      <w:pPr>
        <w:tabs>
          <w:tab w:val="left" w:pos="1276"/>
        </w:tabs>
        <w:ind w:firstLine="567"/>
      </w:pPr>
    </w:p>
    <w:p w14:paraId="6C01366B" w14:textId="77777777" w:rsidR="00385A83" w:rsidRPr="00385A83" w:rsidRDefault="00385A83" w:rsidP="007A1E7B">
      <w:pPr>
        <w:tabs>
          <w:tab w:val="left" w:pos="1276"/>
        </w:tabs>
        <w:ind w:firstLine="567"/>
      </w:pPr>
    </w:p>
    <w:p w14:paraId="4266A4C2" w14:textId="0BD0066F" w:rsidR="001C1AAF" w:rsidRDefault="002D3889" w:rsidP="007A1E7B">
      <w:pPr>
        <w:pStyle w:val="ad"/>
        <w:tabs>
          <w:tab w:val="left" w:pos="1276"/>
        </w:tabs>
        <w:spacing w:before="1"/>
        <w:ind w:left="0" w:firstLine="567"/>
        <w:rPr>
          <w:sz w:val="18"/>
          <w:szCs w:val="18"/>
        </w:rPr>
      </w:pPr>
      <w:r w:rsidRPr="006C380B">
        <w:rPr>
          <w:sz w:val="18"/>
          <w:szCs w:val="18"/>
        </w:rPr>
        <w:t>Мебель,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кухонные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плиты,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сантехника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и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прочие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предметы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обстановки,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изображенные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плане,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устанавливаются.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прилагаемом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плане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указанное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выше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нанесено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условно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в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целях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определения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функционального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назначения</w:t>
      </w:r>
      <w:r w:rsidR="00341547">
        <w:rPr>
          <w:spacing w:val="3"/>
          <w:sz w:val="18"/>
          <w:szCs w:val="18"/>
        </w:rPr>
        <w:t xml:space="preserve"> </w:t>
      </w:r>
      <w:r w:rsidRPr="006C380B">
        <w:rPr>
          <w:sz w:val="18"/>
          <w:szCs w:val="18"/>
        </w:rPr>
        <w:t>помещений.</w:t>
      </w:r>
    </w:p>
    <w:p w14:paraId="46937E1B" w14:textId="77777777" w:rsidR="00706A20" w:rsidRPr="006C380B" w:rsidRDefault="00706A20" w:rsidP="007A1E7B">
      <w:pPr>
        <w:pStyle w:val="ad"/>
        <w:tabs>
          <w:tab w:val="left" w:pos="1276"/>
        </w:tabs>
        <w:spacing w:before="1"/>
        <w:ind w:left="0" w:firstLine="567"/>
        <w:rPr>
          <w:b/>
          <w:sz w:val="18"/>
          <w:szCs w:val="18"/>
        </w:rPr>
      </w:pPr>
    </w:p>
    <w:p w14:paraId="781D740F" w14:textId="012C4AF2" w:rsidR="001C1AAF" w:rsidRDefault="002D388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  <w:r w:rsidRPr="00EE40D9">
        <w:rPr>
          <w:b/>
        </w:rPr>
        <w:t>ПОДПИСИ</w:t>
      </w:r>
      <w:r w:rsidR="00341547">
        <w:rPr>
          <w:b/>
          <w:spacing w:val="-6"/>
        </w:rPr>
        <w:t xml:space="preserve"> </w:t>
      </w:r>
      <w:r w:rsidRPr="00EE40D9">
        <w:rPr>
          <w:b/>
        </w:rPr>
        <w:t>СТОРОН</w:t>
      </w:r>
    </w:p>
    <w:p w14:paraId="1B43C769" w14:textId="77777777" w:rsidR="00706A20" w:rsidRPr="00EE40D9" w:rsidRDefault="00706A20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48"/>
        <w:gridCol w:w="5118"/>
      </w:tblGrid>
      <w:tr w:rsidR="00EE40D9" w:rsidRPr="00FF4705" w14:paraId="162CCB15" w14:textId="77777777" w:rsidTr="006C380B">
        <w:tc>
          <w:tcPr>
            <w:tcW w:w="4948" w:type="dxa"/>
          </w:tcPr>
          <w:p w14:paraId="580450C6" w14:textId="77777777" w:rsidR="00EE40D9" w:rsidRPr="00FF4705" w:rsidRDefault="00EE40D9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FF4705">
              <w:rPr>
                <w:b/>
                <w:bCs/>
                <w:sz w:val="22"/>
                <w:szCs w:val="22"/>
              </w:rPr>
              <w:t>ЗАСТРОЙЩИК:</w:t>
            </w:r>
          </w:p>
          <w:p w14:paraId="2AC7002C" w14:textId="78BE69C8" w:rsidR="001969C4" w:rsidRPr="00FF4705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6628B12F" w14:textId="339A520F" w:rsidR="001969C4" w:rsidRPr="00FF4705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  <w:r w:rsidRPr="00FF4705">
              <w:rPr>
                <w:sz w:val="22"/>
                <w:szCs w:val="22"/>
              </w:rPr>
              <w:t>Генеральный</w:t>
            </w:r>
            <w:r w:rsidR="00341547">
              <w:rPr>
                <w:sz w:val="22"/>
                <w:szCs w:val="22"/>
              </w:rPr>
              <w:t xml:space="preserve"> </w:t>
            </w:r>
            <w:r w:rsidRPr="00FF4705">
              <w:rPr>
                <w:sz w:val="22"/>
                <w:szCs w:val="22"/>
              </w:rPr>
              <w:t>директор</w:t>
            </w:r>
            <w:r w:rsidR="00341547">
              <w:rPr>
                <w:sz w:val="22"/>
                <w:szCs w:val="22"/>
              </w:rPr>
              <w:t xml:space="preserve"> </w:t>
            </w:r>
          </w:p>
          <w:p w14:paraId="42223BCE" w14:textId="77777777" w:rsidR="001969C4" w:rsidRPr="00FF4705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</w:p>
          <w:p w14:paraId="365D1E9C" w14:textId="4D0FCA4A" w:rsidR="001969C4" w:rsidRPr="00E37CD9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E37CD9">
              <w:rPr>
                <w:b/>
                <w:bCs/>
                <w:sz w:val="22"/>
                <w:szCs w:val="22"/>
              </w:rPr>
              <w:t>____________________/Л.О.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E37CD9">
              <w:rPr>
                <w:b/>
                <w:bCs/>
                <w:sz w:val="22"/>
                <w:szCs w:val="22"/>
              </w:rPr>
              <w:t>Дегтярев/</w:t>
            </w:r>
          </w:p>
          <w:p w14:paraId="11F0AED8" w14:textId="12612EAB" w:rsidR="00EE40D9" w:rsidRPr="00FF4705" w:rsidRDefault="00EE40D9" w:rsidP="007A1E7B">
            <w:pPr>
              <w:pStyle w:val="1"/>
              <w:tabs>
                <w:tab w:val="left" w:pos="1276"/>
              </w:tabs>
              <w:spacing w:before="63" w:line="253" w:lineRule="exact"/>
              <w:ind w:firstLine="567"/>
              <w:jc w:val="both"/>
            </w:pPr>
          </w:p>
        </w:tc>
        <w:tc>
          <w:tcPr>
            <w:tcW w:w="5118" w:type="dxa"/>
          </w:tcPr>
          <w:p w14:paraId="59705E6C" w14:textId="08C1E727" w:rsidR="00EE40D9" w:rsidRPr="00FF4705" w:rsidRDefault="00EE40D9" w:rsidP="009B58E8">
            <w:pPr>
              <w:pStyle w:val="TableParagraph"/>
              <w:tabs>
                <w:tab w:val="left" w:pos="1276"/>
              </w:tabs>
              <w:spacing w:line="243" w:lineRule="exact"/>
              <w:ind w:left="0"/>
              <w:jc w:val="both"/>
              <w:rPr>
                <w:b/>
              </w:rPr>
            </w:pPr>
            <w:r w:rsidRPr="00FF4705">
              <w:rPr>
                <w:b/>
              </w:rPr>
              <w:t>УЧАСТНИК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ДОЛЕВОГО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СТРОИТЕЛЬСТВА:</w:t>
            </w:r>
          </w:p>
          <w:p w14:paraId="17BCF350" w14:textId="34209F75" w:rsidR="00EE40D9" w:rsidRDefault="00301089" w:rsidP="009B58E8">
            <w:pPr>
              <w:pStyle w:val="1"/>
              <w:tabs>
                <w:tab w:val="left" w:pos="1276"/>
              </w:tabs>
              <w:spacing w:before="63" w:line="253" w:lineRule="exact"/>
              <w:ind w:firstLin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14:paraId="0FDDF992" w14:textId="77777777" w:rsidR="00E37CD9" w:rsidRDefault="00E37CD9" w:rsidP="009B58E8">
            <w:pPr>
              <w:tabs>
                <w:tab w:val="left" w:pos="1276"/>
              </w:tabs>
            </w:pPr>
          </w:p>
          <w:p w14:paraId="6135A2B7" w14:textId="77777777" w:rsidR="00E37CD9" w:rsidRDefault="00E37CD9" w:rsidP="007A1E7B">
            <w:pPr>
              <w:tabs>
                <w:tab w:val="left" w:pos="1276"/>
              </w:tabs>
              <w:ind w:firstLine="567"/>
            </w:pPr>
          </w:p>
          <w:p w14:paraId="476C1C0C" w14:textId="44EA25AE" w:rsidR="00767658" w:rsidRDefault="00767658" w:rsidP="00767658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301089">
              <w:rPr>
                <w:b/>
                <w:bCs/>
                <w:sz w:val="24"/>
                <w:szCs w:val="24"/>
              </w:rPr>
              <w:t>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46E339CA" w14:textId="0992A206" w:rsidR="00E37CD9" w:rsidRPr="00E37CD9" w:rsidRDefault="00E37CD9" w:rsidP="007A1E7B">
            <w:pPr>
              <w:tabs>
                <w:tab w:val="left" w:pos="1276"/>
              </w:tabs>
              <w:ind w:firstLine="567"/>
            </w:pPr>
          </w:p>
        </w:tc>
      </w:tr>
    </w:tbl>
    <w:p w14:paraId="3E4B0A1A" w14:textId="77777777" w:rsidR="00767658" w:rsidRDefault="00767658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333E2EE6" w14:textId="0BD85795" w:rsidR="00767658" w:rsidRDefault="00767658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05A4A5AF" w14:textId="6606EC3E" w:rsidR="00706A20" w:rsidRDefault="00706A20" w:rsidP="00706A20"/>
    <w:p w14:paraId="32A1F7BE" w14:textId="38A4100B" w:rsidR="00706A20" w:rsidRDefault="00706A20" w:rsidP="00706A20"/>
    <w:p w14:paraId="0908572F" w14:textId="2B132F84" w:rsidR="00706A20" w:rsidRDefault="00706A20" w:rsidP="00706A20"/>
    <w:p w14:paraId="1A12A00A" w14:textId="41099AA1" w:rsidR="00706A20" w:rsidRDefault="00706A20" w:rsidP="00706A20"/>
    <w:p w14:paraId="287DEAD5" w14:textId="1BBEF818" w:rsidR="00706A20" w:rsidRDefault="00706A20" w:rsidP="00706A20"/>
    <w:p w14:paraId="084076EE" w14:textId="37199687" w:rsidR="00706A20" w:rsidRDefault="00706A20" w:rsidP="00706A20"/>
    <w:p w14:paraId="6BB09C2C" w14:textId="77777777" w:rsidR="00706A20" w:rsidRPr="00706A20" w:rsidRDefault="00706A20" w:rsidP="00706A20"/>
    <w:p w14:paraId="4AF75CBC" w14:textId="6C9DCD9B" w:rsidR="003C27F6" w:rsidRDefault="003C27F6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  <w:r>
        <w:t>ФОРМА ОБРАЗЕЦ</w:t>
      </w:r>
    </w:p>
    <w:p w14:paraId="245E7074" w14:textId="6062D7A2" w:rsidR="00031399" w:rsidRDefault="006C380B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  <w:r>
        <w:t>П</w:t>
      </w:r>
      <w:r w:rsidR="00031399">
        <w:t>риложение</w:t>
      </w:r>
      <w:r w:rsidR="00341547">
        <w:rPr>
          <w:spacing w:val="-2"/>
        </w:rPr>
        <w:t xml:space="preserve"> </w:t>
      </w:r>
      <w:r w:rsidR="00031399">
        <w:t>№</w:t>
      </w:r>
      <w:r w:rsidR="00341547">
        <w:t xml:space="preserve"> </w:t>
      </w:r>
      <w:r w:rsidR="00031399">
        <w:t>2</w:t>
      </w:r>
    </w:p>
    <w:p w14:paraId="560CC564" w14:textId="6F23A325" w:rsidR="00031399" w:rsidRDefault="00031399" w:rsidP="007A1E7B">
      <w:pPr>
        <w:pStyle w:val="ad"/>
        <w:tabs>
          <w:tab w:val="left" w:pos="1276"/>
        </w:tabs>
        <w:spacing w:line="253" w:lineRule="exact"/>
        <w:ind w:left="0" w:firstLine="567"/>
      </w:pPr>
      <w:r>
        <w:t>к</w:t>
      </w:r>
      <w:r w:rsidR="00341547">
        <w:rPr>
          <w:spacing w:val="-3"/>
        </w:rPr>
        <w:t xml:space="preserve"> </w:t>
      </w:r>
      <w:r>
        <w:t>Договору</w:t>
      </w:r>
      <w:r w:rsidR="00341547">
        <w:rPr>
          <w:spacing w:val="-6"/>
        </w:rPr>
        <w:t xml:space="preserve"> </w:t>
      </w:r>
      <w:r>
        <w:t>участия</w:t>
      </w:r>
      <w:r w:rsidR="00341547">
        <w:rPr>
          <w:spacing w:val="-5"/>
        </w:rPr>
        <w:t xml:space="preserve"> </w:t>
      </w:r>
      <w:r>
        <w:t>в</w:t>
      </w:r>
      <w:r w:rsidR="00341547">
        <w:rPr>
          <w:spacing w:val="-4"/>
        </w:rPr>
        <w:t xml:space="preserve"> </w:t>
      </w:r>
      <w:r>
        <w:t>долевом</w:t>
      </w:r>
      <w:r w:rsidR="00341547">
        <w:rPr>
          <w:spacing w:val="-2"/>
        </w:rPr>
        <w:t xml:space="preserve"> </w:t>
      </w:r>
      <w:r>
        <w:t>строительстве</w:t>
      </w:r>
    </w:p>
    <w:p w14:paraId="2E6D5123" w14:textId="0ABD2A1D" w:rsidR="00767658" w:rsidRPr="00EE40D9" w:rsidRDefault="00767658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EE40D9">
        <w:t>№</w:t>
      </w:r>
      <w:r w:rsidR="00341547">
        <w:t xml:space="preserve"> </w:t>
      </w:r>
      <w:r w:rsidR="00301089">
        <w:t>______</w:t>
      </w:r>
      <w:proofErr w:type="gramStart"/>
      <w:r w:rsidR="00301089">
        <w:t>_</w:t>
      </w:r>
      <w:r w:rsidR="00341547">
        <w:t xml:space="preserve">  </w:t>
      </w:r>
      <w:r w:rsidRPr="00EE40D9">
        <w:t>от</w:t>
      </w:r>
      <w:proofErr w:type="gramEnd"/>
      <w:r w:rsidR="00341547">
        <w:t xml:space="preserve">  </w:t>
      </w:r>
      <w:r w:rsidR="003D142C" w:rsidRPr="00EE40D9">
        <w:t>«</w:t>
      </w:r>
      <w:r w:rsidR="00301089">
        <w:t>___</w:t>
      </w:r>
      <w:r w:rsidR="003D142C" w:rsidRPr="00EE40D9">
        <w:t>»</w:t>
      </w:r>
      <w:r w:rsidR="003D142C">
        <w:t xml:space="preserve"> </w:t>
      </w:r>
      <w:r w:rsidR="00301089">
        <w:t>______</w:t>
      </w:r>
      <w:r w:rsidR="003D142C">
        <w:t xml:space="preserve"> </w:t>
      </w:r>
      <w:r w:rsidR="003D142C" w:rsidRPr="00EE40D9">
        <w:t>20</w:t>
      </w:r>
      <w:r w:rsidR="00301089">
        <w:t>__</w:t>
      </w:r>
      <w:r w:rsidR="003D142C" w:rsidRPr="00EE40D9">
        <w:t>г.</w:t>
      </w:r>
    </w:p>
    <w:p w14:paraId="3E259714" w14:textId="77777777" w:rsidR="00031399" w:rsidRDefault="00031399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  <w:rPr>
          <w:u w:val="single"/>
        </w:rPr>
      </w:pPr>
    </w:p>
    <w:p w14:paraId="4321B095" w14:textId="77777777" w:rsidR="00031399" w:rsidRDefault="00031399" w:rsidP="007A1E7B">
      <w:pPr>
        <w:tabs>
          <w:tab w:val="left" w:pos="1276"/>
        </w:tabs>
        <w:ind w:firstLine="567"/>
        <w:jc w:val="both"/>
      </w:pPr>
      <w:r>
        <w:t>ФОРМА</w:t>
      </w:r>
    </w:p>
    <w:p w14:paraId="7E80278E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157A7437" w14:textId="77777777" w:rsidR="00031399" w:rsidRDefault="00031399" w:rsidP="007A1E7B">
      <w:pPr>
        <w:pStyle w:val="ad"/>
        <w:tabs>
          <w:tab w:val="left" w:pos="1276"/>
        </w:tabs>
        <w:spacing w:before="2"/>
        <w:ind w:left="0" w:firstLine="567"/>
      </w:pPr>
    </w:p>
    <w:p w14:paraId="15C91EC0" w14:textId="77777777" w:rsidR="00031399" w:rsidRDefault="00031399" w:rsidP="007A1E7B">
      <w:pPr>
        <w:tabs>
          <w:tab w:val="left" w:pos="1276"/>
        </w:tabs>
        <w:spacing w:line="229" w:lineRule="exact"/>
        <w:ind w:firstLine="567"/>
        <w:jc w:val="center"/>
        <w:rPr>
          <w:b/>
        </w:rPr>
      </w:pPr>
      <w:r>
        <w:rPr>
          <w:b/>
        </w:rPr>
        <w:t>АКТ</w:t>
      </w:r>
    </w:p>
    <w:p w14:paraId="5FAD6B23" w14:textId="0BA8F675" w:rsidR="00031399" w:rsidRDefault="00031399" w:rsidP="007A1E7B">
      <w:pPr>
        <w:tabs>
          <w:tab w:val="left" w:pos="1276"/>
        </w:tabs>
        <w:spacing w:line="242" w:lineRule="auto"/>
        <w:ind w:firstLine="567"/>
        <w:jc w:val="center"/>
        <w:rPr>
          <w:b/>
        </w:rPr>
      </w:pPr>
      <w:r>
        <w:rPr>
          <w:b/>
        </w:rPr>
        <w:t>сверки</w:t>
      </w:r>
      <w:r w:rsidR="00341547">
        <w:rPr>
          <w:b/>
          <w:spacing w:val="1"/>
        </w:rPr>
        <w:t xml:space="preserve"> </w:t>
      </w:r>
      <w:r>
        <w:rPr>
          <w:b/>
        </w:rPr>
        <w:t>взаиморасчетов</w:t>
      </w:r>
      <w:r w:rsidR="00341547">
        <w:rPr>
          <w:b/>
          <w:spacing w:val="1"/>
        </w:rPr>
        <w:t xml:space="preserve"> </w:t>
      </w:r>
      <w:r>
        <w:rPr>
          <w:b/>
        </w:rPr>
        <w:t>(доплата</w:t>
      </w:r>
      <w:r w:rsidR="00341547">
        <w:rPr>
          <w:b/>
          <w:spacing w:val="-3"/>
        </w:rPr>
        <w:t xml:space="preserve"> </w:t>
      </w:r>
      <w:r>
        <w:rPr>
          <w:b/>
        </w:rPr>
        <w:t>денежных</w:t>
      </w:r>
      <w:r w:rsidR="00341547">
        <w:rPr>
          <w:b/>
          <w:spacing w:val="-3"/>
        </w:rPr>
        <w:t xml:space="preserve"> </w:t>
      </w:r>
      <w:r>
        <w:rPr>
          <w:b/>
        </w:rPr>
        <w:t>средств)</w:t>
      </w:r>
    </w:p>
    <w:p w14:paraId="66DDE73B" w14:textId="1BED6FBF" w:rsidR="002663BC" w:rsidRPr="00385A83" w:rsidRDefault="00031399" w:rsidP="003D142C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>
        <w:t>к</w:t>
      </w:r>
      <w:r w:rsidR="00341547">
        <w:rPr>
          <w:spacing w:val="-2"/>
        </w:rPr>
        <w:t xml:space="preserve"> </w:t>
      </w:r>
      <w:r>
        <w:t>Договору</w:t>
      </w:r>
      <w:r w:rsidR="00341547">
        <w:rPr>
          <w:spacing w:val="-1"/>
        </w:rPr>
        <w:t xml:space="preserve"> </w:t>
      </w:r>
      <w:r>
        <w:t>участия</w:t>
      </w:r>
      <w:r w:rsidR="00341547">
        <w:rPr>
          <w:spacing w:val="-4"/>
        </w:rPr>
        <w:t xml:space="preserve"> </w:t>
      </w:r>
      <w:r>
        <w:t>в</w:t>
      </w:r>
      <w:r w:rsidR="00341547">
        <w:rPr>
          <w:spacing w:val="-3"/>
        </w:rPr>
        <w:t xml:space="preserve"> </w:t>
      </w:r>
      <w:r>
        <w:t>долевом</w:t>
      </w:r>
      <w:r w:rsidR="00341547">
        <w:rPr>
          <w:spacing w:val="1"/>
        </w:rPr>
        <w:t xml:space="preserve"> </w:t>
      </w:r>
      <w:r>
        <w:t>строительстве</w:t>
      </w:r>
      <w:r w:rsidR="00341547">
        <w:t xml:space="preserve"> </w:t>
      </w:r>
      <w:r w:rsidR="00767658" w:rsidRPr="00EE40D9">
        <w:t>№</w:t>
      </w:r>
      <w:r w:rsidR="00341547">
        <w:t xml:space="preserve"> </w:t>
      </w:r>
      <w:r w:rsidR="00301089">
        <w:t>___</w:t>
      </w:r>
      <w:proofErr w:type="gramStart"/>
      <w:r w:rsidR="00301089">
        <w:t>_</w:t>
      </w:r>
      <w:r w:rsidR="00341547">
        <w:t xml:space="preserve">  </w:t>
      </w:r>
      <w:r w:rsidR="00767658" w:rsidRPr="00EE40D9">
        <w:t>от</w:t>
      </w:r>
      <w:proofErr w:type="gramEnd"/>
      <w:r w:rsidR="00341547">
        <w:t xml:space="preserve">  </w:t>
      </w:r>
      <w:r w:rsidR="003D142C" w:rsidRPr="00EE40D9">
        <w:t>«</w:t>
      </w:r>
      <w:r w:rsidR="00301089">
        <w:t>____</w:t>
      </w:r>
      <w:r w:rsidR="003D142C" w:rsidRPr="00EE40D9">
        <w:t>»</w:t>
      </w:r>
      <w:r w:rsidR="003D142C">
        <w:t xml:space="preserve"> </w:t>
      </w:r>
      <w:r w:rsidR="00301089">
        <w:t>______</w:t>
      </w:r>
      <w:r w:rsidR="003D142C">
        <w:t xml:space="preserve"> </w:t>
      </w:r>
      <w:r w:rsidR="003D142C" w:rsidRPr="00EE40D9">
        <w:t>202</w:t>
      </w:r>
      <w:r w:rsidR="00301089">
        <w:t>__</w:t>
      </w:r>
      <w:r w:rsidR="003D142C" w:rsidRPr="00EE40D9">
        <w:t>г.</w:t>
      </w:r>
    </w:p>
    <w:p w14:paraId="1AF4112F" w14:textId="69FCBE5D" w:rsidR="00031399" w:rsidRDefault="00031399" w:rsidP="007A1E7B">
      <w:pPr>
        <w:tabs>
          <w:tab w:val="left" w:pos="1276"/>
          <w:tab w:val="left" w:pos="4755"/>
        </w:tabs>
        <w:spacing w:line="225" w:lineRule="exact"/>
        <w:ind w:firstLine="567"/>
        <w:jc w:val="center"/>
      </w:pPr>
    </w:p>
    <w:p w14:paraId="2043E808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682937F8" w14:textId="551ECCE5" w:rsidR="00031399" w:rsidRDefault="00031399" w:rsidP="007A1E7B">
      <w:pPr>
        <w:tabs>
          <w:tab w:val="left" w:pos="1276"/>
          <w:tab w:val="left" w:pos="7698"/>
          <w:tab w:val="left" w:pos="9943"/>
        </w:tabs>
        <w:spacing w:before="91"/>
        <w:ind w:firstLine="567"/>
        <w:jc w:val="both"/>
      </w:pPr>
      <w:r>
        <w:t>Ростовская</w:t>
      </w:r>
      <w:r w:rsidR="00341547">
        <w:t xml:space="preserve"> </w:t>
      </w:r>
      <w:r>
        <w:t>обл.,</w:t>
      </w:r>
      <w:r w:rsidR="00341547">
        <w:rPr>
          <w:spacing w:val="-2"/>
        </w:rPr>
        <w:t xml:space="preserve"> </w:t>
      </w:r>
      <w:r>
        <w:t>г.</w:t>
      </w:r>
      <w:r w:rsidR="00341547">
        <w:rPr>
          <w:spacing w:val="-2"/>
        </w:rPr>
        <w:t xml:space="preserve"> </w:t>
      </w:r>
      <w:r>
        <w:t>Батайск</w:t>
      </w:r>
      <w:r w:rsidR="00341547">
        <w:t xml:space="preserve">                                                                         </w:t>
      </w:r>
      <w:proofErr w:type="gramStart"/>
      <w:r w:rsidR="00341547">
        <w:t xml:space="preserve">   </w:t>
      </w:r>
      <w:r>
        <w:t>«</w:t>
      </w:r>
      <w:proofErr w:type="gramEnd"/>
      <w:r w:rsidR="00341547">
        <w:rPr>
          <w:u w:val="single"/>
        </w:rPr>
        <w:t xml:space="preserve">    </w:t>
      </w:r>
      <w:r>
        <w:t>»</w:t>
      </w:r>
      <w:r w:rsidR="00E37CD9">
        <w:t>___________</w:t>
      </w:r>
      <w:r>
        <w:t>20</w:t>
      </w:r>
      <w:r w:rsidR="00341547">
        <w:rPr>
          <w:u w:val="single"/>
        </w:rPr>
        <w:t xml:space="preserve">  </w:t>
      </w:r>
      <w:r w:rsidR="00341547">
        <w:rPr>
          <w:spacing w:val="47"/>
          <w:u w:val="single"/>
        </w:rPr>
        <w:t xml:space="preserve"> </w:t>
      </w:r>
      <w:r>
        <w:t>г.</w:t>
      </w:r>
    </w:p>
    <w:p w14:paraId="105526B9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08D24397" w14:textId="24BACC22" w:rsidR="00031399" w:rsidRDefault="00031399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FF4705">
        <w:rPr>
          <w:b/>
        </w:rPr>
        <w:t>Общество</w:t>
      </w:r>
      <w:r w:rsidR="00341547">
        <w:rPr>
          <w:b/>
        </w:rPr>
        <w:t xml:space="preserve"> </w:t>
      </w:r>
      <w:r w:rsidRPr="00FF4705">
        <w:rPr>
          <w:b/>
        </w:rPr>
        <w:t>с</w:t>
      </w:r>
      <w:r w:rsidR="00341547">
        <w:rPr>
          <w:b/>
        </w:rPr>
        <w:t xml:space="preserve"> </w:t>
      </w:r>
      <w:r w:rsidRPr="00FF4705">
        <w:rPr>
          <w:b/>
        </w:rPr>
        <w:t>ограниченной</w:t>
      </w:r>
      <w:r w:rsidR="00341547">
        <w:rPr>
          <w:b/>
        </w:rPr>
        <w:t xml:space="preserve"> </w:t>
      </w:r>
      <w:r w:rsidRPr="00FF4705">
        <w:rPr>
          <w:b/>
        </w:rPr>
        <w:t>ответственностью</w:t>
      </w:r>
      <w:r w:rsidR="00341547">
        <w:rPr>
          <w:b/>
        </w:rPr>
        <w:t xml:space="preserve"> </w:t>
      </w:r>
      <w:r w:rsidRPr="00FF4705">
        <w:rPr>
          <w:b/>
        </w:rPr>
        <w:t>Специализированный</w:t>
      </w:r>
      <w:r w:rsidR="00341547">
        <w:rPr>
          <w:b/>
        </w:rPr>
        <w:t xml:space="preserve"> </w:t>
      </w:r>
      <w:r w:rsidRPr="00FF4705">
        <w:rPr>
          <w:b/>
        </w:rPr>
        <w:t>застройщик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парк»»</w:t>
      </w:r>
      <w:r w:rsidR="00341547">
        <w:rPr>
          <w:b/>
        </w:rPr>
        <w:t xml:space="preserve"> </w:t>
      </w:r>
      <w:r w:rsidRPr="00FF4705">
        <w:rPr>
          <w:b/>
        </w:rPr>
        <w:t>(ООО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СЗ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парк»),</w:t>
      </w:r>
      <w:r w:rsidR="00341547">
        <w:rPr>
          <w:b/>
        </w:rPr>
        <w:t xml:space="preserve"> </w:t>
      </w:r>
      <w:r w:rsidRPr="00FF4705">
        <w:t>именуемое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дальнейшем</w:t>
      </w:r>
      <w:r w:rsidR="00341547">
        <w:t xml:space="preserve"> </w:t>
      </w:r>
      <w:r w:rsidRPr="00FF4705">
        <w:t>«Застройщик»,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лице</w:t>
      </w:r>
      <w:r w:rsidR="00341547">
        <w:t xml:space="preserve"> </w:t>
      </w:r>
      <w:r w:rsidRPr="00FF4705">
        <w:t>Генерального</w:t>
      </w:r>
      <w:r w:rsidR="00341547">
        <w:t xml:space="preserve"> </w:t>
      </w:r>
      <w:r w:rsidRPr="00FF4705">
        <w:t>директора</w:t>
      </w:r>
      <w:r w:rsidR="00341547">
        <w:t xml:space="preserve"> </w:t>
      </w:r>
      <w:r w:rsidRPr="00FF4705">
        <w:t>Дегтярева</w:t>
      </w:r>
      <w:r w:rsidR="00341547">
        <w:t xml:space="preserve"> </w:t>
      </w:r>
      <w:r w:rsidRPr="00FF4705">
        <w:t>Леонида</w:t>
      </w:r>
      <w:r w:rsidR="00341547">
        <w:t xml:space="preserve"> </w:t>
      </w:r>
      <w:r w:rsidRPr="00FF4705">
        <w:t>Олеговича,</w:t>
      </w:r>
      <w:r w:rsidR="00341547">
        <w:t xml:space="preserve"> </w:t>
      </w:r>
      <w:r w:rsidRPr="00FF4705">
        <w:t>действующей</w:t>
      </w:r>
      <w:r w:rsidR="00341547">
        <w:rPr>
          <w:spacing w:val="43"/>
        </w:rPr>
        <w:t xml:space="preserve"> </w:t>
      </w:r>
      <w:r w:rsidRPr="00FF4705">
        <w:t>на</w:t>
      </w:r>
      <w:r w:rsidR="00341547">
        <w:rPr>
          <w:spacing w:val="40"/>
        </w:rPr>
        <w:t xml:space="preserve"> </w:t>
      </w:r>
      <w:r w:rsidRPr="00FF4705">
        <w:t>основании</w:t>
      </w:r>
      <w:r w:rsidR="00341547">
        <w:rPr>
          <w:spacing w:val="41"/>
        </w:rPr>
        <w:t xml:space="preserve"> </w:t>
      </w:r>
      <w:r w:rsidRPr="00FF4705">
        <w:t>Устава,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одной</w:t>
      </w:r>
      <w:r w:rsidR="00341547">
        <w:t xml:space="preserve"> </w:t>
      </w:r>
      <w:r w:rsidRPr="00FF4705">
        <w:t>стороны</w:t>
      </w:r>
      <w:r w:rsidR="00341547">
        <w:rPr>
          <w:spacing w:val="47"/>
        </w:rPr>
        <w:t xml:space="preserve"> </w:t>
      </w:r>
      <w:r w:rsidRPr="00FF4705">
        <w:rPr>
          <w:spacing w:val="47"/>
        </w:rPr>
        <w:t>и</w:t>
      </w:r>
      <w:r w:rsidR="00341547">
        <w:rPr>
          <w:spacing w:val="47"/>
        </w:rPr>
        <w:t xml:space="preserve"> </w:t>
      </w:r>
      <w:r w:rsidR="00301089">
        <w:rPr>
          <w:b/>
          <w:bCs/>
        </w:rPr>
        <w:t>Ф.И.О., дата</w:t>
      </w:r>
      <w:r w:rsidR="00301089">
        <w:t xml:space="preserve"> </w:t>
      </w:r>
      <w:r w:rsidR="00301089" w:rsidRPr="00FF4705">
        <w:t>рождения,</w:t>
      </w:r>
      <w:r w:rsidR="00301089">
        <w:t xml:space="preserve"> </w:t>
      </w:r>
      <w:r w:rsidR="00301089" w:rsidRPr="00FF4705">
        <w:t>место</w:t>
      </w:r>
      <w:r w:rsidR="00301089">
        <w:t xml:space="preserve"> </w:t>
      </w:r>
      <w:r w:rsidR="00301089" w:rsidRPr="00FF4705">
        <w:t>рождения</w:t>
      </w:r>
      <w:r w:rsidR="00301089">
        <w:t xml:space="preserve">: ____________________ </w:t>
      </w:r>
      <w:r w:rsidR="00301089" w:rsidRPr="00FF4705">
        <w:t>паспорт</w:t>
      </w:r>
      <w:r w:rsidR="00301089">
        <w:t xml:space="preserve"> </w:t>
      </w:r>
      <w:r w:rsidR="00301089" w:rsidRPr="00FF4705">
        <w:t>гражданина</w:t>
      </w:r>
      <w:r w:rsidR="00301089">
        <w:t xml:space="preserve"> </w:t>
      </w:r>
      <w:r w:rsidR="00301089" w:rsidRPr="00FF4705">
        <w:t>РФ:</w:t>
      </w:r>
      <w:r w:rsidR="00301089">
        <w:t xml:space="preserve"> </w:t>
      </w:r>
      <w:r w:rsidR="00301089" w:rsidRPr="00FF4705">
        <w:t>серия:</w:t>
      </w:r>
      <w:r w:rsidR="00301089">
        <w:t xml:space="preserve"> ____ </w:t>
      </w:r>
      <w:r w:rsidR="00301089" w:rsidRPr="00FF4705">
        <w:t>№</w:t>
      </w:r>
      <w:r w:rsidR="00301089">
        <w:t xml:space="preserve"> ___________</w:t>
      </w:r>
      <w:r w:rsidR="00301089" w:rsidRPr="00FF4705">
        <w:t>,</w:t>
      </w:r>
      <w:r w:rsidR="00301089">
        <w:t xml:space="preserve"> </w:t>
      </w:r>
      <w:r w:rsidR="00301089" w:rsidRPr="00FF4705">
        <w:t>выдан:</w:t>
      </w:r>
      <w:r w:rsidR="00301089">
        <w:t xml:space="preserve"> __________________________, </w:t>
      </w:r>
      <w:r w:rsidR="00301089" w:rsidRPr="00FF4705">
        <w:t>код</w:t>
      </w:r>
      <w:r w:rsidR="00301089">
        <w:t xml:space="preserve"> </w:t>
      </w:r>
      <w:r w:rsidR="00301089" w:rsidRPr="00FF4705">
        <w:t>подразделения</w:t>
      </w:r>
      <w:r w:rsidR="00301089">
        <w:t>________</w:t>
      </w:r>
      <w:r w:rsidR="00301089" w:rsidRPr="00FF4705">
        <w:t>,</w:t>
      </w:r>
      <w:r w:rsidR="00301089">
        <w:t xml:space="preserve"> </w:t>
      </w:r>
      <w:r w:rsidR="00301089" w:rsidRPr="00FF4705">
        <w:t>зарегистрирован</w:t>
      </w:r>
      <w:r w:rsidR="00301089">
        <w:t xml:space="preserve"> </w:t>
      </w:r>
      <w:r w:rsidR="00301089" w:rsidRPr="00FF4705">
        <w:t>по</w:t>
      </w:r>
      <w:r w:rsidR="00301089">
        <w:t xml:space="preserve"> </w:t>
      </w:r>
      <w:r w:rsidR="00301089" w:rsidRPr="00FF4705">
        <w:t>адресу</w:t>
      </w:r>
      <w:r w:rsidR="00301089" w:rsidRPr="001A295B">
        <w:t>:</w:t>
      </w:r>
      <w:r w:rsidR="00301089">
        <w:t xml:space="preserve"> _______________________________</w:t>
      </w:r>
      <w:r w:rsidR="00301089" w:rsidRPr="001A295B">
        <w:t>,</w:t>
      </w:r>
      <w:r w:rsidR="00301089">
        <w:t xml:space="preserve"> </w:t>
      </w:r>
      <w:r w:rsidR="00301089" w:rsidRPr="001A295B">
        <w:t>СНИЛС</w:t>
      </w:r>
      <w:r w:rsidR="00301089">
        <w:t xml:space="preserve"> ___________________</w:t>
      </w:r>
      <w:r w:rsidR="00301089" w:rsidRPr="00FF4705">
        <w:t>,</w:t>
      </w:r>
      <w:r w:rsidR="00301089">
        <w:t xml:space="preserve"> </w:t>
      </w:r>
      <w:r w:rsidR="00301089" w:rsidRPr="00FF4705">
        <w:t>номер</w:t>
      </w:r>
      <w:r w:rsidR="00301089">
        <w:t xml:space="preserve"> </w:t>
      </w:r>
      <w:r w:rsidR="00301089" w:rsidRPr="00FF4705">
        <w:t>телефона:</w:t>
      </w:r>
      <w:r w:rsidR="00301089">
        <w:t xml:space="preserve"> __________________</w:t>
      </w:r>
      <w:r w:rsidR="00301089">
        <w:rPr>
          <w:rFonts w:ascii="Segoe UI" w:hAnsi="Segoe UI" w:cs="Segoe UI"/>
          <w:color w:val="A8ACB3"/>
          <w:sz w:val="20"/>
          <w:szCs w:val="20"/>
          <w:shd w:val="clear" w:color="auto" w:fill="FFFFFF"/>
        </w:rPr>
        <w:t xml:space="preserve"> </w:t>
      </w:r>
      <w:r w:rsidR="00301089" w:rsidRPr="00FF4705">
        <w:t>именуемый</w:t>
      </w:r>
      <w:r w:rsidR="00301089">
        <w:t>(</w:t>
      </w:r>
      <w:proofErr w:type="spellStart"/>
      <w:r w:rsidR="00301089">
        <w:t>ая</w:t>
      </w:r>
      <w:proofErr w:type="spellEnd"/>
      <w:r w:rsidR="00301089">
        <w:t xml:space="preserve">) </w:t>
      </w:r>
      <w:r w:rsidRPr="001A295B">
        <w:t>в</w:t>
      </w:r>
      <w:r w:rsidR="00341547">
        <w:t xml:space="preserve">  </w:t>
      </w:r>
      <w:r w:rsidRPr="001A295B">
        <w:t>дальнейшем</w:t>
      </w:r>
      <w:r w:rsidR="00341547">
        <w:t xml:space="preserve"> </w:t>
      </w:r>
      <w:r w:rsidRPr="001A295B">
        <w:t>«Участник</w:t>
      </w:r>
      <w:r w:rsidR="00341547">
        <w:rPr>
          <w:spacing w:val="46"/>
        </w:rPr>
        <w:t xml:space="preserve"> </w:t>
      </w:r>
      <w:r w:rsidRPr="001A295B">
        <w:t>долевого</w:t>
      </w:r>
      <w:r w:rsidR="00341547">
        <w:rPr>
          <w:spacing w:val="47"/>
        </w:rPr>
        <w:t xml:space="preserve"> </w:t>
      </w:r>
      <w:r w:rsidRPr="001A295B">
        <w:t>строительства»,</w:t>
      </w:r>
      <w:r w:rsidR="00341547">
        <w:t xml:space="preserve"> </w:t>
      </w:r>
      <w:r w:rsidRPr="001A295B">
        <w:t>с</w:t>
      </w:r>
      <w:r w:rsidR="00341547">
        <w:t xml:space="preserve"> </w:t>
      </w:r>
      <w:r w:rsidRPr="001A295B">
        <w:t>другой</w:t>
      </w:r>
      <w:r w:rsidR="00341547">
        <w:t xml:space="preserve"> </w:t>
      </w:r>
      <w:r w:rsidRPr="001A295B">
        <w:t>стороны,</w:t>
      </w:r>
      <w:r w:rsidR="00341547">
        <w:t xml:space="preserve"> </w:t>
      </w:r>
      <w:r w:rsidRPr="001A295B">
        <w:t>вместе</w:t>
      </w:r>
      <w:r w:rsidR="00341547">
        <w:t xml:space="preserve"> </w:t>
      </w:r>
      <w:r w:rsidRPr="001A295B">
        <w:t>именуемые</w:t>
      </w:r>
      <w:r w:rsidR="00341547">
        <w:t xml:space="preserve"> </w:t>
      </w:r>
      <w:r w:rsidRPr="001A295B">
        <w:t>«Стороны»,</w:t>
      </w:r>
      <w:r w:rsidR="00341547">
        <w:t xml:space="preserve"> </w:t>
      </w:r>
      <w:r w:rsidRPr="001A295B">
        <w:t>а</w:t>
      </w:r>
      <w:r w:rsidR="00341547">
        <w:t xml:space="preserve"> </w:t>
      </w:r>
      <w:r w:rsidRPr="001A295B">
        <w:t>по</w:t>
      </w:r>
      <w:r w:rsidR="00341547">
        <w:t xml:space="preserve"> </w:t>
      </w:r>
      <w:r w:rsidRPr="001A295B">
        <w:t>отдельности</w:t>
      </w:r>
      <w:r w:rsidR="00341547">
        <w:t xml:space="preserve"> </w:t>
      </w:r>
      <w:r w:rsidRPr="001A295B">
        <w:t>«Сторона»,</w:t>
      </w:r>
      <w:r w:rsidR="00341547">
        <w:t xml:space="preserve"> </w:t>
      </w:r>
      <w:r w:rsidRPr="001A295B">
        <w:t>составили</w:t>
      </w:r>
      <w:r w:rsidR="00341547">
        <w:rPr>
          <w:spacing w:val="1"/>
        </w:rPr>
        <w:t xml:space="preserve"> </w:t>
      </w:r>
      <w:r w:rsidRPr="001A295B">
        <w:t>настоящий</w:t>
      </w:r>
      <w:r w:rsidR="00341547">
        <w:rPr>
          <w:spacing w:val="24"/>
        </w:rPr>
        <w:t xml:space="preserve"> </w:t>
      </w:r>
      <w:r w:rsidRPr="001A295B">
        <w:t>Акт</w:t>
      </w:r>
      <w:r w:rsidR="00341547">
        <w:rPr>
          <w:spacing w:val="29"/>
        </w:rPr>
        <w:t xml:space="preserve"> </w:t>
      </w:r>
      <w:r w:rsidRPr="001A295B">
        <w:t>сверки</w:t>
      </w:r>
      <w:r w:rsidR="00341547">
        <w:rPr>
          <w:spacing w:val="24"/>
        </w:rPr>
        <w:t xml:space="preserve"> </w:t>
      </w:r>
      <w:r w:rsidRPr="001A295B">
        <w:t>взаиморасчетов</w:t>
      </w:r>
      <w:r w:rsidR="00341547">
        <w:rPr>
          <w:spacing w:val="27"/>
        </w:rPr>
        <w:t xml:space="preserve"> </w:t>
      </w:r>
      <w:r w:rsidRPr="001A295B">
        <w:t>(дале</w:t>
      </w:r>
      <w:r>
        <w:t>е</w:t>
      </w:r>
      <w:r w:rsidR="00341547">
        <w:rPr>
          <w:spacing w:val="31"/>
        </w:rPr>
        <w:t xml:space="preserve"> </w:t>
      </w:r>
      <w:r>
        <w:t>–</w:t>
      </w:r>
      <w:r w:rsidR="00341547">
        <w:rPr>
          <w:spacing w:val="24"/>
        </w:rPr>
        <w:t xml:space="preserve"> </w:t>
      </w:r>
      <w:r>
        <w:t>«Акт»)</w:t>
      </w:r>
      <w:r w:rsidR="00341547">
        <w:rPr>
          <w:spacing w:val="26"/>
        </w:rPr>
        <w:t xml:space="preserve"> </w:t>
      </w:r>
      <w:r>
        <w:t>к</w:t>
      </w:r>
      <w:r w:rsidR="00341547">
        <w:rPr>
          <w:spacing w:val="26"/>
        </w:rPr>
        <w:t xml:space="preserve"> </w:t>
      </w:r>
      <w:r>
        <w:t>Договору</w:t>
      </w:r>
      <w:r w:rsidR="00341547">
        <w:rPr>
          <w:spacing w:val="24"/>
        </w:rPr>
        <w:t xml:space="preserve"> </w:t>
      </w:r>
      <w:r>
        <w:t>участия</w:t>
      </w:r>
      <w:r w:rsidR="00341547">
        <w:rPr>
          <w:spacing w:val="24"/>
        </w:rPr>
        <w:t xml:space="preserve"> </w:t>
      </w:r>
      <w:r>
        <w:t>в</w:t>
      </w:r>
      <w:r w:rsidR="00341547">
        <w:rPr>
          <w:spacing w:val="25"/>
        </w:rPr>
        <w:t xml:space="preserve"> </w:t>
      </w:r>
      <w:r>
        <w:t>долевом</w:t>
      </w:r>
      <w:r w:rsidR="00341547">
        <w:rPr>
          <w:spacing w:val="26"/>
        </w:rPr>
        <w:t xml:space="preserve"> </w:t>
      </w:r>
      <w:r>
        <w:t>строительстве</w:t>
      </w:r>
      <w:r w:rsidR="00341547">
        <w:rPr>
          <w:spacing w:val="28"/>
        </w:rPr>
        <w:t xml:space="preserve"> </w:t>
      </w:r>
      <w:r w:rsidR="00767658" w:rsidRPr="00EE40D9">
        <w:t>№</w:t>
      </w:r>
      <w:r w:rsidR="00341547">
        <w:t xml:space="preserve"> </w:t>
      </w:r>
      <w:r w:rsidR="00301089">
        <w:t>_____</w:t>
      </w:r>
      <w:r w:rsidR="00341547">
        <w:t xml:space="preserve">  </w:t>
      </w:r>
      <w:r w:rsidR="00767658" w:rsidRPr="00EE40D9">
        <w:t>от</w:t>
      </w:r>
      <w:r w:rsidR="00341547">
        <w:t xml:space="preserve">  </w:t>
      </w:r>
      <w:r w:rsidR="003D142C" w:rsidRPr="00EE40D9">
        <w:t>«</w:t>
      </w:r>
      <w:r w:rsidR="00301089">
        <w:t>__</w:t>
      </w:r>
      <w:r w:rsidR="003D142C" w:rsidRPr="00EE40D9">
        <w:t>»</w:t>
      </w:r>
      <w:r w:rsidR="003D142C">
        <w:t xml:space="preserve"> </w:t>
      </w:r>
      <w:r w:rsidR="00301089">
        <w:t>______</w:t>
      </w:r>
      <w:r w:rsidR="003D142C">
        <w:t xml:space="preserve"> </w:t>
      </w:r>
      <w:r w:rsidR="003D142C" w:rsidRPr="00EE40D9">
        <w:t>20</w:t>
      </w:r>
      <w:r w:rsidR="00301089">
        <w:t>___</w:t>
      </w:r>
      <w:r w:rsidR="003D142C" w:rsidRPr="00EE40D9">
        <w:t>г.</w:t>
      </w:r>
      <w:r w:rsidR="002663BC" w:rsidRPr="00385A83">
        <w:t>.</w:t>
      </w:r>
      <w:r w:rsidR="00341547">
        <w:t xml:space="preserve"> </w:t>
      </w:r>
      <w:r>
        <w:t>(далее</w:t>
      </w:r>
      <w:r w:rsidR="00341547">
        <w:t xml:space="preserve"> </w:t>
      </w:r>
      <w:r>
        <w:t>–</w:t>
      </w:r>
      <w:r w:rsidR="00341547">
        <w:rPr>
          <w:spacing w:val="1"/>
        </w:rPr>
        <w:t xml:space="preserve"> </w:t>
      </w:r>
      <w:r>
        <w:t>«Договор»)</w:t>
      </w:r>
      <w:r w:rsidR="00341547">
        <w:rPr>
          <w:spacing w:val="2"/>
        </w:rPr>
        <w:t xml:space="preserve"> </w:t>
      </w:r>
      <w:r>
        <w:t>о</w:t>
      </w:r>
      <w:r w:rsidR="00341547">
        <w:rPr>
          <w:spacing w:val="-7"/>
        </w:rPr>
        <w:t xml:space="preserve"> </w:t>
      </w:r>
      <w:r>
        <w:t>нижеследующем:</w:t>
      </w:r>
    </w:p>
    <w:p w14:paraId="0577AF9B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5B98862E" w14:textId="5E02C970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По</w:t>
      </w:r>
      <w:r w:rsidR="00341547">
        <w:t xml:space="preserve"> </w:t>
      </w:r>
      <w:r>
        <w:t>заказу</w:t>
      </w:r>
      <w:r w:rsidR="00341547">
        <w:t xml:space="preserve"> </w:t>
      </w:r>
      <w:r>
        <w:t>Застройщика</w:t>
      </w:r>
      <w:r w:rsidR="00341547">
        <w:t xml:space="preserve"> </w:t>
      </w:r>
      <w:r>
        <w:t>лицом,</w:t>
      </w:r>
      <w:r w:rsidR="00341547">
        <w:t xml:space="preserve"> </w:t>
      </w:r>
      <w:r>
        <w:t>осуществляющим</w:t>
      </w:r>
      <w:r w:rsidR="00341547">
        <w:t xml:space="preserve"> </w:t>
      </w:r>
      <w:r>
        <w:t>кадастровую</w:t>
      </w:r>
      <w:r w:rsidR="00341547">
        <w:t xml:space="preserve"> </w:t>
      </w:r>
      <w:r>
        <w:t>деятельность,</w:t>
      </w:r>
      <w:r w:rsidR="00341547">
        <w:t xml:space="preserve"> </w:t>
      </w:r>
      <w:r>
        <w:t>проведены</w:t>
      </w:r>
      <w:r w:rsidR="00341547">
        <w:t xml:space="preserve"> </w:t>
      </w:r>
      <w:r>
        <w:t>обмеры</w:t>
      </w:r>
      <w:r w:rsidR="00341547">
        <w:t xml:space="preserve"> </w:t>
      </w:r>
      <w:r>
        <w:t>Объекта</w:t>
      </w:r>
      <w:r w:rsidR="00341547">
        <w:rPr>
          <w:spacing w:val="1"/>
        </w:rPr>
        <w:t xml:space="preserve"> </w:t>
      </w:r>
      <w:r>
        <w:t>недвижимости</w:t>
      </w:r>
      <w:r w:rsidR="00341547">
        <w:t xml:space="preserve"> </w:t>
      </w:r>
      <w:r>
        <w:t>(Дом</w:t>
      </w:r>
      <w:r w:rsidR="00341547">
        <w:t xml:space="preserve"> </w:t>
      </w:r>
      <w:r>
        <w:t>–</w:t>
      </w:r>
      <w:r w:rsidR="00341547">
        <w:t xml:space="preserve"> </w:t>
      </w:r>
      <w:r>
        <w:t>[●],</w:t>
      </w:r>
      <w:r w:rsidR="00341547">
        <w:t xml:space="preserve"> </w:t>
      </w:r>
      <w:r>
        <w:t>корпус</w:t>
      </w:r>
      <w:r w:rsidR="00341547">
        <w:t xml:space="preserve"> </w:t>
      </w:r>
      <w:r>
        <w:t>–</w:t>
      </w:r>
      <w:r w:rsidR="00341547">
        <w:t xml:space="preserve"> </w:t>
      </w:r>
      <w:r>
        <w:t>[●]),</w:t>
      </w:r>
      <w:r w:rsidR="00341547">
        <w:t xml:space="preserve"> </w:t>
      </w:r>
      <w:r>
        <w:t>по</w:t>
      </w:r>
      <w:r w:rsidR="00341547">
        <w:t xml:space="preserve"> </w:t>
      </w:r>
      <w:r>
        <w:t>строительному</w:t>
      </w:r>
      <w:r w:rsidR="00341547">
        <w:t xml:space="preserve"> </w:t>
      </w:r>
      <w:r>
        <w:t>адресу: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область,</w:t>
      </w:r>
      <w:r w:rsidR="00341547">
        <w:rPr>
          <w:spacing w:val="1"/>
        </w:rPr>
        <w:t xml:space="preserve"> </w:t>
      </w:r>
      <w:r w:rsidRPr="00FF4705">
        <w:t>г.</w:t>
      </w:r>
      <w:r w:rsidR="00341547">
        <w:rPr>
          <w:spacing w:val="1"/>
        </w:rPr>
        <w:t xml:space="preserve"> </w:t>
      </w:r>
      <w:r w:rsidRPr="00FF4705">
        <w:t>Батайск,</w:t>
      </w:r>
      <w:r w:rsidR="00341547">
        <w:t xml:space="preserve"> </w:t>
      </w:r>
      <w:proofErr w:type="spellStart"/>
      <w:r w:rsidRPr="00FF4705">
        <w:t>мкр</w:t>
      </w:r>
      <w:proofErr w:type="spellEnd"/>
      <w:r w:rsidRPr="00FF4705">
        <w:t>.</w:t>
      </w:r>
      <w:r w:rsidR="00341547">
        <w:t xml:space="preserve"> </w:t>
      </w:r>
      <w:r w:rsidRPr="002663BC">
        <w:t>Авиагородок,</w:t>
      </w:r>
      <w:r w:rsidR="00341547">
        <w:t xml:space="preserve"> </w:t>
      </w:r>
      <w:proofErr w:type="gramStart"/>
      <w:r w:rsidR="00301089">
        <w:t>91</w:t>
      </w:r>
      <w:r w:rsidR="00341547">
        <w:t xml:space="preserve">  </w:t>
      </w:r>
      <w:r w:rsidRPr="002663BC">
        <w:t>(</w:t>
      </w:r>
      <w:proofErr w:type="gramEnd"/>
      <w:r w:rsidRPr="002663BC">
        <w:t>далее</w:t>
      </w:r>
      <w:r w:rsidR="00341547">
        <w:rPr>
          <w:spacing w:val="1"/>
        </w:rPr>
        <w:t xml:space="preserve"> </w:t>
      </w:r>
      <w:r>
        <w:t>по</w:t>
      </w:r>
      <w:r w:rsidR="00341547">
        <w:rPr>
          <w:spacing w:val="1"/>
        </w:rPr>
        <w:t xml:space="preserve"> </w:t>
      </w:r>
      <w:r>
        <w:t>тексту</w:t>
      </w:r>
      <w:r w:rsidR="00341547">
        <w:rPr>
          <w:spacing w:val="4"/>
        </w:rPr>
        <w:t xml:space="preserve"> </w:t>
      </w:r>
      <w:r>
        <w:t>–</w:t>
      </w:r>
      <w:r w:rsidR="00341547">
        <w:rPr>
          <w:spacing w:val="-2"/>
        </w:rPr>
        <w:t xml:space="preserve"> </w:t>
      </w:r>
      <w:r>
        <w:t>«Жилой</w:t>
      </w:r>
      <w:r w:rsidR="00341547">
        <w:rPr>
          <w:spacing w:val="-1"/>
        </w:rPr>
        <w:t xml:space="preserve"> </w:t>
      </w:r>
      <w:r>
        <w:t>дом»).</w:t>
      </w:r>
    </w:p>
    <w:p w14:paraId="05606762" w14:textId="5EDC082E" w:rsidR="00031399" w:rsidRDefault="00031399" w:rsidP="007A1E7B">
      <w:pPr>
        <w:tabs>
          <w:tab w:val="left" w:pos="426"/>
          <w:tab w:val="left" w:pos="1276"/>
        </w:tabs>
        <w:spacing w:line="228" w:lineRule="exact"/>
        <w:ind w:firstLine="567"/>
        <w:jc w:val="both"/>
      </w:pPr>
      <w:r>
        <w:t>Объекту</w:t>
      </w:r>
      <w:r w:rsidR="00341547">
        <w:rPr>
          <w:spacing w:val="-1"/>
        </w:rPr>
        <w:t xml:space="preserve"> </w:t>
      </w:r>
      <w:r>
        <w:t>недвижимости</w:t>
      </w:r>
      <w:r w:rsidR="00341547">
        <w:rPr>
          <w:spacing w:val="-2"/>
        </w:rPr>
        <w:t xml:space="preserve"> </w:t>
      </w:r>
      <w:r>
        <w:t>присвоен</w:t>
      </w:r>
      <w:r w:rsidR="00341547">
        <w:rPr>
          <w:spacing w:val="-5"/>
        </w:rPr>
        <w:t xml:space="preserve"> </w:t>
      </w:r>
      <w:r>
        <w:t>почтовый</w:t>
      </w:r>
      <w:r w:rsidR="00341547">
        <w:rPr>
          <w:spacing w:val="-4"/>
        </w:rPr>
        <w:t xml:space="preserve"> </w:t>
      </w:r>
      <w:r>
        <w:t>адрес:</w:t>
      </w:r>
      <w:r w:rsidR="00341547">
        <w:rPr>
          <w:spacing w:val="1"/>
        </w:rPr>
        <w:t xml:space="preserve"> </w:t>
      </w:r>
      <w:r>
        <w:t>[●]</w:t>
      </w:r>
    </w:p>
    <w:p w14:paraId="5E6AD7D1" w14:textId="05582ECC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before="2"/>
        <w:ind w:left="0" w:firstLine="567"/>
        <w:jc w:val="both"/>
      </w:pPr>
      <w:r>
        <w:t>На</w:t>
      </w:r>
      <w:r w:rsidR="00341547">
        <w:rPr>
          <w:spacing w:val="1"/>
        </w:rPr>
        <w:t xml:space="preserve"> </w:t>
      </w:r>
      <w:r>
        <w:t>основании</w:t>
      </w:r>
      <w:r w:rsidR="00341547">
        <w:rPr>
          <w:spacing w:val="1"/>
        </w:rPr>
        <w:t xml:space="preserve"> </w:t>
      </w:r>
      <w:r>
        <w:t>данных</w:t>
      </w:r>
      <w:r w:rsidR="00341547">
        <w:rPr>
          <w:spacing w:val="1"/>
        </w:rPr>
        <w:t xml:space="preserve"> </w:t>
      </w:r>
      <w:r>
        <w:t>обмера</w:t>
      </w:r>
      <w:r w:rsidR="00341547">
        <w:rPr>
          <w:spacing w:val="1"/>
        </w:rPr>
        <w:t xml:space="preserve"> </w:t>
      </w:r>
      <w:r>
        <w:t>Объекту</w:t>
      </w:r>
      <w:r w:rsidR="00341547">
        <w:rPr>
          <w:spacing w:val="1"/>
        </w:rPr>
        <w:t xml:space="preserve"> </w:t>
      </w:r>
      <w:r>
        <w:t>долевого</w:t>
      </w:r>
      <w:r w:rsidR="00341547">
        <w:rPr>
          <w:spacing w:val="1"/>
        </w:rPr>
        <w:t xml:space="preserve"> </w:t>
      </w:r>
      <w:r>
        <w:t>строительства</w:t>
      </w:r>
      <w:r w:rsidR="00341547">
        <w:rPr>
          <w:spacing w:val="1"/>
        </w:rPr>
        <w:t xml:space="preserve"> </w:t>
      </w:r>
      <w:r>
        <w:t>–</w:t>
      </w:r>
      <w:r w:rsidR="00341547">
        <w:rPr>
          <w:spacing w:val="1"/>
        </w:rPr>
        <w:t xml:space="preserve"> </w:t>
      </w:r>
      <w:r>
        <w:t>жилому</w:t>
      </w:r>
      <w:r w:rsidR="00341547">
        <w:rPr>
          <w:spacing w:val="1"/>
        </w:rPr>
        <w:t xml:space="preserve"> </w:t>
      </w:r>
      <w:r>
        <w:t>помещению</w:t>
      </w:r>
      <w:r w:rsidR="00341547">
        <w:rPr>
          <w:spacing w:val="1"/>
        </w:rPr>
        <w:t xml:space="preserve"> </w:t>
      </w:r>
      <w:r>
        <w:t>(квартире)</w:t>
      </w:r>
      <w:r w:rsidR="00341547">
        <w:rPr>
          <w:spacing w:val="1"/>
        </w:rPr>
        <w:t xml:space="preserve"> </w:t>
      </w:r>
      <w:r>
        <w:t>с</w:t>
      </w:r>
      <w:r w:rsidR="00341547">
        <w:rPr>
          <w:spacing w:val="1"/>
        </w:rPr>
        <w:t xml:space="preserve"> </w:t>
      </w:r>
      <w:r>
        <w:t>проектным</w:t>
      </w:r>
      <w:r w:rsidR="00341547">
        <w:rPr>
          <w:spacing w:val="3"/>
        </w:rPr>
        <w:t xml:space="preserve"> </w:t>
      </w:r>
      <w:r>
        <w:rPr>
          <w:b/>
        </w:rPr>
        <w:t>№</w:t>
      </w:r>
      <w:r w:rsidR="00341547">
        <w:rPr>
          <w:b/>
          <w:spacing w:val="-4"/>
        </w:rPr>
        <w:t xml:space="preserve"> </w:t>
      </w:r>
      <w:r>
        <w:t>[●]</w:t>
      </w:r>
      <w:r w:rsidR="00341547">
        <w:t xml:space="preserve"> </w:t>
      </w:r>
      <w:r>
        <w:t>-</w:t>
      </w:r>
      <w:r w:rsidR="00341547">
        <w:rPr>
          <w:spacing w:val="-1"/>
        </w:rPr>
        <w:t xml:space="preserve"> </w:t>
      </w:r>
      <w:r>
        <w:t>присвоен</w:t>
      </w:r>
      <w:r w:rsidR="00341547">
        <w:rPr>
          <w:spacing w:val="-1"/>
        </w:rPr>
        <w:t xml:space="preserve"> </w:t>
      </w:r>
      <w:r>
        <w:rPr>
          <w:b/>
        </w:rPr>
        <w:t>№</w:t>
      </w:r>
      <w:r w:rsidR="00341547">
        <w:rPr>
          <w:b/>
          <w:spacing w:val="1"/>
        </w:rPr>
        <w:t xml:space="preserve"> </w:t>
      </w:r>
      <w:r>
        <w:t>[●].</w:t>
      </w:r>
    </w:p>
    <w:p w14:paraId="43E65620" w14:textId="33C3EB99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По</w:t>
      </w:r>
      <w:r w:rsidR="00341547">
        <w:rPr>
          <w:spacing w:val="1"/>
        </w:rPr>
        <w:t xml:space="preserve"> </w:t>
      </w:r>
      <w:r>
        <w:t>результатам</w:t>
      </w:r>
      <w:r w:rsidR="00341547">
        <w:rPr>
          <w:spacing w:val="1"/>
        </w:rPr>
        <w:t xml:space="preserve"> </w:t>
      </w:r>
      <w:r>
        <w:t>обмера,</w:t>
      </w:r>
      <w:r w:rsidR="00341547">
        <w:rPr>
          <w:spacing w:val="1"/>
        </w:rPr>
        <w:t xml:space="preserve"> </w:t>
      </w:r>
      <w:r>
        <w:t>по</w:t>
      </w:r>
      <w:r w:rsidR="00341547">
        <w:rPr>
          <w:spacing w:val="1"/>
        </w:rPr>
        <w:t xml:space="preserve"> </w:t>
      </w:r>
      <w:r>
        <w:t>состоянию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[●]</w:t>
      </w:r>
      <w:r w:rsidR="00341547">
        <w:rPr>
          <w:spacing w:val="1"/>
        </w:rPr>
        <w:t xml:space="preserve"> </w:t>
      </w:r>
      <w:r>
        <w:t>г.,</w:t>
      </w:r>
      <w:r w:rsidR="00341547">
        <w:rPr>
          <w:spacing w:val="1"/>
        </w:rPr>
        <w:t xml:space="preserve"> </w:t>
      </w:r>
      <w:r>
        <w:t>Объект</w:t>
      </w:r>
      <w:r w:rsidR="00341547">
        <w:rPr>
          <w:spacing w:val="1"/>
        </w:rPr>
        <w:t xml:space="preserve"> </w:t>
      </w:r>
      <w:r>
        <w:t>долевого</w:t>
      </w:r>
      <w:r w:rsidR="00341547">
        <w:rPr>
          <w:spacing w:val="1"/>
        </w:rPr>
        <w:t xml:space="preserve"> </w:t>
      </w:r>
      <w:r>
        <w:t>строительства</w:t>
      </w:r>
      <w:r w:rsidR="00341547">
        <w:rPr>
          <w:spacing w:val="1"/>
        </w:rPr>
        <w:t xml:space="preserve"> </w:t>
      </w:r>
      <w:r>
        <w:t>имеет</w:t>
      </w:r>
      <w:r w:rsidR="00341547">
        <w:rPr>
          <w:spacing w:val="50"/>
        </w:rPr>
        <w:t xml:space="preserve"> </w:t>
      </w:r>
      <w:r>
        <w:t>Общую</w:t>
      </w:r>
      <w:r w:rsidR="00341547">
        <w:rPr>
          <w:spacing w:val="1"/>
        </w:rPr>
        <w:t xml:space="preserve"> </w:t>
      </w:r>
      <w:r>
        <w:t>приведенную</w:t>
      </w:r>
      <w:r w:rsidR="00341547">
        <w:rPr>
          <w:spacing w:val="5"/>
        </w:rPr>
        <w:t xml:space="preserve"> </w:t>
      </w:r>
      <w:r>
        <w:t>площадь</w:t>
      </w:r>
      <w:r w:rsidR="00341547">
        <w:rPr>
          <w:spacing w:val="8"/>
        </w:rPr>
        <w:t xml:space="preserve"> </w:t>
      </w:r>
      <w:r>
        <w:t>-</w:t>
      </w:r>
      <w:r w:rsidR="00341547">
        <w:rPr>
          <w:spacing w:val="3"/>
        </w:rPr>
        <w:t xml:space="preserve"> </w:t>
      </w:r>
      <w:r>
        <w:t>[●]</w:t>
      </w:r>
      <w:r w:rsidR="00341547">
        <w:rPr>
          <w:spacing w:val="4"/>
        </w:rPr>
        <w:t xml:space="preserve"> </w:t>
      </w:r>
      <w:r>
        <w:rPr>
          <w:b/>
        </w:rPr>
        <w:t>кв.м</w:t>
      </w:r>
      <w:r>
        <w:t>.</w:t>
      </w:r>
      <w:r w:rsidR="00341547">
        <w:rPr>
          <w:spacing w:val="4"/>
        </w:rPr>
        <w:t xml:space="preserve"> </w:t>
      </w:r>
      <w:r>
        <w:t>с</w:t>
      </w:r>
      <w:r w:rsidR="00341547">
        <w:rPr>
          <w:spacing w:val="5"/>
        </w:rPr>
        <w:t xml:space="preserve"> </w:t>
      </w:r>
      <w:r>
        <w:t>учетом</w:t>
      </w:r>
      <w:r w:rsidR="00341547">
        <w:rPr>
          <w:spacing w:val="8"/>
        </w:rPr>
        <w:t xml:space="preserve"> </w:t>
      </w:r>
      <w:r>
        <w:t>площадей</w:t>
      </w:r>
      <w:r w:rsidR="00341547">
        <w:rPr>
          <w:spacing w:val="6"/>
        </w:rPr>
        <w:t xml:space="preserve"> </w:t>
      </w:r>
      <w:r>
        <w:t>вспомогательных</w:t>
      </w:r>
      <w:r w:rsidR="00341547">
        <w:rPr>
          <w:spacing w:val="6"/>
        </w:rPr>
        <w:t xml:space="preserve"> </w:t>
      </w:r>
      <w:r>
        <w:t>помещений,</w:t>
      </w:r>
      <w:r w:rsidR="00341547">
        <w:rPr>
          <w:spacing w:val="8"/>
        </w:rPr>
        <w:t xml:space="preserve"> </w:t>
      </w:r>
      <w:r>
        <w:t>лоджий</w:t>
      </w:r>
      <w:r w:rsidR="00341547">
        <w:rPr>
          <w:spacing w:val="5"/>
        </w:rPr>
        <w:t xml:space="preserve"> </w:t>
      </w:r>
      <w:r>
        <w:t>и</w:t>
      </w:r>
      <w:r w:rsidR="00341547">
        <w:rPr>
          <w:spacing w:val="2"/>
        </w:rPr>
        <w:t xml:space="preserve"> </w:t>
      </w:r>
      <w:r>
        <w:t>веранд.</w:t>
      </w:r>
      <w:r w:rsidR="00341547">
        <w:rPr>
          <w:spacing w:val="5"/>
        </w:rPr>
        <w:t xml:space="preserve"> </w:t>
      </w:r>
      <w:r>
        <w:t>В</w:t>
      </w:r>
      <w:r w:rsidR="00341547">
        <w:rPr>
          <w:spacing w:val="5"/>
        </w:rPr>
        <w:t xml:space="preserve"> </w:t>
      </w:r>
      <w:r>
        <w:t>соответствии</w:t>
      </w:r>
      <w:r w:rsidR="00341547">
        <w:rPr>
          <w:spacing w:val="-48"/>
        </w:rPr>
        <w:t xml:space="preserve"> </w:t>
      </w:r>
      <w:r>
        <w:t>с</w:t>
      </w:r>
      <w:r w:rsidR="00341547">
        <w:t xml:space="preserve"> </w:t>
      </w:r>
      <w:r>
        <w:t>п.</w:t>
      </w:r>
      <w:r w:rsidR="00341547">
        <w:t xml:space="preserve"> </w:t>
      </w:r>
      <w:r>
        <w:t>4.5.</w:t>
      </w:r>
      <w:r w:rsidR="00341547">
        <w:t xml:space="preserve"> </w:t>
      </w:r>
      <w:r>
        <w:t>Договора</w:t>
      </w:r>
      <w:r w:rsidR="00341547">
        <w:t xml:space="preserve"> </w:t>
      </w:r>
      <w:r>
        <w:t>Общая</w:t>
      </w:r>
      <w:r w:rsidR="00341547">
        <w:t xml:space="preserve"> </w:t>
      </w:r>
      <w:r>
        <w:t>приведенная</w:t>
      </w:r>
      <w:r w:rsidR="00341547">
        <w:t xml:space="preserve"> </w:t>
      </w:r>
      <w:r>
        <w:t>площадь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</w:t>
      </w:r>
      <w:r w:rsidR="00341547">
        <w:t xml:space="preserve"> </w:t>
      </w:r>
      <w:r>
        <w:t>применяется</w:t>
      </w:r>
      <w:r w:rsidR="00341547">
        <w:t xml:space="preserve"> </w:t>
      </w:r>
      <w:r>
        <w:t>для</w:t>
      </w:r>
      <w:r w:rsidR="00341547">
        <w:t xml:space="preserve"> </w:t>
      </w:r>
      <w:r>
        <w:t>проведения</w:t>
      </w:r>
      <w:r w:rsidR="00341547">
        <w:t xml:space="preserve"> </w:t>
      </w:r>
      <w:r>
        <w:t>между</w:t>
      </w:r>
      <w:r w:rsidR="00341547">
        <w:rPr>
          <w:spacing w:val="1"/>
        </w:rPr>
        <w:t xml:space="preserve"> </w:t>
      </w:r>
      <w:r>
        <w:t>Сторонами</w:t>
      </w:r>
      <w:r w:rsidR="00341547">
        <w:rPr>
          <w:spacing w:val="1"/>
        </w:rPr>
        <w:t xml:space="preserve"> </w:t>
      </w:r>
      <w:r>
        <w:t>взаиморасчетов</w:t>
      </w:r>
      <w:r w:rsidR="00341547">
        <w:t xml:space="preserve"> </w:t>
      </w:r>
      <w:r>
        <w:t>по</w:t>
      </w:r>
      <w:r w:rsidR="00341547">
        <w:t xml:space="preserve"> </w:t>
      </w:r>
      <w:r>
        <w:t>дополнительному</w:t>
      </w:r>
      <w:r w:rsidR="00341547">
        <w:rPr>
          <w:spacing w:val="1"/>
        </w:rPr>
        <w:t xml:space="preserve"> </w:t>
      </w:r>
      <w:r>
        <w:t>уточнению</w:t>
      </w:r>
      <w:r w:rsidR="00341547">
        <w:rPr>
          <w:spacing w:val="6"/>
        </w:rPr>
        <w:t xml:space="preserve"> </w:t>
      </w:r>
      <w:r>
        <w:t>Цены</w:t>
      </w:r>
      <w:r w:rsidR="00341547">
        <w:rPr>
          <w:spacing w:val="2"/>
        </w:rPr>
        <w:t xml:space="preserve"> </w:t>
      </w:r>
      <w:r>
        <w:t>Договора.</w:t>
      </w:r>
    </w:p>
    <w:p w14:paraId="7682E45C" w14:textId="7FEB8C6D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Разница</w:t>
      </w:r>
      <w:r w:rsidR="00341547">
        <w:t xml:space="preserve"> </w:t>
      </w:r>
      <w:r>
        <w:t>между</w:t>
      </w:r>
      <w:r w:rsidR="00341547">
        <w:t xml:space="preserve"> </w:t>
      </w:r>
      <w:r>
        <w:t>Проектной</w:t>
      </w:r>
      <w:r w:rsidR="00341547">
        <w:t xml:space="preserve"> </w:t>
      </w:r>
      <w:r>
        <w:t>общей</w:t>
      </w:r>
      <w:r w:rsidR="00341547">
        <w:t xml:space="preserve"> </w:t>
      </w:r>
      <w:r>
        <w:t>приведенной</w:t>
      </w:r>
      <w:r w:rsidR="00341547">
        <w:t xml:space="preserve"> </w:t>
      </w:r>
      <w:r>
        <w:t>площадью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</w:t>
      </w:r>
      <w:r w:rsidR="00341547">
        <w:t xml:space="preserve"> </w:t>
      </w:r>
      <w:r>
        <w:t>по</w:t>
      </w:r>
      <w:r w:rsidR="00341547">
        <w:t xml:space="preserve"> </w:t>
      </w:r>
      <w:r>
        <w:t>Договору</w:t>
      </w:r>
      <w:r w:rsidR="00341547">
        <w:rPr>
          <w:spacing w:val="1"/>
        </w:rPr>
        <w:t xml:space="preserve"> </w:t>
      </w:r>
      <w:r>
        <w:t>равной</w:t>
      </w:r>
      <w:r w:rsidR="00341547">
        <w:t xml:space="preserve"> </w:t>
      </w:r>
      <w:r>
        <w:t>[●]</w:t>
      </w:r>
      <w:r w:rsidR="00341547">
        <w:t xml:space="preserve"> </w:t>
      </w:r>
      <w:proofErr w:type="spellStart"/>
      <w:proofErr w:type="gramStart"/>
      <w:r>
        <w:t>кв.м</w:t>
      </w:r>
      <w:proofErr w:type="spellEnd"/>
      <w:proofErr w:type="gramEnd"/>
      <w:r w:rsidR="00341547">
        <w:t xml:space="preserve"> </w:t>
      </w:r>
      <w:r>
        <w:t>и</w:t>
      </w:r>
      <w:r w:rsidR="00341547">
        <w:t xml:space="preserve"> </w:t>
      </w:r>
      <w:r>
        <w:t>Общей</w:t>
      </w:r>
      <w:r w:rsidR="00341547">
        <w:t xml:space="preserve"> </w:t>
      </w:r>
      <w:r>
        <w:t>приведенной</w:t>
      </w:r>
      <w:r w:rsidR="00341547">
        <w:t xml:space="preserve"> </w:t>
      </w:r>
      <w:r>
        <w:t>площадью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строительства,</w:t>
      </w:r>
      <w:r w:rsidR="00341547">
        <w:t xml:space="preserve"> </w:t>
      </w:r>
      <w:r>
        <w:t>указанной</w:t>
      </w:r>
      <w:r w:rsidR="00341547">
        <w:t xml:space="preserve"> </w:t>
      </w:r>
      <w:r>
        <w:t>в</w:t>
      </w:r>
      <w:r w:rsidR="00341547">
        <w:t xml:space="preserve"> </w:t>
      </w:r>
      <w:r>
        <w:t>п.</w:t>
      </w:r>
      <w:r w:rsidR="00341547">
        <w:t xml:space="preserve"> </w:t>
      </w:r>
      <w:r>
        <w:t>3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rPr>
          <w:spacing w:val="1"/>
        </w:rPr>
        <w:t xml:space="preserve"> </w:t>
      </w:r>
      <w:r>
        <w:t>составляет:</w:t>
      </w:r>
      <w:r w:rsidR="00341547">
        <w:rPr>
          <w:spacing w:val="1"/>
        </w:rPr>
        <w:t xml:space="preserve"> </w:t>
      </w:r>
      <w:r>
        <w:t>[●]</w:t>
      </w:r>
      <w:r w:rsidR="00341547">
        <w:rPr>
          <w:spacing w:val="-1"/>
        </w:rPr>
        <w:t xml:space="preserve"> </w:t>
      </w:r>
      <w:r>
        <w:t>кв.м.</w:t>
      </w:r>
    </w:p>
    <w:p w14:paraId="167F9C5A" w14:textId="6B57E2E8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line="242" w:lineRule="auto"/>
        <w:ind w:left="0" w:firstLine="567"/>
        <w:jc w:val="both"/>
      </w:pPr>
      <w:r>
        <w:t>В</w:t>
      </w:r>
      <w:r w:rsidR="00341547">
        <w:rPr>
          <w:spacing w:val="1"/>
        </w:rPr>
        <w:t xml:space="preserve"> </w:t>
      </w:r>
      <w:r>
        <w:t>соответствии</w:t>
      </w:r>
      <w:r w:rsidR="00341547">
        <w:rPr>
          <w:spacing w:val="1"/>
        </w:rPr>
        <w:t xml:space="preserve"> </w:t>
      </w:r>
      <w:r>
        <w:t>с</w:t>
      </w:r>
      <w:r w:rsidR="00341547">
        <w:rPr>
          <w:spacing w:val="1"/>
        </w:rPr>
        <w:t xml:space="preserve"> </w:t>
      </w:r>
      <w:r>
        <w:t>условиями</w:t>
      </w:r>
      <w:r w:rsidR="00341547">
        <w:rPr>
          <w:spacing w:val="1"/>
        </w:rPr>
        <w:t xml:space="preserve"> </w:t>
      </w:r>
      <w:r>
        <w:t>Договора</w:t>
      </w:r>
      <w:r w:rsidR="00341547">
        <w:rPr>
          <w:spacing w:val="1"/>
        </w:rPr>
        <w:t xml:space="preserve"> </w:t>
      </w:r>
      <w:r>
        <w:t>и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основе</w:t>
      </w:r>
      <w:r w:rsidR="00341547">
        <w:rPr>
          <w:spacing w:val="1"/>
        </w:rPr>
        <w:t xml:space="preserve"> </w:t>
      </w:r>
      <w:r>
        <w:t>результатов</w:t>
      </w:r>
      <w:r w:rsidR="00341547">
        <w:rPr>
          <w:spacing w:val="1"/>
        </w:rPr>
        <w:t xml:space="preserve"> </w:t>
      </w:r>
      <w:r>
        <w:t>обмера</w:t>
      </w:r>
      <w:r w:rsidR="00341547">
        <w:rPr>
          <w:spacing w:val="1"/>
        </w:rPr>
        <w:t xml:space="preserve"> </w:t>
      </w:r>
      <w:r>
        <w:t>Объекта</w:t>
      </w:r>
      <w:r w:rsidR="00341547">
        <w:rPr>
          <w:spacing w:val="50"/>
        </w:rPr>
        <w:t xml:space="preserve"> </w:t>
      </w:r>
      <w:r>
        <w:t>недвижимости</w:t>
      </w:r>
      <w:r w:rsidR="00341547">
        <w:rPr>
          <w:spacing w:val="50"/>
        </w:rPr>
        <w:t xml:space="preserve"> </w:t>
      </w:r>
      <w:r>
        <w:t>и</w:t>
      </w:r>
      <w:r w:rsidR="00341547">
        <w:rPr>
          <w:spacing w:val="1"/>
        </w:rPr>
        <w:t xml:space="preserve"> </w:t>
      </w:r>
      <w:r>
        <w:t>входящего</w:t>
      </w:r>
      <w:r w:rsidR="00341547">
        <w:rPr>
          <w:spacing w:val="-4"/>
        </w:rPr>
        <w:t xml:space="preserve"> </w:t>
      </w:r>
      <w:r>
        <w:t>в</w:t>
      </w:r>
      <w:r w:rsidR="00341547">
        <w:rPr>
          <w:spacing w:val="2"/>
        </w:rPr>
        <w:t xml:space="preserve"> </w:t>
      </w:r>
      <w:r>
        <w:t>его</w:t>
      </w:r>
      <w:r w:rsidR="00341547">
        <w:rPr>
          <w:spacing w:val="-4"/>
        </w:rPr>
        <w:t xml:space="preserve"> </w:t>
      </w:r>
      <w:r>
        <w:t>состав</w:t>
      </w:r>
      <w:r w:rsidR="00341547">
        <w:rPr>
          <w:spacing w:val="2"/>
        </w:rPr>
        <w:t xml:space="preserve"> </w:t>
      </w:r>
      <w:r>
        <w:t>Объекта</w:t>
      </w:r>
      <w:r w:rsidR="00341547">
        <w:rPr>
          <w:spacing w:val="2"/>
        </w:rPr>
        <w:t xml:space="preserve"> </w:t>
      </w:r>
      <w:r>
        <w:t>долевого</w:t>
      </w:r>
      <w:r w:rsidR="00341547">
        <w:rPr>
          <w:spacing w:val="-4"/>
        </w:rPr>
        <w:t xml:space="preserve"> </w:t>
      </w:r>
      <w:r>
        <w:t>строительства,</w:t>
      </w:r>
      <w:r w:rsidR="00341547">
        <w:rPr>
          <w:spacing w:val="2"/>
        </w:rPr>
        <w:t xml:space="preserve"> </w:t>
      </w:r>
      <w:r>
        <w:t>Стороны</w:t>
      </w:r>
      <w:r w:rsidR="00341547">
        <w:rPr>
          <w:spacing w:val="-2"/>
        </w:rPr>
        <w:t xml:space="preserve"> </w:t>
      </w:r>
      <w:r>
        <w:t>настоящим</w:t>
      </w:r>
      <w:r w:rsidR="00341547">
        <w:rPr>
          <w:spacing w:val="-3"/>
        </w:rPr>
        <w:t xml:space="preserve"> </w:t>
      </w:r>
      <w:r>
        <w:t>Актом</w:t>
      </w:r>
      <w:r w:rsidR="00341547">
        <w:rPr>
          <w:spacing w:val="-2"/>
        </w:rPr>
        <w:t xml:space="preserve"> </w:t>
      </w:r>
      <w:r>
        <w:t>уточняют</w:t>
      </w:r>
      <w:r w:rsidR="00341547">
        <w:rPr>
          <w:spacing w:val="1"/>
        </w:rPr>
        <w:t xml:space="preserve"> </w:t>
      </w:r>
      <w:r>
        <w:t>Цену</w:t>
      </w:r>
      <w:r w:rsidR="00341547">
        <w:t xml:space="preserve"> </w:t>
      </w:r>
      <w:r>
        <w:t>Договора.</w:t>
      </w:r>
    </w:p>
    <w:p w14:paraId="389DF725" w14:textId="3A90871B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Уточнение</w:t>
      </w:r>
      <w:r w:rsidR="00341547">
        <w:rPr>
          <w:spacing w:val="1"/>
        </w:rPr>
        <w:t xml:space="preserve"> </w:t>
      </w:r>
      <w:r>
        <w:t>Сторонами</w:t>
      </w:r>
      <w:r w:rsidR="00341547">
        <w:rPr>
          <w:spacing w:val="1"/>
        </w:rPr>
        <w:t xml:space="preserve"> </w:t>
      </w:r>
      <w:r>
        <w:t>Цены</w:t>
      </w:r>
      <w:r w:rsidR="00341547">
        <w:rPr>
          <w:spacing w:val="1"/>
        </w:rPr>
        <w:t xml:space="preserve"> </w:t>
      </w:r>
      <w:r>
        <w:t>Договора</w:t>
      </w:r>
      <w:r w:rsidR="00341547">
        <w:rPr>
          <w:spacing w:val="1"/>
        </w:rPr>
        <w:t xml:space="preserve"> </w:t>
      </w:r>
      <w:r>
        <w:t>производится</w:t>
      </w:r>
      <w:r w:rsidR="00341547">
        <w:rPr>
          <w:spacing w:val="1"/>
        </w:rPr>
        <w:t xml:space="preserve"> </w:t>
      </w:r>
      <w:r>
        <w:t>посредством</w:t>
      </w:r>
      <w:r w:rsidR="00341547">
        <w:rPr>
          <w:spacing w:val="1"/>
        </w:rPr>
        <w:t xml:space="preserve"> </w:t>
      </w:r>
      <w:r>
        <w:t>умножения</w:t>
      </w:r>
      <w:r w:rsidR="00341547">
        <w:rPr>
          <w:spacing w:val="1"/>
        </w:rPr>
        <w:t xml:space="preserve"> </w:t>
      </w:r>
      <w:r>
        <w:t>Общей</w:t>
      </w:r>
      <w:r w:rsidR="00341547">
        <w:rPr>
          <w:spacing w:val="1"/>
        </w:rPr>
        <w:t xml:space="preserve"> </w:t>
      </w:r>
      <w:r>
        <w:t>приведенной</w:t>
      </w:r>
      <w:r w:rsidR="00341547">
        <w:rPr>
          <w:spacing w:val="1"/>
        </w:rPr>
        <w:t xml:space="preserve"> </w:t>
      </w:r>
      <w:r>
        <w:t>площади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строительства,</w:t>
      </w:r>
      <w:r w:rsidR="00341547">
        <w:t xml:space="preserve"> </w:t>
      </w:r>
      <w:r>
        <w:t>указанной</w:t>
      </w:r>
      <w:r w:rsidR="00341547">
        <w:t xml:space="preserve"> </w:t>
      </w:r>
      <w:r>
        <w:t>в</w:t>
      </w:r>
      <w:r w:rsidR="00341547">
        <w:t xml:space="preserve"> </w:t>
      </w:r>
      <w:r>
        <w:t>п.</w:t>
      </w:r>
      <w:r w:rsidR="00341547">
        <w:t xml:space="preserve"> </w:t>
      </w:r>
      <w:r>
        <w:t>3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t xml:space="preserve"> </w:t>
      </w:r>
      <w:r>
        <w:t>на</w:t>
      </w:r>
      <w:r w:rsidR="00341547">
        <w:t xml:space="preserve"> </w:t>
      </w:r>
      <w:r>
        <w:t>стоимость</w:t>
      </w:r>
      <w:r w:rsidR="00341547">
        <w:t xml:space="preserve"> </w:t>
      </w:r>
      <w:r>
        <w:t>одного</w:t>
      </w:r>
      <w:r w:rsidR="00341547">
        <w:t xml:space="preserve"> </w:t>
      </w:r>
      <w:r>
        <w:t>квадратного</w:t>
      </w:r>
      <w:r w:rsidR="00341547">
        <w:t xml:space="preserve"> </w:t>
      </w:r>
      <w:r>
        <w:t>метра,</w:t>
      </w:r>
      <w:r w:rsidR="00341547">
        <w:rPr>
          <w:spacing w:val="1"/>
        </w:rPr>
        <w:t xml:space="preserve"> </w:t>
      </w:r>
      <w:r>
        <w:t>указанную</w:t>
      </w:r>
      <w:r w:rsidR="00341547">
        <w:rPr>
          <w:spacing w:val="-1"/>
        </w:rPr>
        <w:t xml:space="preserve"> </w:t>
      </w:r>
      <w:r>
        <w:t>в</w:t>
      </w:r>
      <w:r w:rsidR="00341547">
        <w:rPr>
          <w:spacing w:val="3"/>
        </w:rPr>
        <w:t xml:space="preserve"> </w:t>
      </w:r>
      <w:r>
        <w:t>п.4.1.</w:t>
      </w:r>
      <w:r w:rsidR="00341547">
        <w:rPr>
          <w:spacing w:val="4"/>
        </w:rPr>
        <w:t xml:space="preserve"> </w:t>
      </w:r>
      <w:r>
        <w:t>Договора</w:t>
      </w:r>
      <w:r w:rsidR="00341547">
        <w:rPr>
          <w:spacing w:val="-3"/>
        </w:rPr>
        <w:t xml:space="preserve"> </w:t>
      </w:r>
      <w:r>
        <w:t>и</w:t>
      </w:r>
      <w:r w:rsidR="00341547">
        <w:rPr>
          <w:spacing w:val="2"/>
        </w:rPr>
        <w:t xml:space="preserve"> </w:t>
      </w:r>
      <w:r>
        <w:t>равную</w:t>
      </w:r>
      <w:r w:rsidR="00341547">
        <w:t xml:space="preserve"> </w:t>
      </w:r>
      <w:r>
        <w:t>[●]</w:t>
      </w:r>
      <w:r w:rsidR="00341547">
        <w:rPr>
          <w:spacing w:val="-1"/>
        </w:rPr>
        <w:t xml:space="preserve"> </w:t>
      </w:r>
      <w:r>
        <w:t>руб.</w:t>
      </w:r>
    </w:p>
    <w:p w14:paraId="1F1F271A" w14:textId="02E58680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На</w:t>
      </w:r>
      <w:r w:rsidR="00341547">
        <w:t xml:space="preserve"> </w:t>
      </w:r>
      <w:r>
        <w:t>день</w:t>
      </w:r>
      <w:r w:rsidR="00341547">
        <w:t xml:space="preserve"> </w:t>
      </w:r>
      <w:r>
        <w:t>подписания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</w:t>
      </w:r>
      <w:r w:rsidR="00341547">
        <w:t xml:space="preserve"> </w:t>
      </w:r>
      <w:r>
        <w:t>Участник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</w:t>
      </w:r>
      <w:r w:rsidR="00341547">
        <w:t xml:space="preserve"> </w:t>
      </w:r>
      <w:r>
        <w:t>в</w:t>
      </w:r>
      <w:r w:rsidR="00341547">
        <w:t xml:space="preserve"> </w:t>
      </w:r>
      <w:r>
        <w:t>счет</w:t>
      </w:r>
      <w:r w:rsidR="00341547">
        <w:t xml:space="preserve"> </w:t>
      </w:r>
      <w:r>
        <w:t>обусловленной</w:t>
      </w:r>
      <w:r w:rsidR="00341547">
        <w:t xml:space="preserve"> </w:t>
      </w:r>
      <w:r>
        <w:t>Договором</w:t>
      </w:r>
      <w:r w:rsidR="00341547">
        <w:rPr>
          <w:spacing w:val="1"/>
        </w:rPr>
        <w:t xml:space="preserve"> </w:t>
      </w:r>
      <w:r>
        <w:t>цены</w:t>
      </w:r>
      <w:r w:rsidR="00341547">
        <w:rPr>
          <w:spacing w:val="2"/>
        </w:rPr>
        <w:t xml:space="preserve"> </w:t>
      </w:r>
      <w:r>
        <w:t>фактически</w:t>
      </w:r>
      <w:r w:rsidR="00341547">
        <w:rPr>
          <w:spacing w:val="1"/>
        </w:rPr>
        <w:t xml:space="preserve"> </w:t>
      </w:r>
      <w:r>
        <w:t>перечислил</w:t>
      </w:r>
      <w:r w:rsidR="00341547">
        <w:rPr>
          <w:spacing w:val="2"/>
        </w:rPr>
        <w:t xml:space="preserve"> </w:t>
      </w:r>
      <w:r>
        <w:t>на</w:t>
      </w:r>
      <w:r w:rsidR="00341547">
        <w:rPr>
          <w:spacing w:val="-4"/>
        </w:rPr>
        <w:t xml:space="preserve"> </w:t>
      </w:r>
      <w:r>
        <w:t>счет</w:t>
      </w:r>
      <w:r w:rsidR="00341547">
        <w:rPr>
          <w:spacing w:val="2"/>
        </w:rPr>
        <w:t xml:space="preserve"> </w:t>
      </w:r>
      <w:proofErr w:type="spellStart"/>
      <w:r>
        <w:t>эскроу</w:t>
      </w:r>
      <w:proofErr w:type="spellEnd"/>
      <w:r w:rsidR="00341547">
        <w:t xml:space="preserve"> </w:t>
      </w:r>
      <w:r>
        <w:t>следующие</w:t>
      </w:r>
      <w:r w:rsidR="00341547">
        <w:rPr>
          <w:spacing w:val="1"/>
        </w:rPr>
        <w:t xml:space="preserve"> </w:t>
      </w:r>
      <w:r>
        <w:t>денежные</w:t>
      </w:r>
      <w:r w:rsidR="00341547">
        <w:t xml:space="preserve"> </w:t>
      </w:r>
      <w:r>
        <w:t>средства:</w:t>
      </w:r>
      <w:r w:rsidR="00341547">
        <w:rPr>
          <w:spacing w:val="1"/>
        </w:rPr>
        <w:t xml:space="preserve"> </w:t>
      </w:r>
      <w:r>
        <w:t>[●]</w:t>
      </w:r>
      <w:r w:rsidR="00341547">
        <w:rPr>
          <w:spacing w:val="-1"/>
        </w:rPr>
        <w:t xml:space="preserve"> </w:t>
      </w:r>
      <w:r>
        <w:t>рублей.</w:t>
      </w:r>
    </w:p>
    <w:p w14:paraId="092BD010" w14:textId="0FC8702F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Разница</w:t>
      </w:r>
      <w:r w:rsidR="00341547">
        <w:t xml:space="preserve"> </w:t>
      </w:r>
      <w:r>
        <w:t>между</w:t>
      </w:r>
      <w:r w:rsidR="00341547">
        <w:t xml:space="preserve"> </w:t>
      </w:r>
      <w:r>
        <w:t>окончательной</w:t>
      </w:r>
      <w:r w:rsidR="00341547">
        <w:t xml:space="preserve"> </w:t>
      </w:r>
      <w:r>
        <w:t>Ценой</w:t>
      </w:r>
      <w:r w:rsidR="00341547">
        <w:t xml:space="preserve"> </w:t>
      </w:r>
      <w:r>
        <w:t>Договора,</w:t>
      </w:r>
      <w:r w:rsidR="00341547">
        <w:t xml:space="preserve"> </w:t>
      </w:r>
      <w:r>
        <w:t>установленной</w:t>
      </w:r>
      <w:r w:rsidR="00341547">
        <w:t xml:space="preserve"> </w:t>
      </w:r>
      <w:r>
        <w:t>п.</w:t>
      </w:r>
      <w:r w:rsidR="00341547">
        <w:t xml:space="preserve"> </w:t>
      </w:r>
      <w:r>
        <w:t>7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t xml:space="preserve"> </w:t>
      </w:r>
      <w:r>
        <w:t>и</w:t>
      </w:r>
      <w:r w:rsidR="00341547">
        <w:t xml:space="preserve"> </w:t>
      </w:r>
      <w:r>
        <w:t>суммой</w:t>
      </w:r>
      <w:r w:rsidR="00341547">
        <w:t xml:space="preserve"> </w:t>
      </w:r>
      <w:r>
        <w:t>денежных</w:t>
      </w:r>
      <w:r w:rsidR="00341547">
        <w:rPr>
          <w:spacing w:val="1"/>
        </w:rPr>
        <w:t xml:space="preserve"> </w:t>
      </w:r>
      <w:r>
        <w:t>средств,</w:t>
      </w:r>
      <w:r w:rsidR="00341547">
        <w:rPr>
          <w:spacing w:val="2"/>
        </w:rPr>
        <w:t xml:space="preserve"> </w:t>
      </w:r>
      <w:r>
        <w:t>фактически</w:t>
      </w:r>
      <w:r w:rsidR="00341547">
        <w:rPr>
          <w:spacing w:val="2"/>
        </w:rPr>
        <w:t xml:space="preserve"> </w:t>
      </w:r>
      <w:r>
        <w:t>выплаченных</w:t>
      </w:r>
      <w:r w:rsidR="00341547">
        <w:rPr>
          <w:spacing w:val="-3"/>
        </w:rPr>
        <w:t xml:space="preserve"> </w:t>
      </w:r>
      <w:r>
        <w:t>Участником,</w:t>
      </w:r>
      <w:r w:rsidR="00341547">
        <w:rPr>
          <w:spacing w:val="2"/>
        </w:rPr>
        <w:t xml:space="preserve"> </w:t>
      </w:r>
      <w:r>
        <w:t>составляет</w:t>
      </w:r>
      <w:r w:rsidR="00341547">
        <w:rPr>
          <w:spacing w:val="-2"/>
        </w:rPr>
        <w:t xml:space="preserve"> </w:t>
      </w:r>
      <w:r>
        <w:t>[</w:t>
      </w:r>
      <w:proofErr w:type="gramStart"/>
      <w:r>
        <w:t>●]рублей</w:t>
      </w:r>
      <w:proofErr w:type="gramEnd"/>
      <w:r>
        <w:t>.</w:t>
      </w:r>
    </w:p>
    <w:p w14:paraId="70D9B174" w14:textId="7574171E" w:rsidR="00031399" w:rsidRDefault="00031399" w:rsidP="007A1E7B">
      <w:pPr>
        <w:tabs>
          <w:tab w:val="left" w:pos="426"/>
          <w:tab w:val="left" w:pos="1276"/>
        </w:tabs>
        <w:ind w:firstLine="567"/>
        <w:jc w:val="both"/>
        <w:rPr>
          <w:i/>
        </w:rPr>
      </w:pPr>
      <w:r>
        <w:t>Указанную</w:t>
      </w:r>
      <w:r w:rsidR="00341547">
        <w:t xml:space="preserve"> </w:t>
      </w:r>
      <w:r>
        <w:t>денежную</w:t>
      </w:r>
      <w:r w:rsidR="00341547">
        <w:t xml:space="preserve"> </w:t>
      </w:r>
      <w:r>
        <w:t>сумму</w:t>
      </w:r>
      <w:r w:rsidR="00341547">
        <w:t xml:space="preserve"> </w:t>
      </w:r>
      <w:r>
        <w:t>Участник</w:t>
      </w:r>
      <w:r w:rsidR="00341547">
        <w:t xml:space="preserve"> </w:t>
      </w:r>
      <w:r>
        <w:t>обязуется</w:t>
      </w:r>
      <w:r w:rsidR="00341547">
        <w:t xml:space="preserve"> </w:t>
      </w:r>
      <w:r>
        <w:t>доплатить</w:t>
      </w:r>
      <w:r w:rsidR="00341547">
        <w:t xml:space="preserve"> </w:t>
      </w:r>
      <w:r>
        <w:t>Застройщику</w:t>
      </w:r>
      <w:r w:rsidR="00341547">
        <w:t xml:space="preserve"> </w:t>
      </w:r>
      <w:r>
        <w:t>в</w:t>
      </w:r>
      <w:r w:rsidR="00341547">
        <w:t xml:space="preserve"> </w:t>
      </w:r>
      <w:r>
        <w:t>счет</w:t>
      </w:r>
      <w:r w:rsidR="00341547">
        <w:t xml:space="preserve"> </w:t>
      </w:r>
      <w:r>
        <w:t>окончательной</w:t>
      </w:r>
      <w:r w:rsidR="00341547">
        <w:t xml:space="preserve"> </w:t>
      </w:r>
      <w:r>
        <w:t>Цены</w:t>
      </w:r>
      <w:r w:rsidR="00341547">
        <w:rPr>
          <w:spacing w:val="1"/>
        </w:rPr>
        <w:t xml:space="preserve"> </w:t>
      </w:r>
      <w:r>
        <w:t>Договора</w:t>
      </w:r>
      <w:r w:rsidR="00341547">
        <w:rPr>
          <w:spacing w:val="1"/>
        </w:rPr>
        <w:t xml:space="preserve"> </w:t>
      </w:r>
      <w:r>
        <w:t>в</w:t>
      </w:r>
      <w:r w:rsidR="00341547">
        <w:rPr>
          <w:spacing w:val="1"/>
        </w:rPr>
        <w:t xml:space="preserve"> </w:t>
      </w:r>
      <w:r>
        <w:t>течение</w:t>
      </w:r>
      <w:r w:rsidR="00341547">
        <w:rPr>
          <w:spacing w:val="1"/>
        </w:rPr>
        <w:t xml:space="preserve"> </w:t>
      </w:r>
      <w:r>
        <w:t>10</w:t>
      </w:r>
      <w:r w:rsidR="00341547">
        <w:rPr>
          <w:spacing w:val="1"/>
        </w:rPr>
        <w:t xml:space="preserve"> </w:t>
      </w:r>
      <w:r>
        <w:t>(Десяти)</w:t>
      </w:r>
      <w:r w:rsidR="00341547">
        <w:rPr>
          <w:spacing w:val="1"/>
        </w:rPr>
        <w:t xml:space="preserve"> </w:t>
      </w:r>
      <w:r>
        <w:t>банковских</w:t>
      </w:r>
      <w:r w:rsidR="00341547">
        <w:rPr>
          <w:spacing w:val="1"/>
        </w:rPr>
        <w:t xml:space="preserve"> </w:t>
      </w:r>
      <w:r>
        <w:t>дней</w:t>
      </w:r>
      <w:r w:rsidR="00341547">
        <w:rPr>
          <w:spacing w:val="1"/>
        </w:rPr>
        <w:t xml:space="preserve"> </w:t>
      </w:r>
      <w:r>
        <w:t>со</w:t>
      </w:r>
      <w:r w:rsidR="00341547">
        <w:rPr>
          <w:spacing w:val="1"/>
        </w:rPr>
        <w:t xml:space="preserve"> </w:t>
      </w:r>
      <w:r>
        <w:t>дня</w:t>
      </w:r>
      <w:r w:rsidR="00341547">
        <w:rPr>
          <w:spacing w:val="1"/>
        </w:rPr>
        <w:t xml:space="preserve"> </w:t>
      </w:r>
      <w:r>
        <w:t>подписания</w:t>
      </w:r>
      <w:r w:rsidR="00341547">
        <w:rPr>
          <w:spacing w:val="1"/>
        </w:rPr>
        <w:t xml:space="preserve"> </w:t>
      </w:r>
      <w:r>
        <w:t>настоящего</w:t>
      </w:r>
      <w:r w:rsidR="00341547">
        <w:rPr>
          <w:spacing w:val="1"/>
        </w:rPr>
        <w:t xml:space="preserve"> </w:t>
      </w:r>
      <w:r>
        <w:t>Акта.</w:t>
      </w:r>
      <w:r w:rsidR="00341547">
        <w:rPr>
          <w:spacing w:val="1"/>
        </w:rPr>
        <w:t xml:space="preserve"> </w:t>
      </w:r>
      <w:r>
        <w:t>При</w:t>
      </w:r>
      <w:r w:rsidR="00341547">
        <w:rPr>
          <w:spacing w:val="1"/>
        </w:rPr>
        <w:t xml:space="preserve"> </w:t>
      </w:r>
      <w:r>
        <w:t>этом</w:t>
      </w:r>
      <w:r w:rsidR="00341547">
        <w:rPr>
          <w:spacing w:val="1"/>
        </w:rPr>
        <w:t xml:space="preserve"> </w:t>
      </w:r>
      <w:r>
        <w:t>в</w:t>
      </w:r>
      <w:r w:rsidR="00341547">
        <w:rPr>
          <w:spacing w:val="1"/>
        </w:rPr>
        <w:t xml:space="preserve"> </w:t>
      </w:r>
      <w:r>
        <w:t>платежном</w:t>
      </w:r>
      <w:r w:rsidR="00341547">
        <w:rPr>
          <w:spacing w:val="1"/>
        </w:rPr>
        <w:t xml:space="preserve"> </w:t>
      </w:r>
      <w:r>
        <w:t>поручении</w:t>
      </w:r>
      <w:r w:rsidR="00341547">
        <w:t xml:space="preserve"> </w:t>
      </w:r>
      <w:r>
        <w:t>должно</w:t>
      </w:r>
      <w:r w:rsidR="00341547">
        <w:t xml:space="preserve"> </w:t>
      </w:r>
      <w:r>
        <w:t>быть</w:t>
      </w:r>
      <w:r w:rsidR="00341547">
        <w:t xml:space="preserve"> </w:t>
      </w:r>
      <w:r>
        <w:t>указано:</w:t>
      </w:r>
      <w:r w:rsidR="00341547">
        <w:t xml:space="preserve"> </w:t>
      </w:r>
      <w:r>
        <w:rPr>
          <w:i/>
        </w:rPr>
        <w:t>«доплата</w:t>
      </w:r>
      <w:r w:rsidR="00341547">
        <w:rPr>
          <w:i/>
        </w:rPr>
        <w:t xml:space="preserve"> </w:t>
      </w:r>
      <w:r>
        <w:rPr>
          <w:i/>
        </w:rPr>
        <w:t>по</w:t>
      </w:r>
      <w:r w:rsidR="00341547">
        <w:rPr>
          <w:i/>
        </w:rPr>
        <w:t xml:space="preserve"> </w:t>
      </w:r>
      <w:r>
        <w:rPr>
          <w:i/>
        </w:rPr>
        <w:t>Дог.</w:t>
      </w:r>
      <w:r w:rsidR="00341547">
        <w:rPr>
          <w:i/>
        </w:rPr>
        <w:t xml:space="preserve"> </w:t>
      </w:r>
      <w:r>
        <w:rPr>
          <w:i/>
        </w:rPr>
        <w:t>№</w:t>
      </w:r>
      <w:r w:rsidR="00341547">
        <w:rPr>
          <w:i/>
        </w:rPr>
        <w:t xml:space="preserve"> </w:t>
      </w:r>
      <w:r>
        <w:t>[●]</w:t>
      </w:r>
      <w:r w:rsidR="00341547">
        <w:t xml:space="preserve"> </w:t>
      </w:r>
      <w:r>
        <w:rPr>
          <w:i/>
        </w:rPr>
        <w:t>участия</w:t>
      </w:r>
      <w:r w:rsidR="00341547">
        <w:rPr>
          <w:i/>
        </w:rPr>
        <w:t xml:space="preserve"> </w:t>
      </w:r>
      <w:r>
        <w:rPr>
          <w:i/>
        </w:rPr>
        <w:t>в</w:t>
      </w:r>
      <w:r w:rsidR="00341547">
        <w:rPr>
          <w:i/>
        </w:rPr>
        <w:t xml:space="preserve"> </w:t>
      </w:r>
      <w:r>
        <w:rPr>
          <w:i/>
        </w:rPr>
        <w:t>долевом</w:t>
      </w:r>
      <w:r w:rsidR="00341547">
        <w:rPr>
          <w:i/>
        </w:rPr>
        <w:t xml:space="preserve"> </w:t>
      </w:r>
      <w:r>
        <w:rPr>
          <w:i/>
        </w:rPr>
        <w:t>строительстве</w:t>
      </w:r>
      <w:r w:rsidR="00341547">
        <w:rPr>
          <w:i/>
        </w:rPr>
        <w:t xml:space="preserve"> </w:t>
      </w:r>
      <w:r>
        <w:rPr>
          <w:i/>
        </w:rPr>
        <w:t>от</w:t>
      </w:r>
      <w:r w:rsidR="00341547">
        <w:rPr>
          <w:i/>
        </w:rPr>
        <w:t xml:space="preserve"> </w:t>
      </w:r>
      <w:r>
        <w:t>[●]</w:t>
      </w:r>
      <w:r w:rsidR="00341547">
        <w:t xml:space="preserve"> </w:t>
      </w:r>
      <w:r>
        <w:t>г.</w:t>
      </w:r>
      <w:r w:rsidR="00341547">
        <w:t xml:space="preserve"> </w:t>
      </w:r>
      <w:r>
        <w:rPr>
          <w:i/>
        </w:rPr>
        <w:t>за</w:t>
      </w:r>
      <w:r w:rsidR="00341547">
        <w:rPr>
          <w:i/>
        </w:rPr>
        <w:t xml:space="preserve"> </w:t>
      </w:r>
      <w:r>
        <w:t>[●]</w:t>
      </w:r>
      <w:r w:rsidR="00341547">
        <w:t xml:space="preserve"> </w:t>
      </w:r>
      <w:proofErr w:type="spellStart"/>
      <w:r>
        <w:rPr>
          <w:i/>
        </w:rPr>
        <w:t>усл</w:t>
      </w:r>
      <w:proofErr w:type="spellEnd"/>
      <w:r>
        <w:rPr>
          <w:i/>
        </w:rPr>
        <w:t>.</w:t>
      </w:r>
      <w:r w:rsidR="00341547">
        <w:rPr>
          <w:i/>
        </w:rPr>
        <w:t xml:space="preserve"> </w:t>
      </w:r>
      <w:r>
        <w:rPr>
          <w:i/>
        </w:rPr>
        <w:t>ном.</w:t>
      </w:r>
      <w:r w:rsidR="00341547">
        <w:rPr>
          <w:i/>
          <w:spacing w:val="1"/>
        </w:rPr>
        <w:t xml:space="preserve"> </w:t>
      </w:r>
      <w:r>
        <w:t>[●]</w:t>
      </w:r>
      <w:r w:rsidR="00341547">
        <w:rPr>
          <w:spacing w:val="-2"/>
        </w:rPr>
        <w:t xml:space="preserve"> </w:t>
      </w:r>
      <w:r>
        <w:rPr>
          <w:i/>
        </w:rPr>
        <w:t>(НДС</w:t>
      </w:r>
      <w:r w:rsidR="00341547">
        <w:rPr>
          <w:i/>
          <w:spacing w:val="-4"/>
        </w:rPr>
        <w:t xml:space="preserve"> </w:t>
      </w:r>
      <w:r>
        <w:rPr>
          <w:i/>
        </w:rPr>
        <w:t>не</w:t>
      </w:r>
      <w:r w:rsidR="00341547">
        <w:rPr>
          <w:i/>
          <w:spacing w:val="1"/>
        </w:rPr>
        <w:t xml:space="preserve"> </w:t>
      </w:r>
      <w:r>
        <w:rPr>
          <w:i/>
        </w:rPr>
        <w:t>облагается).</w:t>
      </w:r>
    </w:p>
    <w:p w14:paraId="6A799F75" w14:textId="2E7D4601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line="229" w:lineRule="exact"/>
        <w:ind w:left="0" w:firstLine="567"/>
        <w:jc w:val="both"/>
      </w:pPr>
      <w:r>
        <w:t>Настоящий</w:t>
      </w:r>
      <w:r w:rsidR="00341547">
        <w:rPr>
          <w:spacing w:val="-1"/>
        </w:rPr>
        <w:t xml:space="preserve"> </w:t>
      </w:r>
      <w:r>
        <w:t>Акт</w:t>
      </w:r>
      <w:r w:rsidR="00341547">
        <w:rPr>
          <w:spacing w:val="-4"/>
        </w:rPr>
        <w:t xml:space="preserve"> </w:t>
      </w:r>
      <w:r>
        <w:t>вступает</w:t>
      </w:r>
      <w:r w:rsidR="00341547">
        <w:rPr>
          <w:spacing w:val="-5"/>
        </w:rPr>
        <w:t xml:space="preserve"> </w:t>
      </w:r>
      <w:r>
        <w:t>в</w:t>
      </w:r>
      <w:r w:rsidR="00341547">
        <w:rPr>
          <w:spacing w:val="1"/>
        </w:rPr>
        <w:t xml:space="preserve"> </w:t>
      </w:r>
      <w:r>
        <w:t>силу</w:t>
      </w:r>
      <w:r w:rsidR="00341547">
        <w:rPr>
          <w:spacing w:val="-5"/>
        </w:rPr>
        <w:t xml:space="preserve"> </w:t>
      </w:r>
      <w:r>
        <w:t>с</w:t>
      </w:r>
      <w:r w:rsidR="00341547">
        <w:rPr>
          <w:spacing w:val="-1"/>
        </w:rPr>
        <w:t xml:space="preserve"> </w:t>
      </w:r>
      <w:r>
        <w:t>момента</w:t>
      </w:r>
      <w:r w:rsidR="00341547">
        <w:rPr>
          <w:spacing w:val="-1"/>
        </w:rPr>
        <w:t xml:space="preserve"> </w:t>
      </w:r>
      <w:r>
        <w:t>его</w:t>
      </w:r>
      <w:r w:rsidR="00341547">
        <w:rPr>
          <w:spacing w:val="-5"/>
        </w:rPr>
        <w:t xml:space="preserve"> </w:t>
      </w:r>
      <w:r>
        <w:t>подписания</w:t>
      </w:r>
      <w:r w:rsidR="00341547">
        <w:rPr>
          <w:spacing w:val="-1"/>
        </w:rPr>
        <w:t xml:space="preserve"> </w:t>
      </w:r>
      <w:r>
        <w:t>Сторонами.</w:t>
      </w:r>
    </w:p>
    <w:p w14:paraId="56E73022" w14:textId="40CC1AD7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Одновременно</w:t>
      </w:r>
      <w:r w:rsidR="00341547">
        <w:t xml:space="preserve"> </w:t>
      </w:r>
      <w:r>
        <w:t>при</w:t>
      </w:r>
      <w:r w:rsidR="00341547">
        <w:t xml:space="preserve"> </w:t>
      </w:r>
      <w:r>
        <w:t>подписании</w:t>
      </w:r>
      <w:r w:rsidR="00341547">
        <w:t xml:space="preserve"> </w:t>
      </w:r>
      <w:r>
        <w:t>Сторонами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t xml:space="preserve"> </w:t>
      </w:r>
      <w:r>
        <w:t>Застройщик</w:t>
      </w:r>
      <w:r w:rsidR="00341547">
        <w:t xml:space="preserve"> </w:t>
      </w:r>
      <w:r>
        <w:t>передал</w:t>
      </w:r>
      <w:r w:rsidR="00341547">
        <w:t xml:space="preserve"> </w:t>
      </w:r>
      <w:r>
        <w:t>Участнику</w:t>
      </w:r>
      <w:r w:rsidR="00341547">
        <w:rPr>
          <w:spacing w:val="1"/>
        </w:rPr>
        <w:t xml:space="preserve"> </w:t>
      </w:r>
      <w:r>
        <w:lastRenderedPageBreak/>
        <w:t>долевого</w:t>
      </w:r>
      <w:r w:rsidR="00341547">
        <w:rPr>
          <w:spacing w:val="1"/>
        </w:rPr>
        <w:t xml:space="preserve"> </w:t>
      </w:r>
      <w:r>
        <w:t>строительства</w:t>
      </w:r>
      <w:r w:rsidR="00341547">
        <w:rPr>
          <w:spacing w:val="1"/>
        </w:rPr>
        <w:t xml:space="preserve"> </w:t>
      </w:r>
      <w:proofErr w:type="spellStart"/>
      <w:r>
        <w:t>выкопировку</w:t>
      </w:r>
      <w:proofErr w:type="spellEnd"/>
      <w:r w:rsidR="00341547">
        <w:rPr>
          <w:spacing w:val="1"/>
        </w:rPr>
        <w:t xml:space="preserve"> </w:t>
      </w:r>
      <w:r>
        <w:t>из</w:t>
      </w:r>
      <w:r w:rsidR="00341547">
        <w:rPr>
          <w:spacing w:val="1"/>
        </w:rPr>
        <w:t xml:space="preserve"> </w:t>
      </w:r>
      <w:r>
        <w:t>Технического</w:t>
      </w:r>
      <w:r w:rsidR="00341547">
        <w:rPr>
          <w:spacing w:val="1"/>
        </w:rPr>
        <w:t xml:space="preserve"> </w:t>
      </w:r>
      <w:r>
        <w:t>плана</w:t>
      </w:r>
      <w:r w:rsidR="00341547">
        <w:rPr>
          <w:spacing w:val="1"/>
        </w:rPr>
        <w:t xml:space="preserve"> </w:t>
      </w:r>
      <w:r>
        <w:t>(описания)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Объект</w:t>
      </w:r>
      <w:r w:rsidR="00341547">
        <w:rPr>
          <w:spacing w:val="1"/>
        </w:rPr>
        <w:t xml:space="preserve"> </w:t>
      </w:r>
      <w:r>
        <w:t>недвижимости</w:t>
      </w:r>
      <w:r w:rsidR="00341547">
        <w:rPr>
          <w:spacing w:val="1"/>
        </w:rPr>
        <w:t xml:space="preserve"> </w:t>
      </w:r>
      <w:r>
        <w:t>-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Объект</w:t>
      </w:r>
      <w:r w:rsidR="00341547">
        <w:rPr>
          <w:spacing w:val="1"/>
        </w:rPr>
        <w:t xml:space="preserve"> </w:t>
      </w:r>
      <w:r>
        <w:t>долевого</w:t>
      </w:r>
      <w:r w:rsidR="00341547">
        <w:rPr>
          <w:spacing w:val="1"/>
        </w:rPr>
        <w:t xml:space="preserve"> </w:t>
      </w:r>
      <w:r>
        <w:t>строительства.</w:t>
      </w:r>
    </w:p>
    <w:p w14:paraId="7E2E6004" w14:textId="31C3A48D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before="1" w:line="237" w:lineRule="auto"/>
        <w:ind w:left="0" w:firstLine="567"/>
        <w:jc w:val="both"/>
      </w:pPr>
      <w:r>
        <w:t>Настоящий</w:t>
      </w:r>
      <w:r w:rsidR="00341547">
        <w:t xml:space="preserve"> </w:t>
      </w:r>
      <w:r>
        <w:t>Акт</w:t>
      </w:r>
      <w:r w:rsidR="00341547">
        <w:t xml:space="preserve"> </w:t>
      </w:r>
      <w:r>
        <w:t>составлен</w:t>
      </w:r>
      <w:r w:rsidR="00341547">
        <w:t xml:space="preserve"> </w:t>
      </w:r>
      <w:r>
        <w:t>в</w:t>
      </w:r>
      <w:r w:rsidR="00341547">
        <w:t xml:space="preserve"> </w:t>
      </w:r>
      <w:r>
        <w:t>двух</w:t>
      </w:r>
      <w:r w:rsidR="00341547">
        <w:t xml:space="preserve"> </w:t>
      </w:r>
      <w:r>
        <w:t>экземплярах,</w:t>
      </w:r>
      <w:r w:rsidR="00341547">
        <w:t xml:space="preserve"> </w:t>
      </w:r>
      <w:r>
        <w:t>имеющих</w:t>
      </w:r>
      <w:r w:rsidR="00341547">
        <w:t xml:space="preserve"> </w:t>
      </w:r>
      <w:r>
        <w:t>одинаковую</w:t>
      </w:r>
      <w:r w:rsidR="00341547">
        <w:t xml:space="preserve"> </w:t>
      </w:r>
      <w:r>
        <w:t>юридическую</w:t>
      </w:r>
      <w:r w:rsidR="00341547">
        <w:t xml:space="preserve"> </w:t>
      </w:r>
      <w:r>
        <w:t>силу,</w:t>
      </w:r>
      <w:r w:rsidR="00341547">
        <w:t xml:space="preserve"> </w:t>
      </w:r>
      <w:r>
        <w:t>по</w:t>
      </w:r>
      <w:r w:rsidR="00341547">
        <w:t xml:space="preserve"> </w:t>
      </w:r>
      <w:r>
        <w:t>одному</w:t>
      </w:r>
      <w:r w:rsidR="00341547">
        <w:t xml:space="preserve"> </w:t>
      </w:r>
      <w:r>
        <w:t>для</w:t>
      </w:r>
      <w:r w:rsidR="00341547">
        <w:rPr>
          <w:spacing w:val="1"/>
        </w:rPr>
        <w:t xml:space="preserve"> </w:t>
      </w:r>
      <w:r>
        <w:t>каждой</w:t>
      </w:r>
      <w:r w:rsidR="00341547">
        <w:rPr>
          <w:spacing w:val="1"/>
        </w:rPr>
        <w:t xml:space="preserve"> </w:t>
      </w:r>
      <w:r>
        <w:t>из</w:t>
      </w:r>
      <w:r w:rsidR="00341547">
        <w:rPr>
          <w:spacing w:val="2"/>
        </w:rPr>
        <w:t xml:space="preserve"> </w:t>
      </w:r>
      <w:r>
        <w:t>Сторон.</w:t>
      </w:r>
    </w:p>
    <w:p w14:paraId="54266739" w14:textId="77777777" w:rsidR="00031399" w:rsidRDefault="00031399" w:rsidP="007A1E7B">
      <w:pPr>
        <w:pStyle w:val="TableParagraph"/>
        <w:tabs>
          <w:tab w:val="left" w:pos="1276"/>
        </w:tabs>
        <w:spacing w:before="2"/>
        <w:ind w:left="0" w:firstLine="567"/>
        <w:jc w:val="both"/>
        <w:rPr>
          <w:b/>
          <w:sz w:val="24"/>
          <w:szCs w:val="24"/>
        </w:rPr>
      </w:pPr>
    </w:p>
    <w:p w14:paraId="6052D397" w14:textId="60DD72EB" w:rsidR="00031399" w:rsidRDefault="0003139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  <w:r>
        <w:rPr>
          <w:b/>
        </w:rPr>
        <w:t>ПОДПИСИ</w:t>
      </w:r>
      <w:r w:rsidR="00341547">
        <w:rPr>
          <w:b/>
          <w:spacing w:val="-6"/>
        </w:rPr>
        <w:t xml:space="preserve"> </w:t>
      </w:r>
      <w:r>
        <w:rPr>
          <w:b/>
        </w:rPr>
        <w:t>СТОРОН</w:t>
      </w:r>
    </w:p>
    <w:p w14:paraId="648C388C" w14:textId="77777777" w:rsidR="00031399" w:rsidRDefault="0003139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rPr>
          <w:b/>
        </w:rPr>
      </w:pPr>
    </w:p>
    <w:tbl>
      <w:tblPr>
        <w:tblStyle w:val="TableNormal"/>
        <w:tblW w:w="9661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700"/>
        <w:gridCol w:w="4961"/>
      </w:tblGrid>
      <w:tr w:rsidR="00031399" w14:paraId="5CB95662" w14:textId="77777777" w:rsidTr="00585471">
        <w:trPr>
          <w:trHeight w:val="1670"/>
        </w:trPr>
        <w:tc>
          <w:tcPr>
            <w:tcW w:w="4700" w:type="dxa"/>
          </w:tcPr>
          <w:p w14:paraId="726233E4" w14:textId="256DB35D" w:rsidR="00031399" w:rsidRDefault="00031399" w:rsidP="007A1E7B">
            <w:pPr>
              <w:pStyle w:val="TableParagraph"/>
              <w:tabs>
                <w:tab w:val="left" w:pos="1276"/>
              </w:tabs>
              <w:spacing w:line="243" w:lineRule="exact"/>
              <w:ind w:left="0" w:firstLine="567"/>
              <w:jc w:val="both"/>
              <w:rPr>
                <w:b/>
              </w:rPr>
            </w:pPr>
            <w:r>
              <w:rPr>
                <w:b/>
              </w:rPr>
              <w:t>От</w:t>
            </w:r>
            <w:r w:rsidR="00341547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  <w:r w:rsidR="00341547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ЗАСТРОЙЩИКА:</w:t>
            </w:r>
          </w:p>
          <w:p w14:paraId="03CDFA7B" w14:textId="77777777" w:rsidR="00902336" w:rsidRDefault="00902336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270E5FF0" w14:textId="6C842EEA" w:rsidR="001969C4" w:rsidRPr="00FF4705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6D834171" w14:textId="1DD3D202" w:rsidR="001969C4" w:rsidRPr="00FF4705" w:rsidRDefault="001969C4" w:rsidP="00E512DD">
            <w:pPr>
              <w:pStyle w:val="af3"/>
              <w:tabs>
                <w:tab w:val="left" w:pos="426"/>
                <w:tab w:val="left" w:pos="567"/>
                <w:tab w:val="left" w:pos="1276"/>
              </w:tabs>
              <w:spacing w:line="259" w:lineRule="auto"/>
              <w:ind w:left="0" w:right="279" w:firstLine="22"/>
              <w:contextualSpacing/>
              <w:rPr>
                <w:rFonts w:eastAsia="Calibri"/>
                <w:iCs/>
              </w:rPr>
            </w:pPr>
            <w:r w:rsidRPr="00FF4705">
              <w:rPr>
                <w:rFonts w:eastAsia="Calibri"/>
                <w:iCs/>
              </w:rPr>
              <w:t>Адрес: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346880,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Ростовская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обл.,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Батайск,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ул.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М.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Горького,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д.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356-Е,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оф.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14,15,16,17</w:t>
            </w:r>
          </w:p>
          <w:p w14:paraId="5F728249" w14:textId="2DFC8274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КПП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6141057106</w:t>
            </w:r>
            <w:proofErr w:type="gramEnd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46FD1CA3" w14:textId="723B28C2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ОГРН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1206100039463</w:t>
            </w:r>
          </w:p>
          <w:p w14:paraId="77406530" w14:textId="68CBC85C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40702810126000009195</w:t>
            </w:r>
          </w:p>
          <w:p w14:paraId="7C76E9AE" w14:textId="78B4BB3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РОСТОВСКИЙ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АКЦИОНЕРНОГО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ОБЩЕСТВА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АЛЬФА-БАНК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Ростов-на-Дону</w:t>
            </w:r>
          </w:p>
          <w:p w14:paraId="78EFB32A" w14:textId="2A609DC5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1EB9554F" w14:textId="00734E8D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БИК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23145981" w14:textId="12D99DD9" w:rsidR="001969C4" w:rsidRPr="002663BC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Генеральный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директор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EBA6355" w14:textId="77777777" w:rsidR="001969C4" w:rsidRPr="002663BC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2F8199EF" w14:textId="4A1F7F6C" w:rsidR="001969C4" w:rsidRPr="002663BC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____________________/Л.О.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Дегтярев/</w:t>
            </w:r>
          </w:p>
          <w:p w14:paraId="42F67385" w14:textId="7B31499C" w:rsidR="00031399" w:rsidRDefault="00031399" w:rsidP="007A1E7B">
            <w:pPr>
              <w:pStyle w:val="TableParagraph"/>
              <w:tabs>
                <w:tab w:val="left" w:pos="1276"/>
              </w:tabs>
              <w:spacing w:line="132" w:lineRule="exact"/>
              <w:ind w:left="0" w:firstLine="567"/>
              <w:jc w:val="both"/>
              <w:rPr>
                <w:vertAlign w:val="superscript"/>
              </w:rPr>
            </w:pPr>
          </w:p>
        </w:tc>
        <w:tc>
          <w:tcPr>
            <w:tcW w:w="4961" w:type="dxa"/>
          </w:tcPr>
          <w:p w14:paraId="03BA95E7" w14:textId="4A7574EA" w:rsidR="00031399" w:rsidRDefault="00031399" w:rsidP="00E512DD">
            <w:pPr>
              <w:pStyle w:val="TableParagraph"/>
              <w:tabs>
                <w:tab w:val="left" w:pos="1276"/>
              </w:tabs>
              <w:spacing w:line="243" w:lineRule="exact"/>
              <w:ind w:left="0" w:firstLine="147"/>
              <w:jc w:val="both"/>
              <w:rPr>
                <w:b/>
              </w:rPr>
            </w:pPr>
            <w:r>
              <w:rPr>
                <w:b/>
              </w:rPr>
              <w:t>УЧАСТНИК</w:t>
            </w:r>
            <w:r w:rsidR="00341547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ДОЛЕВОГО</w:t>
            </w:r>
            <w:r w:rsidR="00341547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СТРОИТЕЛЬСТВА:</w:t>
            </w:r>
          </w:p>
          <w:p w14:paraId="15324B3E" w14:textId="77777777" w:rsidR="00585471" w:rsidRDefault="00585471" w:rsidP="00E512DD">
            <w:pPr>
              <w:pStyle w:val="TableParagraph"/>
              <w:tabs>
                <w:tab w:val="left" w:pos="1276"/>
              </w:tabs>
              <w:ind w:left="0" w:firstLine="147"/>
              <w:jc w:val="both"/>
              <w:rPr>
                <w:b/>
                <w:bCs/>
              </w:rPr>
            </w:pPr>
          </w:p>
          <w:p w14:paraId="4AAD1471" w14:textId="2AE2AD83" w:rsidR="00585471" w:rsidRDefault="00301089" w:rsidP="00E512DD">
            <w:pPr>
              <w:pStyle w:val="TableParagraph"/>
              <w:tabs>
                <w:tab w:val="left" w:pos="1276"/>
              </w:tabs>
              <w:ind w:left="0" w:firstLine="147"/>
              <w:jc w:val="both"/>
            </w:pPr>
            <w:r>
              <w:rPr>
                <w:b/>
                <w:bCs/>
              </w:rPr>
              <w:t xml:space="preserve">Ф.И.О, 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 xml:space="preserve">_.____ </w:t>
            </w:r>
            <w:r w:rsidRPr="00FF4705">
              <w:t>года</w:t>
            </w:r>
            <w:r>
              <w:t xml:space="preserve"> </w:t>
            </w:r>
            <w:r w:rsidRPr="00FF4705">
              <w:t>рождения,</w:t>
            </w:r>
            <w:r>
              <w:t xml:space="preserve"> </w:t>
            </w:r>
            <w:r w:rsidRPr="00FF4705">
              <w:t>место</w:t>
            </w:r>
            <w:r>
              <w:t xml:space="preserve"> </w:t>
            </w:r>
            <w:r w:rsidRPr="00FF4705">
              <w:t>рождения</w:t>
            </w:r>
            <w:r>
              <w:t xml:space="preserve">: ___________, </w:t>
            </w:r>
            <w:r w:rsidRPr="00FF4705">
              <w:t>паспорт</w:t>
            </w:r>
            <w:r>
              <w:t xml:space="preserve"> </w:t>
            </w:r>
            <w:r w:rsidRPr="00FF4705">
              <w:t>гражданина</w:t>
            </w:r>
            <w:r>
              <w:t xml:space="preserve"> </w:t>
            </w:r>
            <w:r w:rsidRPr="00FF4705">
              <w:t>РФ:</w:t>
            </w:r>
            <w:r>
              <w:t xml:space="preserve"> </w:t>
            </w:r>
            <w:r w:rsidRPr="00FF4705">
              <w:t>серия:</w:t>
            </w:r>
            <w:r>
              <w:t xml:space="preserve"> _____ </w:t>
            </w:r>
            <w:r w:rsidRPr="00FF4705">
              <w:t>№</w:t>
            </w:r>
            <w:r>
              <w:t xml:space="preserve"> _________</w:t>
            </w:r>
            <w:r w:rsidRPr="00FF4705">
              <w:t>,</w:t>
            </w:r>
            <w:r>
              <w:t xml:space="preserve"> </w:t>
            </w:r>
            <w:r w:rsidRPr="00FF4705">
              <w:t>выдан:</w:t>
            </w:r>
            <w:r>
              <w:t xml:space="preserve"> __.___._____ г</w:t>
            </w:r>
            <w:r w:rsidRPr="00FF4705">
              <w:t>.</w:t>
            </w:r>
            <w:r>
              <w:t xml:space="preserve">   ___________________, </w:t>
            </w:r>
            <w:r w:rsidRPr="00FF4705">
              <w:t>код</w:t>
            </w:r>
            <w:r>
              <w:t xml:space="preserve"> </w:t>
            </w:r>
            <w:r w:rsidRPr="00FF4705">
              <w:t>подразделения:</w:t>
            </w:r>
            <w:r>
              <w:t xml:space="preserve"> ______</w:t>
            </w:r>
            <w:r w:rsidRPr="00FF4705">
              <w:t>,</w:t>
            </w:r>
            <w:r>
              <w:t xml:space="preserve"> </w:t>
            </w:r>
            <w:r w:rsidRPr="00FF4705">
              <w:t>зарегистрирован</w:t>
            </w:r>
            <w:r>
              <w:t xml:space="preserve"> </w:t>
            </w:r>
            <w:r w:rsidRPr="00FF4705">
              <w:t>по</w:t>
            </w:r>
            <w:r>
              <w:t xml:space="preserve"> </w:t>
            </w:r>
            <w:r w:rsidRPr="00FF4705">
              <w:t>адресу</w:t>
            </w:r>
            <w:r w:rsidRPr="001A295B">
              <w:t>:</w:t>
            </w:r>
            <w:r>
              <w:t xml:space="preserve"> ___________________ _____________________________________</w:t>
            </w:r>
            <w:r w:rsidRPr="001A295B">
              <w:t>,</w:t>
            </w:r>
            <w:r>
              <w:t xml:space="preserve"> </w:t>
            </w:r>
            <w:r w:rsidRPr="001A295B">
              <w:t>СНИЛС</w:t>
            </w:r>
            <w:r>
              <w:t xml:space="preserve"> ______________</w:t>
            </w:r>
            <w:r w:rsidRPr="00FF4705">
              <w:t>,</w:t>
            </w:r>
            <w:r>
              <w:t xml:space="preserve"> </w:t>
            </w:r>
            <w:r w:rsidRPr="00FF4705">
              <w:t>номер</w:t>
            </w:r>
            <w:r>
              <w:t xml:space="preserve"> </w:t>
            </w:r>
            <w:r w:rsidRPr="00FF4705">
              <w:t>телефона:</w:t>
            </w:r>
            <w:r>
              <w:t xml:space="preserve"> </w:t>
            </w:r>
            <w:r w:rsidRPr="00EF00A3">
              <w:t>+7</w:t>
            </w:r>
            <w:r>
              <w:t xml:space="preserve"> ____________</w:t>
            </w:r>
          </w:p>
          <w:p w14:paraId="34BE69B5" w14:textId="77777777" w:rsidR="00301089" w:rsidRDefault="00301089" w:rsidP="00E512DD">
            <w:pPr>
              <w:pStyle w:val="TableParagraph"/>
              <w:tabs>
                <w:tab w:val="left" w:pos="1276"/>
              </w:tabs>
              <w:ind w:left="0" w:firstLine="147"/>
              <w:jc w:val="both"/>
              <w:rPr>
                <w:b/>
                <w:bCs/>
                <w:sz w:val="24"/>
                <w:szCs w:val="24"/>
              </w:rPr>
            </w:pPr>
          </w:p>
          <w:p w14:paraId="31B9FEAE" w14:textId="5D36C109" w:rsidR="00767658" w:rsidRDefault="00767658" w:rsidP="00767658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301089">
              <w:rPr>
                <w:b/>
                <w:bCs/>
                <w:sz w:val="24"/>
                <w:szCs w:val="24"/>
              </w:rPr>
              <w:t>___________________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226F110E" w14:textId="2EF38DF2" w:rsidR="00031399" w:rsidRDefault="00031399" w:rsidP="00E512DD">
            <w:pPr>
              <w:pStyle w:val="TableParagraph"/>
              <w:tabs>
                <w:tab w:val="left" w:pos="1276"/>
              </w:tabs>
              <w:spacing w:line="132" w:lineRule="exact"/>
              <w:ind w:left="0" w:firstLine="147"/>
              <w:jc w:val="both"/>
              <w:rPr>
                <w:sz w:val="14"/>
              </w:rPr>
            </w:pPr>
          </w:p>
          <w:p w14:paraId="19EE0EC5" w14:textId="77777777" w:rsidR="00031399" w:rsidRDefault="00031399" w:rsidP="00E512DD">
            <w:pPr>
              <w:pStyle w:val="TableParagraph"/>
              <w:tabs>
                <w:tab w:val="left" w:pos="1276"/>
              </w:tabs>
              <w:spacing w:line="132" w:lineRule="exact"/>
              <w:ind w:left="0" w:firstLine="147"/>
              <w:jc w:val="both"/>
            </w:pPr>
          </w:p>
        </w:tc>
      </w:tr>
    </w:tbl>
    <w:p w14:paraId="36CA0106" w14:textId="54E9A308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22205DD3" w14:textId="5BD765B5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7165AEDC" w14:textId="5635EC49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6DB6853B" w14:textId="5EC818C2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3D6AAC2F" w14:textId="63AF59ED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5919B52F" w14:textId="211D7BBA" w:rsidR="003C27F6" w:rsidRPr="00E17194" w:rsidRDefault="003C27F6" w:rsidP="003C27F6">
      <w:pPr>
        <w:rPr>
          <w:b/>
          <w:sz w:val="24"/>
          <w:szCs w:val="24"/>
        </w:rPr>
      </w:pPr>
      <w:r w:rsidRPr="00E17194">
        <w:rPr>
          <w:b/>
          <w:sz w:val="24"/>
          <w:szCs w:val="24"/>
        </w:rPr>
        <w:t>Приложение согласовано:</w:t>
      </w:r>
    </w:p>
    <w:p w14:paraId="0320486B" w14:textId="3F45BBF0" w:rsidR="003C27F6" w:rsidRDefault="003C27F6" w:rsidP="003C27F6"/>
    <w:p w14:paraId="7147C0FF" w14:textId="03C721E4" w:rsidR="003C27F6" w:rsidRDefault="003C27F6" w:rsidP="003C27F6"/>
    <w:p w14:paraId="7A6DBB45" w14:textId="79569DD5" w:rsidR="003C27F6" w:rsidRPr="00744ECA" w:rsidRDefault="003C27F6" w:rsidP="003C27F6">
      <w:pPr>
        <w:pStyle w:val="TableParagraph"/>
        <w:tabs>
          <w:tab w:val="center" w:pos="10065"/>
        </w:tabs>
        <w:spacing w:line="220" w:lineRule="exact"/>
        <w:rPr>
          <w:b/>
          <w:sz w:val="24"/>
          <w:szCs w:val="24"/>
        </w:rPr>
      </w:pPr>
      <w:r w:rsidRPr="00744ECA">
        <w:rPr>
          <w:b/>
          <w:sz w:val="24"/>
          <w:szCs w:val="24"/>
        </w:rPr>
        <w:t>От</w:t>
      </w:r>
      <w:r w:rsidRPr="00744ECA">
        <w:rPr>
          <w:b/>
          <w:spacing w:val="-1"/>
          <w:sz w:val="24"/>
          <w:szCs w:val="24"/>
        </w:rPr>
        <w:t xml:space="preserve"> </w:t>
      </w:r>
      <w:r w:rsidRPr="00744ECA">
        <w:rPr>
          <w:b/>
          <w:sz w:val="24"/>
          <w:szCs w:val="24"/>
        </w:rPr>
        <w:t>лица</w:t>
      </w:r>
      <w:r w:rsidRPr="00744ECA">
        <w:rPr>
          <w:b/>
          <w:spacing w:val="-5"/>
          <w:sz w:val="24"/>
          <w:szCs w:val="24"/>
        </w:rPr>
        <w:t xml:space="preserve"> </w:t>
      </w:r>
      <w:proofErr w:type="gramStart"/>
      <w:r w:rsidRPr="00744ECA">
        <w:rPr>
          <w:b/>
          <w:sz w:val="24"/>
          <w:szCs w:val="24"/>
        </w:rPr>
        <w:t>ЗАСТРОЙЩИКА: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Участник долевого строительства:</w:t>
      </w:r>
      <w:r>
        <w:rPr>
          <w:b/>
          <w:sz w:val="24"/>
          <w:szCs w:val="24"/>
        </w:rPr>
        <w:tab/>
      </w:r>
    </w:p>
    <w:p w14:paraId="5EB64AEA" w14:textId="44FDBA69" w:rsidR="003C27F6" w:rsidRDefault="003C27F6" w:rsidP="00E17194">
      <w:pPr>
        <w:pStyle w:val="TableParagraph"/>
        <w:ind w:rightChars="2775" w:right="6105"/>
        <w:jc w:val="center"/>
        <w:rPr>
          <w:sz w:val="24"/>
          <w:szCs w:val="24"/>
        </w:rPr>
      </w:pPr>
      <w:r w:rsidRPr="00744ECA">
        <w:rPr>
          <w:spacing w:val="-1"/>
          <w:sz w:val="24"/>
          <w:szCs w:val="24"/>
        </w:rPr>
        <w:t xml:space="preserve">Генеральный </w:t>
      </w:r>
      <w:proofErr w:type="gramStart"/>
      <w:r w:rsidRPr="00744ECA">
        <w:rPr>
          <w:sz w:val="24"/>
          <w:szCs w:val="24"/>
        </w:rPr>
        <w:t xml:space="preserve">директор </w:t>
      </w:r>
      <w:r w:rsidRPr="00744ECA">
        <w:rPr>
          <w:spacing w:val="-52"/>
          <w:sz w:val="24"/>
          <w:szCs w:val="24"/>
        </w:rPr>
        <w:t xml:space="preserve"> </w:t>
      </w:r>
      <w:r w:rsidRPr="00744ECA">
        <w:rPr>
          <w:sz w:val="24"/>
          <w:szCs w:val="24"/>
        </w:rPr>
        <w:t>ООО</w:t>
      </w:r>
      <w:proofErr w:type="gramEnd"/>
      <w:r w:rsidRPr="00744ECA">
        <w:rPr>
          <w:sz w:val="24"/>
          <w:szCs w:val="24"/>
        </w:rPr>
        <w:t xml:space="preserve"> «Специализированный застройщик Западный Парк»</w:t>
      </w:r>
      <w:r>
        <w:rPr>
          <w:sz w:val="24"/>
          <w:szCs w:val="24"/>
        </w:rPr>
        <w:t xml:space="preserve">                                          </w:t>
      </w:r>
    </w:p>
    <w:p w14:paraId="0C89F1CA" w14:textId="696F54F2" w:rsidR="003C27F6" w:rsidRPr="00744ECA" w:rsidRDefault="003C27F6" w:rsidP="003C27F6">
      <w:pPr>
        <w:pStyle w:val="TableParagraph"/>
        <w:ind w:rightChars="2969" w:right="653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Л.О.Дегтярев</w:t>
      </w:r>
      <w:proofErr w:type="spellEnd"/>
    </w:p>
    <w:p w14:paraId="405E2F24" w14:textId="780E11A5" w:rsidR="003C27F6" w:rsidRPr="00744ECA" w:rsidRDefault="003C27F6" w:rsidP="003C27F6">
      <w:pPr>
        <w:pStyle w:val="TableParagraph"/>
        <w:ind w:right="1979"/>
        <w:jc w:val="center"/>
        <w:rPr>
          <w:sz w:val="24"/>
          <w:szCs w:val="24"/>
        </w:rPr>
      </w:pPr>
    </w:p>
    <w:p w14:paraId="78435968" w14:textId="7FB2C7F8" w:rsidR="003C27F6" w:rsidRPr="00744ECA" w:rsidRDefault="00E17194" w:rsidP="00E17194">
      <w:r>
        <w:t xml:space="preserve">   </w:t>
      </w:r>
    </w:p>
    <w:p w14:paraId="4B1C229D" w14:textId="59AE458E" w:rsidR="003C27F6" w:rsidRPr="00744ECA" w:rsidRDefault="003C27F6" w:rsidP="00E17194">
      <w:pPr>
        <w:pStyle w:val="TableParagraph"/>
        <w:spacing w:line="20" w:lineRule="exact"/>
        <w:ind w:left="196"/>
        <w:rPr>
          <w:sz w:val="24"/>
          <w:szCs w:val="24"/>
        </w:rPr>
      </w:pPr>
      <w:r w:rsidRPr="00744ECA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9297CCE" wp14:editId="47A5D54F">
                <wp:extent cx="1778000" cy="5080"/>
                <wp:effectExtent l="0" t="0" r="31750" b="13970"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5080"/>
                          <a:chOff x="0" y="0"/>
                          <a:chExt cx="2800" cy="8"/>
                        </a:xfrm>
                      </wpg:grpSpPr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2AC5D" id="Группа 21" o:spid="_x0000_s1026" style="width:140pt;height:.4pt;mso-position-horizontal-relative:char;mso-position-vertical-relative:line" coordsize="28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">
                <v:line id="Line 5" o:spid="_x0000_s1027" style="position:absolute;visibility:visible;mso-wrap-style:square" from="0,4" to="2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" strokeweight=".4pt"/>
                <w10:anchorlock/>
              </v:group>
            </w:pict>
          </mc:Fallback>
        </mc:AlternateContent>
      </w:r>
      <w:r w:rsidR="00E17194">
        <w:rPr>
          <w:sz w:val="24"/>
          <w:szCs w:val="24"/>
        </w:rPr>
        <w:t xml:space="preserve">     ----------------------------------</w:t>
      </w:r>
    </w:p>
    <w:p w14:paraId="096BDC5B" w14:textId="01E70DB1" w:rsidR="003C27F6" w:rsidRDefault="003C27F6" w:rsidP="003C27F6">
      <w:pPr>
        <w:rPr>
          <w:sz w:val="24"/>
          <w:szCs w:val="24"/>
        </w:rPr>
      </w:pPr>
      <w:r w:rsidRPr="00744ECA">
        <w:rPr>
          <w:sz w:val="24"/>
          <w:szCs w:val="24"/>
        </w:rPr>
        <w:t xml:space="preserve">           М.П.      подпись</w:t>
      </w:r>
      <w:r w:rsidR="00E17194">
        <w:rPr>
          <w:sz w:val="24"/>
          <w:szCs w:val="24"/>
        </w:rPr>
        <w:t xml:space="preserve">                                 </w:t>
      </w:r>
    </w:p>
    <w:p w14:paraId="1804F687" w14:textId="6658BD1B" w:rsidR="00E17194" w:rsidRDefault="00E17194" w:rsidP="003C27F6">
      <w:pPr>
        <w:rPr>
          <w:sz w:val="24"/>
          <w:szCs w:val="24"/>
        </w:rPr>
      </w:pPr>
    </w:p>
    <w:p w14:paraId="755B92B1" w14:textId="74FDF3E1" w:rsidR="00E17194" w:rsidRDefault="00E17194" w:rsidP="00E17194">
      <w:pPr>
        <w:jc w:val="right"/>
        <w:sectPr w:rsidR="00E17194" w:rsidSect="00855AA1">
          <w:headerReference w:type="default" r:id="rId13"/>
          <w:footerReference w:type="default" r:id="rId14"/>
          <w:pgSz w:w="11910" w:h="16840"/>
          <w:pgMar w:top="1135" w:right="700" w:bottom="1200" w:left="1134" w:header="0" w:footer="1017" w:gutter="0"/>
          <w:cols w:space="720"/>
        </w:sectPr>
      </w:pPr>
      <w:r>
        <w:rPr>
          <w:sz w:val="24"/>
          <w:szCs w:val="24"/>
        </w:rPr>
        <w:t>__________________________/_____________/</w:t>
      </w:r>
    </w:p>
    <w:p w14:paraId="4CC32D60" w14:textId="3BFEC013" w:rsidR="00E17194" w:rsidRDefault="00E17194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ФОРМА ОБРАЗЕЦ</w:t>
      </w:r>
    </w:p>
    <w:p w14:paraId="78123A9C" w14:textId="7882CB6E" w:rsidR="00031399" w:rsidRDefault="00031399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6E5F5E0B" w14:textId="2EF65F88" w:rsidR="00031399" w:rsidRDefault="00031399" w:rsidP="007A1E7B">
      <w:pPr>
        <w:pStyle w:val="ad"/>
        <w:tabs>
          <w:tab w:val="left" w:pos="1276"/>
        </w:tabs>
        <w:spacing w:line="253" w:lineRule="exact"/>
        <w:ind w:left="0" w:firstLine="567"/>
        <w:rPr>
          <w:sz w:val="24"/>
          <w:szCs w:val="24"/>
        </w:rPr>
      </w:pPr>
      <w:r>
        <w:rPr>
          <w:sz w:val="24"/>
          <w:szCs w:val="24"/>
        </w:rPr>
        <w:t>к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</w:p>
    <w:p w14:paraId="59A1D26B" w14:textId="3115A11B" w:rsidR="00767658" w:rsidRPr="00EE40D9" w:rsidRDefault="00767658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EE40D9">
        <w:t>№</w:t>
      </w:r>
      <w:r w:rsidR="00341547">
        <w:t xml:space="preserve"> </w:t>
      </w:r>
      <w:r w:rsidR="00301089">
        <w:t>_____</w:t>
      </w:r>
      <w:proofErr w:type="gramStart"/>
      <w:r w:rsidR="00301089">
        <w:t>_</w:t>
      </w:r>
      <w:r w:rsidR="00341547">
        <w:t xml:space="preserve">  </w:t>
      </w:r>
      <w:r w:rsidRPr="00EE40D9">
        <w:t>от</w:t>
      </w:r>
      <w:proofErr w:type="gramEnd"/>
      <w:r w:rsidR="00341547">
        <w:t xml:space="preserve">  </w:t>
      </w:r>
      <w:r w:rsidR="003D142C" w:rsidRPr="00EE40D9">
        <w:t>«</w:t>
      </w:r>
      <w:r w:rsidR="00301089">
        <w:t>____</w:t>
      </w:r>
      <w:r w:rsidR="003D142C" w:rsidRPr="00EE40D9">
        <w:t>»</w:t>
      </w:r>
      <w:r w:rsidR="003D142C">
        <w:t xml:space="preserve"> июня </w:t>
      </w:r>
      <w:r w:rsidR="003D142C" w:rsidRPr="00EE40D9">
        <w:t>202</w:t>
      </w:r>
      <w:r w:rsidR="00301089">
        <w:t>__</w:t>
      </w:r>
      <w:r w:rsidR="003D142C" w:rsidRPr="00EE40D9">
        <w:t>г.</w:t>
      </w:r>
      <w:r w:rsidRPr="00EE40D9">
        <w:t>.</w:t>
      </w:r>
      <w:r w:rsidR="00341547">
        <w:t xml:space="preserve"> </w:t>
      </w:r>
    </w:p>
    <w:p w14:paraId="4B410117" w14:textId="77777777" w:rsidR="00031399" w:rsidRDefault="00031399" w:rsidP="007A1E7B">
      <w:pPr>
        <w:pStyle w:val="ad"/>
        <w:tabs>
          <w:tab w:val="left" w:pos="1276"/>
        </w:tabs>
        <w:spacing w:before="9"/>
        <w:ind w:left="0" w:firstLine="567"/>
        <w:rPr>
          <w:sz w:val="24"/>
          <w:szCs w:val="24"/>
        </w:rPr>
      </w:pPr>
    </w:p>
    <w:p w14:paraId="17D3AB5F" w14:textId="77777777" w:rsidR="00031399" w:rsidRDefault="00031399" w:rsidP="007A1E7B">
      <w:pPr>
        <w:pStyle w:val="ad"/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2E621116" w14:textId="77777777" w:rsidR="00031399" w:rsidRDefault="00031399" w:rsidP="007A1E7B">
      <w:pPr>
        <w:pStyle w:val="ad"/>
        <w:tabs>
          <w:tab w:val="left" w:pos="1276"/>
        </w:tabs>
        <w:spacing w:before="1"/>
        <w:ind w:left="0" w:firstLine="567"/>
        <w:rPr>
          <w:sz w:val="24"/>
          <w:szCs w:val="24"/>
        </w:rPr>
      </w:pPr>
    </w:p>
    <w:p w14:paraId="03364DF7" w14:textId="77777777" w:rsidR="00031399" w:rsidRDefault="00031399" w:rsidP="007A1E7B">
      <w:pPr>
        <w:tabs>
          <w:tab w:val="left" w:pos="1276"/>
        </w:tabs>
        <w:spacing w:line="229" w:lineRule="exac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559AF75" w14:textId="15749DD5" w:rsidR="00031399" w:rsidRDefault="00031399" w:rsidP="007A1E7B">
      <w:pPr>
        <w:tabs>
          <w:tab w:val="left" w:pos="1276"/>
        </w:tabs>
        <w:spacing w:line="242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сверки</w:t>
      </w:r>
      <w:r w:rsidR="00341547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взаиморасчетов</w:t>
      </w:r>
      <w:r w:rsidR="00341547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(возврат</w:t>
      </w:r>
      <w:r w:rsidR="00341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денежных</w:t>
      </w:r>
      <w:r w:rsidR="00341547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средств)</w:t>
      </w:r>
    </w:p>
    <w:p w14:paraId="440AD6A2" w14:textId="76C9EB44" w:rsidR="00767658" w:rsidRPr="00EE40D9" w:rsidRDefault="00031399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>
        <w:rPr>
          <w:sz w:val="24"/>
          <w:szCs w:val="24"/>
        </w:rPr>
        <w:t>к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  <w:r w:rsidR="00341547">
        <w:rPr>
          <w:sz w:val="24"/>
          <w:szCs w:val="24"/>
        </w:rPr>
        <w:t xml:space="preserve"> </w:t>
      </w:r>
      <w:r w:rsidR="00767658" w:rsidRPr="00EE40D9">
        <w:t>№</w:t>
      </w:r>
      <w:r w:rsidR="00341547">
        <w:t xml:space="preserve"> </w:t>
      </w:r>
      <w:r w:rsidR="00301089">
        <w:t>______</w:t>
      </w:r>
      <w:proofErr w:type="gramStart"/>
      <w:r w:rsidR="00301089">
        <w:t>_</w:t>
      </w:r>
      <w:r w:rsidR="00341547">
        <w:t xml:space="preserve">  </w:t>
      </w:r>
      <w:r w:rsidR="00767658" w:rsidRPr="00EE40D9">
        <w:t>от</w:t>
      </w:r>
      <w:proofErr w:type="gramEnd"/>
      <w:r w:rsidR="00341547">
        <w:t xml:space="preserve">  </w:t>
      </w:r>
      <w:r w:rsidR="00767658" w:rsidRPr="00EE40D9">
        <w:t>«</w:t>
      </w:r>
      <w:r w:rsidR="00767658">
        <w:t>___</w:t>
      </w:r>
      <w:r w:rsidR="00767658" w:rsidRPr="00EE40D9">
        <w:t>»</w:t>
      </w:r>
      <w:r w:rsidR="00341547">
        <w:t xml:space="preserve"> </w:t>
      </w:r>
      <w:r w:rsidR="00301089">
        <w:t>_________</w:t>
      </w:r>
      <w:r w:rsidR="00341547">
        <w:t xml:space="preserve"> </w:t>
      </w:r>
      <w:r w:rsidR="00767658" w:rsidRPr="00EE40D9">
        <w:t>202</w:t>
      </w:r>
      <w:r w:rsidR="00301089">
        <w:t>_</w:t>
      </w:r>
      <w:r w:rsidR="00767658" w:rsidRPr="00EE40D9">
        <w:t>г.</w:t>
      </w:r>
      <w:r w:rsidR="00341547">
        <w:t xml:space="preserve"> </w:t>
      </w:r>
    </w:p>
    <w:p w14:paraId="49C14C68" w14:textId="6ED8EC2D" w:rsidR="002663BC" w:rsidRPr="00385A83" w:rsidRDefault="002663BC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  <w:jc w:val="center"/>
      </w:pPr>
    </w:p>
    <w:p w14:paraId="4221FB95" w14:textId="179D1D75" w:rsidR="00031399" w:rsidRDefault="00031399" w:rsidP="007A1E7B">
      <w:pPr>
        <w:tabs>
          <w:tab w:val="left" w:pos="1276"/>
          <w:tab w:val="left" w:pos="4755"/>
        </w:tabs>
        <w:spacing w:line="226" w:lineRule="exact"/>
        <w:ind w:firstLine="567"/>
        <w:jc w:val="center"/>
        <w:rPr>
          <w:sz w:val="24"/>
          <w:szCs w:val="24"/>
        </w:rPr>
      </w:pPr>
    </w:p>
    <w:p w14:paraId="2CBD6B0E" w14:textId="6B67D309" w:rsidR="00031399" w:rsidRDefault="00031399" w:rsidP="007A1E7B">
      <w:pPr>
        <w:tabs>
          <w:tab w:val="left" w:pos="1276"/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Ростовская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обл.,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Батайск</w:t>
      </w:r>
      <w:r w:rsidR="00341547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="00341547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 w:rsidR="00341547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»____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341547">
        <w:rPr>
          <w:sz w:val="24"/>
          <w:szCs w:val="24"/>
          <w:u w:val="single"/>
        </w:rPr>
        <w:t xml:space="preserve">  </w:t>
      </w:r>
      <w:r w:rsidR="00341547">
        <w:rPr>
          <w:spacing w:val="47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г.</w:t>
      </w:r>
    </w:p>
    <w:p w14:paraId="00934EAF" w14:textId="77777777" w:rsidR="00031399" w:rsidRDefault="00031399" w:rsidP="007A1E7B">
      <w:pPr>
        <w:tabs>
          <w:tab w:val="left" w:pos="1276"/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</w:p>
    <w:p w14:paraId="27827399" w14:textId="720B5400" w:rsidR="00031399" w:rsidRPr="00767658" w:rsidRDefault="00031399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FF4705">
        <w:rPr>
          <w:b/>
        </w:rPr>
        <w:t>Общество</w:t>
      </w:r>
      <w:r w:rsidR="00341547">
        <w:rPr>
          <w:b/>
        </w:rPr>
        <w:t xml:space="preserve"> </w:t>
      </w:r>
      <w:r w:rsidRPr="00FF4705">
        <w:rPr>
          <w:b/>
        </w:rPr>
        <w:t>с</w:t>
      </w:r>
      <w:r w:rsidR="00341547">
        <w:rPr>
          <w:b/>
        </w:rPr>
        <w:t xml:space="preserve"> </w:t>
      </w:r>
      <w:r w:rsidRPr="00FF4705">
        <w:rPr>
          <w:b/>
        </w:rPr>
        <w:t>ограниченной</w:t>
      </w:r>
      <w:r w:rsidR="00341547">
        <w:rPr>
          <w:b/>
        </w:rPr>
        <w:t xml:space="preserve"> </w:t>
      </w:r>
      <w:r w:rsidRPr="00FF4705">
        <w:rPr>
          <w:b/>
        </w:rPr>
        <w:t>ответственностью</w:t>
      </w:r>
      <w:r w:rsidR="00341547">
        <w:rPr>
          <w:b/>
        </w:rPr>
        <w:t xml:space="preserve"> </w:t>
      </w:r>
      <w:r w:rsidRPr="00FF4705">
        <w:rPr>
          <w:b/>
        </w:rPr>
        <w:t>Специализированный</w:t>
      </w:r>
      <w:r w:rsidR="00341547">
        <w:rPr>
          <w:b/>
        </w:rPr>
        <w:t xml:space="preserve"> </w:t>
      </w:r>
      <w:r w:rsidRPr="00FF4705">
        <w:rPr>
          <w:b/>
        </w:rPr>
        <w:t>застройщик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парк»»</w:t>
      </w:r>
      <w:r w:rsidR="00341547">
        <w:rPr>
          <w:b/>
        </w:rPr>
        <w:t xml:space="preserve"> </w:t>
      </w:r>
      <w:r w:rsidRPr="00FF4705">
        <w:rPr>
          <w:b/>
        </w:rPr>
        <w:t>(ООО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СЗ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парк»),</w:t>
      </w:r>
      <w:r w:rsidR="00341547">
        <w:rPr>
          <w:b/>
        </w:rPr>
        <w:t xml:space="preserve"> </w:t>
      </w:r>
      <w:r w:rsidRPr="00FF4705">
        <w:t>именуемое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дальнейшем</w:t>
      </w:r>
      <w:r w:rsidR="00341547">
        <w:t xml:space="preserve"> </w:t>
      </w:r>
      <w:r w:rsidRPr="00FF4705">
        <w:t>«Застройщик»,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лице</w:t>
      </w:r>
      <w:r w:rsidR="00341547">
        <w:t xml:space="preserve"> </w:t>
      </w:r>
      <w:r w:rsidRPr="00FF4705">
        <w:t>Генерального</w:t>
      </w:r>
      <w:r w:rsidR="00341547">
        <w:t xml:space="preserve"> </w:t>
      </w:r>
      <w:r w:rsidRPr="00FF4705">
        <w:t>директора</w:t>
      </w:r>
      <w:r w:rsidR="00341547">
        <w:t xml:space="preserve"> </w:t>
      </w:r>
      <w:r w:rsidRPr="00FF4705">
        <w:t>Дегтярева</w:t>
      </w:r>
      <w:r w:rsidR="00341547">
        <w:t xml:space="preserve"> </w:t>
      </w:r>
      <w:r w:rsidRPr="00FF4705">
        <w:t>Леонида</w:t>
      </w:r>
      <w:r w:rsidR="00341547">
        <w:t xml:space="preserve"> </w:t>
      </w:r>
      <w:r w:rsidRPr="00FF4705">
        <w:t>Олеговича,</w:t>
      </w:r>
      <w:r w:rsidR="00341547">
        <w:t xml:space="preserve"> </w:t>
      </w:r>
      <w:r w:rsidRPr="00FF4705">
        <w:t>действующей</w:t>
      </w:r>
      <w:r w:rsidR="00341547">
        <w:rPr>
          <w:spacing w:val="43"/>
        </w:rPr>
        <w:t xml:space="preserve"> </w:t>
      </w:r>
      <w:r w:rsidRPr="00FF4705">
        <w:t>на</w:t>
      </w:r>
      <w:r w:rsidR="00341547">
        <w:rPr>
          <w:spacing w:val="40"/>
        </w:rPr>
        <w:t xml:space="preserve"> </w:t>
      </w:r>
      <w:r w:rsidRPr="00FF4705">
        <w:t>основании</w:t>
      </w:r>
      <w:r w:rsidR="00341547">
        <w:rPr>
          <w:spacing w:val="41"/>
        </w:rPr>
        <w:t xml:space="preserve"> </w:t>
      </w:r>
      <w:r w:rsidRPr="00FF4705">
        <w:t>Устава,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одной</w:t>
      </w:r>
      <w:r w:rsidR="00341547">
        <w:t xml:space="preserve"> </w:t>
      </w:r>
      <w:r w:rsidRPr="00FF4705">
        <w:t>стороны</w:t>
      </w:r>
      <w:r w:rsidR="00341547">
        <w:rPr>
          <w:spacing w:val="47"/>
        </w:rPr>
        <w:t xml:space="preserve"> </w:t>
      </w:r>
      <w:r w:rsidRPr="00FF4705">
        <w:rPr>
          <w:spacing w:val="47"/>
        </w:rPr>
        <w:t>и</w:t>
      </w:r>
      <w:r w:rsidR="00341547">
        <w:rPr>
          <w:spacing w:val="47"/>
        </w:rPr>
        <w:t xml:space="preserve"> </w:t>
      </w:r>
      <w:r w:rsidR="00132333">
        <w:rPr>
          <w:b/>
          <w:bCs/>
        </w:rPr>
        <w:t>Ф.И.О., дата</w:t>
      </w:r>
      <w:r w:rsidR="00132333">
        <w:t xml:space="preserve"> </w:t>
      </w:r>
      <w:r w:rsidR="00132333" w:rsidRPr="00FF4705">
        <w:t>рождения,</w:t>
      </w:r>
      <w:r w:rsidR="00132333">
        <w:t xml:space="preserve"> </w:t>
      </w:r>
      <w:r w:rsidR="00132333" w:rsidRPr="00FF4705">
        <w:t>место</w:t>
      </w:r>
      <w:r w:rsidR="00132333">
        <w:t xml:space="preserve"> </w:t>
      </w:r>
      <w:r w:rsidR="00132333" w:rsidRPr="00FF4705">
        <w:t>рождения</w:t>
      </w:r>
      <w:r w:rsidR="00132333">
        <w:t xml:space="preserve">: ____________________ </w:t>
      </w:r>
      <w:r w:rsidR="00132333" w:rsidRPr="00FF4705">
        <w:t>паспорт</w:t>
      </w:r>
      <w:r w:rsidR="00132333">
        <w:t xml:space="preserve"> </w:t>
      </w:r>
      <w:r w:rsidR="00132333" w:rsidRPr="00FF4705">
        <w:t>гражданина</w:t>
      </w:r>
      <w:r w:rsidR="00132333">
        <w:t xml:space="preserve"> </w:t>
      </w:r>
      <w:r w:rsidR="00132333" w:rsidRPr="00FF4705">
        <w:t>РФ:</w:t>
      </w:r>
      <w:r w:rsidR="00132333">
        <w:t xml:space="preserve"> </w:t>
      </w:r>
      <w:r w:rsidR="00132333" w:rsidRPr="00FF4705">
        <w:t>серия:</w:t>
      </w:r>
      <w:r w:rsidR="00132333">
        <w:t xml:space="preserve"> ____ </w:t>
      </w:r>
      <w:r w:rsidR="00132333" w:rsidRPr="00FF4705">
        <w:t>№</w:t>
      </w:r>
      <w:r w:rsidR="00132333">
        <w:t xml:space="preserve"> ___________</w:t>
      </w:r>
      <w:r w:rsidR="00132333" w:rsidRPr="00FF4705">
        <w:t>,</w:t>
      </w:r>
      <w:r w:rsidR="00132333">
        <w:t xml:space="preserve"> </w:t>
      </w:r>
      <w:r w:rsidR="00132333" w:rsidRPr="00FF4705">
        <w:t>выдан:</w:t>
      </w:r>
      <w:r w:rsidR="00132333">
        <w:t xml:space="preserve"> __________________________, </w:t>
      </w:r>
      <w:r w:rsidR="00132333" w:rsidRPr="00FF4705">
        <w:t>код</w:t>
      </w:r>
      <w:r w:rsidR="00132333">
        <w:t xml:space="preserve"> </w:t>
      </w:r>
      <w:r w:rsidR="00132333" w:rsidRPr="00FF4705">
        <w:t>подразделения</w:t>
      </w:r>
      <w:r w:rsidR="00132333">
        <w:t>________</w:t>
      </w:r>
      <w:r w:rsidR="00132333" w:rsidRPr="00FF4705">
        <w:t>,</w:t>
      </w:r>
      <w:r w:rsidR="00132333">
        <w:t xml:space="preserve"> </w:t>
      </w:r>
      <w:r w:rsidR="00132333" w:rsidRPr="00FF4705">
        <w:t>зарегистрирован</w:t>
      </w:r>
      <w:r w:rsidR="00132333">
        <w:t xml:space="preserve"> </w:t>
      </w:r>
      <w:r w:rsidR="00132333" w:rsidRPr="00FF4705">
        <w:t>по</w:t>
      </w:r>
      <w:r w:rsidR="00132333">
        <w:t xml:space="preserve"> </w:t>
      </w:r>
      <w:r w:rsidR="00132333" w:rsidRPr="00FF4705">
        <w:t>адресу</w:t>
      </w:r>
      <w:r w:rsidR="00132333" w:rsidRPr="001A295B">
        <w:t>:</w:t>
      </w:r>
      <w:r w:rsidR="00132333">
        <w:t xml:space="preserve"> _______________________________</w:t>
      </w:r>
      <w:r w:rsidR="00132333" w:rsidRPr="001A295B">
        <w:t>,</w:t>
      </w:r>
      <w:r w:rsidR="00132333">
        <w:t xml:space="preserve"> </w:t>
      </w:r>
      <w:r w:rsidR="00132333" w:rsidRPr="001A295B">
        <w:t>СНИЛС</w:t>
      </w:r>
      <w:r w:rsidR="00132333">
        <w:t xml:space="preserve"> ___________________</w:t>
      </w:r>
      <w:r w:rsidR="00132333" w:rsidRPr="00FF4705">
        <w:t>,</w:t>
      </w:r>
      <w:r w:rsidR="00132333">
        <w:t xml:space="preserve"> </w:t>
      </w:r>
      <w:r w:rsidR="00132333" w:rsidRPr="00FF4705">
        <w:t>номер</w:t>
      </w:r>
      <w:r w:rsidR="00132333">
        <w:t xml:space="preserve"> </w:t>
      </w:r>
      <w:r w:rsidR="00132333" w:rsidRPr="00FF4705">
        <w:t>телефона:</w:t>
      </w:r>
      <w:r w:rsidR="00132333">
        <w:t xml:space="preserve"> __________________</w:t>
      </w:r>
      <w:r w:rsidR="00132333">
        <w:rPr>
          <w:rFonts w:ascii="Segoe UI" w:hAnsi="Segoe UI" w:cs="Segoe UI"/>
          <w:color w:val="A8ACB3"/>
          <w:sz w:val="20"/>
          <w:szCs w:val="20"/>
          <w:shd w:val="clear" w:color="auto" w:fill="FFFFFF"/>
        </w:rPr>
        <w:t xml:space="preserve"> </w:t>
      </w:r>
      <w:r w:rsidR="00132333" w:rsidRPr="00FF4705">
        <w:t>именуемый</w:t>
      </w:r>
      <w:r w:rsidR="00132333">
        <w:t>(</w:t>
      </w:r>
      <w:proofErr w:type="spellStart"/>
      <w:r w:rsidR="00132333">
        <w:t>ая</w:t>
      </w:r>
      <w:proofErr w:type="spellEnd"/>
      <w:r w:rsidR="00132333">
        <w:t xml:space="preserve">) </w:t>
      </w:r>
      <w:r w:rsidRPr="00FF4705">
        <w:t>в</w:t>
      </w:r>
      <w:r w:rsidR="00341547">
        <w:t xml:space="preserve">  </w:t>
      </w:r>
      <w:r w:rsidRPr="00FF4705">
        <w:t>дальнейшем</w:t>
      </w:r>
      <w:r w:rsidR="00341547">
        <w:t xml:space="preserve"> </w:t>
      </w:r>
      <w:r w:rsidRPr="00FF4705">
        <w:t>«Участник</w:t>
      </w:r>
      <w:r w:rsidR="00341547">
        <w:rPr>
          <w:spacing w:val="46"/>
        </w:rPr>
        <w:t xml:space="preserve"> </w:t>
      </w:r>
      <w:r w:rsidRPr="00FF4705">
        <w:t>долевого</w:t>
      </w:r>
      <w:r w:rsidR="00341547">
        <w:rPr>
          <w:spacing w:val="47"/>
        </w:rPr>
        <w:t xml:space="preserve"> </w:t>
      </w:r>
      <w:r w:rsidRPr="00FF4705">
        <w:t>строительства»</w:t>
      </w:r>
      <w:r>
        <w:rPr>
          <w:sz w:val="24"/>
          <w:szCs w:val="24"/>
        </w:rPr>
        <w:t>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стороны,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именуемые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«Стороны»,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отдельности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«Сторона»,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 w:rsidR="00341547"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сверки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взаиморасчетов</w:t>
      </w:r>
      <w:r w:rsidR="00341547"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341547"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«Акт»)</w:t>
      </w:r>
      <w:r w:rsidR="00341547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41547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 w:rsidR="00341547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  <w:r w:rsidR="00341547">
        <w:rPr>
          <w:spacing w:val="24"/>
          <w:sz w:val="24"/>
          <w:szCs w:val="24"/>
        </w:rPr>
        <w:t xml:space="preserve"> </w:t>
      </w:r>
      <w:r w:rsidR="00767658" w:rsidRPr="00EE40D9">
        <w:t>№</w:t>
      </w:r>
      <w:r w:rsidR="00341547">
        <w:t xml:space="preserve"> </w:t>
      </w:r>
      <w:r w:rsidR="00767658">
        <w:t>60/06</w:t>
      </w:r>
      <w:r w:rsidR="00341547">
        <w:t xml:space="preserve">  </w:t>
      </w:r>
      <w:r w:rsidR="00767658" w:rsidRPr="00EE40D9">
        <w:t>от</w:t>
      </w:r>
      <w:r w:rsidR="00341547">
        <w:t xml:space="preserve">  </w:t>
      </w:r>
      <w:r w:rsidR="003D142C" w:rsidRPr="00EE40D9">
        <w:t>«</w:t>
      </w:r>
      <w:r w:rsidR="003D142C">
        <w:t>23</w:t>
      </w:r>
      <w:r w:rsidR="003D142C" w:rsidRPr="00EE40D9">
        <w:t>»</w:t>
      </w:r>
      <w:r w:rsidR="003D142C">
        <w:t xml:space="preserve"> июня </w:t>
      </w:r>
      <w:r w:rsidR="003D142C" w:rsidRPr="00EE40D9">
        <w:t>2023г.</w:t>
      </w:r>
      <w:r w:rsidR="003D142C">
        <w:t xml:space="preserve"> 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«Договор»)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41547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нижеследующем:</w:t>
      </w:r>
    </w:p>
    <w:p w14:paraId="52997ADD" w14:textId="77777777" w:rsidR="00031399" w:rsidRDefault="00031399" w:rsidP="007A1E7B">
      <w:pPr>
        <w:pStyle w:val="ad"/>
        <w:tabs>
          <w:tab w:val="left" w:pos="1276"/>
        </w:tabs>
        <w:ind w:left="0" w:firstLine="567"/>
        <w:rPr>
          <w:sz w:val="24"/>
          <w:szCs w:val="24"/>
        </w:rPr>
      </w:pPr>
    </w:p>
    <w:p w14:paraId="650B58A9" w14:textId="16434625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Застройщика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проведены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обмеры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(Дом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корпус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[●]),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строительному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 w:rsidR="00341547">
        <w:rPr>
          <w:sz w:val="24"/>
          <w:szCs w:val="24"/>
        </w:rPr>
        <w:t xml:space="preserve"> </w:t>
      </w:r>
      <w:r w:rsidR="00902336" w:rsidRPr="00FF4705">
        <w:t>Ростовская</w:t>
      </w:r>
      <w:r w:rsidR="00341547">
        <w:t xml:space="preserve"> </w:t>
      </w:r>
      <w:r w:rsidR="00902336" w:rsidRPr="00FF4705">
        <w:t>область,</w:t>
      </w:r>
      <w:r w:rsidR="00341547">
        <w:rPr>
          <w:spacing w:val="1"/>
        </w:rPr>
        <w:t xml:space="preserve"> </w:t>
      </w:r>
      <w:r w:rsidR="00902336" w:rsidRPr="00FF4705">
        <w:t>г.</w:t>
      </w:r>
      <w:r w:rsidR="00341547">
        <w:rPr>
          <w:spacing w:val="1"/>
        </w:rPr>
        <w:t xml:space="preserve"> </w:t>
      </w:r>
      <w:r w:rsidR="00902336" w:rsidRPr="00FF4705">
        <w:t>Батайск,</w:t>
      </w:r>
      <w:r w:rsidR="00341547">
        <w:t xml:space="preserve"> </w:t>
      </w:r>
      <w:proofErr w:type="spellStart"/>
      <w:r w:rsidR="00902336" w:rsidRPr="00FF4705">
        <w:t>мкр</w:t>
      </w:r>
      <w:proofErr w:type="spellEnd"/>
      <w:r w:rsidR="00902336" w:rsidRPr="00FF4705">
        <w:t>.</w:t>
      </w:r>
      <w:r w:rsidR="00341547">
        <w:t xml:space="preserve"> </w:t>
      </w:r>
      <w:r w:rsidR="00902336" w:rsidRPr="002663BC">
        <w:t>Авиагородок,</w:t>
      </w:r>
      <w:r w:rsidR="00341547">
        <w:t xml:space="preserve"> </w:t>
      </w:r>
      <w:r w:rsidR="00132333">
        <w:t>91</w:t>
      </w:r>
      <w:r w:rsidR="00341547">
        <w:rPr>
          <w:sz w:val="24"/>
          <w:szCs w:val="24"/>
        </w:rPr>
        <w:t xml:space="preserve"> </w:t>
      </w:r>
      <w:r w:rsidRPr="002663BC">
        <w:rPr>
          <w:sz w:val="24"/>
          <w:szCs w:val="24"/>
        </w:rPr>
        <w:t>(далее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«Жилой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дом»).</w:t>
      </w:r>
    </w:p>
    <w:p w14:paraId="7F552634" w14:textId="3044294E" w:rsidR="00031399" w:rsidRDefault="00031399" w:rsidP="007A1E7B">
      <w:pPr>
        <w:tabs>
          <w:tab w:val="left" w:pos="1276"/>
        </w:tabs>
        <w:spacing w:line="22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Объекту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присвоен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почтовый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адрес: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</w:p>
    <w:p w14:paraId="00A79ECB" w14:textId="49419EB5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before="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жилому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(квартире)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проектным</w:t>
      </w:r>
      <w:r w:rsidR="00341547"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341547"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присвоен</w:t>
      </w:r>
      <w:r w:rsidR="00341547"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341547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[●].</w:t>
      </w:r>
    </w:p>
    <w:p w14:paraId="398375A3" w14:textId="7B740032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Общую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приведенную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 w:rsidR="00341547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кв.м</w:t>
      </w:r>
      <w:r>
        <w:rPr>
          <w:sz w:val="24"/>
          <w:szCs w:val="24"/>
        </w:rPr>
        <w:t>.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 w:rsidR="00341547"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площадей</w:t>
      </w:r>
      <w:r w:rsidR="00341547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вспомогательных</w:t>
      </w:r>
      <w:r w:rsidR="00341547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помещений,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лоджий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веранд.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341547"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4.5.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приведенная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применяется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взаиморасчетов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дополнительному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0344C849" w14:textId="548B4B40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Разница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составляет: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кв.м.</w:t>
      </w:r>
    </w:p>
    <w:p w14:paraId="00C43DD7" w14:textId="3DF7D8AE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line="24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входящего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уточняют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Цену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0384FFC2" w14:textId="287631EE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Уточнение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умножения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квадратного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метра,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указанную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п.4.1.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равную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14:paraId="205464C1" w14:textId="7BBE2D4C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line="237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обусловленной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перечислил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 w:rsidR="00341547"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эскроу</w:t>
      </w:r>
      <w:proofErr w:type="spellEnd"/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денежные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средства: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</w:p>
    <w:p w14:paraId="60A9F810" w14:textId="5F681DF2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before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Разница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окончательной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Ценой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суммой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денежных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выплаченных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Участником,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●]рублей</w:t>
      </w:r>
      <w:proofErr w:type="gramEnd"/>
      <w:r>
        <w:rPr>
          <w:sz w:val="24"/>
          <w:szCs w:val="24"/>
        </w:rPr>
        <w:t>.</w:t>
      </w:r>
    </w:p>
    <w:p w14:paraId="739E79D1" w14:textId="0A666A45" w:rsidR="00031399" w:rsidRDefault="00031399" w:rsidP="007A1E7B">
      <w:pPr>
        <w:tabs>
          <w:tab w:val="left" w:pos="1276"/>
        </w:tabs>
        <w:spacing w:before="1"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Указанную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денежную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сумму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обязуется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выплатить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(Десяти)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банковских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возврата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денежных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средств.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этом,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платежном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поручении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указано:</w:t>
      </w:r>
      <w:r w:rsidR="00341547"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«возврат</w:t>
      </w:r>
      <w:r w:rsidR="00341547"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 w:rsidR="003415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Дог.</w:t>
      </w:r>
      <w:r w:rsidR="00341547"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№</w:t>
      </w:r>
      <w:r w:rsidR="00341547"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участия</w:t>
      </w:r>
      <w:r w:rsidR="00341547"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 w:rsidR="00341547"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долевом</w:t>
      </w:r>
      <w:r w:rsidR="00341547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стр-ве</w:t>
      </w:r>
      <w:proofErr w:type="spellEnd"/>
      <w:r w:rsidR="00341547"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от</w:t>
      </w:r>
      <w:r w:rsidR="0034154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341547"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за</w:t>
      </w:r>
      <w:r w:rsidR="00341547">
        <w:rPr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усл</w:t>
      </w:r>
      <w:proofErr w:type="spellEnd"/>
      <w:r>
        <w:rPr>
          <w:i/>
          <w:sz w:val="24"/>
          <w:szCs w:val="24"/>
        </w:rPr>
        <w:t>.</w:t>
      </w:r>
      <w:r w:rsidR="00341547"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ном.</w:t>
      </w:r>
      <w:r w:rsidR="00341547"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(НДС</w:t>
      </w:r>
      <w:r w:rsidR="00341547"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не</w:t>
      </w:r>
      <w:r w:rsidR="003415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облагается).</w:t>
      </w:r>
    </w:p>
    <w:p w14:paraId="21B4385F" w14:textId="5FD45E78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line="226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вступает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момента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Сторонами.</w:t>
      </w:r>
    </w:p>
    <w:p w14:paraId="19E3484A" w14:textId="269002AE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before="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подписании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Застройщик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передал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выкопировку</w:t>
      </w:r>
      <w:proofErr w:type="spellEnd"/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(описания)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 w14:paraId="3F590611" w14:textId="67353535" w:rsidR="00031399" w:rsidRDefault="00031399" w:rsidP="007A1E7B">
      <w:pPr>
        <w:pStyle w:val="af3"/>
        <w:numPr>
          <w:ilvl w:val="0"/>
          <w:numId w:val="19"/>
        </w:numPr>
        <w:tabs>
          <w:tab w:val="left" w:pos="284"/>
          <w:tab w:val="left" w:pos="1276"/>
          <w:tab w:val="left" w:pos="1304"/>
          <w:tab w:val="left" w:pos="1305"/>
          <w:tab w:val="left" w:pos="3686"/>
        </w:tabs>
        <w:spacing w:before="74" w:line="242" w:lineRule="auto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Настоящий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экземплярах,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одинаковую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силу,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Сторон.</w:t>
      </w:r>
    </w:p>
    <w:p w14:paraId="554A8314" w14:textId="77777777" w:rsidR="00031399" w:rsidRDefault="00031399" w:rsidP="007A1E7B">
      <w:pPr>
        <w:pStyle w:val="TableParagraph"/>
        <w:tabs>
          <w:tab w:val="left" w:pos="1276"/>
        </w:tabs>
        <w:spacing w:before="2"/>
        <w:ind w:left="0" w:firstLine="567"/>
        <w:jc w:val="both"/>
        <w:rPr>
          <w:b/>
          <w:sz w:val="24"/>
          <w:szCs w:val="24"/>
        </w:rPr>
      </w:pPr>
    </w:p>
    <w:p w14:paraId="26938C5B" w14:textId="64571E80" w:rsidR="00031399" w:rsidRDefault="00031399" w:rsidP="00E512DD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  <w:r>
        <w:rPr>
          <w:b/>
        </w:rPr>
        <w:t>ПОДПИСИ</w:t>
      </w:r>
      <w:r w:rsidR="00341547">
        <w:rPr>
          <w:b/>
          <w:spacing w:val="-6"/>
        </w:rPr>
        <w:t xml:space="preserve"> </w:t>
      </w:r>
      <w:r>
        <w:rPr>
          <w:b/>
        </w:rPr>
        <w:t>СТОРОН</w:t>
      </w:r>
    </w:p>
    <w:p w14:paraId="057C3CBA" w14:textId="77777777" w:rsidR="00031399" w:rsidRDefault="0003139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rPr>
          <w:b/>
        </w:rPr>
      </w:pPr>
    </w:p>
    <w:p w14:paraId="0A3271DB" w14:textId="77777777" w:rsidR="00031399" w:rsidRDefault="00031399" w:rsidP="007A1E7B">
      <w:pPr>
        <w:pStyle w:val="ad"/>
        <w:tabs>
          <w:tab w:val="left" w:pos="1276"/>
        </w:tabs>
        <w:ind w:left="0" w:firstLine="567"/>
        <w:rPr>
          <w:b/>
          <w:sz w:val="24"/>
          <w:szCs w:val="24"/>
        </w:rPr>
      </w:pPr>
    </w:p>
    <w:tbl>
      <w:tblPr>
        <w:tblStyle w:val="TableNormal"/>
        <w:tblW w:w="980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700"/>
        <w:gridCol w:w="5103"/>
      </w:tblGrid>
      <w:tr w:rsidR="00E71192" w14:paraId="515F009D" w14:textId="77777777" w:rsidTr="00585471">
        <w:trPr>
          <w:trHeight w:val="1670"/>
        </w:trPr>
        <w:tc>
          <w:tcPr>
            <w:tcW w:w="4700" w:type="dxa"/>
          </w:tcPr>
          <w:p w14:paraId="534B1685" w14:textId="02B9A197" w:rsidR="001969C4" w:rsidRPr="00FF4705" w:rsidRDefault="006745E9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ЗАСТРОЙЩИК</w:t>
            </w:r>
          </w:p>
          <w:p w14:paraId="02ABD140" w14:textId="4D406AD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14872B11" w14:textId="40BAC2D5" w:rsidR="001969C4" w:rsidRPr="00FF4705" w:rsidRDefault="001969C4" w:rsidP="00E512DD">
            <w:pPr>
              <w:pStyle w:val="af3"/>
              <w:tabs>
                <w:tab w:val="left" w:pos="426"/>
                <w:tab w:val="left" w:pos="567"/>
                <w:tab w:val="left" w:pos="1276"/>
              </w:tabs>
              <w:spacing w:line="259" w:lineRule="auto"/>
              <w:ind w:left="0" w:right="279"/>
              <w:contextualSpacing/>
              <w:rPr>
                <w:rFonts w:eastAsia="Calibri"/>
                <w:iCs/>
              </w:rPr>
            </w:pPr>
            <w:r w:rsidRPr="00FF4705">
              <w:rPr>
                <w:rFonts w:eastAsia="Calibri"/>
                <w:iCs/>
              </w:rPr>
              <w:t>Адрес: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346880,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Ростовская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обл.,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Батайск,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ул.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М.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Горького,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д.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356-Е,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оф.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14,15,16,17</w:t>
            </w:r>
          </w:p>
          <w:p w14:paraId="208BE21A" w14:textId="7F0D831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КПП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6141057106</w:t>
            </w:r>
            <w:proofErr w:type="gramEnd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316DCF65" w14:textId="327DE45E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ОГРН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1206100039463</w:t>
            </w:r>
          </w:p>
          <w:p w14:paraId="5CBA2843" w14:textId="266DA967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40702810126000009195</w:t>
            </w:r>
          </w:p>
          <w:p w14:paraId="6CA7729F" w14:textId="36E7D8E2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РОСТОВСКИЙ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АКЦИОНЕРНОГО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ОБЩЕСТВА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АЛЬФА-БАНК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Ростов-на-Дону</w:t>
            </w:r>
          </w:p>
          <w:p w14:paraId="6EE52742" w14:textId="561F4164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68200596" w14:textId="45C8D25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БИК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2F833A03" w14:textId="77777777" w:rsidR="001969C4" w:rsidRPr="00FF4705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sz w:val="22"/>
                <w:szCs w:val="22"/>
              </w:rPr>
            </w:pPr>
          </w:p>
          <w:p w14:paraId="5DB1C76F" w14:textId="6DBBF39D" w:rsidR="001969C4" w:rsidRPr="002663BC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Генеральный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директор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83CD63A" w14:textId="77777777" w:rsidR="001969C4" w:rsidRPr="002663BC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20F32DF0" w14:textId="168403C7" w:rsidR="001969C4" w:rsidRPr="002663BC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____________________/Л.О.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Дегтярев/</w:t>
            </w:r>
          </w:p>
          <w:p w14:paraId="3A2BFA3A" w14:textId="19FB2870" w:rsidR="00E71192" w:rsidRDefault="00E71192" w:rsidP="007A1E7B">
            <w:pPr>
              <w:pStyle w:val="TableParagraph"/>
              <w:tabs>
                <w:tab w:val="left" w:pos="1276"/>
              </w:tabs>
              <w:spacing w:line="132" w:lineRule="exact"/>
              <w:ind w:left="0" w:firstLine="567"/>
              <w:jc w:val="both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137A3F40" w14:textId="38D5F8C1" w:rsidR="00E71192" w:rsidRDefault="00341547" w:rsidP="00E512DD">
            <w:pPr>
              <w:pStyle w:val="TableParagraph"/>
              <w:tabs>
                <w:tab w:val="left" w:pos="1276"/>
              </w:tabs>
              <w:spacing w:line="243" w:lineRule="exact"/>
              <w:ind w:left="0" w:firstLine="5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E71192">
              <w:rPr>
                <w:b/>
              </w:rPr>
              <w:t>УЧАСТНИК</w:t>
            </w:r>
            <w:r>
              <w:rPr>
                <w:b/>
                <w:spacing w:val="-3"/>
              </w:rPr>
              <w:t xml:space="preserve"> </w:t>
            </w:r>
            <w:r w:rsidR="00E71192">
              <w:rPr>
                <w:b/>
              </w:rPr>
              <w:t>ДОЛЕВОГО</w:t>
            </w:r>
            <w:r>
              <w:rPr>
                <w:b/>
                <w:spacing w:val="-3"/>
              </w:rPr>
              <w:t xml:space="preserve"> </w:t>
            </w:r>
            <w:r w:rsidR="00E71192">
              <w:rPr>
                <w:b/>
              </w:rPr>
              <w:t>СТРОИТЕЛЬСТВА:</w:t>
            </w:r>
          </w:p>
          <w:p w14:paraId="12CD2174" w14:textId="3885BEE8" w:rsidR="00585471" w:rsidRDefault="00132333" w:rsidP="00E512DD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</w:rPr>
              <w:t xml:space="preserve">Ф.И.О, 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 xml:space="preserve">_.____ </w:t>
            </w:r>
            <w:r w:rsidRPr="00FF4705">
              <w:t>года</w:t>
            </w:r>
            <w:r>
              <w:t xml:space="preserve"> </w:t>
            </w:r>
            <w:r w:rsidRPr="00FF4705">
              <w:t>рождения,</w:t>
            </w:r>
            <w:r>
              <w:t xml:space="preserve"> </w:t>
            </w:r>
            <w:r w:rsidRPr="00FF4705">
              <w:t>место</w:t>
            </w:r>
            <w:r>
              <w:t xml:space="preserve"> </w:t>
            </w:r>
            <w:r w:rsidRPr="00FF4705">
              <w:t>рождения</w:t>
            </w:r>
            <w:r>
              <w:t xml:space="preserve">: ___________, </w:t>
            </w:r>
            <w:r w:rsidRPr="00FF4705">
              <w:t>паспорт</w:t>
            </w:r>
            <w:r>
              <w:t xml:space="preserve"> </w:t>
            </w:r>
            <w:r w:rsidRPr="00FF4705">
              <w:t>гражданина</w:t>
            </w:r>
            <w:r>
              <w:t xml:space="preserve"> </w:t>
            </w:r>
            <w:r w:rsidRPr="00FF4705">
              <w:t>РФ:</w:t>
            </w:r>
            <w:r>
              <w:t xml:space="preserve"> </w:t>
            </w:r>
            <w:r w:rsidRPr="00FF4705">
              <w:t>серия:</w:t>
            </w:r>
            <w:r>
              <w:t xml:space="preserve"> _____ </w:t>
            </w:r>
            <w:r w:rsidRPr="00FF4705">
              <w:t>№</w:t>
            </w:r>
            <w:r>
              <w:t xml:space="preserve"> _________</w:t>
            </w:r>
            <w:r w:rsidRPr="00FF4705">
              <w:t>,</w:t>
            </w:r>
            <w:r>
              <w:t xml:space="preserve"> </w:t>
            </w:r>
            <w:r w:rsidRPr="00FF4705">
              <w:t>выдан:</w:t>
            </w:r>
            <w:r>
              <w:t xml:space="preserve"> __.___._____ г</w:t>
            </w:r>
            <w:r w:rsidRPr="00FF4705">
              <w:t>.</w:t>
            </w:r>
            <w:r>
              <w:t xml:space="preserve">   ___________________, </w:t>
            </w:r>
            <w:r w:rsidRPr="00FF4705">
              <w:t>код</w:t>
            </w:r>
            <w:r>
              <w:t xml:space="preserve"> </w:t>
            </w:r>
            <w:r w:rsidRPr="00FF4705">
              <w:t>подразделения:</w:t>
            </w:r>
            <w:r>
              <w:t xml:space="preserve"> ______</w:t>
            </w:r>
            <w:r w:rsidRPr="00FF4705">
              <w:t>,</w:t>
            </w:r>
            <w:r>
              <w:t xml:space="preserve"> </w:t>
            </w:r>
            <w:r w:rsidRPr="00FF4705">
              <w:t>зарегистрирован</w:t>
            </w:r>
            <w:r>
              <w:t xml:space="preserve"> </w:t>
            </w:r>
            <w:r w:rsidRPr="00FF4705">
              <w:t>по</w:t>
            </w:r>
            <w:r>
              <w:t xml:space="preserve"> </w:t>
            </w:r>
            <w:r w:rsidRPr="00FF4705">
              <w:t>адресу</w:t>
            </w:r>
            <w:r w:rsidRPr="001A295B">
              <w:t>:</w:t>
            </w:r>
            <w:r>
              <w:t xml:space="preserve"> ___________________ _____________________________________</w:t>
            </w:r>
            <w:r w:rsidRPr="001A295B">
              <w:t>,</w:t>
            </w:r>
            <w:r>
              <w:t xml:space="preserve"> </w:t>
            </w:r>
            <w:r w:rsidRPr="001A295B">
              <w:t>СНИЛС</w:t>
            </w:r>
            <w:r>
              <w:t xml:space="preserve"> ______________</w:t>
            </w:r>
            <w:r w:rsidRPr="00FF4705">
              <w:t>,</w:t>
            </w:r>
            <w:r>
              <w:t xml:space="preserve"> </w:t>
            </w:r>
            <w:r w:rsidRPr="00FF4705">
              <w:t>номер</w:t>
            </w:r>
            <w:r>
              <w:t xml:space="preserve"> </w:t>
            </w:r>
            <w:r w:rsidRPr="00FF4705">
              <w:t>телефона:</w:t>
            </w:r>
            <w:r>
              <w:t xml:space="preserve"> </w:t>
            </w:r>
            <w:r w:rsidRPr="00EF00A3">
              <w:t>+7</w:t>
            </w:r>
            <w:r>
              <w:t xml:space="preserve"> ______________</w:t>
            </w:r>
          </w:p>
          <w:p w14:paraId="3FDB463A" w14:textId="77777777" w:rsidR="00585471" w:rsidRDefault="00585471" w:rsidP="00E512DD">
            <w:pPr>
              <w:pStyle w:val="TableParagraph"/>
              <w:tabs>
                <w:tab w:val="left" w:pos="1276"/>
              </w:tabs>
              <w:ind w:left="0" w:firstLine="5"/>
              <w:jc w:val="both"/>
              <w:rPr>
                <w:b/>
                <w:bCs/>
                <w:sz w:val="24"/>
                <w:szCs w:val="24"/>
              </w:rPr>
            </w:pPr>
          </w:p>
          <w:p w14:paraId="17F7EE14" w14:textId="38F2D798" w:rsidR="00585471" w:rsidRDefault="00585471" w:rsidP="00E512DD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132333">
              <w:rPr>
                <w:b/>
                <w:bCs/>
                <w:sz w:val="24"/>
                <w:szCs w:val="24"/>
              </w:rPr>
              <w:t>____________________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49F4DA14" w14:textId="77777777" w:rsidR="00E71192" w:rsidRDefault="00E71192" w:rsidP="00E512DD">
            <w:pPr>
              <w:pStyle w:val="TableParagraph"/>
              <w:tabs>
                <w:tab w:val="left" w:pos="1276"/>
              </w:tabs>
              <w:spacing w:line="132" w:lineRule="exact"/>
              <w:ind w:left="0" w:firstLine="5"/>
              <w:jc w:val="both"/>
            </w:pPr>
          </w:p>
        </w:tc>
      </w:tr>
    </w:tbl>
    <w:p w14:paraId="086976A5" w14:textId="6033F8F6" w:rsidR="001C1AAF" w:rsidRDefault="001C1AAF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44E2E815" w14:textId="63257A15" w:rsidR="00E17194" w:rsidRDefault="00E17194" w:rsidP="00E17194"/>
    <w:p w14:paraId="37452782" w14:textId="77777777" w:rsidR="00E17194" w:rsidRPr="00E17194" w:rsidRDefault="00E17194" w:rsidP="00E17194">
      <w:pPr>
        <w:rPr>
          <w:b/>
          <w:sz w:val="24"/>
          <w:szCs w:val="24"/>
        </w:rPr>
      </w:pPr>
      <w:r w:rsidRPr="00E17194">
        <w:rPr>
          <w:b/>
          <w:sz w:val="24"/>
          <w:szCs w:val="24"/>
        </w:rPr>
        <w:t>Приложение согласовано:</w:t>
      </w:r>
    </w:p>
    <w:p w14:paraId="730976B2" w14:textId="77777777" w:rsidR="00E17194" w:rsidRDefault="00E17194" w:rsidP="00E17194"/>
    <w:p w14:paraId="4D1B8E03" w14:textId="77777777" w:rsidR="00E17194" w:rsidRDefault="00E17194" w:rsidP="00E17194"/>
    <w:p w14:paraId="3523F2F7" w14:textId="77777777" w:rsidR="00E17194" w:rsidRPr="00744ECA" w:rsidRDefault="00E17194" w:rsidP="00E17194">
      <w:pPr>
        <w:pStyle w:val="TableParagraph"/>
        <w:tabs>
          <w:tab w:val="center" w:pos="10065"/>
        </w:tabs>
        <w:spacing w:line="220" w:lineRule="exact"/>
        <w:rPr>
          <w:b/>
          <w:sz w:val="24"/>
          <w:szCs w:val="24"/>
        </w:rPr>
      </w:pPr>
      <w:r w:rsidRPr="00744ECA">
        <w:rPr>
          <w:b/>
          <w:sz w:val="24"/>
          <w:szCs w:val="24"/>
        </w:rPr>
        <w:t>От</w:t>
      </w:r>
      <w:r w:rsidRPr="00744ECA">
        <w:rPr>
          <w:b/>
          <w:spacing w:val="-1"/>
          <w:sz w:val="24"/>
          <w:szCs w:val="24"/>
        </w:rPr>
        <w:t xml:space="preserve"> </w:t>
      </w:r>
      <w:r w:rsidRPr="00744ECA">
        <w:rPr>
          <w:b/>
          <w:sz w:val="24"/>
          <w:szCs w:val="24"/>
        </w:rPr>
        <w:t>лица</w:t>
      </w:r>
      <w:r w:rsidRPr="00744ECA">
        <w:rPr>
          <w:b/>
          <w:spacing w:val="-5"/>
          <w:sz w:val="24"/>
          <w:szCs w:val="24"/>
        </w:rPr>
        <w:t xml:space="preserve"> </w:t>
      </w:r>
      <w:proofErr w:type="gramStart"/>
      <w:r w:rsidRPr="00744ECA">
        <w:rPr>
          <w:b/>
          <w:sz w:val="24"/>
          <w:szCs w:val="24"/>
        </w:rPr>
        <w:t>ЗАСТРОЙЩИКА: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Участник долевого строительства:</w:t>
      </w:r>
      <w:r>
        <w:rPr>
          <w:b/>
          <w:sz w:val="24"/>
          <w:szCs w:val="24"/>
        </w:rPr>
        <w:tab/>
      </w:r>
    </w:p>
    <w:p w14:paraId="3F2CBA75" w14:textId="77777777" w:rsidR="00E17194" w:rsidRDefault="00E17194" w:rsidP="00E17194">
      <w:pPr>
        <w:pStyle w:val="TableParagraph"/>
        <w:ind w:rightChars="2775" w:right="6105"/>
        <w:jc w:val="center"/>
        <w:rPr>
          <w:sz w:val="24"/>
          <w:szCs w:val="24"/>
        </w:rPr>
      </w:pPr>
      <w:r w:rsidRPr="00744ECA">
        <w:rPr>
          <w:spacing w:val="-1"/>
          <w:sz w:val="24"/>
          <w:szCs w:val="24"/>
        </w:rPr>
        <w:t xml:space="preserve">Генеральный </w:t>
      </w:r>
      <w:proofErr w:type="gramStart"/>
      <w:r w:rsidRPr="00744ECA">
        <w:rPr>
          <w:sz w:val="24"/>
          <w:szCs w:val="24"/>
        </w:rPr>
        <w:t xml:space="preserve">директор </w:t>
      </w:r>
      <w:r w:rsidRPr="00744ECA">
        <w:rPr>
          <w:spacing w:val="-52"/>
          <w:sz w:val="24"/>
          <w:szCs w:val="24"/>
        </w:rPr>
        <w:t xml:space="preserve"> </w:t>
      </w:r>
      <w:r w:rsidRPr="00744ECA">
        <w:rPr>
          <w:sz w:val="24"/>
          <w:szCs w:val="24"/>
        </w:rPr>
        <w:t>ООО</w:t>
      </w:r>
      <w:proofErr w:type="gramEnd"/>
      <w:r w:rsidRPr="00744ECA">
        <w:rPr>
          <w:sz w:val="24"/>
          <w:szCs w:val="24"/>
        </w:rPr>
        <w:t xml:space="preserve"> «Специализированный застройщик Западный Парк»</w:t>
      </w:r>
      <w:r>
        <w:rPr>
          <w:sz w:val="24"/>
          <w:szCs w:val="24"/>
        </w:rPr>
        <w:t xml:space="preserve">                                          </w:t>
      </w:r>
    </w:p>
    <w:p w14:paraId="31F9F458" w14:textId="77777777" w:rsidR="00E17194" w:rsidRPr="00744ECA" w:rsidRDefault="00E17194" w:rsidP="00E17194">
      <w:pPr>
        <w:pStyle w:val="TableParagraph"/>
        <w:ind w:rightChars="2969" w:right="653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Л.О.Дегтярев</w:t>
      </w:r>
      <w:proofErr w:type="spellEnd"/>
    </w:p>
    <w:p w14:paraId="5D1FA5A4" w14:textId="77777777" w:rsidR="00E17194" w:rsidRPr="00744ECA" w:rsidRDefault="00E17194" w:rsidP="00E17194">
      <w:pPr>
        <w:pStyle w:val="TableParagraph"/>
        <w:ind w:right="1979"/>
        <w:jc w:val="center"/>
        <w:rPr>
          <w:sz w:val="24"/>
          <w:szCs w:val="24"/>
        </w:rPr>
      </w:pPr>
    </w:p>
    <w:p w14:paraId="22225DF8" w14:textId="77777777" w:rsidR="00E17194" w:rsidRPr="00744ECA" w:rsidRDefault="00E17194" w:rsidP="00E17194">
      <w:r>
        <w:t xml:space="preserve">   </w:t>
      </w:r>
    </w:p>
    <w:p w14:paraId="1B7BC152" w14:textId="77777777" w:rsidR="00E17194" w:rsidRPr="00744ECA" w:rsidRDefault="00E17194" w:rsidP="00E17194">
      <w:pPr>
        <w:pStyle w:val="TableParagraph"/>
        <w:spacing w:line="20" w:lineRule="exact"/>
        <w:ind w:left="196"/>
        <w:rPr>
          <w:sz w:val="24"/>
          <w:szCs w:val="24"/>
        </w:rPr>
      </w:pPr>
      <w:r w:rsidRPr="00744ECA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9DE205D" wp14:editId="398C838D">
                <wp:extent cx="1778000" cy="5080"/>
                <wp:effectExtent l="0" t="0" r="31750" b="13970"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5080"/>
                          <a:chOff x="0" y="0"/>
                          <a:chExt cx="2800" cy="8"/>
                        </a:xfrm>
                      </wpg:grpSpPr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10B66" id="Группа 16" o:spid="_x0000_s1026" style="width:140pt;height:.4pt;mso-position-horizontal-relative:char;mso-position-vertical-relative:line" coordsize="28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">
                <v:line id="Line 5" o:spid="_x0000_s1027" style="position:absolute;visibility:visible;mso-wrap-style:square" from="0,4" to="2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" strokeweight=".4pt"/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    ----------------------------------</w:t>
      </w:r>
    </w:p>
    <w:p w14:paraId="75B4328A" w14:textId="77777777" w:rsidR="00E17194" w:rsidRDefault="00E17194" w:rsidP="00E17194">
      <w:pPr>
        <w:rPr>
          <w:sz w:val="24"/>
          <w:szCs w:val="24"/>
        </w:rPr>
      </w:pPr>
      <w:r w:rsidRPr="00744ECA">
        <w:rPr>
          <w:sz w:val="24"/>
          <w:szCs w:val="24"/>
        </w:rPr>
        <w:t xml:space="preserve">           М.П.      подпись</w:t>
      </w:r>
      <w:r>
        <w:rPr>
          <w:sz w:val="24"/>
          <w:szCs w:val="24"/>
        </w:rPr>
        <w:t xml:space="preserve">                                 </w:t>
      </w:r>
    </w:p>
    <w:p w14:paraId="1D03CA7A" w14:textId="77777777" w:rsidR="00E17194" w:rsidRDefault="00E17194" w:rsidP="00E17194">
      <w:pPr>
        <w:rPr>
          <w:sz w:val="24"/>
          <w:szCs w:val="24"/>
        </w:rPr>
      </w:pPr>
    </w:p>
    <w:p w14:paraId="2FC96793" w14:textId="2218D1EC" w:rsidR="00E17194" w:rsidRPr="00E17194" w:rsidRDefault="00E17194" w:rsidP="00E17194">
      <w:pPr>
        <w:jc w:val="right"/>
      </w:pPr>
      <w:r>
        <w:rPr>
          <w:sz w:val="24"/>
          <w:szCs w:val="24"/>
        </w:rPr>
        <w:t>__________________________/_____________/</w:t>
      </w:r>
    </w:p>
    <w:sectPr w:rsidR="00E17194" w:rsidRPr="00E17194" w:rsidSect="00902336">
      <w:headerReference w:type="default" r:id="rId15"/>
      <w:footerReference w:type="default" r:id="rId16"/>
      <w:pgSz w:w="11910" w:h="16840"/>
      <w:pgMar w:top="1580" w:right="700" w:bottom="1200" w:left="1134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2172" w14:textId="77777777" w:rsidR="00457394" w:rsidRDefault="00457394">
      <w:r>
        <w:separator/>
      </w:r>
    </w:p>
  </w:endnote>
  <w:endnote w:type="continuationSeparator" w:id="0">
    <w:p w14:paraId="74F97CF1" w14:textId="77777777" w:rsidR="00457394" w:rsidRDefault="0045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0D890" w14:textId="77777777" w:rsidR="00DB113C" w:rsidRDefault="00DB113C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inline distT="0" distB="0" distL="0" distR="0" wp14:anchorId="1A515604" wp14:editId="3D5D96D8">
          <wp:extent cx="9525" cy="9525"/>
          <wp:effectExtent l="0" t="0" r="0" b="0"/>
          <wp:docPr id="15" name="Рисунок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Рисунок 4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70A992" wp14:editId="5F261C5B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8FB3C" w14:textId="1113C503" w:rsidR="00DB113C" w:rsidRDefault="00DB113C">
                          <w:pPr>
                            <w:pStyle w:val="ad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5D49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A99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8.95pt;margin-top:779.95pt;width:17.2pt;height:14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" filled="f" stroked="f">
              <v:textbox inset="0,0,0,0">
                <w:txbxContent>
                  <w:p w14:paraId="2148FB3C" w14:textId="1113C503" w:rsidR="00DB113C" w:rsidRDefault="00DB113C">
                    <w:pPr>
                      <w:pStyle w:val="ad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5D49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ABC3" w14:textId="77777777" w:rsidR="00DB113C" w:rsidRDefault="00DB113C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inline distT="0" distB="0" distL="0" distR="0" wp14:anchorId="4A3CEEED" wp14:editId="1EA6C81A">
          <wp:extent cx="9525" cy="9525"/>
          <wp:effectExtent l="0" t="0" r="0" b="0"/>
          <wp:docPr id="19" name="Рисунок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Рисунок 4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57444A" wp14:editId="51E3C996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F840C" w14:textId="3BF939CD" w:rsidR="00DB113C" w:rsidRDefault="00DB113C">
                          <w:pPr>
                            <w:pStyle w:val="ad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5D49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444A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7" type="#_x0000_t202" style="position:absolute;margin-left:538.95pt;margin-top:779.95pt;width:17.2pt;height:14.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" filled="f" stroked="f">
              <v:textbox inset="0,0,0,0">
                <w:txbxContent>
                  <w:p w14:paraId="5E9F840C" w14:textId="3BF939CD" w:rsidR="00DB113C" w:rsidRDefault="00DB113C">
                    <w:pPr>
                      <w:pStyle w:val="ad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5D49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BFB80" w14:textId="77777777" w:rsidR="00457394" w:rsidRDefault="00457394">
      <w:r>
        <w:separator/>
      </w:r>
    </w:p>
  </w:footnote>
  <w:footnote w:type="continuationSeparator" w:id="0">
    <w:p w14:paraId="5F18463D" w14:textId="77777777" w:rsidR="00457394" w:rsidRDefault="0045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FFED" w14:textId="77777777" w:rsidR="00DB113C" w:rsidRDefault="00DB113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B1E2" w14:textId="77777777" w:rsidR="00DB113C" w:rsidRDefault="00DB113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0EF"/>
    <w:multiLevelType w:val="multilevel"/>
    <w:tmpl w:val="053A20EF"/>
    <w:lvl w:ilvl="0">
      <w:start w:val="1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4014ED"/>
    <w:multiLevelType w:val="multilevel"/>
    <w:tmpl w:val="0980F902"/>
    <w:lvl w:ilvl="0">
      <w:start w:val="1"/>
      <w:numFmt w:val="decimal"/>
      <w:lvlText w:val="%1."/>
      <w:lvlJc w:val="left"/>
      <w:pPr>
        <w:ind w:left="312" w:hanging="992"/>
        <w:jc w:val="right"/>
      </w:pPr>
    </w:lvl>
    <w:lvl w:ilvl="1">
      <w:numFmt w:val="bullet"/>
      <w:lvlText w:val="•"/>
      <w:lvlJc w:val="left"/>
      <w:pPr>
        <w:ind w:left="1354" w:hanging="992"/>
      </w:pPr>
    </w:lvl>
    <w:lvl w:ilvl="2">
      <w:numFmt w:val="bullet"/>
      <w:lvlText w:val="•"/>
      <w:lvlJc w:val="left"/>
      <w:pPr>
        <w:ind w:left="2389" w:hanging="992"/>
      </w:pPr>
    </w:lvl>
    <w:lvl w:ilvl="3">
      <w:numFmt w:val="bullet"/>
      <w:lvlText w:val="•"/>
      <w:lvlJc w:val="left"/>
      <w:pPr>
        <w:ind w:left="3424" w:hanging="992"/>
      </w:pPr>
    </w:lvl>
    <w:lvl w:ilvl="4">
      <w:numFmt w:val="bullet"/>
      <w:lvlText w:val="•"/>
      <w:lvlJc w:val="left"/>
      <w:pPr>
        <w:ind w:left="4459" w:hanging="992"/>
      </w:pPr>
    </w:lvl>
    <w:lvl w:ilvl="5">
      <w:numFmt w:val="bullet"/>
      <w:lvlText w:val="•"/>
      <w:lvlJc w:val="left"/>
      <w:pPr>
        <w:ind w:left="5494" w:hanging="992"/>
      </w:pPr>
    </w:lvl>
    <w:lvl w:ilvl="6">
      <w:numFmt w:val="bullet"/>
      <w:lvlText w:val="•"/>
      <w:lvlJc w:val="left"/>
      <w:pPr>
        <w:ind w:left="6528" w:hanging="992"/>
      </w:pPr>
    </w:lvl>
    <w:lvl w:ilvl="7">
      <w:numFmt w:val="bullet"/>
      <w:lvlText w:val="•"/>
      <w:lvlJc w:val="left"/>
      <w:pPr>
        <w:ind w:left="7563" w:hanging="992"/>
      </w:pPr>
    </w:lvl>
    <w:lvl w:ilvl="8">
      <w:numFmt w:val="bullet"/>
      <w:lvlText w:val="•"/>
      <w:lvlJc w:val="left"/>
      <w:pPr>
        <w:ind w:left="8598" w:hanging="992"/>
      </w:pPr>
    </w:lvl>
  </w:abstractNum>
  <w:abstractNum w:abstractNumId="2" w15:restartNumberingAfterBreak="0">
    <w:nsid w:val="06301B1E"/>
    <w:multiLevelType w:val="multilevel"/>
    <w:tmpl w:val="E938B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-3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-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-46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-50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-9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93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133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1728" w:hanging="1440"/>
      </w:pPr>
      <w:rPr>
        <w:rFonts w:hint="default"/>
        <w:color w:val="000000"/>
      </w:rPr>
    </w:lvl>
  </w:abstractNum>
  <w:abstractNum w:abstractNumId="3" w15:restartNumberingAfterBreak="0">
    <w:nsid w:val="06466AAE"/>
    <w:multiLevelType w:val="multilevel"/>
    <w:tmpl w:val="C320532C"/>
    <w:lvl w:ilvl="0">
      <w:start w:val="7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4" w15:restartNumberingAfterBreak="0">
    <w:nsid w:val="09DE4005"/>
    <w:multiLevelType w:val="multilevel"/>
    <w:tmpl w:val="5D40C558"/>
    <w:lvl w:ilvl="0">
      <w:start w:val="14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-4"/>
        <w:sz w:val="22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hAnsi="Times New Roman"/>
        <w:spacing w:val="-4"/>
        <w:sz w:val="22"/>
      </w:r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5" w15:restartNumberingAfterBreak="0">
    <w:nsid w:val="105E1E57"/>
    <w:multiLevelType w:val="multilevel"/>
    <w:tmpl w:val="443E784A"/>
    <w:lvl w:ilvl="0">
      <w:start w:val="10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6" w15:restartNumberingAfterBreak="0">
    <w:nsid w:val="123353CD"/>
    <w:multiLevelType w:val="multilevel"/>
    <w:tmpl w:val="123353CD"/>
    <w:lvl w:ilvl="0">
      <w:start w:val="1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43E4329"/>
    <w:multiLevelType w:val="multilevel"/>
    <w:tmpl w:val="5BC04922"/>
    <w:lvl w:ilvl="0">
      <w:start w:val="6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8" w15:restartNumberingAfterBreak="0">
    <w:nsid w:val="1542386F"/>
    <w:multiLevelType w:val="multilevel"/>
    <w:tmpl w:val="68B8C6A6"/>
    <w:lvl w:ilvl="0">
      <w:start w:val="8"/>
      <w:numFmt w:val="decimal"/>
      <w:lvlText w:val="%1"/>
      <w:lvlJc w:val="left"/>
      <w:pPr>
        <w:ind w:left="1020" w:hanging="708"/>
      </w:p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left="2949" w:hanging="708"/>
      </w:pPr>
    </w:lvl>
    <w:lvl w:ilvl="3">
      <w:numFmt w:val="bullet"/>
      <w:lvlText w:val="•"/>
      <w:lvlJc w:val="left"/>
      <w:pPr>
        <w:ind w:left="3914" w:hanging="708"/>
      </w:pPr>
    </w:lvl>
    <w:lvl w:ilvl="4">
      <w:numFmt w:val="bullet"/>
      <w:lvlText w:val="•"/>
      <w:lvlJc w:val="left"/>
      <w:pPr>
        <w:ind w:left="4879" w:hanging="708"/>
      </w:pPr>
    </w:lvl>
    <w:lvl w:ilvl="5">
      <w:numFmt w:val="bullet"/>
      <w:lvlText w:val="•"/>
      <w:lvlJc w:val="left"/>
      <w:pPr>
        <w:ind w:left="5844" w:hanging="708"/>
      </w:pPr>
    </w:lvl>
    <w:lvl w:ilvl="6">
      <w:numFmt w:val="bullet"/>
      <w:lvlText w:val="•"/>
      <w:lvlJc w:val="left"/>
      <w:pPr>
        <w:ind w:left="6808" w:hanging="708"/>
      </w:pPr>
    </w:lvl>
    <w:lvl w:ilvl="7">
      <w:numFmt w:val="bullet"/>
      <w:lvlText w:val="•"/>
      <w:lvlJc w:val="left"/>
      <w:pPr>
        <w:ind w:left="7773" w:hanging="708"/>
      </w:pPr>
    </w:lvl>
    <w:lvl w:ilvl="8">
      <w:numFmt w:val="bullet"/>
      <w:lvlText w:val="•"/>
      <w:lvlJc w:val="left"/>
      <w:pPr>
        <w:ind w:left="8738" w:hanging="708"/>
      </w:pPr>
    </w:lvl>
  </w:abstractNum>
  <w:abstractNum w:abstractNumId="9" w15:restartNumberingAfterBreak="0">
    <w:nsid w:val="15783F13"/>
    <w:multiLevelType w:val="multilevel"/>
    <w:tmpl w:val="14D20218"/>
    <w:lvl w:ilvl="0">
      <w:start w:val="11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10" w15:restartNumberingAfterBreak="0">
    <w:nsid w:val="167E17C4"/>
    <w:multiLevelType w:val="multilevel"/>
    <w:tmpl w:val="167E17C4"/>
    <w:lvl w:ilvl="0">
      <w:start w:val="1"/>
      <w:numFmt w:val="decimal"/>
      <w:lvlText w:val="%1."/>
      <w:lvlJc w:val="left"/>
      <w:pPr>
        <w:tabs>
          <w:tab w:val="left" w:pos="-420"/>
        </w:tabs>
        <w:ind w:left="4113" w:hanging="7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tabs>
          <w:tab w:val="left" w:pos="-420"/>
        </w:tabs>
        <w:ind w:left="4732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tabs>
          <w:tab w:val="left" w:pos="-420"/>
        </w:tabs>
        <w:ind w:left="534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tabs>
          <w:tab w:val="left" w:pos="-420"/>
        </w:tabs>
        <w:ind w:left="595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tabs>
          <w:tab w:val="left" w:pos="-420"/>
        </w:tabs>
        <w:ind w:left="657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tabs>
          <w:tab w:val="left" w:pos="-420"/>
        </w:tabs>
        <w:ind w:left="718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tabs>
          <w:tab w:val="left" w:pos="-420"/>
        </w:tabs>
        <w:ind w:left="779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tabs>
          <w:tab w:val="left" w:pos="-420"/>
        </w:tabs>
        <w:ind w:left="840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tabs>
          <w:tab w:val="left" w:pos="-420"/>
        </w:tabs>
        <w:ind w:left="9022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189839AE"/>
    <w:multiLevelType w:val="multilevel"/>
    <w:tmpl w:val="189839AE"/>
    <w:lvl w:ilvl="0">
      <w:start w:val="7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1A9C11FD"/>
    <w:multiLevelType w:val="multilevel"/>
    <w:tmpl w:val="1A9C11FD"/>
    <w:lvl w:ilvl="0">
      <w:start w:val="2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1AD2109C"/>
    <w:multiLevelType w:val="multilevel"/>
    <w:tmpl w:val="CA5CC8C6"/>
    <w:lvl w:ilvl="0">
      <w:start w:val="3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spacing w:val="0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14" w15:restartNumberingAfterBreak="0">
    <w:nsid w:val="2291485C"/>
    <w:multiLevelType w:val="multilevel"/>
    <w:tmpl w:val="80C0E756"/>
    <w:lvl w:ilvl="0">
      <w:start w:val="1"/>
      <w:numFmt w:val="decimal"/>
      <w:lvlText w:val="%1."/>
      <w:lvlJc w:val="left"/>
      <w:pPr>
        <w:ind w:left="3687" w:hanging="709"/>
        <w:jc w:val="right"/>
      </w:pPr>
      <w:rPr>
        <w:rFonts w:ascii="Times New Roman" w:hAnsi="Times New Roman"/>
        <w:b/>
        <w:spacing w:val="0"/>
        <w:sz w:val="22"/>
      </w:rPr>
    </w:lvl>
    <w:lvl w:ilvl="1">
      <w:numFmt w:val="bullet"/>
      <w:lvlText w:val="•"/>
      <w:lvlJc w:val="left"/>
      <w:pPr>
        <w:ind w:left="4306" w:hanging="709"/>
      </w:pPr>
    </w:lvl>
    <w:lvl w:ilvl="2">
      <w:numFmt w:val="bullet"/>
      <w:lvlText w:val="•"/>
      <w:lvlJc w:val="left"/>
      <w:pPr>
        <w:ind w:left="4919" w:hanging="709"/>
      </w:pPr>
    </w:lvl>
    <w:lvl w:ilvl="3">
      <w:numFmt w:val="bullet"/>
      <w:lvlText w:val="•"/>
      <w:lvlJc w:val="left"/>
      <w:pPr>
        <w:ind w:left="5532" w:hanging="709"/>
      </w:pPr>
    </w:lvl>
    <w:lvl w:ilvl="4">
      <w:numFmt w:val="bullet"/>
      <w:lvlText w:val="•"/>
      <w:lvlJc w:val="left"/>
      <w:pPr>
        <w:ind w:left="6145" w:hanging="709"/>
      </w:pPr>
    </w:lvl>
    <w:lvl w:ilvl="5">
      <w:numFmt w:val="bullet"/>
      <w:lvlText w:val="•"/>
      <w:lvlJc w:val="left"/>
      <w:pPr>
        <w:ind w:left="6758" w:hanging="709"/>
      </w:pPr>
    </w:lvl>
    <w:lvl w:ilvl="6">
      <w:numFmt w:val="bullet"/>
      <w:lvlText w:val="•"/>
      <w:lvlJc w:val="left"/>
      <w:pPr>
        <w:ind w:left="7370" w:hanging="709"/>
      </w:pPr>
    </w:lvl>
    <w:lvl w:ilvl="7">
      <w:numFmt w:val="bullet"/>
      <w:lvlText w:val="•"/>
      <w:lvlJc w:val="left"/>
      <w:pPr>
        <w:ind w:left="7983" w:hanging="709"/>
      </w:pPr>
    </w:lvl>
    <w:lvl w:ilvl="8">
      <w:numFmt w:val="bullet"/>
      <w:lvlText w:val="•"/>
      <w:lvlJc w:val="left"/>
      <w:pPr>
        <w:ind w:left="8596" w:hanging="709"/>
      </w:pPr>
    </w:lvl>
  </w:abstractNum>
  <w:abstractNum w:abstractNumId="15" w15:restartNumberingAfterBreak="0">
    <w:nsid w:val="24C713DF"/>
    <w:multiLevelType w:val="multilevel"/>
    <w:tmpl w:val="24C713DF"/>
    <w:lvl w:ilvl="0">
      <w:start w:val="12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5491DCC"/>
    <w:multiLevelType w:val="multilevel"/>
    <w:tmpl w:val="BCD83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106BEC"/>
    <w:multiLevelType w:val="multilevel"/>
    <w:tmpl w:val="25FA32A4"/>
    <w:lvl w:ilvl="0">
      <w:start w:val="9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18" w15:restartNumberingAfterBreak="0">
    <w:nsid w:val="26832A3E"/>
    <w:multiLevelType w:val="multilevel"/>
    <w:tmpl w:val="26832A3E"/>
    <w:lvl w:ilvl="0">
      <w:start w:val="6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2B75710F"/>
    <w:multiLevelType w:val="multilevel"/>
    <w:tmpl w:val="1F6CFB24"/>
    <w:lvl w:ilvl="0">
      <w:start w:val="5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20" w15:restartNumberingAfterBreak="0">
    <w:nsid w:val="2BB1722E"/>
    <w:multiLevelType w:val="multilevel"/>
    <w:tmpl w:val="2BB1722E"/>
    <w:lvl w:ilvl="0">
      <w:start w:val="10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50257A5"/>
    <w:multiLevelType w:val="multilevel"/>
    <w:tmpl w:val="350257A5"/>
    <w:lvl w:ilvl="0">
      <w:start w:val="8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36505FCC"/>
    <w:multiLevelType w:val="hybridMultilevel"/>
    <w:tmpl w:val="7584BB5E"/>
    <w:lvl w:ilvl="0" w:tplc="8BEEA5DC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76440C3"/>
    <w:multiLevelType w:val="multilevel"/>
    <w:tmpl w:val="376440C3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24" w15:restartNumberingAfterBreak="0">
    <w:nsid w:val="37EF17A1"/>
    <w:multiLevelType w:val="multilevel"/>
    <w:tmpl w:val="79EA74A2"/>
    <w:lvl w:ilvl="0">
      <w:start w:val="1"/>
      <w:numFmt w:val="decimal"/>
      <w:lvlText w:val="%1."/>
      <w:lvlJc w:val="left"/>
      <w:pPr>
        <w:ind w:left="312" w:hanging="992"/>
        <w:jc w:val="right"/>
      </w:pPr>
    </w:lvl>
    <w:lvl w:ilvl="1">
      <w:numFmt w:val="bullet"/>
      <w:lvlText w:val="•"/>
      <w:lvlJc w:val="left"/>
      <w:pPr>
        <w:ind w:left="1354" w:hanging="992"/>
      </w:pPr>
    </w:lvl>
    <w:lvl w:ilvl="2">
      <w:numFmt w:val="bullet"/>
      <w:lvlText w:val="•"/>
      <w:lvlJc w:val="left"/>
      <w:pPr>
        <w:ind w:left="2389" w:hanging="992"/>
      </w:pPr>
    </w:lvl>
    <w:lvl w:ilvl="3">
      <w:numFmt w:val="bullet"/>
      <w:lvlText w:val="•"/>
      <w:lvlJc w:val="left"/>
      <w:pPr>
        <w:ind w:left="3424" w:hanging="992"/>
      </w:pPr>
    </w:lvl>
    <w:lvl w:ilvl="4">
      <w:numFmt w:val="bullet"/>
      <w:lvlText w:val="•"/>
      <w:lvlJc w:val="left"/>
      <w:pPr>
        <w:ind w:left="4459" w:hanging="992"/>
      </w:pPr>
    </w:lvl>
    <w:lvl w:ilvl="5">
      <w:numFmt w:val="bullet"/>
      <w:lvlText w:val="•"/>
      <w:lvlJc w:val="left"/>
      <w:pPr>
        <w:ind w:left="5494" w:hanging="992"/>
      </w:pPr>
    </w:lvl>
    <w:lvl w:ilvl="6">
      <w:numFmt w:val="bullet"/>
      <w:lvlText w:val="•"/>
      <w:lvlJc w:val="left"/>
      <w:pPr>
        <w:ind w:left="6528" w:hanging="992"/>
      </w:pPr>
    </w:lvl>
    <w:lvl w:ilvl="7">
      <w:numFmt w:val="bullet"/>
      <w:lvlText w:val="•"/>
      <w:lvlJc w:val="left"/>
      <w:pPr>
        <w:ind w:left="7563" w:hanging="992"/>
      </w:pPr>
    </w:lvl>
    <w:lvl w:ilvl="8">
      <w:numFmt w:val="bullet"/>
      <w:lvlText w:val="•"/>
      <w:lvlJc w:val="left"/>
      <w:pPr>
        <w:ind w:left="8598" w:hanging="992"/>
      </w:pPr>
    </w:lvl>
  </w:abstractNum>
  <w:abstractNum w:abstractNumId="25" w15:restartNumberingAfterBreak="0">
    <w:nsid w:val="38C4020E"/>
    <w:multiLevelType w:val="multilevel"/>
    <w:tmpl w:val="F7F033EA"/>
    <w:lvl w:ilvl="0">
      <w:start w:val="15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26" w15:restartNumberingAfterBreak="0">
    <w:nsid w:val="44F35A7F"/>
    <w:multiLevelType w:val="multilevel"/>
    <w:tmpl w:val="F6ACE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61147A6"/>
    <w:multiLevelType w:val="multilevel"/>
    <w:tmpl w:val="FB9403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8" w15:restartNumberingAfterBreak="0">
    <w:nsid w:val="482E4254"/>
    <w:multiLevelType w:val="multilevel"/>
    <w:tmpl w:val="A08ED820"/>
    <w:lvl w:ilvl="0">
      <w:start w:val="12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29" w15:restartNumberingAfterBreak="0">
    <w:nsid w:val="50FF033C"/>
    <w:multiLevelType w:val="multilevel"/>
    <w:tmpl w:val="50FF033C"/>
    <w:lvl w:ilvl="0">
      <w:start w:val="1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529A367F"/>
    <w:multiLevelType w:val="multilevel"/>
    <w:tmpl w:val="529A367F"/>
    <w:lvl w:ilvl="0">
      <w:start w:val="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53AF305A"/>
    <w:multiLevelType w:val="multilevel"/>
    <w:tmpl w:val="6E2CE79A"/>
    <w:lvl w:ilvl="0">
      <w:start w:val="7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7F508D5"/>
    <w:multiLevelType w:val="multilevel"/>
    <w:tmpl w:val="03F88508"/>
    <w:lvl w:ilvl="0">
      <w:start w:val="2"/>
      <w:numFmt w:val="decimal"/>
      <w:lvlText w:val="%1"/>
      <w:lvlJc w:val="left"/>
      <w:pPr>
        <w:ind w:left="1020" w:hanging="708"/>
      </w:p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left="2949" w:hanging="708"/>
      </w:pPr>
    </w:lvl>
    <w:lvl w:ilvl="3">
      <w:numFmt w:val="bullet"/>
      <w:lvlText w:val="•"/>
      <w:lvlJc w:val="left"/>
      <w:pPr>
        <w:ind w:left="3914" w:hanging="708"/>
      </w:pPr>
    </w:lvl>
    <w:lvl w:ilvl="4">
      <w:numFmt w:val="bullet"/>
      <w:lvlText w:val="•"/>
      <w:lvlJc w:val="left"/>
      <w:pPr>
        <w:ind w:left="4879" w:hanging="708"/>
      </w:pPr>
    </w:lvl>
    <w:lvl w:ilvl="5">
      <w:numFmt w:val="bullet"/>
      <w:lvlText w:val="•"/>
      <w:lvlJc w:val="left"/>
      <w:pPr>
        <w:ind w:left="5844" w:hanging="708"/>
      </w:pPr>
    </w:lvl>
    <w:lvl w:ilvl="6">
      <w:numFmt w:val="bullet"/>
      <w:lvlText w:val="•"/>
      <w:lvlJc w:val="left"/>
      <w:pPr>
        <w:ind w:left="6808" w:hanging="708"/>
      </w:pPr>
    </w:lvl>
    <w:lvl w:ilvl="7">
      <w:numFmt w:val="bullet"/>
      <w:lvlText w:val="•"/>
      <w:lvlJc w:val="left"/>
      <w:pPr>
        <w:ind w:left="7773" w:hanging="708"/>
      </w:pPr>
    </w:lvl>
    <w:lvl w:ilvl="8">
      <w:numFmt w:val="bullet"/>
      <w:lvlText w:val="•"/>
      <w:lvlJc w:val="left"/>
      <w:pPr>
        <w:ind w:left="8738" w:hanging="708"/>
      </w:pPr>
    </w:lvl>
  </w:abstractNum>
  <w:abstractNum w:abstractNumId="33" w15:restartNumberingAfterBreak="0">
    <w:nsid w:val="5BA4691F"/>
    <w:multiLevelType w:val="multilevel"/>
    <w:tmpl w:val="5BA4691F"/>
    <w:lvl w:ilvl="0">
      <w:start w:val="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61DA44C2"/>
    <w:multiLevelType w:val="multilevel"/>
    <w:tmpl w:val="61DA44C2"/>
    <w:lvl w:ilvl="0">
      <w:start w:val="1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62371D1E"/>
    <w:multiLevelType w:val="multilevel"/>
    <w:tmpl w:val="62371D1E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62441A16"/>
    <w:multiLevelType w:val="multilevel"/>
    <w:tmpl w:val="62441A16"/>
    <w:lvl w:ilvl="0">
      <w:start w:val="9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8C064F5"/>
    <w:multiLevelType w:val="multilevel"/>
    <w:tmpl w:val="8D4291F0"/>
    <w:lvl w:ilvl="0">
      <w:start w:val="13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-4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abstractNum w:abstractNumId="38" w15:restartNumberingAfterBreak="0">
    <w:nsid w:val="70DA1F99"/>
    <w:multiLevelType w:val="multilevel"/>
    <w:tmpl w:val="70DA1F99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39" w15:restartNumberingAfterBreak="0">
    <w:nsid w:val="738E5CBC"/>
    <w:multiLevelType w:val="multilevel"/>
    <w:tmpl w:val="738E5CBC"/>
    <w:lvl w:ilvl="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73C93E72"/>
    <w:multiLevelType w:val="multilevel"/>
    <w:tmpl w:val="D18C9B82"/>
    <w:lvl w:ilvl="0">
      <w:numFmt w:val="bullet"/>
      <w:lvlText w:val="-"/>
      <w:lvlJc w:val="left"/>
      <w:pPr>
        <w:ind w:left="312" w:hanging="164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354" w:hanging="164"/>
      </w:pPr>
    </w:lvl>
    <w:lvl w:ilvl="2">
      <w:numFmt w:val="bullet"/>
      <w:lvlText w:val="•"/>
      <w:lvlJc w:val="left"/>
      <w:pPr>
        <w:ind w:left="2389" w:hanging="164"/>
      </w:pPr>
    </w:lvl>
    <w:lvl w:ilvl="3">
      <w:numFmt w:val="bullet"/>
      <w:lvlText w:val="•"/>
      <w:lvlJc w:val="left"/>
      <w:pPr>
        <w:ind w:left="3424" w:hanging="164"/>
      </w:pPr>
    </w:lvl>
    <w:lvl w:ilvl="4">
      <w:numFmt w:val="bullet"/>
      <w:lvlText w:val="•"/>
      <w:lvlJc w:val="left"/>
      <w:pPr>
        <w:ind w:left="4459" w:hanging="164"/>
      </w:pPr>
    </w:lvl>
    <w:lvl w:ilvl="5">
      <w:numFmt w:val="bullet"/>
      <w:lvlText w:val="•"/>
      <w:lvlJc w:val="left"/>
      <w:pPr>
        <w:ind w:left="5494" w:hanging="164"/>
      </w:pPr>
    </w:lvl>
    <w:lvl w:ilvl="6">
      <w:numFmt w:val="bullet"/>
      <w:lvlText w:val="•"/>
      <w:lvlJc w:val="left"/>
      <w:pPr>
        <w:ind w:left="6528" w:hanging="164"/>
      </w:pPr>
    </w:lvl>
    <w:lvl w:ilvl="7">
      <w:numFmt w:val="bullet"/>
      <w:lvlText w:val="•"/>
      <w:lvlJc w:val="left"/>
      <w:pPr>
        <w:ind w:left="7563" w:hanging="164"/>
      </w:pPr>
    </w:lvl>
    <w:lvl w:ilvl="8">
      <w:numFmt w:val="bullet"/>
      <w:lvlText w:val="•"/>
      <w:lvlJc w:val="left"/>
      <w:pPr>
        <w:ind w:left="8598" w:hanging="164"/>
      </w:pPr>
    </w:lvl>
  </w:abstractNum>
  <w:abstractNum w:abstractNumId="41" w15:restartNumberingAfterBreak="0">
    <w:nsid w:val="744C4701"/>
    <w:multiLevelType w:val="multilevel"/>
    <w:tmpl w:val="744C4701"/>
    <w:lvl w:ilvl="0">
      <w:start w:val="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7A085074"/>
    <w:multiLevelType w:val="hybridMultilevel"/>
    <w:tmpl w:val="2CD411F2"/>
    <w:lvl w:ilvl="0" w:tplc="BEDC77CC">
      <w:start w:val="7"/>
      <w:numFmt w:val="decimal"/>
      <w:lvlText w:val="%1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DBB40EA"/>
    <w:multiLevelType w:val="multilevel"/>
    <w:tmpl w:val="0B2CEB3E"/>
    <w:lvl w:ilvl="0">
      <w:start w:val="4"/>
      <w:numFmt w:val="decimal"/>
      <w:lvlText w:val="%1"/>
      <w:lvlJc w:val="left"/>
      <w:pPr>
        <w:ind w:left="312" w:hanging="708"/>
      </w:p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left="2389" w:hanging="708"/>
      </w:pPr>
    </w:lvl>
    <w:lvl w:ilvl="3">
      <w:numFmt w:val="bullet"/>
      <w:lvlText w:val="•"/>
      <w:lvlJc w:val="left"/>
      <w:pPr>
        <w:ind w:left="3424" w:hanging="708"/>
      </w:pPr>
    </w:lvl>
    <w:lvl w:ilvl="4">
      <w:numFmt w:val="bullet"/>
      <w:lvlText w:val="•"/>
      <w:lvlJc w:val="left"/>
      <w:pPr>
        <w:ind w:left="4459" w:hanging="708"/>
      </w:pPr>
    </w:lvl>
    <w:lvl w:ilvl="5">
      <w:numFmt w:val="bullet"/>
      <w:lvlText w:val="•"/>
      <w:lvlJc w:val="left"/>
      <w:pPr>
        <w:ind w:left="5494" w:hanging="708"/>
      </w:pPr>
    </w:lvl>
    <w:lvl w:ilvl="6">
      <w:numFmt w:val="bullet"/>
      <w:lvlText w:val="•"/>
      <w:lvlJc w:val="left"/>
      <w:pPr>
        <w:ind w:left="6528" w:hanging="708"/>
      </w:pPr>
    </w:lvl>
    <w:lvl w:ilvl="7">
      <w:numFmt w:val="bullet"/>
      <w:lvlText w:val="•"/>
      <w:lvlJc w:val="left"/>
      <w:pPr>
        <w:ind w:left="7563" w:hanging="708"/>
      </w:pPr>
    </w:lvl>
    <w:lvl w:ilvl="8">
      <w:numFmt w:val="bullet"/>
      <w:lvlText w:val="•"/>
      <w:lvlJc w:val="left"/>
      <w:pPr>
        <w:ind w:left="8598" w:hanging="708"/>
      </w:pPr>
    </w:lvl>
  </w:abstractNum>
  <w:num w:numId="1">
    <w:abstractNumId w:val="10"/>
  </w:num>
  <w:num w:numId="2">
    <w:abstractNumId w:val="35"/>
  </w:num>
  <w:num w:numId="3">
    <w:abstractNumId w:val="12"/>
  </w:num>
  <w:num w:numId="4">
    <w:abstractNumId w:val="39"/>
  </w:num>
  <w:num w:numId="5">
    <w:abstractNumId w:val="33"/>
  </w:num>
  <w:num w:numId="6">
    <w:abstractNumId w:val="30"/>
  </w:num>
  <w:num w:numId="7">
    <w:abstractNumId w:val="41"/>
  </w:num>
  <w:num w:numId="8">
    <w:abstractNumId w:val="18"/>
  </w:num>
  <w:num w:numId="9">
    <w:abstractNumId w:val="11"/>
  </w:num>
  <w:num w:numId="10">
    <w:abstractNumId w:val="21"/>
  </w:num>
  <w:num w:numId="11">
    <w:abstractNumId w:val="36"/>
  </w:num>
  <w:num w:numId="12">
    <w:abstractNumId w:val="20"/>
  </w:num>
  <w:num w:numId="13">
    <w:abstractNumId w:val="29"/>
  </w:num>
  <w:num w:numId="14">
    <w:abstractNumId w:val="15"/>
  </w:num>
  <w:num w:numId="15">
    <w:abstractNumId w:val="34"/>
  </w:num>
  <w:num w:numId="16">
    <w:abstractNumId w:val="0"/>
  </w:num>
  <w:num w:numId="17">
    <w:abstractNumId w:val="6"/>
  </w:num>
  <w:num w:numId="18">
    <w:abstractNumId w:val="23"/>
  </w:num>
  <w:num w:numId="19">
    <w:abstractNumId w:val="38"/>
  </w:num>
  <w:num w:numId="20">
    <w:abstractNumId w:val="16"/>
  </w:num>
  <w:num w:numId="21">
    <w:abstractNumId w:val="26"/>
  </w:num>
  <w:num w:numId="22">
    <w:abstractNumId w:val="42"/>
  </w:num>
  <w:num w:numId="23">
    <w:abstractNumId w:val="22"/>
  </w:num>
  <w:num w:numId="24">
    <w:abstractNumId w:val="43"/>
  </w:num>
  <w:num w:numId="25">
    <w:abstractNumId w:val="2"/>
  </w:num>
  <w:num w:numId="26">
    <w:abstractNumId w:val="14"/>
  </w:num>
  <w:num w:numId="27">
    <w:abstractNumId w:val="27"/>
  </w:num>
  <w:num w:numId="28">
    <w:abstractNumId w:val="31"/>
  </w:num>
  <w:num w:numId="29">
    <w:abstractNumId w:val="32"/>
  </w:num>
  <w:num w:numId="30">
    <w:abstractNumId w:val="40"/>
  </w:num>
  <w:num w:numId="31">
    <w:abstractNumId w:val="13"/>
  </w:num>
  <w:num w:numId="32">
    <w:abstractNumId w:val="19"/>
  </w:num>
  <w:num w:numId="33">
    <w:abstractNumId w:val="7"/>
  </w:num>
  <w:num w:numId="34">
    <w:abstractNumId w:val="3"/>
  </w:num>
  <w:num w:numId="35">
    <w:abstractNumId w:val="8"/>
  </w:num>
  <w:num w:numId="36">
    <w:abstractNumId w:val="17"/>
  </w:num>
  <w:num w:numId="37">
    <w:abstractNumId w:val="5"/>
  </w:num>
  <w:num w:numId="38">
    <w:abstractNumId w:val="9"/>
  </w:num>
  <w:num w:numId="39">
    <w:abstractNumId w:val="28"/>
  </w:num>
  <w:num w:numId="40">
    <w:abstractNumId w:val="37"/>
  </w:num>
  <w:num w:numId="41">
    <w:abstractNumId w:val="4"/>
  </w:num>
  <w:num w:numId="42">
    <w:abstractNumId w:val="25"/>
  </w:num>
  <w:num w:numId="43">
    <w:abstractNumId w:val="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3D"/>
    <w:rsid w:val="0000399A"/>
    <w:rsid w:val="0000751F"/>
    <w:rsid w:val="000177E6"/>
    <w:rsid w:val="000212BB"/>
    <w:rsid w:val="00031399"/>
    <w:rsid w:val="000505C1"/>
    <w:rsid w:val="00050E5C"/>
    <w:rsid w:val="00052AA8"/>
    <w:rsid w:val="0006630B"/>
    <w:rsid w:val="00080935"/>
    <w:rsid w:val="000865FC"/>
    <w:rsid w:val="000874F8"/>
    <w:rsid w:val="00087A30"/>
    <w:rsid w:val="000A215D"/>
    <w:rsid w:val="000A2B06"/>
    <w:rsid w:val="000D7423"/>
    <w:rsid w:val="000D7EE7"/>
    <w:rsid w:val="000E5639"/>
    <w:rsid w:val="000F25CF"/>
    <w:rsid w:val="0010405F"/>
    <w:rsid w:val="00112F03"/>
    <w:rsid w:val="001243FA"/>
    <w:rsid w:val="00132333"/>
    <w:rsid w:val="00134712"/>
    <w:rsid w:val="0014416A"/>
    <w:rsid w:val="00144AD4"/>
    <w:rsid w:val="001471DB"/>
    <w:rsid w:val="0015715B"/>
    <w:rsid w:val="0016183C"/>
    <w:rsid w:val="001729BE"/>
    <w:rsid w:val="00186540"/>
    <w:rsid w:val="001969C4"/>
    <w:rsid w:val="001A295B"/>
    <w:rsid w:val="001A2D5C"/>
    <w:rsid w:val="001A5FFD"/>
    <w:rsid w:val="001B1459"/>
    <w:rsid w:val="001B3E89"/>
    <w:rsid w:val="001C1AAF"/>
    <w:rsid w:val="001C473B"/>
    <w:rsid w:val="001C623B"/>
    <w:rsid w:val="001D6B31"/>
    <w:rsid w:val="001E1E03"/>
    <w:rsid w:val="001E32EC"/>
    <w:rsid w:val="001F6B55"/>
    <w:rsid w:val="00203B97"/>
    <w:rsid w:val="00230C43"/>
    <w:rsid w:val="00234216"/>
    <w:rsid w:val="00234673"/>
    <w:rsid w:val="00242797"/>
    <w:rsid w:val="00254C6D"/>
    <w:rsid w:val="00255EEB"/>
    <w:rsid w:val="002663BC"/>
    <w:rsid w:val="002674CB"/>
    <w:rsid w:val="00267DE0"/>
    <w:rsid w:val="002834B8"/>
    <w:rsid w:val="00284BD5"/>
    <w:rsid w:val="002929C5"/>
    <w:rsid w:val="002931E8"/>
    <w:rsid w:val="0029473A"/>
    <w:rsid w:val="002A30DA"/>
    <w:rsid w:val="002A3228"/>
    <w:rsid w:val="002A491F"/>
    <w:rsid w:val="002A63C8"/>
    <w:rsid w:val="002C4643"/>
    <w:rsid w:val="002D2B37"/>
    <w:rsid w:val="002D3889"/>
    <w:rsid w:val="002F02F2"/>
    <w:rsid w:val="002F2437"/>
    <w:rsid w:val="00301089"/>
    <w:rsid w:val="0030308A"/>
    <w:rsid w:val="00311991"/>
    <w:rsid w:val="00313AE4"/>
    <w:rsid w:val="003364B6"/>
    <w:rsid w:val="00340B13"/>
    <w:rsid w:val="00341547"/>
    <w:rsid w:val="00341818"/>
    <w:rsid w:val="00343515"/>
    <w:rsid w:val="0034399B"/>
    <w:rsid w:val="00353DF0"/>
    <w:rsid w:val="00356904"/>
    <w:rsid w:val="00373AF0"/>
    <w:rsid w:val="0038233F"/>
    <w:rsid w:val="00385A83"/>
    <w:rsid w:val="0038615A"/>
    <w:rsid w:val="003952FD"/>
    <w:rsid w:val="003C27F6"/>
    <w:rsid w:val="003D0111"/>
    <w:rsid w:val="003D142C"/>
    <w:rsid w:val="003F118D"/>
    <w:rsid w:val="003F51B8"/>
    <w:rsid w:val="003F6E93"/>
    <w:rsid w:val="0041240B"/>
    <w:rsid w:val="00445EF4"/>
    <w:rsid w:val="00457394"/>
    <w:rsid w:val="004618D9"/>
    <w:rsid w:val="00464A61"/>
    <w:rsid w:val="00471B56"/>
    <w:rsid w:val="0048482E"/>
    <w:rsid w:val="004A224E"/>
    <w:rsid w:val="004A54B1"/>
    <w:rsid w:val="004B3EC9"/>
    <w:rsid w:val="004B5A4D"/>
    <w:rsid w:val="004C64C7"/>
    <w:rsid w:val="004D2520"/>
    <w:rsid w:val="004F03B0"/>
    <w:rsid w:val="004F08ED"/>
    <w:rsid w:val="004F2D60"/>
    <w:rsid w:val="00521F10"/>
    <w:rsid w:val="0053632F"/>
    <w:rsid w:val="00551865"/>
    <w:rsid w:val="0056466C"/>
    <w:rsid w:val="005702F8"/>
    <w:rsid w:val="00580A58"/>
    <w:rsid w:val="00585471"/>
    <w:rsid w:val="00596D70"/>
    <w:rsid w:val="005A0448"/>
    <w:rsid w:val="005B3865"/>
    <w:rsid w:val="005D1D6D"/>
    <w:rsid w:val="005E54C8"/>
    <w:rsid w:val="0060227B"/>
    <w:rsid w:val="00603CE0"/>
    <w:rsid w:val="00612BC4"/>
    <w:rsid w:val="00615F34"/>
    <w:rsid w:val="00616210"/>
    <w:rsid w:val="00622A2A"/>
    <w:rsid w:val="006270A7"/>
    <w:rsid w:val="00660770"/>
    <w:rsid w:val="0066571E"/>
    <w:rsid w:val="006745E9"/>
    <w:rsid w:val="006826D1"/>
    <w:rsid w:val="00687379"/>
    <w:rsid w:val="00687599"/>
    <w:rsid w:val="00687EA6"/>
    <w:rsid w:val="006A0D4A"/>
    <w:rsid w:val="006A1EF6"/>
    <w:rsid w:val="006A4C66"/>
    <w:rsid w:val="006B4109"/>
    <w:rsid w:val="006C380B"/>
    <w:rsid w:val="006D6C7F"/>
    <w:rsid w:val="006F339B"/>
    <w:rsid w:val="007038E7"/>
    <w:rsid w:val="00706A20"/>
    <w:rsid w:val="00717813"/>
    <w:rsid w:val="00720DEB"/>
    <w:rsid w:val="0072243F"/>
    <w:rsid w:val="00735307"/>
    <w:rsid w:val="00740E80"/>
    <w:rsid w:val="007421B7"/>
    <w:rsid w:val="00760E8E"/>
    <w:rsid w:val="00767658"/>
    <w:rsid w:val="00772693"/>
    <w:rsid w:val="00780E4F"/>
    <w:rsid w:val="007A1E7B"/>
    <w:rsid w:val="007F1F77"/>
    <w:rsid w:val="008013E2"/>
    <w:rsid w:val="00804E81"/>
    <w:rsid w:val="00810174"/>
    <w:rsid w:val="00815F1C"/>
    <w:rsid w:val="00845A9E"/>
    <w:rsid w:val="00855AA1"/>
    <w:rsid w:val="0086414A"/>
    <w:rsid w:val="008860E8"/>
    <w:rsid w:val="008978FC"/>
    <w:rsid w:val="008A1BF6"/>
    <w:rsid w:val="008A43A6"/>
    <w:rsid w:val="008A4754"/>
    <w:rsid w:val="008B0143"/>
    <w:rsid w:val="008C4539"/>
    <w:rsid w:val="008C5095"/>
    <w:rsid w:val="008D1102"/>
    <w:rsid w:val="008D1339"/>
    <w:rsid w:val="008E063D"/>
    <w:rsid w:val="00902336"/>
    <w:rsid w:val="00905DA4"/>
    <w:rsid w:val="00905FD4"/>
    <w:rsid w:val="0091572D"/>
    <w:rsid w:val="009262D7"/>
    <w:rsid w:val="009274FD"/>
    <w:rsid w:val="00941F48"/>
    <w:rsid w:val="00942433"/>
    <w:rsid w:val="00942E38"/>
    <w:rsid w:val="009537C7"/>
    <w:rsid w:val="00962ADE"/>
    <w:rsid w:val="00972A64"/>
    <w:rsid w:val="00983494"/>
    <w:rsid w:val="0098504E"/>
    <w:rsid w:val="00985052"/>
    <w:rsid w:val="009B3307"/>
    <w:rsid w:val="009B3594"/>
    <w:rsid w:val="009B58E8"/>
    <w:rsid w:val="009E186F"/>
    <w:rsid w:val="009F4DDD"/>
    <w:rsid w:val="00A05FD9"/>
    <w:rsid w:val="00A062AE"/>
    <w:rsid w:val="00A1132A"/>
    <w:rsid w:val="00A15CCC"/>
    <w:rsid w:val="00A22764"/>
    <w:rsid w:val="00A321F5"/>
    <w:rsid w:val="00A32574"/>
    <w:rsid w:val="00A43C6D"/>
    <w:rsid w:val="00A8483B"/>
    <w:rsid w:val="00AB3036"/>
    <w:rsid w:val="00AC3713"/>
    <w:rsid w:val="00AC50DA"/>
    <w:rsid w:val="00AD1EA6"/>
    <w:rsid w:val="00AD7EA1"/>
    <w:rsid w:val="00AE369F"/>
    <w:rsid w:val="00AE5269"/>
    <w:rsid w:val="00AF4553"/>
    <w:rsid w:val="00B00AAA"/>
    <w:rsid w:val="00B036B7"/>
    <w:rsid w:val="00B11E2A"/>
    <w:rsid w:val="00B47362"/>
    <w:rsid w:val="00B53DE7"/>
    <w:rsid w:val="00B61BF3"/>
    <w:rsid w:val="00B656F5"/>
    <w:rsid w:val="00B66FA9"/>
    <w:rsid w:val="00B71EF5"/>
    <w:rsid w:val="00B826C5"/>
    <w:rsid w:val="00B83F70"/>
    <w:rsid w:val="00B91315"/>
    <w:rsid w:val="00B91C31"/>
    <w:rsid w:val="00B96803"/>
    <w:rsid w:val="00B9723B"/>
    <w:rsid w:val="00BB7FC7"/>
    <w:rsid w:val="00BE7A0D"/>
    <w:rsid w:val="00BF3341"/>
    <w:rsid w:val="00C0528A"/>
    <w:rsid w:val="00C32A69"/>
    <w:rsid w:val="00C357C7"/>
    <w:rsid w:val="00C5079F"/>
    <w:rsid w:val="00C54BFD"/>
    <w:rsid w:val="00C9194A"/>
    <w:rsid w:val="00C9483B"/>
    <w:rsid w:val="00CA7520"/>
    <w:rsid w:val="00CB3725"/>
    <w:rsid w:val="00CC10EE"/>
    <w:rsid w:val="00CC6790"/>
    <w:rsid w:val="00CD4882"/>
    <w:rsid w:val="00D05467"/>
    <w:rsid w:val="00D15F42"/>
    <w:rsid w:val="00D40247"/>
    <w:rsid w:val="00D47D3D"/>
    <w:rsid w:val="00D55AF9"/>
    <w:rsid w:val="00D7391F"/>
    <w:rsid w:val="00D83D4E"/>
    <w:rsid w:val="00D87B45"/>
    <w:rsid w:val="00D964B8"/>
    <w:rsid w:val="00DA03F2"/>
    <w:rsid w:val="00DA5724"/>
    <w:rsid w:val="00DB113C"/>
    <w:rsid w:val="00DB5D79"/>
    <w:rsid w:val="00DD03BB"/>
    <w:rsid w:val="00DD21EE"/>
    <w:rsid w:val="00DE479F"/>
    <w:rsid w:val="00DE52B3"/>
    <w:rsid w:val="00E05812"/>
    <w:rsid w:val="00E17194"/>
    <w:rsid w:val="00E3626F"/>
    <w:rsid w:val="00E37CD9"/>
    <w:rsid w:val="00E42898"/>
    <w:rsid w:val="00E4394B"/>
    <w:rsid w:val="00E503C8"/>
    <w:rsid w:val="00E512DD"/>
    <w:rsid w:val="00E71192"/>
    <w:rsid w:val="00E71688"/>
    <w:rsid w:val="00E954A7"/>
    <w:rsid w:val="00EA240D"/>
    <w:rsid w:val="00EB143F"/>
    <w:rsid w:val="00EB5F75"/>
    <w:rsid w:val="00EE3810"/>
    <w:rsid w:val="00EE40D9"/>
    <w:rsid w:val="00EF00A3"/>
    <w:rsid w:val="00EF0735"/>
    <w:rsid w:val="00F1610C"/>
    <w:rsid w:val="00F228C7"/>
    <w:rsid w:val="00F24275"/>
    <w:rsid w:val="00F40C52"/>
    <w:rsid w:val="00F4616C"/>
    <w:rsid w:val="00F54A6C"/>
    <w:rsid w:val="00F60EE4"/>
    <w:rsid w:val="00F85091"/>
    <w:rsid w:val="00F85D49"/>
    <w:rsid w:val="00F92EC9"/>
    <w:rsid w:val="00FA1B87"/>
    <w:rsid w:val="00FB4569"/>
    <w:rsid w:val="00FB5149"/>
    <w:rsid w:val="00FC0381"/>
    <w:rsid w:val="00FE3C0E"/>
    <w:rsid w:val="00FF4705"/>
    <w:rsid w:val="0533148D"/>
    <w:rsid w:val="08373295"/>
    <w:rsid w:val="0AC40077"/>
    <w:rsid w:val="0B12453B"/>
    <w:rsid w:val="0C0F2147"/>
    <w:rsid w:val="10F828AC"/>
    <w:rsid w:val="11E0730C"/>
    <w:rsid w:val="1603324C"/>
    <w:rsid w:val="1B3653E9"/>
    <w:rsid w:val="21DD13F0"/>
    <w:rsid w:val="2597471B"/>
    <w:rsid w:val="2E6A3DAF"/>
    <w:rsid w:val="30536CE5"/>
    <w:rsid w:val="33397B9E"/>
    <w:rsid w:val="377735C7"/>
    <w:rsid w:val="395C64B1"/>
    <w:rsid w:val="3AD9272B"/>
    <w:rsid w:val="3B571E8A"/>
    <w:rsid w:val="3F360449"/>
    <w:rsid w:val="3FDE06BA"/>
    <w:rsid w:val="43B762FA"/>
    <w:rsid w:val="43C93616"/>
    <w:rsid w:val="43D514CC"/>
    <w:rsid w:val="457E5BEF"/>
    <w:rsid w:val="462F76CC"/>
    <w:rsid w:val="4EF617F4"/>
    <w:rsid w:val="551F6DB7"/>
    <w:rsid w:val="56582AFD"/>
    <w:rsid w:val="5D1931BA"/>
    <w:rsid w:val="628E7335"/>
    <w:rsid w:val="65A74197"/>
    <w:rsid w:val="68EA5A0E"/>
    <w:rsid w:val="6C475DA0"/>
    <w:rsid w:val="6FA02B86"/>
    <w:rsid w:val="75EF65B6"/>
    <w:rsid w:val="77435B4B"/>
    <w:rsid w:val="775263FB"/>
    <w:rsid w:val="77A836EA"/>
    <w:rsid w:val="785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7A98E3"/>
  <w15:docId w15:val="{97B39C57-4674-4035-9C3A-2ADCA95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ind w:hanging="709"/>
      <w:outlineLvl w:val="0"/>
    </w:pPr>
    <w:rPr>
      <w:b/>
      <w:bCs/>
    </w:rPr>
  </w:style>
  <w:style w:type="paragraph" w:styleId="2">
    <w:name w:val="heading 2"/>
    <w:next w:val="a"/>
    <w:link w:val="20"/>
    <w:uiPriority w:val="9"/>
    <w:qFormat/>
    <w:rsid w:val="00DB113C"/>
    <w:pPr>
      <w:spacing w:before="120" w:after="12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B113C"/>
    <w:pPr>
      <w:outlineLvl w:val="2"/>
    </w:pPr>
    <w:rPr>
      <w:rFonts w:ascii="XO Thames" w:eastAsia="Times New Roman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rsid w:val="00DB113C"/>
    <w:pPr>
      <w:spacing w:before="120" w:after="12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B113C"/>
    <w:pPr>
      <w:spacing w:before="120" w:after="120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link w:val="11"/>
    <w:unhideWhenUsed/>
    <w:qFormat/>
    <w:rPr>
      <w:sz w:val="16"/>
      <w:szCs w:val="16"/>
    </w:rPr>
  </w:style>
  <w:style w:type="character" w:styleId="a4">
    <w:name w:val="Hyperlink"/>
    <w:basedOn w:val="a0"/>
    <w:link w:val="12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nhideWhenUsed/>
    <w:qFormat/>
    <w:rPr>
      <w:b/>
      <w:bCs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ind w:left="312"/>
      <w:jc w:val="both"/>
    </w:pPr>
  </w:style>
  <w:style w:type="paragraph" w:styleId="af">
    <w:name w:val="Title"/>
    <w:basedOn w:val="a"/>
    <w:link w:val="af0"/>
    <w:uiPriority w:val="10"/>
    <w:qFormat/>
    <w:pPr>
      <w:widowControl/>
      <w:jc w:val="center"/>
    </w:pPr>
    <w:rPr>
      <w:rFonts w:ascii="Cambria" w:hAnsi="Cambria"/>
      <w:b/>
      <w:color w:val="000080"/>
      <w:kern w:val="28"/>
      <w:sz w:val="32"/>
      <w:szCs w:val="20"/>
      <w:lang w:eastAsia="ru-RU"/>
    </w:rPr>
  </w:style>
  <w:style w:type="paragraph" w:styleId="af1">
    <w:name w:val="footer"/>
    <w:basedOn w:val="a"/>
    <w:link w:val="af2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qFormat/>
    <w:pPr>
      <w:ind w:left="312"/>
      <w:jc w:val="both"/>
    </w:pPr>
  </w:style>
  <w:style w:type="paragraph" w:customStyle="1" w:styleId="TableParagraph">
    <w:name w:val="Table Paragraph"/>
    <w:basedOn w:val="a"/>
    <w:qFormat/>
    <w:pPr>
      <w:ind w:left="200"/>
    </w:pPr>
  </w:style>
  <w:style w:type="character" w:customStyle="1" w:styleId="a8">
    <w:name w:val="Текст примечания Знак"/>
    <w:basedOn w:val="a0"/>
    <w:link w:val="a7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5">
    <w:name w:val="Без интервала Знак"/>
    <w:link w:val="af6"/>
    <w:qFormat/>
    <w:locked/>
  </w:style>
  <w:style w:type="paragraph" w:styleId="af6">
    <w:name w:val="No Spacing"/>
    <w:link w:val="af5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Заголовок Знак"/>
    <w:basedOn w:val="a0"/>
    <w:link w:val="af"/>
    <w:qFormat/>
    <w:rPr>
      <w:rFonts w:ascii="Cambria" w:eastAsia="Times New Roman" w:hAnsi="Cambria" w:cs="Times New Roman"/>
      <w:b/>
      <w:color w:val="000080"/>
      <w:kern w:val="28"/>
      <w:sz w:val="32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f7">
    <w:name w:val="Table Grid"/>
    <w:basedOn w:val="a1"/>
    <w:rsid w:val="00D1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5F42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UnresolvedMention">
    <w:name w:val="Unresolved Mention"/>
    <w:basedOn w:val="a0"/>
    <w:unhideWhenUsed/>
    <w:rsid w:val="00FF4705"/>
    <w:rPr>
      <w:color w:val="605E5C"/>
      <w:shd w:val="clear" w:color="auto" w:fill="E1DFDD"/>
    </w:rPr>
  </w:style>
  <w:style w:type="character" w:customStyle="1" w:styleId="af4">
    <w:name w:val="Абзац списка Знак"/>
    <w:basedOn w:val="a0"/>
    <w:link w:val="af3"/>
    <w:rsid w:val="008C5095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A1E7B"/>
    <w:rPr>
      <w:rFonts w:eastAsia="Times New Roman"/>
      <w:b/>
      <w:bCs/>
      <w:sz w:val="22"/>
      <w:szCs w:val="22"/>
      <w:lang w:eastAsia="en-US"/>
    </w:rPr>
  </w:style>
  <w:style w:type="paragraph" w:customStyle="1" w:styleId="msonormal0">
    <w:name w:val="msonormal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bodytextmrcssattr">
    <w:name w:val="msobodytext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qFormat/>
    <w:rsid w:val="00B91C31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113C"/>
    <w:rPr>
      <w:rFonts w:ascii="XO Thames" w:eastAsia="Times New Roman" w:hAnsi="XO Thames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"/>
    <w:rsid w:val="00DB113C"/>
    <w:rPr>
      <w:rFonts w:ascii="XO Thames" w:eastAsia="Times New Roman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DB113C"/>
    <w:rPr>
      <w:rFonts w:ascii="XO Thames" w:eastAsia="Times New Roman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rsid w:val="00DB113C"/>
    <w:rPr>
      <w:rFonts w:ascii="XO Thames" w:eastAsia="Times New Roman" w:hAnsi="XO Thames"/>
      <w:b/>
      <w:color w:val="000000"/>
      <w:sz w:val="22"/>
    </w:rPr>
  </w:style>
  <w:style w:type="character" w:customStyle="1" w:styleId="13">
    <w:name w:val="Обычный1"/>
    <w:rsid w:val="00DB113C"/>
    <w:rPr>
      <w:sz w:val="22"/>
    </w:rPr>
  </w:style>
  <w:style w:type="paragraph" w:styleId="21">
    <w:name w:val="toc 2"/>
    <w:next w:val="a"/>
    <w:link w:val="22"/>
    <w:uiPriority w:val="39"/>
    <w:rsid w:val="00DB113C"/>
    <w:pPr>
      <w:ind w:left="200"/>
    </w:pPr>
    <w:rPr>
      <w:rFonts w:eastAsia="Times New Roman"/>
      <w:color w:val="000000"/>
    </w:rPr>
  </w:style>
  <w:style w:type="character" w:customStyle="1" w:styleId="22">
    <w:name w:val="Оглавление 2 Знак"/>
    <w:link w:val="21"/>
    <w:uiPriority w:val="39"/>
    <w:rsid w:val="00DB113C"/>
    <w:rPr>
      <w:rFonts w:eastAsia="Times New Roman"/>
      <w:color w:val="000000"/>
    </w:rPr>
  </w:style>
  <w:style w:type="paragraph" w:styleId="41">
    <w:name w:val="toc 4"/>
    <w:next w:val="a"/>
    <w:link w:val="42"/>
    <w:uiPriority w:val="39"/>
    <w:rsid w:val="00DB113C"/>
    <w:pPr>
      <w:ind w:left="600"/>
    </w:pPr>
    <w:rPr>
      <w:rFonts w:eastAsia="Times New Roman"/>
      <w:color w:val="000000"/>
    </w:rPr>
  </w:style>
  <w:style w:type="character" w:customStyle="1" w:styleId="42">
    <w:name w:val="Оглавление 4 Знак"/>
    <w:link w:val="41"/>
    <w:uiPriority w:val="39"/>
    <w:rsid w:val="00DB113C"/>
    <w:rPr>
      <w:rFonts w:eastAsia="Times New Roman"/>
      <w:color w:val="000000"/>
    </w:rPr>
  </w:style>
  <w:style w:type="paragraph" w:styleId="6">
    <w:name w:val="toc 6"/>
    <w:next w:val="a"/>
    <w:link w:val="60"/>
    <w:uiPriority w:val="39"/>
    <w:rsid w:val="00DB113C"/>
    <w:pPr>
      <w:ind w:left="1000"/>
    </w:pPr>
    <w:rPr>
      <w:rFonts w:eastAsia="Times New Roman"/>
      <w:color w:val="000000"/>
    </w:rPr>
  </w:style>
  <w:style w:type="character" w:customStyle="1" w:styleId="60">
    <w:name w:val="Оглавление 6 Знак"/>
    <w:link w:val="6"/>
    <w:uiPriority w:val="39"/>
    <w:rsid w:val="00DB113C"/>
    <w:rPr>
      <w:rFonts w:eastAsia="Times New Roman"/>
      <w:color w:val="000000"/>
    </w:rPr>
  </w:style>
  <w:style w:type="paragraph" w:styleId="7">
    <w:name w:val="toc 7"/>
    <w:next w:val="a"/>
    <w:link w:val="70"/>
    <w:uiPriority w:val="39"/>
    <w:rsid w:val="00DB113C"/>
    <w:pPr>
      <w:ind w:left="1200"/>
    </w:pPr>
    <w:rPr>
      <w:rFonts w:eastAsia="Times New Roman"/>
      <w:color w:val="000000"/>
    </w:rPr>
  </w:style>
  <w:style w:type="character" w:customStyle="1" w:styleId="70">
    <w:name w:val="Оглавление 7 Знак"/>
    <w:link w:val="7"/>
    <w:uiPriority w:val="39"/>
    <w:rsid w:val="00DB113C"/>
    <w:rPr>
      <w:rFonts w:eastAsia="Times New Roman"/>
      <w:color w:val="000000"/>
    </w:rPr>
  </w:style>
  <w:style w:type="paragraph" w:customStyle="1" w:styleId="14">
    <w:name w:val="Основной шрифт абзаца1"/>
    <w:rsid w:val="00DB113C"/>
    <w:rPr>
      <w:rFonts w:eastAsia="Times New Roman"/>
      <w:color w:val="000000"/>
    </w:rPr>
  </w:style>
  <w:style w:type="paragraph" w:styleId="31">
    <w:name w:val="toc 3"/>
    <w:next w:val="a"/>
    <w:link w:val="32"/>
    <w:uiPriority w:val="39"/>
    <w:rsid w:val="00DB113C"/>
    <w:pPr>
      <w:ind w:left="400"/>
    </w:pPr>
    <w:rPr>
      <w:rFonts w:eastAsia="Times New Roman"/>
      <w:color w:val="000000"/>
    </w:rPr>
  </w:style>
  <w:style w:type="character" w:customStyle="1" w:styleId="32">
    <w:name w:val="Оглавление 3 Знак"/>
    <w:link w:val="31"/>
    <w:uiPriority w:val="39"/>
    <w:rsid w:val="00DB113C"/>
    <w:rPr>
      <w:rFonts w:eastAsia="Times New Roman"/>
      <w:color w:val="000000"/>
    </w:rPr>
  </w:style>
  <w:style w:type="paragraph" w:customStyle="1" w:styleId="12">
    <w:name w:val="Гиперссылка1"/>
    <w:basedOn w:val="14"/>
    <w:link w:val="a4"/>
    <w:rsid w:val="00DB113C"/>
    <w:rPr>
      <w:rFonts w:eastAsia="SimSun"/>
      <w:color w:val="0000FF"/>
      <w:u w:val="single"/>
    </w:rPr>
  </w:style>
  <w:style w:type="paragraph" w:customStyle="1" w:styleId="Footnote">
    <w:name w:val="Footnote"/>
    <w:rsid w:val="00DB113C"/>
    <w:rPr>
      <w:rFonts w:ascii="XO Thames" w:eastAsia="Times New Roman" w:hAnsi="XO Thames"/>
      <w:color w:val="000000"/>
      <w:sz w:val="22"/>
    </w:rPr>
  </w:style>
  <w:style w:type="paragraph" w:styleId="15">
    <w:name w:val="toc 1"/>
    <w:next w:val="a"/>
    <w:link w:val="16"/>
    <w:uiPriority w:val="39"/>
    <w:rsid w:val="00DB113C"/>
    <w:rPr>
      <w:rFonts w:ascii="XO Thames" w:eastAsia="Times New Roman" w:hAnsi="XO Thames"/>
      <w:b/>
      <w:color w:val="000000"/>
    </w:rPr>
  </w:style>
  <w:style w:type="character" w:customStyle="1" w:styleId="16">
    <w:name w:val="Оглавление 1 Знак"/>
    <w:link w:val="15"/>
    <w:uiPriority w:val="39"/>
    <w:rsid w:val="00DB113C"/>
    <w:rPr>
      <w:rFonts w:ascii="XO Thames" w:eastAsia="Times New Roman" w:hAnsi="XO Thames"/>
      <w:b/>
      <w:color w:val="000000"/>
    </w:rPr>
  </w:style>
  <w:style w:type="paragraph" w:customStyle="1" w:styleId="HeaderandFooter">
    <w:name w:val="Header and Footer"/>
    <w:rsid w:val="00DB113C"/>
    <w:pPr>
      <w:spacing w:line="360" w:lineRule="auto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DB113C"/>
    <w:pPr>
      <w:ind w:left="1600"/>
    </w:pPr>
    <w:rPr>
      <w:rFonts w:eastAsia="Times New Roman"/>
      <w:color w:val="000000"/>
    </w:rPr>
  </w:style>
  <w:style w:type="character" w:customStyle="1" w:styleId="90">
    <w:name w:val="Оглавление 9 Знак"/>
    <w:link w:val="9"/>
    <w:uiPriority w:val="39"/>
    <w:rsid w:val="00DB113C"/>
    <w:rPr>
      <w:rFonts w:eastAsia="Times New Roman"/>
      <w:color w:val="000000"/>
    </w:rPr>
  </w:style>
  <w:style w:type="paragraph" w:customStyle="1" w:styleId="11">
    <w:name w:val="Знак примечания1"/>
    <w:basedOn w:val="14"/>
    <w:link w:val="a3"/>
    <w:rsid w:val="00DB113C"/>
    <w:rPr>
      <w:rFonts w:eastAsia="SimSun"/>
      <w:color w:val="auto"/>
      <w:sz w:val="16"/>
      <w:szCs w:val="16"/>
    </w:rPr>
  </w:style>
  <w:style w:type="paragraph" w:styleId="8">
    <w:name w:val="toc 8"/>
    <w:next w:val="a"/>
    <w:link w:val="80"/>
    <w:uiPriority w:val="39"/>
    <w:rsid w:val="00DB113C"/>
    <w:pPr>
      <w:ind w:left="1400"/>
    </w:pPr>
    <w:rPr>
      <w:rFonts w:eastAsia="Times New Roman"/>
      <w:color w:val="000000"/>
    </w:rPr>
  </w:style>
  <w:style w:type="character" w:customStyle="1" w:styleId="80">
    <w:name w:val="Оглавление 8 Знак"/>
    <w:link w:val="8"/>
    <w:uiPriority w:val="39"/>
    <w:rsid w:val="00DB113C"/>
    <w:rPr>
      <w:rFonts w:eastAsia="Times New Roman"/>
      <w:color w:val="000000"/>
    </w:rPr>
  </w:style>
  <w:style w:type="paragraph" w:styleId="51">
    <w:name w:val="toc 5"/>
    <w:next w:val="a"/>
    <w:link w:val="52"/>
    <w:uiPriority w:val="39"/>
    <w:rsid w:val="00DB113C"/>
    <w:pPr>
      <w:ind w:left="800"/>
    </w:pPr>
    <w:rPr>
      <w:rFonts w:eastAsia="Times New Roman"/>
      <w:color w:val="000000"/>
    </w:rPr>
  </w:style>
  <w:style w:type="character" w:customStyle="1" w:styleId="52">
    <w:name w:val="Оглавление 5 Знак"/>
    <w:link w:val="51"/>
    <w:uiPriority w:val="39"/>
    <w:rsid w:val="00DB113C"/>
    <w:rPr>
      <w:rFonts w:eastAsia="Times New Roman"/>
      <w:color w:val="000000"/>
    </w:rPr>
  </w:style>
  <w:style w:type="paragraph" w:styleId="af8">
    <w:name w:val="Subtitle"/>
    <w:next w:val="a"/>
    <w:link w:val="af9"/>
    <w:uiPriority w:val="11"/>
    <w:qFormat/>
    <w:rsid w:val="00DB113C"/>
    <w:rPr>
      <w:rFonts w:ascii="XO Thames" w:eastAsia="Times New Roman" w:hAnsi="XO Thames"/>
      <w:i/>
      <w:color w:val="616161"/>
      <w:sz w:val="24"/>
    </w:rPr>
  </w:style>
  <w:style w:type="character" w:customStyle="1" w:styleId="af9">
    <w:name w:val="Подзаголовок Знак"/>
    <w:basedOn w:val="a0"/>
    <w:link w:val="af8"/>
    <w:uiPriority w:val="11"/>
    <w:rsid w:val="00DB113C"/>
    <w:rPr>
      <w:rFonts w:ascii="XO Thames" w:eastAsia="Times New Roman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DB113C"/>
    <w:pPr>
      <w:ind w:left="180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alfaban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&#1085;&#1072;&#1096;.&#1076;&#1086;&#1084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85;&#1072;&#1096;.&#1076;&#1086;&#1084;.&#1088;&#1092;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243FE55EDEDB778818B360BB7F371E2D.dms.sberbank.ru/243FE55EDEDB778818B360BB7F371E2D-81F6D39F4A56B107FC597BF57ED3A835-20D7F4368107652566CA803062C04DF1/1.p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243FE55EDEDB778818B360BB7F371E2D.dms.sberbank.ru/243FE55EDEDB778818B360BB7F371E2D-81F6D39F4A56B107FC597BF57ED3A835-20D7F4368107652566CA803062C04DF1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5B0A6-1D35-4F30-9090-7D6029F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7731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admin</cp:lastModifiedBy>
  <cp:revision>9</cp:revision>
  <cp:lastPrinted>2022-02-18T08:30:00Z</cp:lastPrinted>
  <dcterms:created xsi:type="dcterms:W3CDTF">2023-07-04T08:21:00Z</dcterms:created>
  <dcterms:modified xsi:type="dcterms:W3CDTF">2024-03-04T08:38:00Z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5B6FBCEA93D34051BD0FCA621B3662E7</vt:lpwstr>
  </property>
</Properties>
</file>